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4"/>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42CFE198" wp14:editId="3C0E6F38">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4453">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9F4975" w:rsidRDefault="009F4975" w:rsidP="00B60A7B">
                          <w:pPr>
                            <w:jc w:val="center"/>
                            <w:rPr>
                              <w:rFonts w:ascii="Palatino Linotype" w:hAnsi="Palatino Linotype" w:cs="Palatino Linotype"/>
                              <w:b/>
                              <w:bCs/>
                            </w:rPr>
                          </w:pPr>
                        </w:p>
                        <w:p w:rsidR="009F4975" w:rsidRDefault="009F4975" w:rsidP="00B60A7B">
                          <w:pPr>
                            <w:jc w:val="center"/>
                            <w:rPr>
                              <w:rFonts w:ascii="Palatino Linotype" w:hAnsi="Palatino Linotype" w:cs="Palatino Linotype"/>
                              <w:b/>
                              <w:bCs/>
                            </w:rPr>
                          </w:pPr>
                          <w:r>
                            <w:rPr>
                              <w:rFonts w:ascii="Palatino Linotype" w:hAnsi="Palatino Linotype" w:cs="Palatino Linotype"/>
                              <w:b/>
                              <w:bCs/>
                            </w:rPr>
                            <w:t>Основана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4"/>
              <w:snapToGrid w:val="0"/>
              <w:spacing w:line="276" w:lineRule="auto"/>
              <w:jc w:val="center"/>
              <w:rPr>
                <w:b/>
                <w:bCs/>
                <w:sz w:val="22"/>
                <w:szCs w:val="22"/>
              </w:rPr>
            </w:pPr>
          </w:p>
          <w:p w:rsidR="00B60A7B" w:rsidRDefault="00B94453">
            <w:pPr>
              <w:pStyle w:val="a4"/>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9F4975" w:rsidRDefault="009F4975" w:rsidP="00B60A7B">
                          <w:pPr>
                            <w:rPr>
                              <w:rFonts w:ascii="Times New Roman" w:hAnsi="Times New Roman" w:cs="Times New Roman"/>
                              <w:b/>
                              <w:bCs/>
                              <w:sz w:val="36"/>
                            </w:rPr>
                          </w:pPr>
                          <w:r>
                            <w:rPr>
                              <w:rFonts w:ascii="Times New Roman" w:hAnsi="Times New Roman" w:cs="Times New Roman"/>
                              <w:b/>
                              <w:bCs/>
                              <w:sz w:val="36"/>
                            </w:rPr>
                            <w:t>№3</w:t>
                          </w:r>
                        </w:p>
                      </w:txbxContent>
                    </v:textbox>
                  </v:shape>
                </v:group>
              </w:pict>
            </w:r>
          </w:p>
          <w:p w:rsidR="00B60A7B" w:rsidRDefault="00B60A7B">
            <w:pPr>
              <w:pStyle w:val="a4"/>
              <w:spacing w:line="276" w:lineRule="auto"/>
              <w:jc w:val="center"/>
              <w:rPr>
                <w:b/>
                <w:bCs/>
                <w:sz w:val="22"/>
                <w:szCs w:val="22"/>
              </w:rPr>
            </w:pPr>
          </w:p>
          <w:p w:rsidR="00B60A7B" w:rsidRDefault="00B60A7B">
            <w:pPr>
              <w:pStyle w:val="a4"/>
              <w:spacing w:line="276" w:lineRule="auto"/>
              <w:jc w:val="center"/>
              <w:rPr>
                <w:b/>
                <w:bCs/>
                <w:sz w:val="22"/>
                <w:szCs w:val="22"/>
              </w:rPr>
            </w:pPr>
          </w:p>
          <w:p w:rsidR="00B60A7B" w:rsidRDefault="00B60A7B">
            <w:pPr>
              <w:pStyle w:val="a4"/>
              <w:spacing w:line="276" w:lineRule="auto"/>
              <w:jc w:val="center"/>
              <w:rPr>
                <w:b/>
                <w:bCs/>
                <w:sz w:val="22"/>
                <w:szCs w:val="22"/>
              </w:rPr>
            </w:pPr>
          </w:p>
          <w:p w:rsidR="00B60A7B" w:rsidRDefault="00B60A7B">
            <w:pPr>
              <w:pStyle w:val="a4"/>
              <w:spacing w:line="276" w:lineRule="auto"/>
              <w:jc w:val="center"/>
              <w:rPr>
                <w:b/>
                <w:bCs/>
                <w:sz w:val="22"/>
                <w:szCs w:val="22"/>
              </w:rPr>
            </w:pPr>
          </w:p>
          <w:p w:rsidR="00B60A7B" w:rsidRPr="00D111A1" w:rsidRDefault="00331939">
            <w:pPr>
              <w:pStyle w:val="a4"/>
              <w:spacing w:line="276" w:lineRule="auto"/>
              <w:jc w:val="center"/>
              <w:rPr>
                <w:b/>
                <w:bCs/>
                <w:sz w:val="28"/>
                <w:szCs w:val="28"/>
              </w:rPr>
            </w:pPr>
            <w:r w:rsidRPr="00D111A1">
              <w:rPr>
                <w:b/>
                <w:bCs/>
                <w:sz w:val="28"/>
                <w:szCs w:val="28"/>
              </w:rPr>
              <w:t xml:space="preserve">« </w:t>
            </w:r>
            <w:r w:rsidR="00601B89">
              <w:rPr>
                <w:b/>
                <w:bCs/>
                <w:sz w:val="28"/>
                <w:szCs w:val="28"/>
              </w:rPr>
              <w:t>12</w:t>
            </w:r>
            <w:r w:rsidR="000B2BCE" w:rsidRPr="00D111A1">
              <w:rPr>
                <w:b/>
                <w:bCs/>
                <w:sz w:val="28"/>
                <w:szCs w:val="28"/>
              </w:rPr>
              <w:t xml:space="preserve">» </w:t>
            </w:r>
            <w:r w:rsidR="00C957CA">
              <w:rPr>
                <w:b/>
                <w:bCs/>
                <w:sz w:val="28"/>
                <w:szCs w:val="28"/>
              </w:rPr>
              <w:t>февраля</w:t>
            </w:r>
          </w:p>
          <w:p w:rsidR="00B60A7B" w:rsidRDefault="004E33B9">
            <w:pPr>
              <w:pStyle w:val="a4"/>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B60A7B" w:rsidRDefault="00B60A7B" w:rsidP="0069362F">
            <w:pPr>
              <w:pStyle w:val="2"/>
              <w:spacing w:line="276" w:lineRule="auto"/>
              <w:jc w:val="center"/>
              <w:rPr>
                <w:rFonts w:eastAsiaTheme="minorEastAsia"/>
                <w:sz w:val="18"/>
              </w:rPr>
            </w:pPr>
            <w:r>
              <w:rPr>
                <w:rFonts w:eastAsiaTheme="minorEastAsia"/>
              </w:rPr>
              <w:t>ПЕРИОДИЧЕСКОЕ ПЕЧАТНОЕ ИЗДАНИЕ 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5F7403" w:rsidRPr="00DA6FF2" w:rsidRDefault="0081044D" w:rsidP="00093CBE">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1C305972" wp14:editId="05E43BA4">
            <wp:simplePos x="0" y="0"/>
            <wp:positionH relativeFrom="column">
              <wp:posOffset>369570</wp:posOffset>
            </wp:positionH>
            <wp:positionV relativeFrom="paragraph">
              <wp:posOffset>182245</wp:posOffset>
            </wp:positionV>
            <wp:extent cx="3228975" cy="2255520"/>
            <wp:effectExtent l="0" t="0" r="0" b="0"/>
            <wp:wrapNone/>
            <wp:docPr id="3" name="Рисунок 3" descr="C:\Users\user\Desktop\28374086-Иллюстрация-газетчик-кричал-продажи-газету-набор-в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374086-Иллюстрация-газетчик-кричал-продажи-газету-набор-вну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2255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403" w:rsidRDefault="005F7403" w:rsidP="005F7403">
      <w:pPr>
        <w:spacing w:after="0" w:line="240" w:lineRule="auto"/>
        <w:ind w:left="-284"/>
        <w:contextualSpacing/>
        <w:rPr>
          <w:rFonts w:ascii="Times New Roman" w:eastAsia="Times New Roman" w:hAnsi="Times New Roman" w:cs="Times New Roman"/>
          <w:sz w:val="24"/>
          <w:szCs w:val="24"/>
        </w:rPr>
      </w:pPr>
    </w:p>
    <w:p w:rsidR="0081044D" w:rsidRDefault="0081044D" w:rsidP="0081044D">
      <w:pPr>
        <w:spacing w:after="0" w:line="240" w:lineRule="auto"/>
        <w:ind w:left="-284"/>
        <w:contextualSpacing/>
        <w:jc w:val="center"/>
        <w:rPr>
          <w:rFonts w:ascii="Times New Roman" w:eastAsia="Times New Roman" w:hAnsi="Times New Roman" w:cs="Times New Roman"/>
          <w:b/>
          <w:i/>
          <w:sz w:val="48"/>
          <w:szCs w:val="48"/>
        </w:rPr>
      </w:pPr>
    </w:p>
    <w:p w:rsidR="0081044D" w:rsidRDefault="0081044D" w:rsidP="0081044D">
      <w:pPr>
        <w:spacing w:after="0" w:line="240" w:lineRule="auto"/>
        <w:ind w:left="-284"/>
        <w:contextualSpacing/>
        <w:jc w:val="center"/>
        <w:rPr>
          <w:rFonts w:ascii="Times New Roman" w:eastAsia="Times New Roman" w:hAnsi="Times New Roman" w:cs="Times New Roman"/>
          <w:b/>
          <w:i/>
          <w:sz w:val="48"/>
          <w:szCs w:val="48"/>
        </w:rPr>
      </w:pPr>
    </w:p>
    <w:p w:rsidR="005F7403" w:rsidRDefault="0081044D" w:rsidP="0081044D">
      <w:pPr>
        <w:spacing w:after="0" w:line="240" w:lineRule="auto"/>
        <w:ind w:left="-284"/>
        <w:contextualSpacing/>
        <w:jc w:val="center"/>
        <w:rPr>
          <w:rFonts w:eastAsia="Times New Roman" w:cs="Times New Roman"/>
          <w:b/>
          <w:i/>
          <w:sz w:val="72"/>
          <w:szCs w:val="72"/>
        </w:rPr>
      </w:pPr>
      <w:r>
        <w:rPr>
          <w:rFonts w:ascii="Times New Roman" w:eastAsia="Times New Roman" w:hAnsi="Times New Roman" w:cs="Times New Roman"/>
          <w:b/>
          <w:i/>
          <w:sz w:val="48"/>
          <w:szCs w:val="48"/>
        </w:rPr>
        <w:t xml:space="preserve">       </w:t>
      </w:r>
      <w:r w:rsidR="00A273A0">
        <w:rPr>
          <w:rFonts w:ascii="Times New Roman" w:eastAsia="Times New Roman" w:hAnsi="Times New Roman" w:cs="Times New Roman"/>
          <w:b/>
          <w:i/>
          <w:sz w:val="48"/>
          <w:szCs w:val="48"/>
        </w:rPr>
        <w:t xml:space="preserve">                        </w:t>
      </w:r>
      <w:r w:rsidRPr="0081044D">
        <w:rPr>
          <w:rFonts w:ascii="Times New Roman" w:eastAsia="Times New Roman" w:hAnsi="Times New Roman" w:cs="Times New Roman"/>
          <w:b/>
          <w:i/>
          <w:sz w:val="72"/>
          <w:szCs w:val="72"/>
        </w:rPr>
        <w:t>ОБЪЯВЛЕНИЕ</w:t>
      </w:r>
      <w:r w:rsidRPr="0081044D">
        <w:rPr>
          <w:rFonts w:ascii="Bodoni MT" w:eastAsia="Times New Roman" w:hAnsi="Bodoni MT" w:cs="Times New Roman"/>
          <w:b/>
          <w:i/>
          <w:sz w:val="72"/>
          <w:szCs w:val="72"/>
        </w:rPr>
        <w:t>!</w:t>
      </w:r>
    </w:p>
    <w:p w:rsidR="00A273A0" w:rsidRDefault="00A273A0" w:rsidP="0081044D">
      <w:pPr>
        <w:spacing w:after="0" w:line="240" w:lineRule="auto"/>
        <w:ind w:left="-284"/>
        <w:contextualSpacing/>
        <w:jc w:val="center"/>
        <w:rPr>
          <w:rFonts w:eastAsia="Times New Roman" w:cs="Times New Roman"/>
          <w:b/>
          <w:i/>
          <w:sz w:val="72"/>
          <w:szCs w:val="72"/>
        </w:rPr>
      </w:pPr>
    </w:p>
    <w:p w:rsidR="00A273A0" w:rsidRDefault="00A273A0" w:rsidP="00093CBE">
      <w:pPr>
        <w:spacing w:after="0" w:line="240" w:lineRule="auto"/>
        <w:contextualSpacing/>
        <w:rPr>
          <w:rFonts w:eastAsia="Times New Roman" w:cs="Times New Roman"/>
          <w:b/>
          <w:i/>
          <w:sz w:val="72"/>
          <w:szCs w:val="72"/>
        </w:rPr>
      </w:pPr>
    </w:p>
    <w:p w:rsidR="00F87B0B" w:rsidRPr="00F87B0B" w:rsidRDefault="00F87B0B" w:rsidP="00F87B0B">
      <w:pPr>
        <w:spacing w:after="0" w:line="240" w:lineRule="auto"/>
        <w:rPr>
          <w:rFonts w:ascii="Book Antiqua" w:eastAsia="Times New Roman" w:hAnsi="Book Antiqua" w:cs="Times New Roman"/>
          <w:b/>
          <w:sz w:val="32"/>
          <w:szCs w:val="32"/>
        </w:rPr>
      </w:pPr>
      <w:r>
        <w:rPr>
          <w:rFonts w:ascii="Book Antiqua" w:eastAsia="Times New Roman" w:hAnsi="Book Antiqua" w:cs="Times New Roman"/>
          <w:b/>
          <w:sz w:val="32"/>
          <w:szCs w:val="32"/>
        </w:rPr>
        <w:t xml:space="preserve">                     </w:t>
      </w:r>
      <w:r w:rsidRPr="00F87B0B">
        <w:rPr>
          <w:rFonts w:ascii="Book Antiqua" w:eastAsia="Times New Roman" w:hAnsi="Book Antiqua" w:cs="Times New Roman"/>
          <w:b/>
          <w:sz w:val="32"/>
          <w:szCs w:val="32"/>
        </w:rPr>
        <w:t>УВАЖАЕМЫЕ  ЖИТЕЛИ с. ДУБОВСКОЕ !</w:t>
      </w:r>
    </w:p>
    <w:p w:rsidR="00F87B0B" w:rsidRPr="00F87B0B" w:rsidRDefault="00F87B0B" w:rsidP="00093CBE">
      <w:pPr>
        <w:spacing w:after="0" w:line="240" w:lineRule="auto"/>
        <w:jc w:val="center"/>
        <w:rPr>
          <w:rFonts w:ascii="Monotype Corsiva" w:eastAsia="Times New Roman" w:hAnsi="Monotype Corsiva" w:cs="Times New Roman"/>
          <w:sz w:val="40"/>
          <w:szCs w:val="40"/>
        </w:rPr>
      </w:pPr>
      <w:r w:rsidRPr="00F87B0B">
        <w:rPr>
          <w:rFonts w:ascii="Bookman Old Style" w:eastAsia="Times New Roman" w:hAnsi="Bookman Old Style" w:cs="Times New Roman"/>
          <w:b/>
          <w:sz w:val="32"/>
          <w:szCs w:val="32"/>
        </w:rPr>
        <w:t xml:space="preserve">       </w:t>
      </w:r>
      <w:r w:rsidR="00093CBE">
        <w:rPr>
          <w:rFonts w:ascii="Bookman Old Style" w:eastAsia="Times New Roman" w:hAnsi="Bookman Old Style" w:cs="Times New Roman"/>
          <w:b/>
          <w:sz w:val="32"/>
          <w:szCs w:val="32"/>
        </w:rPr>
        <w:t>Администрация Дубовского сельского поселения ИНФОРМИРУЕТ!</w:t>
      </w:r>
    </w:p>
    <w:p w:rsidR="00A273A0" w:rsidRDefault="00093CBE" w:rsidP="00F5523B">
      <w:pPr>
        <w:spacing w:after="0" w:line="240" w:lineRule="auto"/>
        <w:ind w:left="-284"/>
        <w:contextualSpacing/>
        <w:jc w:val="center"/>
        <w:rPr>
          <w:rFonts w:eastAsia="Times New Roman" w:cs="Times New Roman"/>
          <w:b/>
          <w:i/>
          <w:sz w:val="28"/>
          <w:szCs w:val="28"/>
        </w:rPr>
      </w:pPr>
      <w:r w:rsidRPr="00F5523B">
        <w:rPr>
          <w:rFonts w:eastAsia="Times New Roman" w:cs="Times New Roman"/>
          <w:b/>
          <w:i/>
          <w:sz w:val="28"/>
          <w:szCs w:val="28"/>
        </w:rPr>
        <w:t>Информация памятка по пожарам</w:t>
      </w:r>
    </w:p>
    <w:p w:rsidR="00093CBE" w:rsidRDefault="00093CBE" w:rsidP="00F87B0B">
      <w:pPr>
        <w:spacing w:after="0" w:line="240" w:lineRule="auto"/>
        <w:ind w:left="-284"/>
        <w:contextualSpacing/>
        <w:rPr>
          <w:rFonts w:eastAsia="Times New Roman" w:cs="Times New Roman"/>
          <w:b/>
          <w:i/>
          <w:sz w:val="28"/>
          <w:szCs w:val="28"/>
        </w:rPr>
      </w:pPr>
    </w:p>
    <w:p w:rsidR="00093CBE" w:rsidRDefault="00093CBE" w:rsidP="00F87B0B">
      <w:pPr>
        <w:spacing w:after="0" w:line="240" w:lineRule="auto"/>
        <w:ind w:left="-284"/>
        <w:contextualSpacing/>
        <w:rPr>
          <w:rFonts w:eastAsia="Times New Roman" w:cs="Times New Roman"/>
          <w:b/>
          <w:i/>
          <w:sz w:val="28"/>
          <w:szCs w:val="28"/>
        </w:rPr>
      </w:pPr>
    </w:p>
    <w:p w:rsidR="00093CBE" w:rsidRPr="00093CBE" w:rsidRDefault="00093CBE" w:rsidP="00F87B0B">
      <w:pPr>
        <w:spacing w:after="0" w:line="240" w:lineRule="auto"/>
        <w:ind w:left="-284"/>
        <w:contextualSpacing/>
        <w:rPr>
          <w:rFonts w:eastAsia="Times New Roman" w:cs="Times New Roman"/>
          <w:b/>
          <w:i/>
          <w:sz w:val="28"/>
          <w:szCs w:val="28"/>
        </w:rPr>
      </w:pPr>
    </w:p>
    <w:p w:rsidR="00093CBE" w:rsidRPr="00093CBE" w:rsidRDefault="00093CBE" w:rsidP="00F87B0B">
      <w:pPr>
        <w:spacing w:after="0" w:line="240" w:lineRule="auto"/>
        <w:ind w:left="-284"/>
        <w:contextualSpacing/>
        <w:rPr>
          <w:rFonts w:eastAsia="Times New Roman" w:cs="Times New Roman"/>
          <w:b/>
          <w:i/>
          <w:sz w:val="28"/>
          <w:szCs w:val="28"/>
        </w:rPr>
      </w:pPr>
      <w:r w:rsidRPr="00093CBE">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14:anchorId="1FD0B229" wp14:editId="244F8F7C">
            <wp:simplePos x="0" y="0"/>
            <wp:positionH relativeFrom="column">
              <wp:posOffset>1129665</wp:posOffset>
            </wp:positionH>
            <wp:positionV relativeFrom="paragraph">
              <wp:posOffset>-259715</wp:posOffset>
            </wp:positionV>
            <wp:extent cx="2381250" cy="1524000"/>
            <wp:effectExtent l="0" t="0" r="0" b="0"/>
            <wp:wrapNone/>
            <wp:docPr id="2" name="Рисунок 2" descr="http://kabinet.sovetnikprof.ru/media/news/2017/09/15/foto_28.08.17_2_250x160.jpg.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kabinet.sovetnikprof.ru/media/news/2017/09/15/foto_28.08.17_2_250x160.jpg.thumbna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CBE" w:rsidRPr="00093CBE" w:rsidRDefault="00093CBE" w:rsidP="00093CBE">
      <w:pPr>
        <w:spacing w:after="0" w:line="240" w:lineRule="auto"/>
        <w:jc w:val="right"/>
        <w:rPr>
          <w:rFonts w:ascii="Times New Roman" w:eastAsia="Calibri" w:hAnsi="Times New Roman" w:cs="Times New Roman"/>
          <w:b/>
          <w:lang w:eastAsia="en-US"/>
        </w:rPr>
      </w:pPr>
      <w:r w:rsidRPr="00093CBE">
        <w:rPr>
          <w:rFonts w:ascii="Times New Roman" w:eastAsia="Calibri" w:hAnsi="Times New Roman" w:cs="Times New Roman"/>
          <w:b/>
          <w:lang w:eastAsia="en-US"/>
        </w:rPr>
        <w:t xml:space="preserve">                                                                          УТВЕРЖДАЮ                                                                        </w:t>
      </w:r>
    </w:p>
    <w:p w:rsidR="00093CBE" w:rsidRPr="00093CBE" w:rsidRDefault="00093CBE" w:rsidP="00093CBE">
      <w:pPr>
        <w:spacing w:after="0" w:line="240" w:lineRule="auto"/>
        <w:ind w:left="4820"/>
        <w:jc w:val="right"/>
        <w:rPr>
          <w:rFonts w:ascii="Times New Roman" w:eastAsia="Calibri" w:hAnsi="Times New Roman" w:cs="Times New Roman"/>
          <w:b/>
          <w:lang w:eastAsia="en-US"/>
        </w:rPr>
      </w:pPr>
      <w:r w:rsidRPr="00093CBE">
        <w:rPr>
          <w:rFonts w:ascii="Times New Roman" w:eastAsia="Calibri" w:hAnsi="Times New Roman" w:cs="Times New Roman"/>
          <w:b/>
          <w:lang w:eastAsia="en-US"/>
        </w:rPr>
        <w:t xml:space="preserve">Ростовский межрайонный                              природоохранный прокурор </w:t>
      </w:r>
    </w:p>
    <w:p w:rsidR="00093CBE" w:rsidRPr="00093CBE" w:rsidRDefault="00093CBE" w:rsidP="00093CBE">
      <w:pPr>
        <w:spacing w:after="0" w:line="240" w:lineRule="auto"/>
        <w:ind w:left="4820"/>
        <w:jc w:val="right"/>
        <w:rPr>
          <w:rFonts w:ascii="Times New Roman" w:eastAsia="Calibri" w:hAnsi="Times New Roman" w:cs="Times New Roman"/>
          <w:b/>
          <w:lang w:eastAsia="en-US"/>
        </w:rPr>
      </w:pPr>
      <w:r w:rsidRPr="00093CBE">
        <w:rPr>
          <w:rFonts w:ascii="Times New Roman" w:eastAsia="Calibri" w:hAnsi="Times New Roman" w:cs="Times New Roman"/>
          <w:b/>
          <w:lang w:eastAsia="en-US"/>
        </w:rPr>
        <w:t>старший советник юстиции</w:t>
      </w:r>
    </w:p>
    <w:p w:rsidR="00093CBE" w:rsidRPr="00093CBE" w:rsidRDefault="00093CBE" w:rsidP="00093CBE">
      <w:pPr>
        <w:spacing w:after="0" w:line="240" w:lineRule="auto"/>
        <w:ind w:left="4820"/>
        <w:jc w:val="right"/>
        <w:rPr>
          <w:rFonts w:ascii="Times New Roman" w:eastAsia="Calibri" w:hAnsi="Times New Roman" w:cs="Times New Roman"/>
          <w:b/>
          <w:lang w:eastAsia="en-US"/>
        </w:rPr>
      </w:pPr>
      <w:r w:rsidRPr="00093CBE">
        <w:rPr>
          <w:rFonts w:ascii="Times New Roman" w:eastAsia="Calibri" w:hAnsi="Times New Roman" w:cs="Times New Roman"/>
          <w:b/>
          <w:lang w:eastAsia="en-US"/>
        </w:rPr>
        <w:t xml:space="preserve">                        В.В. Семенченко</w:t>
      </w:r>
    </w:p>
    <w:p w:rsidR="00093CBE" w:rsidRDefault="00093CBE" w:rsidP="00093CBE">
      <w:pPr>
        <w:tabs>
          <w:tab w:val="left" w:pos="4860"/>
        </w:tabs>
        <w:spacing w:after="0" w:line="240" w:lineRule="auto"/>
        <w:ind w:left="4820"/>
        <w:jc w:val="right"/>
        <w:rPr>
          <w:rFonts w:ascii="Times New Roman" w:eastAsia="Calibri" w:hAnsi="Times New Roman" w:cs="Times New Roman"/>
          <w:b/>
          <w:lang w:eastAsia="en-US"/>
        </w:rPr>
      </w:pPr>
      <w:r w:rsidRPr="00093CBE">
        <w:rPr>
          <w:rFonts w:ascii="Times New Roman" w:eastAsia="Calibri" w:hAnsi="Times New Roman" w:cs="Times New Roman"/>
          <w:b/>
          <w:lang w:eastAsia="en-US"/>
        </w:rPr>
        <w:t xml:space="preserve">  «         » 02.2018</w:t>
      </w:r>
    </w:p>
    <w:p w:rsidR="00093CBE" w:rsidRPr="00093CBE" w:rsidRDefault="00093CBE" w:rsidP="00093CBE">
      <w:pPr>
        <w:tabs>
          <w:tab w:val="left" w:pos="4860"/>
        </w:tabs>
        <w:spacing w:after="0" w:line="240" w:lineRule="auto"/>
        <w:ind w:left="4820"/>
        <w:jc w:val="right"/>
        <w:rPr>
          <w:rFonts w:ascii="Times New Roman" w:eastAsia="Calibri" w:hAnsi="Times New Roman" w:cs="Times New Roman"/>
          <w:b/>
          <w:lang w:eastAsia="en-US"/>
        </w:rPr>
      </w:pPr>
    </w:p>
    <w:p w:rsidR="00093CBE" w:rsidRPr="00093CBE" w:rsidRDefault="00093CBE" w:rsidP="00093CBE">
      <w:pPr>
        <w:autoSpaceDE w:val="0"/>
        <w:autoSpaceDN w:val="0"/>
        <w:adjustRightInd w:val="0"/>
        <w:spacing w:after="0" w:line="240" w:lineRule="exact"/>
        <w:ind w:left="539"/>
        <w:jc w:val="center"/>
        <w:rPr>
          <w:rFonts w:ascii="Times New Roman" w:eastAsia="Calibri" w:hAnsi="Times New Roman" w:cs="Times New Roman"/>
          <w:b/>
          <w:sz w:val="26"/>
          <w:szCs w:val="26"/>
          <w:lang w:eastAsia="en-US"/>
        </w:rPr>
      </w:pPr>
      <w:r w:rsidRPr="00093CBE">
        <w:rPr>
          <w:rFonts w:ascii="Times New Roman" w:eastAsia="Calibri" w:hAnsi="Times New Roman" w:cs="Times New Roman"/>
          <w:b/>
          <w:sz w:val="26"/>
          <w:szCs w:val="26"/>
          <w:lang w:eastAsia="en-US"/>
        </w:rPr>
        <w:t xml:space="preserve">Ростовская межрайонная природоохранная прокуратура </w:t>
      </w:r>
    </w:p>
    <w:p w:rsidR="00093CBE" w:rsidRPr="00093CBE" w:rsidRDefault="00093CBE" w:rsidP="00093CBE">
      <w:pPr>
        <w:autoSpaceDE w:val="0"/>
        <w:autoSpaceDN w:val="0"/>
        <w:adjustRightInd w:val="0"/>
        <w:spacing w:after="0" w:line="240" w:lineRule="exact"/>
        <w:ind w:left="539"/>
        <w:jc w:val="center"/>
        <w:rPr>
          <w:rFonts w:ascii="Times New Roman" w:eastAsia="Calibri" w:hAnsi="Times New Roman" w:cs="Times New Roman"/>
          <w:b/>
          <w:sz w:val="26"/>
          <w:szCs w:val="26"/>
          <w:lang w:eastAsia="en-US"/>
        </w:rPr>
      </w:pPr>
      <w:r w:rsidRPr="00093CBE">
        <w:rPr>
          <w:rFonts w:ascii="Times New Roman" w:eastAsia="Calibri" w:hAnsi="Times New Roman" w:cs="Times New Roman"/>
          <w:b/>
          <w:sz w:val="26"/>
          <w:szCs w:val="26"/>
          <w:lang w:eastAsia="en-US"/>
        </w:rPr>
        <w:t>разъясняет об ответственности за незаконную охоту</w:t>
      </w:r>
    </w:p>
    <w:p w:rsidR="00093CBE" w:rsidRPr="00093CBE" w:rsidRDefault="00093CBE" w:rsidP="00093CBE">
      <w:pPr>
        <w:autoSpaceDE w:val="0"/>
        <w:autoSpaceDN w:val="0"/>
        <w:adjustRightInd w:val="0"/>
        <w:spacing w:after="0" w:line="240" w:lineRule="exact"/>
        <w:ind w:left="539"/>
        <w:jc w:val="center"/>
        <w:rPr>
          <w:rFonts w:ascii="Times New Roman" w:eastAsia="Calibri" w:hAnsi="Times New Roman" w:cs="Times New Roman"/>
          <w:b/>
          <w:sz w:val="26"/>
          <w:szCs w:val="26"/>
          <w:lang w:eastAsia="en-US"/>
        </w:rPr>
      </w:pPr>
    </w:p>
    <w:p w:rsidR="00093CBE" w:rsidRPr="00093CBE" w:rsidRDefault="00093CBE" w:rsidP="00093CB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CBE">
        <w:rPr>
          <w:rFonts w:ascii="Times New Roman" w:eastAsia="Times New Roman" w:hAnsi="Times New Roman" w:cs="Times New Roman"/>
          <w:sz w:val="26"/>
          <w:szCs w:val="26"/>
        </w:rPr>
        <w:t xml:space="preserve">В силу положений ст. 57 Федерального закона «Об охоте и сохранении охотничьих ресурсов» (далее – Закон об охоте) лица, виновные в нарушении законодательства в области охоты и сохранения охотничьих ресурсов, несут ответственность в соответствии с законодательством. </w:t>
      </w:r>
      <w:r w:rsidRPr="00093CBE">
        <w:rPr>
          <w:rFonts w:ascii="Times New Roman" w:eastAsia="Times New Roman" w:hAnsi="Times New Roman" w:cs="Times New Roman"/>
          <w:b/>
          <w:sz w:val="26"/>
          <w:szCs w:val="26"/>
        </w:rPr>
        <w:t xml:space="preserve">К охоте приравнивается </w:t>
      </w:r>
      <w:r w:rsidRPr="00093CBE">
        <w:rPr>
          <w:rFonts w:ascii="Times New Roman" w:eastAsia="Times New Roman" w:hAnsi="Times New Roman" w:cs="Times New Roman"/>
          <w:b/>
          <w:sz w:val="26"/>
          <w:szCs w:val="26"/>
        </w:rPr>
        <w:lastRenderedPageBreak/>
        <w:t>нахождение в охотничьих угодьях физических лиц с орудиями охоты и (или) продукцией охоты, собаками охотничьих пород, ловчими птицами</w:t>
      </w:r>
      <w:r w:rsidRPr="00093CBE">
        <w:rPr>
          <w:rFonts w:ascii="Times New Roman" w:eastAsia="Times New Roman" w:hAnsi="Times New Roman" w:cs="Times New Roman"/>
          <w:sz w:val="26"/>
          <w:szCs w:val="26"/>
        </w:rPr>
        <w:t>.</w:t>
      </w:r>
    </w:p>
    <w:p w:rsidR="00093CBE" w:rsidRPr="00093CBE" w:rsidRDefault="00093CBE" w:rsidP="00093CB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CBE">
        <w:rPr>
          <w:rFonts w:ascii="Times New Roman" w:eastAsia="Times New Roman" w:hAnsi="Times New Roman" w:cs="Times New Roman"/>
          <w:sz w:val="26"/>
          <w:szCs w:val="26"/>
        </w:rPr>
        <w:t>Согласно ст. 58 Закона об охоте возмещение вреда, причиненного охотничьим ресурсам, осуществляется в добровольном или в судебном порядке на основании утвержденных такс и методик исчисления ущерба, причиненного животному миру.</w:t>
      </w:r>
    </w:p>
    <w:p w:rsidR="00093CBE" w:rsidRPr="00093CBE" w:rsidRDefault="00093CBE" w:rsidP="00093CB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CBE">
        <w:rPr>
          <w:rFonts w:ascii="Times New Roman" w:eastAsia="Times New Roman" w:hAnsi="Times New Roman" w:cs="Times New Roman"/>
          <w:sz w:val="26"/>
          <w:szCs w:val="26"/>
        </w:rPr>
        <w:t>Приказом Минприроды России от 17.11.2017 № 612 (</w:t>
      </w:r>
      <w:r w:rsidRPr="00093CBE">
        <w:rPr>
          <w:rFonts w:ascii="Times New Roman" w:eastAsia="Times New Roman" w:hAnsi="Times New Roman" w:cs="Times New Roman"/>
          <w:b/>
          <w:sz w:val="26"/>
          <w:szCs w:val="26"/>
        </w:rPr>
        <w:t>вступает в законную силу с 12.02.2018</w:t>
      </w:r>
      <w:r w:rsidRPr="00093CBE">
        <w:rPr>
          <w:rFonts w:ascii="Times New Roman" w:eastAsia="Times New Roman" w:hAnsi="Times New Roman" w:cs="Times New Roman"/>
          <w:sz w:val="26"/>
          <w:szCs w:val="26"/>
        </w:rPr>
        <w:t xml:space="preserve">) изменены </w:t>
      </w:r>
      <w:r w:rsidRPr="00093CBE">
        <w:rPr>
          <w:rFonts w:ascii="Times New Roman" w:eastAsia="Times New Roman" w:hAnsi="Times New Roman" w:cs="Times New Roman"/>
          <w:b/>
          <w:sz w:val="26"/>
          <w:szCs w:val="26"/>
        </w:rPr>
        <w:t>Таксы</w:t>
      </w:r>
      <w:r w:rsidRPr="00093CBE">
        <w:rPr>
          <w:rFonts w:ascii="Times New Roman" w:eastAsia="Times New Roman" w:hAnsi="Times New Roman" w:cs="Times New Roman"/>
          <w:sz w:val="26"/>
          <w:szCs w:val="26"/>
        </w:rPr>
        <w:t xml:space="preserve"> для исчисления размера вреда, причиненного охотничьим ресурсам, а также </w:t>
      </w:r>
      <w:r w:rsidRPr="00093CBE">
        <w:rPr>
          <w:rFonts w:ascii="Times New Roman" w:eastAsia="Times New Roman" w:hAnsi="Times New Roman" w:cs="Times New Roman"/>
          <w:b/>
          <w:sz w:val="26"/>
          <w:szCs w:val="26"/>
        </w:rPr>
        <w:t>Примеры</w:t>
      </w:r>
      <w:r w:rsidRPr="00093CBE">
        <w:rPr>
          <w:rFonts w:ascii="Times New Roman" w:eastAsia="Times New Roman" w:hAnsi="Times New Roman" w:cs="Times New Roman"/>
          <w:sz w:val="26"/>
          <w:szCs w:val="26"/>
        </w:rPr>
        <w:t xml:space="preserve"> расчета размера вреда, причиненного охотничьим ресурсам. Так, в случае незаконной добычи </w:t>
      </w:r>
      <w:r w:rsidRPr="00093CBE">
        <w:rPr>
          <w:rFonts w:ascii="Times New Roman" w:eastAsia="Times New Roman" w:hAnsi="Times New Roman" w:cs="Times New Roman"/>
          <w:b/>
          <w:sz w:val="26"/>
          <w:szCs w:val="26"/>
        </w:rPr>
        <w:t>одной особи охотничьих ресурсов</w:t>
      </w:r>
      <w:r w:rsidRPr="00093CBE">
        <w:rPr>
          <w:rFonts w:ascii="Times New Roman" w:eastAsia="Times New Roman" w:hAnsi="Times New Roman" w:cs="Times New Roman"/>
          <w:sz w:val="26"/>
          <w:szCs w:val="26"/>
        </w:rPr>
        <w:t xml:space="preserve"> гражданин помимо административного либо уголовного наказания обязан выплатить: кабан – 30 000 рублей, пятнистый олень – 60 000 рублей, косуля – 40 000 рублей, сурок – 6 000 рублей, волк, лисица, шакал, енотовидная собака – 200 рублей, заяц – 1 000 рублей, фазан – 2 000 рублей, утка, куропатка, голубь – 600 рублей, перепел, горлица – 200 рублей.</w:t>
      </w:r>
    </w:p>
    <w:p w:rsidR="00093CBE" w:rsidRPr="00093CBE" w:rsidRDefault="00093CBE" w:rsidP="00093CB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CBE">
        <w:rPr>
          <w:rFonts w:ascii="Times New Roman" w:eastAsia="Times New Roman" w:hAnsi="Times New Roman" w:cs="Times New Roman"/>
          <w:sz w:val="26"/>
          <w:szCs w:val="26"/>
        </w:rPr>
        <w:t xml:space="preserve">Типичные примеры расчета вреда, причиненного охотничьим ресурсам.                   </w:t>
      </w:r>
      <w:r w:rsidRPr="00093CBE">
        <w:rPr>
          <w:rFonts w:ascii="Times New Roman" w:eastAsia="Times New Roman" w:hAnsi="Times New Roman" w:cs="Times New Roman"/>
          <w:b/>
          <w:sz w:val="26"/>
          <w:szCs w:val="26"/>
        </w:rPr>
        <w:t>Пример 1.</w:t>
      </w:r>
      <w:r w:rsidRPr="00093CBE">
        <w:rPr>
          <w:rFonts w:ascii="Times New Roman" w:eastAsia="Times New Roman" w:hAnsi="Times New Roman" w:cs="Times New Roman"/>
          <w:sz w:val="26"/>
          <w:szCs w:val="26"/>
        </w:rPr>
        <w:t xml:space="preserve"> В случае незаконной охоты и (или) нарушения </w:t>
      </w:r>
      <w:hyperlink r:id="rId12" w:tooltip="Приказ Минприроды России от 16.11.2010 N 512 (ред. от 06.08.2015) &quot;Об утверждении Правил охоты&quot; (Зарегистрировано в Минюсте России 04.02.2011 N 19704){КонсультантПлюс}" w:history="1">
        <w:r w:rsidRPr="00093CBE">
          <w:rPr>
            <w:rFonts w:ascii="Times New Roman" w:eastAsia="Times New Roman" w:hAnsi="Times New Roman" w:cs="Times New Roman"/>
            <w:sz w:val="26"/>
            <w:szCs w:val="26"/>
          </w:rPr>
          <w:t>Правил</w:t>
        </w:r>
      </w:hyperlink>
      <w:r w:rsidRPr="00093CBE">
        <w:rPr>
          <w:rFonts w:ascii="Times New Roman" w:eastAsia="Times New Roman" w:hAnsi="Times New Roman" w:cs="Times New Roman"/>
          <w:sz w:val="26"/>
          <w:szCs w:val="26"/>
        </w:rPr>
        <w:t xml:space="preserve"> охоты (</w:t>
      </w:r>
      <w:r w:rsidRPr="00093CBE">
        <w:rPr>
          <w:rFonts w:ascii="Times New Roman" w:eastAsia="Times New Roman" w:hAnsi="Times New Roman" w:cs="Times New Roman"/>
          <w:b/>
          <w:sz w:val="26"/>
          <w:szCs w:val="26"/>
        </w:rPr>
        <w:t>за исключением</w:t>
      </w:r>
      <w:r w:rsidRPr="00093CBE">
        <w:rPr>
          <w:rFonts w:ascii="Times New Roman" w:eastAsia="Times New Roman" w:hAnsi="Times New Roman" w:cs="Times New Roman"/>
          <w:sz w:val="26"/>
          <w:szCs w:val="26"/>
        </w:rPr>
        <w:t xml:space="preserve"> незаконной охоты и (или) нарушения </w:t>
      </w:r>
      <w:hyperlink r:id="rId13" w:tooltip="Приказ Минприроды России от 16.11.2010 N 512 (ред. от 06.08.2015) &quot;Об утверждении Правил охоты&quot; (Зарегистрировано в Минюсте России 04.02.2011 N 19704){КонсультантПлюс}" w:history="1">
        <w:r w:rsidRPr="00093CBE">
          <w:rPr>
            <w:rFonts w:ascii="Times New Roman" w:eastAsia="Times New Roman" w:hAnsi="Times New Roman" w:cs="Times New Roman"/>
            <w:sz w:val="26"/>
            <w:szCs w:val="26"/>
          </w:rPr>
          <w:t>Правил</w:t>
        </w:r>
      </w:hyperlink>
      <w:r w:rsidRPr="00093CBE">
        <w:rPr>
          <w:rFonts w:ascii="Times New Roman" w:eastAsia="Times New Roman" w:hAnsi="Times New Roman" w:cs="Times New Roman"/>
          <w:sz w:val="26"/>
          <w:szCs w:val="26"/>
        </w:rPr>
        <w:t xml:space="preserve"> охоты на территориях государственных природных заповедников, национальных парков, природных парков и государственных природных заказников). Физическое лицо, находясь в общедоступных охотничьих угодьях, совершило отстрел, не имея разрешения на добычу этого вида охотничьего ресурса - применяется тройной коэффициент (Такса за одну особь умножается на 3).</w:t>
      </w:r>
    </w:p>
    <w:p w:rsidR="00093CBE" w:rsidRPr="00093CBE" w:rsidRDefault="00093CBE" w:rsidP="00093CB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CBE">
        <w:rPr>
          <w:rFonts w:ascii="Times New Roman" w:eastAsia="Times New Roman" w:hAnsi="Times New Roman" w:cs="Times New Roman"/>
          <w:b/>
          <w:sz w:val="26"/>
          <w:szCs w:val="26"/>
        </w:rPr>
        <w:t>Пример 2</w:t>
      </w:r>
      <w:r w:rsidRPr="00093CBE">
        <w:rPr>
          <w:rFonts w:ascii="Times New Roman" w:eastAsia="Times New Roman" w:hAnsi="Times New Roman" w:cs="Times New Roman"/>
          <w:sz w:val="26"/>
          <w:szCs w:val="26"/>
        </w:rPr>
        <w:t xml:space="preserve">. Физическое лицо, находясь в общедоступных охотничьих угодьях, совершило отстрел </w:t>
      </w:r>
      <w:r w:rsidRPr="00093CBE">
        <w:rPr>
          <w:rFonts w:ascii="Times New Roman" w:eastAsia="Times New Roman" w:hAnsi="Times New Roman" w:cs="Times New Roman"/>
          <w:b/>
          <w:sz w:val="26"/>
          <w:szCs w:val="26"/>
        </w:rPr>
        <w:t>самки</w:t>
      </w:r>
      <w:r w:rsidRPr="00093CBE">
        <w:rPr>
          <w:rFonts w:ascii="Times New Roman" w:eastAsia="Times New Roman" w:hAnsi="Times New Roman" w:cs="Times New Roman"/>
          <w:sz w:val="26"/>
          <w:szCs w:val="26"/>
        </w:rPr>
        <w:t xml:space="preserve"> животного, не имея разрешения на добычу этого вида охотничьего ресурса и (или) вне установленных сроков охоты – применяется пятикратный коэффициент  (Такса за одну особь умножается на 5).</w:t>
      </w:r>
    </w:p>
    <w:p w:rsidR="00093CBE" w:rsidRPr="00093CBE" w:rsidRDefault="00093CBE" w:rsidP="00093CB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CBE">
        <w:rPr>
          <w:rFonts w:ascii="Times New Roman" w:eastAsia="Times New Roman" w:hAnsi="Times New Roman" w:cs="Times New Roman"/>
          <w:b/>
          <w:sz w:val="26"/>
          <w:szCs w:val="26"/>
        </w:rPr>
        <w:t>Пример 3</w:t>
      </w:r>
      <w:r w:rsidRPr="00093CBE">
        <w:rPr>
          <w:rFonts w:ascii="Times New Roman" w:eastAsia="Times New Roman" w:hAnsi="Times New Roman" w:cs="Times New Roman"/>
          <w:sz w:val="26"/>
          <w:szCs w:val="26"/>
        </w:rPr>
        <w:t xml:space="preserve">. Незаконная охота и (или) нарушение </w:t>
      </w:r>
      <w:hyperlink r:id="rId14" w:tooltip="Приказ Минприроды России от 16.11.2010 N 512 (ред. от 06.08.2015) &quot;Об утверждении Правил охоты&quot; (Зарегистрировано в Минюсте России 04.02.2011 N 19704){КонсультантПлюс}" w:history="1">
        <w:r w:rsidRPr="00093CBE">
          <w:rPr>
            <w:rFonts w:ascii="Times New Roman" w:eastAsia="Times New Roman" w:hAnsi="Times New Roman" w:cs="Times New Roman"/>
            <w:sz w:val="26"/>
            <w:szCs w:val="26"/>
          </w:rPr>
          <w:t>Правил</w:t>
        </w:r>
      </w:hyperlink>
      <w:r w:rsidRPr="00093CBE">
        <w:rPr>
          <w:rFonts w:ascii="Times New Roman" w:eastAsia="Times New Roman" w:hAnsi="Times New Roman" w:cs="Times New Roman"/>
          <w:sz w:val="26"/>
          <w:szCs w:val="26"/>
        </w:rPr>
        <w:t xml:space="preserve"> охоты </w:t>
      </w:r>
      <w:r w:rsidRPr="00093CBE">
        <w:rPr>
          <w:rFonts w:ascii="Times New Roman" w:eastAsia="Times New Roman" w:hAnsi="Times New Roman" w:cs="Times New Roman"/>
          <w:b/>
          <w:sz w:val="26"/>
          <w:szCs w:val="26"/>
        </w:rPr>
        <w:t>на территории государственных природных заповедников, национальных парков, природных парков и государственных природных заказников</w:t>
      </w:r>
      <w:r w:rsidRPr="00093CBE">
        <w:rPr>
          <w:rFonts w:ascii="Times New Roman" w:eastAsia="Times New Roman" w:hAnsi="Times New Roman" w:cs="Times New Roman"/>
          <w:sz w:val="26"/>
          <w:szCs w:val="26"/>
        </w:rPr>
        <w:t>. Физическое лицо, находясь на территории государственного природного зоологического заказника, отловило животное – применяется коэффициент 5 (Такса за одну особь умножается на 5).</w:t>
      </w:r>
    </w:p>
    <w:p w:rsidR="00093CBE" w:rsidRPr="00093CBE" w:rsidRDefault="00093CBE" w:rsidP="00093CB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CBE">
        <w:rPr>
          <w:rFonts w:ascii="Times New Roman" w:eastAsia="Times New Roman" w:hAnsi="Times New Roman" w:cs="Times New Roman"/>
          <w:b/>
          <w:sz w:val="26"/>
          <w:szCs w:val="26"/>
        </w:rPr>
        <w:t>Пример 5</w:t>
      </w:r>
      <w:r w:rsidRPr="00093CBE">
        <w:rPr>
          <w:rFonts w:ascii="Times New Roman" w:eastAsia="Times New Roman" w:hAnsi="Times New Roman" w:cs="Times New Roman"/>
          <w:sz w:val="26"/>
          <w:szCs w:val="26"/>
        </w:rPr>
        <w:t xml:space="preserve">. Добыча охотничьих ресурсов </w:t>
      </w:r>
      <w:r w:rsidRPr="00093CBE">
        <w:rPr>
          <w:rFonts w:ascii="Times New Roman" w:eastAsia="Times New Roman" w:hAnsi="Times New Roman" w:cs="Times New Roman"/>
          <w:b/>
          <w:sz w:val="26"/>
          <w:szCs w:val="26"/>
        </w:rPr>
        <w:t>сверх установленного количества</w:t>
      </w:r>
      <w:r w:rsidRPr="00093CBE">
        <w:rPr>
          <w:rFonts w:ascii="Times New Roman" w:eastAsia="Times New Roman" w:hAnsi="Times New Roman" w:cs="Times New Roman"/>
          <w:sz w:val="26"/>
          <w:szCs w:val="26"/>
        </w:rPr>
        <w:t xml:space="preserve"> охотничьих ресурсов, </w:t>
      </w:r>
      <w:r w:rsidRPr="00093CBE">
        <w:rPr>
          <w:rFonts w:ascii="Times New Roman" w:eastAsia="Times New Roman" w:hAnsi="Times New Roman" w:cs="Times New Roman"/>
          <w:b/>
          <w:sz w:val="26"/>
          <w:szCs w:val="26"/>
        </w:rPr>
        <w:t>указанного в разрешении на добычу</w:t>
      </w:r>
      <w:r w:rsidRPr="00093CBE">
        <w:rPr>
          <w:rFonts w:ascii="Times New Roman" w:eastAsia="Times New Roman" w:hAnsi="Times New Roman" w:cs="Times New Roman"/>
          <w:sz w:val="26"/>
          <w:szCs w:val="26"/>
        </w:rPr>
        <w:t xml:space="preserve"> охотничьих ресурсов. При осуществлении коллективной охоты в общедоступных охотничьих угодьях произведен отстрел самца животного сверх количества, указанного в разрешении на добычу охотничьих ресурсов – применяется тройной коэффициент (Такса за одну особь умножается на 3).</w:t>
      </w:r>
    </w:p>
    <w:p w:rsidR="00093CBE" w:rsidRPr="00093CBE" w:rsidRDefault="00093CBE" w:rsidP="00093CB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CBE">
        <w:rPr>
          <w:rFonts w:ascii="Times New Roman" w:eastAsia="Times New Roman" w:hAnsi="Times New Roman" w:cs="Times New Roman"/>
          <w:b/>
          <w:sz w:val="26"/>
          <w:szCs w:val="26"/>
        </w:rPr>
        <w:t>Пример 7</w:t>
      </w:r>
      <w:r w:rsidRPr="00093CBE">
        <w:rPr>
          <w:rFonts w:ascii="Times New Roman" w:eastAsia="Times New Roman" w:hAnsi="Times New Roman" w:cs="Times New Roman"/>
          <w:sz w:val="26"/>
          <w:szCs w:val="26"/>
        </w:rPr>
        <w:t xml:space="preserve">. Добыча охотничьих ресурсов </w:t>
      </w:r>
      <w:r w:rsidRPr="00093CBE">
        <w:rPr>
          <w:rFonts w:ascii="Times New Roman" w:eastAsia="Times New Roman" w:hAnsi="Times New Roman" w:cs="Times New Roman"/>
          <w:b/>
          <w:sz w:val="26"/>
          <w:szCs w:val="26"/>
        </w:rPr>
        <w:t>сверх установленной нормы</w:t>
      </w:r>
      <w:r w:rsidRPr="00093CBE">
        <w:rPr>
          <w:rFonts w:ascii="Times New Roman" w:eastAsia="Times New Roman" w:hAnsi="Times New Roman" w:cs="Times New Roman"/>
          <w:sz w:val="26"/>
          <w:szCs w:val="26"/>
        </w:rPr>
        <w:t xml:space="preserve"> добычи охотничьих ресурсов (</w:t>
      </w:r>
      <w:r w:rsidRPr="00093CBE">
        <w:rPr>
          <w:rFonts w:ascii="Times New Roman" w:eastAsia="Times New Roman" w:hAnsi="Times New Roman" w:cs="Times New Roman"/>
          <w:b/>
          <w:sz w:val="26"/>
          <w:szCs w:val="26"/>
        </w:rPr>
        <w:t>за день или за сезон</w:t>
      </w:r>
      <w:r w:rsidRPr="00093CBE">
        <w:rPr>
          <w:rFonts w:ascii="Times New Roman" w:eastAsia="Times New Roman" w:hAnsi="Times New Roman" w:cs="Times New Roman"/>
          <w:sz w:val="26"/>
          <w:szCs w:val="26"/>
        </w:rPr>
        <w:t xml:space="preserve">), </w:t>
      </w:r>
      <w:r w:rsidRPr="00093CBE">
        <w:rPr>
          <w:rFonts w:ascii="Times New Roman" w:eastAsia="Times New Roman" w:hAnsi="Times New Roman" w:cs="Times New Roman"/>
          <w:b/>
          <w:sz w:val="26"/>
          <w:szCs w:val="26"/>
        </w:rPr>
        <w:t>указанной в разрешении на добычу</w:t>
      </w:r>
      <w:r w:rsidRPr="00093CBE">
        <w:rPr>
          <w:rFonts w:ascii="Times New Roman" w:eastAsia="Times New Roman" w:hAnsi="Times New Roman" w:cs="Times New Roman"/>
          <w:sz w:val="26"/>
          <w:szCs w:val="26"/>
        </w:rPr>
        <w:t xml:space="preserve"> охотничьих ресурсов. Физическое лицо, находясь в общедоступных угодьях, совершило отстрел животных сверх установленной нормы добычи в день, указанной в разрешении на добычу охотничьих ресурсов – применяется одинарный коэффициент (Такса за одну особь умножается на 1).</w:t>
      </w:r>
    </w:p>
    <w:p w:rsidR="00093CBE" w:rsidRPr="00093CBE" w:rsidRDefault="00093CBE" w:rsidP="00093CB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CBE">
        <w:rPr>
          <w:rFonts w:ascii="Times New Roman" w:eastAsia="Times New Roman" w:hAnsi="Times New Roman" w:cs="Times New Roman"/>
          <w:b/>
          <w:sz w:val="26"/>
          <w:szCs w:val="26"/>
        </w:rPr>
        <w:t>Пример 9</w:t>
      </w:r>
      <w:r w:rsidRPr="00093CBE">
        <w:rPr>
          <w:rFonts w:ascii="Times New Roman" w:eastAsia="Times New Roman" w:hAnsi="Times New Roman" w:cs="Times New Roman"/>
          <w:sz w:val="26"/>
          <w:szCs w:val="26"/>
        </w:rPr>
        <w:t xml:space="preserve">. Уничтожение охотничьих ресурсов </w:t>
      </w:r>
      <w:r w:rsidRPr="00093CBE">
        <w:rPr>
          <w:rFonts w:ascii="Times New Roman" w:eastAsia="Times New Roman" w:hAnsi="Times New Roman" w:cs="Times New Roman"/>
          <w:b/>
          <w:sz w:val="26"/>
          <w:szCs w:val="26"/>
        </w:rPr>
        <w:t>по неосторожности</w:t>
      </w:r>
      <w:r w:rsidRPr="00093CBE">
        <w:rPr>
          <w:rFonts w:ascii="Times New Roman" w:eastAsia="Times New Roman" w:hAnsi="Times New Roman" w:cs="Times New Roman"/>
          <w:sz w:val="26"/>
          <w:szCs w:val="26"/>
        </w:rPr>
        <w:t xml:space="preserve"> (кроме случаев осуществления охоты). Физическое лицо, управляя принадлежащим ему транспортным средством, сбило животное, переходившего автомобильную дорогу. Дорожно-транспортное происшествие произошло в ночное время в условиях плохой видимости. Умысла физического лица в уничтожении животного не было, то есть животное погибло по неосторожности – применяется одинарный коэффициент (Такса за одну особь умножается на 1).</w:t>
      </w:r>
    </w:p>
    <w:p w:rsidR="00093CBE" w:rsidRPr="00093CBE" w:rsidRDefault="00093CBE" w:rsidP="00093CB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CBE">
        <w:rPr>
          <w:rFonts w:ascii="Times New Roman" w:eastAsia="Times New Roman" w:hAnsi="Times New Roman" w:cs="Times New Roman"/>
          <w:b/>
          <w:sz w:val="26"/>
          <w:szCs w:val="26"/>
        </w:rPr>
        <w:lastRenderedPageBreak/>
        <w:t>Пример 14</w:t>
      </w:r>
      <w:r w:rsidRPr="00093CBE">
        <w:rPr>
          <w:rFonts w:ascii="Times New Roman" w:eastAsia="Times New Roman" w:hAnsi="Times New Roman" w:cs="Times New Roman"/>
          <w:sz w:val="26"/>
          <w:szCs w:val="26"/>
        </w:rPr>
        <w:t xml:space="preserve">. Локальное разрушение (уничтожение) обитаемых либо регулярно используемых охотничьими ресурсами в жизнедеятельности и для воспроизводства (размножения) нор, дупел деревьев, токов. Физическое лицо, находясь на территории закрепленного охотничьего угодья, </w:t>
      </w:r>
      <w:r w:rsidRPr="00093CBE">
        <w:rPr>
          <w:rFonts w:ascii="Times New Roman" w:eastAsia="Times New Roman" w:hAnsi="Times New Roman" w:cs="Times New Roman"/>
          <w:b/>
          <w:sz w:val="26"/>
          <w:szCs w:val="26"/>
        </w:rPr>
        <w:t>разрушило (раскопал и оставил не закопанным</w:t>
      </w:r>
      <w:r w:rsidRPr="00093CBE">
        <w:rPr>
          <w:rFonts w:ascii="Times New Roman" w:eastAsia="Times New Roman" w:hAnsi="Times New Roman" w:cs="Times New Roman"/>
          <w:sz w:val="26"/>
          <w:szCs w:val="26"/>
        </w:rPr>
        <w:t>) поселение животных в целях добычи, разрешение на добычу которого у него имелось. Вред, тем не менее, был нанесен. Учитывается фактическое количество особей животных, обитавших на данной территории – применяется пятикратный коэффициент (Такса за одну особь умножается на 5 и оплачивается общее количество обитавших животных на данной территории).</w:t>
      </w:r>
    </w:p>
    <w:p w:rsidR="00093CBE" w:rsidRPr="00093CBE" w:rsidRDefault="00093CBE" w:rsidP="00093CB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93CBE">
        <w:rPr>
          <w:rFonts w:ascii="Times New Roman" w:eastAsia="Times New Roman" w:hAnsi="Times New Roman" w:cs="Times New Roman"/>
          <w:sz w:val="26"/>
          <w:szCs w:val="26"/>
        </w:rPr>
        <w:t xml:space="preserve">Ростовская межрайонная природоохранная прокуратура разъясняет, что за нарушение правил охоты предусмотрена административная ответственность по </w:t>
      </w:r>
      <w:r w:rsidRPr="00093CBE">
        <w:rPr>
          <w:rFonts w:ascii="Times New Roman" w:eastAsia="Times New Roman" w:hAnsi="Times New Roman" w:cs="Times New Roman"/>
          <w:b/>
          <w:sz w:val="26"/>
          <w:szCs w:val="26"/>
        </w:rPr>
        <w:t>ч. 1              ст. 8.37 КоАП РФ</w:t>
      </w:r>
      <w:r w:rsidRPr="00093CBE">
        <w:rPr>
          <w:rFonts w:ascii="Times New Roman" w:eastAsia="Times New Roman" w:hAnsi="Times New Roman" w:cs="Times New Roman"/>
          <w:sz w:val="26"/>
          <w:szCs w:val="26"/>
        </w:rPr>
        <w:t xml:space="preserve"> (влечет наложение административного штрафа на граждан в размере от 500 до 4 000 рублей с конфискацией орудий охоты или без таковой или </w:t>
      </w:r>
      <w:r w:rsidRPr="00093CBE">
        <w:rPr>
          <w:rFonts w:ascii="Times New Roman" w:eastAsia="Times New Roman" w:hAnsi="Times New Roman" w:cs="Times New Roman"/>
          <w:b/>
          <w:sz w:val="26"/>
          <w:szCs w:val="26"/>
        </w:rPr>
        <w:t>лишение права осуществлять охоту на срок до 2 лет</w:t>
      </w:r>
      <w:r w:rsidRPr="00093CBE">
        <w:rPr>
          <w:rFonts w:ascii="Times New Roman" w:eastAsia="Times New Roman" w:hAnsi="Times New Roman" w:cs="Times New Roman"/>
          <w:sz w:val="26"/>
          <w:szCs w:val="26"/>
        </w:rPr>
        <w:t xml:space="preserve">). </w:t>
      </w:r>
      <w:r w:rsidRPr="00093CBE">
        <w:rPr>
          <w:rFonts w:ascii="Times New Roman" w:eastAsia="Times New Roman" w:hAnsi="Times New Roman" w:cs="Times New Roman"/>
          <w:b/>
          <w:sz w:val="26"/>
          <w:szCs w:val="26"/>
        </w:rPr>
        <w:t>Частью 1.2 ст. 8.37 КоАП РФ</w:t>
      </w:r>
      <w:r w:rsidRPr="00093CBE">
        <w:rPr>
          <w:rFonts w:ascii="Times New Roman" w:eastAsia="Times New Roman" w:hAnsi="Times New Roman" w:cs="Times New Roman"/>
          <w:sz w:val="26"/>
          <w:szCs w:val="26"/>
        </w:rPr>
        <w:t xml:space="preserve"> установлена административная ответственность за осуществление охоты </w:t>
      </w:r>
      <w:r w:rsidRPr="00093CBE">
        <w:rPr>
          <w:rFonts w:ascii="Times New Roman" w:eastAsia="Times New Roman" w:hAnsi="Times New Roman" w:cs="Times New Roman"/>
          <w:b/>
          <w:sz w:val="26"/>
          <w:szCs w:val="26"/>
        </w:rPr>
        <w:t>с нарушением</w:t>
      </w:r>
      <w:r w:rsidRPr="00093CBE">
        <w:rPr>
          <w:rFonts w:ascii="Times New Roman" w:eastAsia="Times New Roman" w:hAnsi="Times New Roman" w:cs="Times New Roman"/>
          <w:sz w:val="26"/>
          <w:szCs w:val="26"/>
        </w:rPr>
        <w:t xml:space="preserve"> установленных Правилами охоты </w:t>
      </w:r>
      <w:r w:rsidRPr="00093CBE">
        <w:rPr>
          <w:rFonts w:ascii="Times New Roman" w:eastAsia="Times New Roman" w:hAnsi="Times New Roman" w:cs="Times New Roman"/>
          <w:b/>
          <w:sz w:val="26"/>
          <w:szCs w:val="26"/>
        </w:rPr>
        <w:t>сроков охоты</w:t>
      </w:r>
      <w:r w:rsidRPr="00093CBE">
        <w:rPr>
          <w:rFonts w:ascii="Times New Roman" w:eastAsia="Times New Roman" w:hAnsi="Times New Roman" w:cs="Times New Roman"/>
          <w:sz w:val="26"/>
          <w:szCs w:val="26"/>
        </w:rPr>
        <w:t xml:space="preserve"> либо осуществление охоты </w:t>
      </w:r>
      <w:r w:rsidRPr="00093CBE">
        <w:rPr>
          <w:rFonts w:ascii="Times New Roman" w:eastAsia="Times New Roman" w:hAnsi="Times New Roman" w:cs="Times New Roman"/>
          <w:b/>
          <w:sz w:val="26"/>
          <w:szCs w:val="26"/>
        </w:rPr>
        <w:t>недопустимыми для использования орудиями</w:t>
      </w:r>
      <w:r w:rsidRPr="00093CBE">
        <w:rPr>
          <w:rFonts w:ascii="Times New Roman" w:eastAsia="Times New Roman" w:hAnsi="Times New Roman" w:cs="Times New Roman"/>
          <w:sz w:val="26"/>
          <w:szCs w:val="26"/>
        </w:rPr>
        <w:t xml:space="preserve"> охоты или </w:t>
      </w:r>
      <w:r w:rsidRPr="00093CBE">
        <w:rPr>
          <w:rFonts w:ascii="Times New Roman" w:eastAsia="Times New Roman" w:hAnsi="Times New Roman" w:cs="Times New Roman"/>
          <w:b/>
          <w:sz w:val="26"/>
          <w:szCs w:val="26"/>
        </w:rPr>
        <w:t>способами</w:t>
      </w:r>
      <w:r w:rsidRPr="00093CBE">
        <w:rPr>
          <w:rFonts w:ascii="Times New Roman" w:eastAsia="Times New Roman" w:hAnsi="Times New Roman" w:cs="Times New Roman"/>
          <w:sz w:val="26"/>
          <w:szCs w:val="26"/>
        </w:rPr>
        <w:t xml:space="preserve"> охоты (влечет для граждан </w:t>
      </w:r>
      <w:r w:rsidRPr="00093CBE">
        <w:rPr>
          <w:rFonts w:ascii="Times New Roman" w:eastAsia="Times New Roman" w:hAnsi="Times New Roman" w:cs="Times New Roman"/>
          <w:b/>
          <w:sz w:val="26"/>
          <w:szCs w:val="26"/>
        </w:rPr>
        <w:t>лишение права осуществлять охоту на срок от 1 года до 2 лет</w:t>
      </w:r>
      <w:r w:rsidRPr="00093CBE">
        <w:rPr>
          <w:rFonts w:ascii="Times New Roman" w:eastAsia="Times New Roman" w:hAnsi="Times New Roman" w:cs="Times New Roman"/>
          <w:sz w:val="26"/>
          <w:szCs w:val="26"/>
        </w:rPr>
        <w:t>).</w:t>
      </w:r>
    </w:p>
    <w:p w:rsidR="00093CBE" w:rsidRDefault="00093CBE" w:rsidP="00093CBE">
      <w:pPr>
        <w:shd w:val="clear" w:color="auto" w:fill="FFFFFF"/>
        <w:spacing w:after="0" w:line="240" w:lineRule="auto"/>
        <w:ind w:firstLine="709"/>
        <w:rPr>
          <w:rFonts w:ascii="Times New Roman" w:eastAsia="Times New Roman" w:hAnsi="Times New Roman" w:cs="Times New Roman"/>
          <w:sz w:val="26"/>
          <w:szCs w:val="26"/>
        </w:rPr>
      </w:pPr>
      <w:r w:rsidRPr="00093CBE">
        <w:rPr>
          <w:rFonts w:ascii="Times New Roman" w:eastAsia="Times New Roman" w:hAnsi="Times New Roman" w:cs="Times New Roman"/>
          <w:sz w:val="26"/>
          <w:szCs w:val="26"/>
        </w:rPr>
        <w:t>Незаконная охота, если это деяние совершено:</w:t>
      </w:r>
      <w:bookmarkStart w:id="0" w:name="dst101703"/>
      <w:bookmarkEnd w:id="0"/>
      <w:r w:rsidRPr="00093CBE">
        <w:rPr>
          <w:rFonts w:ascii="Times New Roman" w:eastAsia="Times New Roman" w:hAnsi="Times New Roman" w:cs="Times New Roman"/>
          <w:sz w:val="26"/>
          <w:szCs w:val="26"/>
        </w:rPr>
        <w:t xml:space="preserve"> а) с причинением крупного ущерба;</w:t>
      </w:r>
      <w:bookmarkStart w:id="1" w:name="dst101704"/>
      <w:bookmarkEnd w:id="1"/>
      <w:r w:rsidRPr="00093CBE">
        <w:rPr>
          <w:rFonts w:ascii="Times New Roman" w:eastAsia="Times New Roman" w:hAnsi="Times New Roman" w:cs="Times New Roman"/>
          <w:sz w:val="26"/>
          <w:szCs w:val="26"/>
        </w:rPr>
        <w:t xml:space="preserve">               </w:t>
      </w:r>
    </w:p>
    <w:p w:rsidR="00093CBE" w:rsidRPr="00093CBE" w:rsidRDefault="00093CBE" w:rsidP="00093CBE">
      <w:pPr>
        <w:shd w:val="clear" w:color="auto" w:fill="FFFFFF"/>
        <w:spacing w:after="0" w:line="240" w:lineRule="auto"/>
        <w:ind w:firstLine="709"/>
        <w:rPr>
          <w:rFonts w:ascii="Times New Roman" w:eastAsia="Times New Roman" w:hAnsi="Times New Roman" w:cs="Times New Roman"/>
          <w:sz w:val="26"/>
          <w:szCs w:val="26"/>
        </w:rPr>
      </w:pPr>
      <w:r w:rsidRPr="00093CBE">
        <w:rPr>
          <w:rFonts w:ascii="Times New Roman" w:eastAsia="Times New Roman" w:hAnsi="Times New Roman" w:cs="Times New Roman"/>
          <w:sz w:val="26"/>
          <w:szCs w:val="26"/>
        </w:rPr>
        <w:t>б)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bookmarkStart w:id="2" w:name="dst101705"/>
      <w:bookmarkEnd w:id="2"/>
      <w:r w:rsidRPr="00093CBE">
        <w:rPr>
          <w:rFonts w:ascii="Times New Roman" w:eastAsia="Times New Roman" w:hAnsi="Times New Roman" w:cs="Times New Roman"/>
          <w:sz w:val="26"/>
          <w:szCs w:val="26"/>
        </w:rPr>
        <w:t xml:space="preserve"> в) в отношении птиц и зверей, охота на которых полностью запрещена;</w:t>
      </w:r>
      <w:bookmarkStart w:id="3" w:name="dst122"/>
      <w:bookmarkEnd w:id="3"/>
      <w:r w:rsidRPr="00093CBE">
        <w:rPr>
          <w:rFonts w:ascii="Times New Roman" w:eastAsia="Times New Roman" w:hAnsi="Times New Roman" w:cs="Times New Roman"/>
          <w:sz w:val="26"/>
          <w:szCs w:val="26"/>
        </w:rPr>
        <w:t xml:space="preserve"> г) на особо охраняемой природной территории либо в зоне экологического бедствия или в зоне чрезвычайной экологической ситуации, </w:t>
      </w:r>
      <w:r w:rsidRPr="00093CBE">
        <w:rPr>
          <w:rFonts w:ascii="Times New Roman" w:eastAsia="Times New Roman" w:hAnsi="Times New Roman" w:cs="Times New Roman"/>
          <w:b/>
          <w:sz w:val="26"/>
          <w:szCs w:val="26"/>
        </w:rPr>
        <w:t>образует состав уголовного преступления по ст. 258 Уголовного кодекса РФ</w:t>
      </w:r>
      <w:r w:rsidRPr="00093CBE">
        <w:rPr>
          <w:rFonts w:ascii="Times New Roman" w:eastAsia="Times New Roman" w:hAnsi="Times New Roman" w:cs="Times New Roman"/>
          <w:sz w:val="26"/>
          <w:szCs w:val="26"/>
        </w:rPr>
        <w:t xml:space="preserve"> и </w:t>
      </w:r>
      <w:bookmarkStart w:id="4" w:name="dst939"/>
      <w:bookmarkEnd w:id="4"/>
      <w:r w:rsidRPr="00093CBE">
        <w:rPr>
          <w:rFonts w:ascii="Times New Roman" w:eastAsia="Times New Roman" w:hAnsi="Times New Roman" w:cs="Times New Roman"/>
          <w:sz w:val="26"/>
          <w:szCs w:val="26"/>
        </w:rPr>
        <w:t xml:space="preserve"> наказывается штрафом в размере до 200 000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93CBE" w:rsidRPr="00093CBE" w:rsidRDefault="00093CBE" w:rsidP="00093CBE">
      <w:pPr>
        <w:widowControl w:val="0"/>
        <w:autoSpaceDE w:val="0"/>
        <w:autoSpaceDN w:val="0"/>
        <w:adjustRightInd w:val="0"/>
        <w:spacing w:after="0" w:line="240" w:lineRule="auto"/>
        <w:ind w:firstLine="709"/>
        <w:rPr>
          <w:rFonts w:ascii="Times New Roman" w:eastAsia="Times New Roman" w:hAnsi="Times New Roman" w:cs="Times New Roman"/>
          <w:sz w:val="26"/>
          <w:szCs w:val="26"/>
        </w:rPr>
      </w:pPr>
      <w:r w:rsidRPr="00093CBE">
        <w:rPr>
          <w:rFonts w:ascii="Times New Roman" w:eastAsia="Times New Roman" w:hAnsi="Times New Roman" w:cs="Times New Roman"/>
          <w:sz w:val="26"/>
          <w:szCs w:val="26"/>
        </w:rPr>
        <w:t xml:space="preserve">    </w:t>
      </w:r>
    </w:p>
    <w:p w:rsidR="00093CBE" w:rsidRPr="00093CBE" w:rsidRDefault="00093CBE" w:rsidP="00093CBE">
      <w:pPr>
        <w:spacing w:after="0" w:line="240" w:lineRule="exact"/>
        <w:rPr>
          <w:rFonts w:ascii="Times New Roman" w:eastAsia="Calibri" w:hAnsi="Times New Roman" w:cs="Times New Roman"/>
          <w:sz w:val="26"/>
          <w:szCs w:val="26"/>
          <w:lang w:eastAsia="en-US"/>
        </w:rPr>
      </w:pPr>
    </w:p>
    <w:p w:rsidR="00093CBE" w:rsidRPr="00093CBE" w:rsidRDefault="00093CBE" w:rsidP="00093CBE">
      <w:pPr>
        <w:spacing w:after="0" w:line="240" w:lineRule="exact"/>
        <w:rPr>
          <w:rFonts w:ascii="Times New Roman" w:eastAsia="Calibri" w:hAnsi="Times New Roman" w:cs="Times New Roman"/>
          <w:lang w:eastAsia="en-US"/>
        </w:rPr>
      </w:pPr>
      <w:r w:rsidRPr="00093CBE">
        <w:rPr>
          <w:rFonts w:ascii="Times New Roman" w:eastAsia="Calibri" w:hAnsi="Times New Roman" w:cs="Times New Roman"/>
          <w:lang w:eastAsia="en-US"/>
        </w:rPr>
        <w:t>Помощник Ростовского межрайонного</w:t>
      </w:r>
    </w:p>
    <w:p w:rsidR="00093CBE" w:rsidRPr="00093CBE" w:rsidRDefault="00093CBE" w:rsidP="00093CBE">
      <w:pPr>
        <w:spacing w:after="0" w:line="240" w:lineRule="exact"/>
        <w:rPr>
          <w:rFonts w:ascii="Times New Roman" w:eastAsia="Calibri" w:hAnsi="Times New Roman" w:cs="Times New Roman"/>
          <w:lang w:eastAsia="en-US"/>
        </w:rPr>
      </w:pPr>
      <w:r w:rsidRPr="00093CBE">
        <w:rPr>
          <w:rFonts w:ascii="Times New Roman" w:eastAsia="Calibri" w:hAnsi="Times New Roman" w:cs="Times New Roman"/>
          <w:lang w:eastAsia="en-US"/>
        </w:rPr>
        <w:t>природоохранного прокурора</w:t>
      </w:r>
    </w:p>
    <w:p w:rsidR="00093CBE" w:rsidRPr="00093CBE" w:rsidRDefault="00093CBE" w:rsidP="00093CBE">
      <w:pPr>
        <w:spacing w:after="0" w:line="240" w:lineRule="exact"/>
        <w:rPr>
          <w:rFonts w:ascii="Times New Roman" w:eastAsia="Calibri" w:hAnsi="Times New Roman" w:cs="Times New Roman"/>
          <w:lang w:eastAsia="en-US"/>
        </w:rPr>
      </w:pPr>
      <w:r w:rsidRPr="00093CBE">
        <w:rPr>
          <w:rFonts w:ascii="Times New Roman" w:eastAsia="Calibri" w:hAnsi="Times New Roman" w:cs="Times New Roman"/>
          <w:lang w:eastAsia="en-US"/>
        </w:rPr>
        <w:t xml:space="preserve">юрист 2 класса                                                                                                                 </w:t>
      </w:r>
      <w:proofErr w:type="spellStart"/>
      <w:r w:rsidRPr="00093CBE">
        <w:rPr>
          <w:rFonts w:ascii="Times New Roman" w:eastAsia="Calibri" w:hAnsi="Times New Roman" w:cs="Times New Roman"/>
          <w:lang w:eastAsia="en-US"/>
        </w:rPr>
        <w:t>И.В.Бойко</w:t>
      </w:r>
      <w:proofErr w:type="spellEnd"/>
    </w:p>
    <w:p w:rsidR="00093CBE" w:rsidRDefault="00093CBE" w:rsidP="0081044D">
      <w:pPr>
        <w:spacing w:after="0" w:line="240" w:lineRule="auto"/>
        <w:ind w:left="-284"/>
        <w:contextualSpacing/>
        <w:rPr>
          <w:rFonts w:eastAsia="Times New Roman" w:cs="Times New Roman"/>
          <w:b/>
          <w:i/>
          <w:sz w:val="24"/>
          <w:szCs w:val="24"/>
        </w:rPr>
      </w:pPr>
    </w:p>
    <w:p w:rsidR="00093CBE" w:rsidRPr="00093CBE" w:rsidRDefault="00093CBE" w:rsidP="00093CBE">
      <w:pPr>
        <w:spacing w:after="0" w:line="240" w:lineRule="auto"/>
        <w:rPr>
          <w:rFonts w:ascii="Times New Roman" w:eastAsia="Times New Roman" w:hAnsi="Times New Roman" w:cs="Times New Roman"/>
          <w:sz w:val="20"/>
          <w:szCs w:val="20"/>
        </w:rPr>
        <w:sectPr w:rsidR="00093CBE" w:rsidRPr="00093CBE" w:rsidSect="00093CBE">
          <w:footerReference w:type="even" r:id="rId15"/>
          <w:footerReference w:type="default" r:id="rId16"/>
          <w:pgSz w:w="11907" w:h="16840"/>
          <w:pgMar w:top="709" w:right="851" w:bottom="1134" w:left="1304" w:header="720" w:footer="720" w:gutter="0"/>
          <w:cols w:space="720"/>
        </w:sectPr>
      </w:pPr>
    </w:p>
    <w:p w:rsidR="00AF60F8" w:rsidRPr="00AF60F8" w:rsidRDefault="00AF60F8" w:rsidP="00AF60F8">
      <w:pPr>
        <w:spacing w:after="0" w:line="240" w:lineRule="auto"/>
        <w:jc w:val="center"/>
        <w:rPr>
          <w:rFonts w:ascii="Times New Roman" w:eastAsia="Times New Roman" w:hAnsi="Times New Roman" w:cs="Times New Roman"/>
        </w:rPr>
      </w:pPr>
      <w:r w:rsidRPr="00AF60F8">
        <w:rPr>
          <w:rFonts w:ascii="Times New Roman" w:eastAsia="Times New Roman" w:hAnsi="Times New Roman" w:cs="Times New Roman"/>
        </w:rPr>
        <w:lastRenderedPageBreak/>
        <w:t>РОССИЙСКАЯ ФЕДЕРАЦИЯ</w:t>
      </w:r>
    </w:p>
    <w:p w:rsidR="00AF60F8" w:rsidRPr="00AF60F8" w:rsidRDefault="00AF60F8" w:rsidP="00AF60F8">
      <w:pPr>
        <w:spacing w:after="0" w:line="240" w:lineRule="auto"/>
        <w:jc w:val="center"/>
        <w:rPr>
          <w:rFonts w:ascii="Times New Roman" w:eastAsia="Times New Roman" w:hAnsi="Times New Roman" w:cs="Times New Roman"/>
        </w:rPr>
      </w:pPr>
      <w:r w:rsidRPr="00AF60F8">
        <w:rPr>
          <w:rFonts w:ascii="Times New Roman" w:eastAsia="Times New Roman" w:hAnsi="Times New Roman" w:cs="Times New Roman"/>
        </w:rPr>
        <w:t>РОСТОВСКАЯ ОБЛАСТЬ</w:t>
      </w:r>
    </w:p>
    <w:p w:rsidR="00AF60F8" w:rsidRPr="00AF60F8" w:rsidRDefault="00AF60F8" w:rsidP="00AF60F8">
      <w:pPr>
        <w:spacing w:after="0" w:line="240" w:lineRule="auto"/>
        <w:jc w:val="center"/>
        <w:rPr>
          <w:rFonts w:ascii="Times New Roman" w:eastAsia="Times New Roman" w:hAnsi="Times New Roman" w:cs="Times New Roman"/>
        </w:rPr>
      </w:pPr>
      <w:r w:rsidRPr="00AF60F8">
        <w:rPr>
          <w:rFonts w:ascii="Times New Roman" w:eastAsia="Times New Roman" w:hAnsi="Times New Roman" w:cs="Times New Roman"/>
        </w:rPr>
        <w:t xml:space="preserve">МУНИЦИПАЛЬНОЕ ОБРАЗОВАНИЕ «ДУБОВСКИЙ РАЙОН»  </w:t>
      </w:r>
    </w:p>
    <w:p w:rsidR="00AF60F8" w:rsidRPr="00AF60F8" w:rsidRDefault="00AF60F8" w:rsidP="00AF60F8">
      <w:pPr>
        <w:spacing w:after="0" w:line="240" w:lineRule="auto"/>
        <w:jc w:val="center"/>
        <w:rPr>
          <w:rFonts w:ascii="Times New Roman" w:eastAsia="Times New Roman" w:hAnsi="Times New Roman" w:cs="Times New Roman"/>
        </w:rPr>
      </w:pPr>
      <w:r w:rsidRPr="00AF60F8">
        <w:rPr>
          <w:rFonts w:ascii="Times New Roman" w:eastAsia="Times New Roman" w:hAnsi="Times New Roman" w:cs="Times New Roman"/>
        </w:rPr>
        <w:t>АДМИНИСТРАЦИЯ ДУБОВСКОГО СЕЛЬСКОГО ПОСЕЛЕНИЯ</w:t>
      </w:r>
    </w:p>
    <w:p w:rsidR="00AF60F8" w:rsidRPr="00AF60F8" w:rsidRDefault="00AF60F8" w:rsidP="00AF60F8">
      <w:pPr>
        <w:spacing w:after="0" w:line="240" w:lineRule="auto"/>
        <w:jc w:val="center"/>
        <w:rPr>
          <w:rFonts w:ascii="Times New Roman" w:eastAsia="Times New Roman" w:hAnsi="Times New Roman" w:cs="Times New Roman"/>
        </w:rPr>
      </w:pPr>
    </w:p>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ПОСТАНОВЛЕНИЕ № 39                                                          </w:t>
      </w:r>
    </w:p>
    <w:p w:rsidR="00AF60F8" w:rsidRPr="00AF60F8" w:rsidRDefault="00AF60F8" w:rsidP="00AF60F8">
      <w:pPr>
        <w:spacing w:after="0" w:line="240" w:lineRule="auto"/>
        <w:jc w:val="center"/>
        <w:rPr>
          <w:rFonts w:ascii="Times New Roman" w:eastAsia="Times New Roman" w:hAnsi="Times New Roman" w:cs="Times New Roman"/>
          <w:sz w:val="24"/>
          <w:szCs w:val="24"/>
        </w:rPr>
      </w:pPr>
    </w:p>
    <w:p w:rsidR="00AF60F8" w:rsidRPr="00AF60F8" w:rsidRDefault="00AF60F8" w:rsidP="00AF60F8">
      <w:pPr>
        <w:spacing w:after="0" w:line="240" w:lineRule="auto"/>
        <w:ind w:left="180" w:firstLine="180"/>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от 01 февраля  2018 г.                                                    с. Дубовское</w:t>
      </w:r>
    </w:p>
    <w:p w:rsidR="00AF60F8" w:rsidRPr="00AF60F8" w:rsidRDefault="00AF60F8" w:rsidP="00AF60F8">
      <w:pPr>
        <w:spacing w:after="0" w:line="240" w:lineRule="auto"/>
        <w:ind w:firstLine="709"/>
        <w:jc w:val="both"/>
        <w:rPr>
          <w:rFonts w:ascii="Times New Roman" w:eastAsia="Times New Roman" w:hAnsi="Times New Roman" w:cs="Times New Roman"/>
          <w:sz w:val="24"/>
          <w:szCs w:val="24"/>
        </w:rPr>
      </w:pPr>
    </w:p>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 xml:space="preserve">О внесении изменений </w:t>
      </w:r>
    </w:p>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 xml:space="preserve">в постановление Администрации Дубовского сельского поселения </w:t>
      </w:r>
    </w:p>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от 15.10.2015 № 240</w:t>
      </w:r>
    </w:p>
    <w:p w:rsidR="00AF60F8" w:rsidRPr="00AF60F8" w:rsidRDefault="00AF60F8" w:rsidP="00AF60F8">
      <w:pPr>
        <w:spacing w:after="0" w:line="240" w:lineRule="auto"/>
        <w:jc w:val="both"/>
        <w:rPr>
          <w:rFonts w:ascii="Times New Roman" w:eastAsia="Times New Roman" w:hAnsi="Times New Roman" w:cs="Times New Roman"/>
          <w:sz w:val="24"/>
          <w:szCs w:val="24"/>
        </w:rPr>
      </w:pPr>
    </w:p>
    <w:p w:rsidR="00AF60F8" w:rsidRPr="00AF60F8" w:rsidRDefault="00AF60F8" w:rsidP="00AF60F8">
      <w:pPr>
        <w:autoSpaceDE w:val="0"/>
        <w:autoSpaceDN w:val="0"/>
        <w:adjustRightInd w:val="0"/>
        <w:spacing w:after="0" w:line="240" w:lineRule="auto"/>
        <w:ind w:firstLine="680"/>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sz w:val="24"/>
          <w:szCs w:val="24"/>
        </w:rPr>
        <w:t xml:space="preserve">        </w:t>
      </w:r>
      <w:r w:rsidRPr="00AF60F8">
        <w:rPr>
          <w:rFonts w:ascii="Times New Roman" w:eastAsia="Times New Roman" w:hAnsi="Times New Roman" w:cs="Times New Roman"/>
          <w:kern w:val="2"/>
          <w:sz w:val="24"/>
          <w:szCs w:val="24"/>
        </w:rPr>
        <w:t xml:space="preserve">В целях приведения нормативно-правового акта Администрации Дубовского сельского поселения  </w:t>
      </w:r>
      <w:r w:rsidRPr="00AF60F8">
        <w:rPr>
          <w:rFonts w:ascii="Times New Roman" w:eastAsia="Calibri" w:hAnsi="Times New Roman" w:cs="Times New Roman"/>
          <w:sz w:val="24"/>
          <w:szCs w:val="24"/>
          <w:lang w:eastAsia="en-US"/>
        </w:rPr>
        <w:t>в соответствие с действующим законодательством</w:t>
      </w:r>
      <w:r w:rsidRPr="00AF60F8">
        <w:rPr>
          <w:rFonts w:ascii="Times New Roman" w:eastAsia="Times New Roman" w:hAnsi="Times New Roman" w:cs="Times New Roman"/>
          <w:kern w:val="2"/>
          <w:sz w:val="24"/>
          <w:szCs w:val="24"/>
        </w:rPr>
        <w:t xml:space="preserve"> Администрация Дубовского сельского поселения </w:t>
      </w:r>
      <w:r w:rsidRPr="00AF60F8">
        <w:rPr>
          <w:rFonts w:ascii="Times New Roman Полужирный" w:eastAsia="Times New Roman" w:hAnsi="Times New Roman Полужирный" w:cs="Times New Roman"/>
          <w:spacing w:val="60"/>
          <w:kern w:val="2"/>
          <w:sz w:val="24"/>
          <w:szCs w:val="24"/>
        </w:rPr>
        <w:t>постановляет</w:t>
      </w:r>
      <w:r w:rsidRPr="00AF60F8">
        <w:rPr>
          <w:rFonts w:ascii="Times New Roman" w:eastAsia="Times New Roman" w:hAnsi="Times New Roman" w:cs="Times New Roman"/>
          <w:kern w:val="2"/>
          <w:sz w:val="24"/>
          <w:szCs w:val="24"/>
        </w:rPr>
        <w:t>:</w:t>
      </w:r>
    </w:p>
    <w:p w:rsidR="00AF60F8" w:rsidRPr="00AF60F8" w:rsidRDefault="00AF60F8" w:rsidP="00AF60F8">
      <w:pPr>
        <w:spacing w:after="0" w:line="240" w:lineRule="auto"/>
        <w:ind w:firstLine="709"/>
        <w:jc w:val="both"/>
        <w:rPr>
          <w:rFonts w:ascii="Times New Roman" w:eastAsia="Times New Roman" w:hAnsi="Times New Roman" w:cs="Times New Roman"/>
          <w:kern w:val="2"/>
          <w:sz w:val="24"/>
          <w:szCs w:val="24"/>
        </w:rPr>
      </w:pPr>
    </w:p>
    <w:p w:rsidR="00AF60F8" w:rsidRPr="00AF60F8" w:rsidRDefault="00AF60F8" w:rsidP="00AF60F8">
      <w:pPr>
        <w:autoSpaceDE w:val="0"/>
        <w:autoSpaceDN w:val="0"/>
        <w:adjustRightInd w:val="0"/>
        <w:spacing w:after="0" w:line="240" w:lineRule="auto"/>
        <w:ind w:firstLine="680"/>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1. Внести в постановление Администрации Дубовского сельского поселения от 15.10.2015 № 240</w:t>
      </w:r>
      <w:r w:rsidRPr="00AF60F8">
        <w:rPr>
          <w:rFonts w:ascii="Times New Roman" w:eastAsia="Times New Roman" w:hAnsi="Times New Roman" w:cs="Times New Roman"/>
          <w:b/>
          <w:kern w:val="2"/>
          <w:sz w:val="24"/>
          <w:szCs w:val="24"/>
        </w:rPr>
        <w:t xml:space="preserve"> </w:t>
      </w:r>
      <w:r w:rsidRPr="00AF60F8">
        <w:rPr>
          <w:rFonts w:ascii="Times New Roman" w:eastAsia="Times New Roman" w:hAnsi="Times New Roman" w:cs="Times New Roman"/>
          <w:kern w:val="2"/>
          <w:sz w:val="24"/>
          <w:szCs w:val="24"/>
        </w:rPr>
        <w:t>«</w:t>
      </w:r>
      <w:r w:rsidRPr="00AF60F8">
        <w:rPr>
          <w:rFonts w:ascii="Times New Roman" w:eastAsia="Times New Roman" w:hAnsi="Times New Roman" w:cs="Times New Roman"/>
          <w:bCs/>
          <w:color w:val="000000"/>
          <w:kern w:val="2"/>
          <w:sz w:val="24"/>
          <w:szCs w:val="24"/>
        </w:rPr>
        <w:t xml:space="preserve">О порядке формирования муниципального задания на оказание муниципальных услуг (выполнение работ) в отношении муниципального учреждения </w:t>
      </w:r>
      <w:r w:rsidRPr="00AF60F8">
        <w:rPr>
          <w:rFonts w:ascii="Times New Roman" w:eastAsia="Times New Roman" w:hAnsi="Times New Roman" w:cs="Times New Roman"/>
          <w:kern w:val="2"/>
          <w:sz w:val="24"/>
          <w:szCs w:val="24"/>
        </w:rPr>
        <w:t>Дубовского</w:t>
      </w:r>
      <w:r w:rsidRPr="00AF60F8">
        <w:rPr>
          <w:rFonts w:ascii="Times New Roman" w:eastAsia="Times New Roman" w:hAnsi="Times New Roman" w:cs="Times New Roman"/>
          <w:bCs/>
          <w:color w:val="000000"/>
          <w:kern w:val="2"/>
          <w:sz w:val="24"/>
          <w:szCs w:val="24"/>
        </w:rPr>
        <w:t xml:space="preserve"> сельского поселения и финансового обеспечения выполнения муниципального задания</w:t>
      </w:r>
      <w:r w:rsidRPr="00AF60F8">
        <w:rPr>
          <w:rFonts w:ascii="Times New Roman" w:eastAsia="Times New Roman" w:hAnsi="Times New Roman" w:cs="Times New Roman"/>
          <w:kern w:val="2"/>
          <w:sz w:val="24"/>
          <w:szCs w:val="24"/>
        </w:rPr>
        <w:t>» изменения согласно приложению к настоящему постановлению.</w:t>
      </w:r>
    </w:p>
    <w:p w:rsidR="00AF60F8" w:rsidRPr="00AF60F8" w:rsidRDefault="00AF60F8" w:rsidP="00AF60F8">
      <w:pPr>
        <w:autoSpaceDE w:val="0"/>
        <w:autoSpaceDN w:val="0"/>
        <w:adjustRightInd w:val="0"/>
        <w:spacing w:after="0" w:line="216" w:lineRule="auto"/>
        <w:ind w:firstLine="709"/>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2</w:t>
      </w:r>
      <w:r w:rsidRPr="00AF60F8">
        <w:rPr>
          <w:rFonts w:ascii="Times New Roman" w:eastAsia="Times New Roman" w:hAnsi="Times New Roman" w:cs="Times New Roman"/>
          <w:sz w:val="24"/>
          <w:szCs w:val="24"/>
        </w:rPr>
        <w:t xml:space="preserve"> Настоящее постановление вступает в силу со дня его официального опубликования и применяется к правоотношениям, возникшим начиная </w:t>
      </w:r>
      <w:r w:rsidRPr="00AF60F8">
        <w:rPr>
          <w:rFonts w:ascii="Times New Roman" w:eastAsia="Times New Roman" w:hAnsi="Times New Roman" w:cs="Times New Roman"/>
          <w:sz w:val="24"/>
          <w:szCs w:val="24"/>
        </w:rPr>
        <w:br/>
        <w:t>с формирования муниципального задания на 2018 год и на плановый период 2019 и 2020 годов.</w:t>
      </w:r>
    </w:p>
    <w:p w:rsidR="00AF60F8" w:rsidRPr="00AF60F8" w:rsidRDefault="00AF60F8" w:rsidP="00AF60F8">
      <w:pPr>
        <w:spacing w:after="0" w:line="240" w:lineRule="auto"/>
        <w:ind w:firstLine="709"/>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3. Контроль за выполнением постановления оставляю за собой.</w:t>
      </w:r>
    </w:p>
    <w:p w:rsidR="00AF60F8" w:rsidRPr="00AF60F8" w:rsidRDefault="00AF60F8" w:rsidP="00AF60F8">
      <w:pPr>
        <w:spacing w:after="0" w:line="240" w:lineRule="auto"/>
        <w:rPr>
          <w:rFonts w:ascii="Times New Roman" w:eastAsia="Times New Roman" w:hAnsi="Times New Roman" w:cs="Times New Roman"/>
          <w:kern w:val="2"/>
          <w:sz w:val="24"/>
          <w:szCs w:val="24"/>
        </w:rPr>
      </w:pPr>
    </w:p>
    <w:p w:rsidR="00AF60F8" w:rsidRPr="00AF60F8" w:rsidRDefault="00AF60F8" w:rsidP="00AF60F8">
      <w:pPr>
        <w:tabs>
          <w:tab w:val="left" w:pos="6774"/>
        </w:tabs>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Глава Администрации </w:t>
      </w:r>
      <w:r w:rsidRPr="00AF60F8">
        <w:rPr>
          <w:rFonts w:ascii="Times New Roman" w:eastAsia="Times New Roman" w:hAnsi="Times New Roman" w:cs="Times New Roman"/>
          <w:sz w:val="24"/>
          <w:szCs w:val="24"/>
        </w:rPr>
        <w:tab/>
      </w:r>
    </w:p>
    <w:p w:rsidR="00AF60F8" w:rsidRPr="00AF60F8" w:rsidRDefault="00AF60F8" w:rsidP="00AF60F8">
      <w:pPr>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kern w:val="2"/>
          <w:sz w:val="24"/>
          <w:szCs w:val="24"/>
        </w:rPr>
        <w:t>Дубовского</w:t>
      </w:r>
      <w:r w:rsidRPr="00AF60F8">
        <w:rPr>
          <w:rFonts w:ascii="Times New Roman" w:eastAsia="Times New Roman" w:hAnsi="Times New Roman" w:cs="Times New Roman"/>
          <w:sz w:val="24"/>
          <w:szCs w:val="24"/>
        </w:rPr>
        <w:t xml:space="preserve"> сельского поселения                        А.В. Мендель</w:t>
      </w:r>
    </w:p>
    <w:p w:rsidR="00AF60F8" w:rsidRPr="00AF60F8" w:rsidRDefault="00AF60F8" w:rsidP="00AF60F8">
      <w:pPr>
        <w:spacing w:after="0" w:line="240" w:lineRule="auto"/>
        <w:rPr>
          <w:rFonts w:ascii="Times New Roman" w:eastAsia="Times New Roman" w:hAnsi="Times New Roman" w:cs="Times New Roman"/>
          <w:kern w:val="2"/>
          <w:sz w:val="24"/>
          <w:szCs w:val="24"/>
        </w:rPr>
      </w:pPr>
    </w:p>
    <w:p w:rsidR="00AF60F8" w:rsidRPr="00AF60F8" w:rsidRDefault="00AF60F8" w:rsidP="00AF60F8">
      <w:pPr>
        <w:spacing w:after="0" w:line="240" w:lineRule="auto"/>
        <w:rPr>
          <w:rFonts w:ascii="Times New Roman" w:eastAsia="Times New Roman" w:hAnsi="Times New Roman" w:cs="Times New Roman"/>
          <w:kern w:val="2"/>
          <w:sz w:val="24"/>
          <w:szCs w:val="24"/>
        </w:rPr>
      </w:pPr>
    </w:p>
    <w:p w:rsidR="00AF60F8" w:rsidRPr="00AF60F8" w:rsidRDefault="00AF60F8" w:rsidP="00AF60F8">
      <w:pPr>
        <w:spacing w:after="0" w:line="240" w:lineRule="auto"/>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Верно:</w:t>
      </w:r>
    </w:p>
    <w:p w:rsidR="00AF60F8" w:rsidRPr="00AF60F8" w:rsidRDefault="00AF60F8" w:rsidP="00AF60F8">
      <w:pPr>
        <w:spacing w:after="0" w:line="240" w:lineRule="auto"/>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специалист 1категории  по правовой, кадровой,</w:t>
      </w:r>
    </w:p>
    <w:p w:rsidR="00AF60F8" w:rsidRPr="00AF60F8" w:rsidRDefault="00AF60F8" w:rsidP="00AF60F8">
      <w:pPr>
        <w:spacing w:after="0" w:line="240" w:lineRule="auto"/>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архивной работе и регистрационному у чету                      И.С. Сидненко</w:t>
      </w:r>
    </w:p>
    <w:p w:rsidR="00AF60F8" w:rsidRPr="00AF60F8" w:rsidRDefault="00AF60F8" w:rsidP="00AF60F8">
      <w:pPr>
        <w:spacing w:after="0" w:line="240" w:lineRule="auto"/>
        <w:rPr>
          <w:rFonts w:ascii="Times New Roman" w:eastAsia="Times New Roman" w:hAnsi="Times New Roman" w:cs="Times New Roman"/>
          <w:kern w:val="2"/>
          <w:sz w:val="24"/>
          <w:szCs w:val="24"/>
        </w:rPr>
      </w:pPr>
    </w:p>
    <w:p w:rsidR="00AF60F8" w:rsidRPr="00AF60F8" w:rsidRDefault="00AF60F8" w:rsidP="00AF60F8">
      <w:pPr>
        <w:spacing w:after="0" w:line="240" w:lineRule="auto"/>
        <w:rPr>
          <w:rFonts w:ascii="Times New Roman" w:eastAsia="Times New Roman" w:hAnsi="Times New Roman" w:cs="Times New Roman"/>
          <w:kern w:val="2"/>
          <w:sz w:val="24"/>
          <w:szCs w:val="24"/>
        </w:rPr>
      </w:pPr>
    </w:p>
    <w:p w:rsidR="00AF60F8" w:rsidRPr="00AF60F8" w:rsidRDefault="00AF60F8" w:rsidP="00AF60F8">
      <w:pPr>
        <w:spacing w:after="0" w:line="240" w:lineRule="auto"/>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постановление вносит</w:t>
      </w:r>
    </w:p>
    <w:p w:rsidR="00AF60F8" w:rsidRPr="00AF60F8" w:rsidRDefault="00AF60F8" w:rsidP="00AF60F8">
      <w:pPr>
        <w:spacing w:after="0" w:line="240" w:lineRule="auto"/>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сектор экономики и финансов</w:t>
      </w:r>
    </w:p>
    <w:p w:rsidR="00AF60F8" w:rsidRPr="00AF60F8" w:rsidRDefault="00AF60F8" w:rsidP="00AF60F8">
      <w:pPr>
        <w:spacing w:after="0" w:line="240" w:lineRule="auto"/>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5-19-72</w:t>
      </w:r>
    </w:p>
    <w:p w:rsidR="00AF60F8" w:rsidRPr="00AF60F8" w:rsidRDefault="00AF60F8" w:rsidP="00AF60F8">
      <w:pPr>
        <w:pageBreakBefore/>
        <w:spacing w:after="0" w:line="240" w:lineRule="auto"/>
        <w:ind w:left="6237" w:firstLine="709"/>
        <w:jc w:val="center"/>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lastRenderedPageBreak/>
        <w:t xml:space="preserve">Приложение </w:t>
      </w:r>
    </w:p>
    <w:p w:rsidR="00AF60F8" w:rsidRPr="00AF60F8" w:rsidRDefault="00AF60F8" w:rsidP="00AF60F8">
      <w:pPr>
        <w:spacing w:after="0" w:line="240" w:lineRule="auto"/>
        <w:ind w:left="6237" w:firstLine="709"/>
        <w:jc w:val="center"/>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к постановлению</w:t>
      </w:r>
    </w:p>
    <w:p w:rsidR="00AF60F8" w:rsidRPr="00AF60F8" w:rsidRDefault="00AF60F8" w:rsidP="00AF60F8">
      <w:pPr>
        <w:spacing w:after="0" w:line="240" w:lineRule="auto"/>
        <w:ind w:left="6237" w:firstLine="709"/>
        <w:jc w:val="center"/>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Администрации Дубовского сельского поселения</w:t>
      </w:r>
    </w:p>
    <w:p w:rsidR="00AF60F8" w:rsidRPr="00AF60F8" w:rsidRDefault="00AF60F8" w:rsidP="00AF60F8">
      <w:pPr>
        <w:spacing w:after="0" w:line="240" w:lineRule="auto"/>
        <w:ind w:left="6237"/>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от 01.02.2018 № 39</w:t>
      </w:r>
    </w:p>
    <w:p w:rsidR="00AF60F8" w:rsidRPr="00AF60F8" w:rsidRDefault="00AF60F8" w:rsidP="00AF60F8">
      <w:pPr>
        <w:autoSpaceDE w:val="0"/>
        <w:autoSpaceDN w:val="0"/>
        <w:adjustRightInd w:val="0"/>
        <w:spacing w:after="0" w:line="240" w:lineRule="auto"/>
        <w:ind w:firstLine="709"/>
        <w:jc w:val="center"/>
        <w:rPr>
          <w:rFonts w:ascii="Times New Roman" w:eastAsia="Times New Roman" w:hAnsi="Times New Roman" w:cs="Times New Roman"/>
          <w:kern w:val="2"/>
          <w:sz w:val="24"/>
          <w:szCs w:val="24"/>
        </w:rPr>
      </w:pPr>
    </w:p>
    <w:p w:rsidR="00AF60F8" w:rsidRPr="00AF60F8" w:rsidRDefault="00AF60F8" w:rsidP="00AF60F8">
      <w:pPr>
        <w:autoSpaceDE w:val="0"/>
        <w:autoSpaceDN w:val="0"/>
        <w:adjustRightInd w:val="0"/>
        <w:spacing w:after="0" w:line="240" w:lineRule="auto"/>
        <w:jc w:val="center"/>
        <w:rPr>
          <w:rFonts w:ascii="Times New Roman" w:eastAsia="Times New Roman" w:hAnsi="Times New Roman" w:cs="Times New Roman"/>
          <w:kern w:val="2"/>
          <w:sz w:val="24"/>
          <w:szCs w:val="24"/>
        </w:rPr>
      </w:pPr>
    </w:p>
    <w:p w:rsidR="00AF60F8" w:rsidRPr="00AF60F8" w:rsidRDefault="00AF60F8" w:rsidP="00AF60F8">
      <w:pPr>
        <w:spacing w:after="0" w:line="240" w:lineRule="auto"/>
        <w:jc w:val="center"/>
        <w:rPr>
          <w:rFonts w:ascii="Times New Roman" w:eastAsia="Calibri" w:hAnsi="Times New Roman" w:cs="Times New Roman"/>
          <w:kern w:val="2"/>
          <w:sz w:val="24"/>
          <w:szCs w:val="24"/>
          <w:lang w:eastAsia="en-US"/>
        </w:rPr>
      </w:pPr>
      <w:r w:rsidRPr="00AF60F8">
        <w:rPr>
          <w:rFonts w:ascii="Times New Roman" w:eastAsia="Calibri" w:hAnsi="Times New Roman" w:cs="Times New Roman"/>
          <w:kern w:val="2"/>
          <w:sz w:val="24"/>
          <w:szCs w:val="24"/>
          <w:lang w:eastAsia="en-US"/>
        </w:rPr>
        <w:t>ИЗМЕНЕНИЯ,</w:t>
      </w:r>
    </w:p>
    <w:p w:rsidR="00AF60F8" w:rsidRPr="00AF60F8" w:rsidRDefault="00AF60F8" w:rsidP="00AF60F8">
      <w:pPr>
        <w:spacing w:after="0" w:line="240" w:lineRule="auto"/>
        <w:jc w:val="center"/>
        <w:rPr>
          <w:rFonts w:ascii="Times New Roman" w:eastAsia="Calibri" w:hAnsi="Times New Roman" w:cs="Times New Roman"/>
          <w:kern w:val="2"/>
          <w:sz w:val="24"/>
          <w:szCs w:val="24"/>
          <w:lang w:eastAsia="en-US"/>
        </w:rPr>
      </w:pPr>
      <w:r w:rsidRPr="00AF60F8">
        <w:rPr>
          <w:rFonts w:ascii="Times New Roman" w:eastAsia="Calibri" w:hAnsi="Times New Roman" w:cs="Times New Roman"/>
          <w:kern w:val="2"/>
          <w:sz w:val="24"/>
          <w:szCs w:val="24"/>
          <w:lang w:eastAsia="en-US"/>
        </w:rPr>
        <w:t>вносимые в приложение № 1</w:t>
      </w:r>
      <w:r w:rsidRPr="00AF60F8">
        <w:rPr>
          <w:rFonts w:ascii="Times New Roman" w:eastAsia="Calibri" w:hAnsi="Times New Roman" w:cs="Times New Roman"/>
          <w:kern w:val="2"/>
          <w:sz w:val="24"/>
          <w:szCs w:val="24"/>
          <w:lang w:eastAsia="en-US"/>
        </w:rPr>
        <w:br/>
        <w:t xml:space="preserve">к постановлению Администрации </w:t>
      </w:r>
      <w:r w:rsidRPr="00AF60F8">
        <w:rPr>
          <w:rFonts w:ascii="Times New Roman" w:eastAsia="Times New Roman" w:hAnsi="Times New Roman" w:cs="Times New Roman"/>
          <w:kern w:val="2"/>
          <w:sz w:val="24"/>
          <w:szCs w:val="24"/>
        </w:rPr>
        <w:t>Дубовского</w:t>
      </w:r>
      <w:r w:rsidRPr="00AF60F8">
        <w:rPr>
          <w:rFonts w:ascii="Times New Roman" w:eastAsia="Calibri" w:hAnsi="Times New Roman" w:cs="Times New Roman"/>
          <w:kern w:val="2"/>
          <w:sz w:val="24"/>
          <w:szCs w:val="24"/>
          <w:lang w:eastAsia="en-US"/>
        </w:rPr>
        <w:t xml:space="preserve"> сельского поселения</w:t>
      </w:r>
    </w:p>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r w:rsidRPr="00AF60F8">
        <w:rPr>
          <w:rFonts w:ascii="Times New Roman" w:eastAsia="Calibri" w:hAnsi="Times New Roman" w:cs="Times New Roman"/>
          <w:kern w:val="2"/>
          <w:sz w:val="24"/>
          <w:szCs w:val="24"/>
          <w:lang w:eastAsia="en-US"/>
        </w:rPr>
        <w:t xml:space="preserve">от 15.10.2015 № 240 </w:t>
      </w:r>
      <w:r w:rsidRPr="00AF60F8">
        <w:rPr>
          <w:rFonts w:ascii="Times New Roman" w:eastAsia="Times New Roman" w:hAnsi="Times New Roman" w:cs="Times New Roman"/>
          <w:kern w:val="2"/>
          <w:sz w:val="24"/>
          <w:szCs w:val="24"/>
        </w:rPr>
        <w:t>«</w:t>
      </w:r>
      <w:r w:rsidRPr="00AF60F8">
        <w:rPr>
          <w:rFonts w:ascii="Times New Roman" w:eastAsia="Times New Roman" w:hAnsi="Times New Roman" w:cs="Times New Roman"/>
          <w:bCs/>
          <w:color w:val="000000"/>
          <w:kern w:val="2"/>
          <w:sz w:val="24"/>
          <w:szCs w:val="24"/>
        </w:rPr>
        <w:t xml:space="preserve">О порядке формирования муниципального задания на оказание муниципальных услуг (выполнение работ) </w:t>
      </w:r>
      <w:r w:rsidRPr="00AF60F8">
        <w:rPr>
          <w:rFonts w:ascii="Times New Roman" w:eastAsia="Times New Roman" w:hAnsi="Times New Roman" w:cs="Times New Roman"/>
          <w:bCs/>
          <w:color w:val="000000"/>
          <w:kern w:val="2"/>
          <w:sz w:val="24"/>
          <w:szCs w:val="24"/>
        </w:rPr>
        <w:br/>
        <w:t xml:space="preserve">в отношении муниципального учреждения </w:t>
      </w:r>
      <w:r w:rsidRPr="00AF60F8">
        <w:rPr>
          <w:rFonts w:ascii="Times New Roman" w:eastAsia="Times New Roman" w:hAnsi="Times New Roman" w:cs="Times New Roman"/>
          <w:kern w:val="2"/>
          <w:sz w:val="24"/>
          <w:szCs w:val="24"/>
        </w:rPr>
        <w:t>Дубовского</w:t>
      </w:r>
      <w:r w:rsidRPr="00AF60F8">
        <w:rPr>
          <w:rFonts w:ascii="Times New Roman" w:eastAsia="Times New Roman" w:hAnsi="Times New Roman" w:cs="Times New Roman"/>
          <w:bCs/>
          <w:color w:val="000000"/>
          <w:kern w:val="2"/>
          <w:sz w:val="24"/>
          <w:szCs w:val="24"/>
        </w:rPr>
        <w:t xml:space="preserve"> сельского поселения и финансового обеспечения выполнения муниципального задания</w:t>
      </w:r>
      <w:r w:rsidRPr="00AF60F8">
        <w:rPr>
          <w:rFonts w:ascii="Times New Roman" w:eastAsia="Times New Roman" w:hAnsi="Times New Roman" w:cs="Times New Roman"/>
          <w:kern w:val="2"/>
          <w:sz w:val="24"/>
          <w:szCs w:val="24"/>
        </w:rPr>
        <w:t>»</w:t>
      </w:r>
    </w:p>
    <w:p w:rsidR="00AF60F8" w:rsidRPr="00AF60F8" w:rsidRDefault="00AF60F8" w:rsidP="00AF60F8">
      <w:pPr>
        <w:spacing w:after="0" w:line="240" w:lineRule="auto"/>
        <w:ind w:firstLine="709"/>
        <w:jc w:val="both"/>
        <w:rPr>
          <w:rFonts w:ascii="Times New Roman" w:eastAsia="Times New Roman" w:hAnsi="Times New Roman" w:cs="Times New Roman"/>
          <w:kern w:val="2"/>
          <w:sz w:val="24"/>
          <w:szCs w:val="24"/>
        </w:rPr>
      </w:pPr>
    </w:p>
    <w:p w:rsidR="00AF60F8" w:rsidRPr="00AF60F8" w:rsidRDefault="00AF60F8" w:rsidP="00AF60F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Calibri" w:hAnsi="Times New Roman" w:cs="Times New Roman"/>
          <w:sz w:val="24"/>
          <w:szCs w:val="24"/>
          <w:lang w:eastAsia="en-US"/>
        </w:rPr>
        <w:t>1. В приложении № 1:</w:t>
      </w:r>
    </w:p>
    <w:p w:rsidR="00AF60F8" w:rsidRPr="00AF60F8" w:rsidRDefault="00AF60F8" w:rsidP="00AF60F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Calibri" w:hAnsi="Times New Roman" w:cs="Times New Roman"/>
          <w:sz w:val="24"/>
          <w:szCs w:val="24"/>
          <w:lang w:eastAsia="en-US"/>
        </w:rPr>
        <w:t xml:space="preserve">1.1. Пункт 2.3 раздела 2 </w:t>
      </w:r>
      <w:r w:rsidRPr="00AF60F8">
        <w:rPr>
          <w:rFonts w:ascii="Times New Roman" w:eastAsia="Times New Roman" w:hAnsi="Times New Roman" w:cs="Times New Roman"/>
          <w:sz w:val="24"/>
          <w:szCs w:val="24"/>
        </w:rPr>
        <w:t>изложить в редакции:</w:t>
      </w:r>
    </w:p>
    <w:p w:rsidR="00AF60F8" w:rsidRPr="00AF60F8" w:rsidRDefault="00AF60F8" w:rsidP="00AF60F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«2.3. </w:t>
      </w:r>
      <w:r w:rsidRPr="00AF60F8">
        <w:rPr>
          <w:rFonts w:ascii="Times New Roman" w:eastAsia="Calibri" w:hAnsi="Times New Roman" w:cs="Times New Roman"/>
          <w:sz w:val="24"/>
          <w:szCs w:val="24"/>
          <w:lang w:eastAsia="en-US"/>
        </w:rPr>
        <w:t xml:space="preserve">Муниципальное задание формируется в электронном виде </w:t>
      </w:r>
      <w:r w:rsidRPr="00AF60F8">
        <w:rPr>
          <w:rFonts w:ascii="Times New Roman" w:eastAsia="Calibri" w:hAnsi="Times New Roman" w:cs="Times New Roman"/>
          <w:sz w:val="24"/>
          <w:szCs w:val="24"/>
          <w:lang w:eastAsia="en-US"/>
        </w:rPr>
        <w:br/>
        <w:t xml:space="preserve">в установленном порядке в информационной системе «Единая автоматизированная система управления общественными финансами </w:t>
      </w:r>
      <w:r w:rsidRPr="00AF60F8">
        <w:rPr>
          <w:rFonts w:ascii="Times New Roman" w:eastAsia="Calibri" w:hAnsi="Times New Roman" w:cs="Times New Roman"/>
          <w:sz w:val="24"/>
          <w:szCs w:val="24"/>
          <w:lang w:eastAsia="en-US"/>
        </w:rPr>
        <w:br/>
        <w:t>в Ростовской области» в соответствии с инструктивно-методическими материалами, размещенными на официальном сайте в информационно-телекоммуникационной сети «Интернет» министерства финансов Ростовской области, и (или) на бумажном носителе</w:t>
      </w:r>
      <w:r w:rsidRPr="00AF60F8">
        <w:rPr>
          <w:rFonts w:ascii="Times New Roman" w:eastAsia="Times New Roman" w:hAnsi="Times New Roman" w:cs="Times New Roman"/>
          <w:sz w:val="24"/>
          <w:szCs w:val="24"/>
        </w:rPr>
        <w:t>.».</w:t>
      </w:r>
    </w:p>
    <w:p w:rsidR="00AF60F8" w:rsidRPr="00AF60F8" w:rsidRDefault="00AF60F8" w:rsidP="00AF60F8">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AF60F8">
        <w:rPr>
          <w:rFonts w:ascii="Times New Roman" w:eastAsia="Calibri" w:hAnsi="Times New Roman" w:cs="Times New Roman"/>
          <w:bCs/>
          <w:sz w:val="24"/>
          <w:szCs w:val="24"/>
          <w:lang w:eastAsia="en-US"/>
        </w:rPr>
        <w:t xml:space="preserve">1.2. </w:t>
      </w:r>
      <w:hyperlink r:id="rId17" w:history="1">
        <w:r w:rsidRPr="00AF60F8">
          <w:rPr>
            <w:rFonts w:ascii="Times New Roman" w:eastAsia="Calibri" w:hAnsi="Times New Roman" w:cs="Times New Roman"/>
            <w:bCs/>
            <w:sz w:val="24"/>
            <w:szCs w:val="24"/>
            <w:lang w:eastAsia="en-US"/>
          </w:rPr>
          <w:t>Приложение № 1</w:t>
        </w:r>
      </w:hyperlink>
      <w:r w:rsidRPr="00AF60F8">
        <w:rPr>
          <w:rFonts w:ascii="Times New Roman" w:eastAsia="Calibri" w:hAnsi="Times New Roman" w:cs="Times New Roman"/>
          <w:bCs/>
          <w:sz w:val="24"/>
          <w:szCs w:val="24"/>
          <w:lang w:eastAsia="en-US"/>
        </w:rPr>
        <w:t xml:space="preserve"> изложить в редакции:</w:t>
      </w:r>
    </w:p>
    <w:p w:rsidR="00AF60F8" w:rsidRPr="00AF60F8" w:rsidRDefault="00AF60F8" w:rsidP="00AF60F8">
      <w:pPr>
        <w:ind w:firstLine="709"/>
        <w:rPr>
          <w:rFonts w:ascii="Times New Roman" w:eastAsia="Calibri" w:hAnsi="Times New Roman" w:cs="Times New Roman"/>
          <w:kern w:val="2"/>
          <w:sz w:val="24"/>
          <w:szCs w:val="24"/>
          <w:lang w:eastAsia="en-US"/>
        </w:rPr>
      </w:pPr>
    </w:p>
    <w:p w:rsidR="00AF60F8" w:rsidRPr="00AF60F8" w:rsidRDefault="00AF60F8" w:rsidP="00AF60F8">
      <w:pPr>
        <w:ind w:firstLine="709"/>
        <w:rPr>
          <w:rFonts w:ascii="Times New Roman" w:eastAsia="Calibri" w:hAnsi="Times New Roman" w:cs="Times New Roman"/>
          <w:kern w:val="2"/>
          <w:sz w:val="24"/>
          <w:szCs w:val="24"/>
          <w:lang w:eastAsia="en-US"/>
        </w:rPr>
      </w:pPr>
    </w:p>
    <w:p w:rsidR="00AF60F8" w:rsidRPr="00AF60F8" w:rsidRDefault="00AF60F8" w:rsidP="00AF60F8">
      <w:pPr>
        <w:ind w:firstLine="709"/>
        <w:rPr>
          <w:rFonts w:ascii="Times New Roman" w:eastAsia="Calibri" w:hAnsi="Times New Roman" w:cs="Times New Roman"/>
          <w:kern w:val="2"/>
          <w:sz w:val="24"/>
          <w:szCs w:val="24"/>
          <w:lang w:eastAsia="en-US"/>
        </w:rPr>
      </w:pPr>
    </w:p>
    <w:p w:rsidR="00AF60F8" w:rsidRPr="00AF60F8" w:rsidRDefault="00AF60F8" w:rsidP="00AF60F8">
      <w:pPr>
        <w:ind w:firstLine="709"/>
        <w:rPr>
          <w:rFonts w:ascii="Times New Roman" w:eastAsia="Calibri" w:hAnsi="Times New Roman" w:cs="Times New Roman"/>
          <w:kern w:val="2"/>
          <w:sz w:val="24"/>
          <w:szCs w:val="24"/>
          <w:lang w:eastAsia="en-US"/>
        </w:rPr>
        <w:sectPr w:rsidR="00AF60F8" w:rsidRPr="00AF60F8" w:rsidSect="00AF60F8">
          <w:pgSz w:w="11909" w:h="16834" w:code="9"/>
          <w:pgMar w:top="851" w:right="851" w:bottom="1134" w:left="1304" w:header="709" w:footer="709" w:gutter="0"/>
          <w:cols w:space="720"/>
          <w:noEndnote/>
          <w:docGrid w:linePitch="360"/>
        </w:sectPr>
      </w:pPr>
    </w:p>
    <w:p w:rsidR="00AF60F8" w:rsidRPr="00AF60F8" w:rsidRDefault="00AF60F8" w:rsidP="00AF60F8">
      <w:pPr>
        <w:widowControl w:val="0"/>
        <w:tabs>
          <w:tab w:val="left" w:pos="2835"/>
        </w:tabs>
        <w:autoSpaceDE w:val="0"/>
        <w:autoSpaceDN w:val="0"/>
        <w:adjustRightInd w:val="0"/>
        <w:spacing w:after="0" w:line="240" w:lineRule="auto"/>
        <w:ind w:firstLine="720"/>
        <w:jc w:val="right"/>
        <w:outlineLvl w:val="1"/>
        <w:rPr>
          <w:rFonts w:ascii="Times New Roman" w:eastAsia="Times New Roman" w:hAnsi="Times New Roman" w:cs="Times New Roman"/>
          <w:sz w:val="24"/>
          <w:szCs w:val="24"/>
        </w:rPr>
      </w:pPr>
      <w:r w:rsidRPr="00AF60F8">
        <w:rPr>
          <w:rFonts w:ascii="Times New Roman" w:eastAsia="Times New Roman" w:hAnsi="Times New Roman" w:cs="Times New Roman"/>
          <w:kern w:val="2"/>
          <w:sz w:val="24"/>
          <w:szCs w:val="24"/>
          <w:lang w:eastAsia="ar-SA"/>
        </w:rPr>
        <w:lastRenderedPageBreak/>
        <w:t>«</w:t>
      </w:r>
      <w:r w:rsidRPr="00AF60F8">
        <w:rPr>
          <w:rFonts w:ascii="Times New Roman" w:eastAsia="Times New Roman" w:hAnsi="Times New Roman" w:cs="Times New Roman"/>
          <w:sz w:val="24"/>
          <w:szCs w:val="24"/>
        </w:rPr>
        <w:t>Приложение № 1</w:t>
      </w:r>
    </w:p>
    <w:p w:rsidR="00AF60F8" w:rsidRPr="00AF60F8" w:rsidRDefault="00AF60F8" w:rsidP="00AF60F8">
      <w:pPr>
        <w:widowControl w:val="0"/>
        <w:tabs>
          <w:tab w:val="left" w:pos="2835"/>
          <w:tab w:val="left" w:pos="3261"/>
        </w:tabs>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к Положению</w:t>
      </w:r>
    </w:p>
    <w:p w:rsidR="00AF60F8" w:rsidRPr="00AF60F8" w:rsidRDefault="00AF60F8" w:rsidP="00AF60F8">
      <w:pPr>
        <w:widowControl w:val="0"/>
        <w:tabs>
          <w:tab w:val="left" w:pos="2835"/>
          <w:tab w:val="left" w:pos="3261"/>
        </w:tabs>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о формировании муниципального задания</w:t>
      </w:r>
    </w:p>
    <w:p w:rsidR="00AF60F8" w:rsidRPr="00AF60F8" w:rsidRDefault="00AF60F8" w:rsidP="00AF60F8">
      <w:pPr>
        <w:widowControl w:val="0"/>
        <w:tabs>
          <w:tab w:val="left" w:pos="2835"/>
          <w:tab w:val="left" w:pos="3261"/>
        </w:tabs>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на оказание муниципальных услуг (выполнение</w:t>
      </w:r>
    </w:p>
    <w:p w:rsidR="00AF60F8" w:rsidRPr="00AF60F8" w:rsidRDefault="00AF60F8" w:rsidP="00AF60F8">
      <w:pPr>
        <w:widowControl w:val="0"/>
        <w:tabs>
          <w:tab w:val="left" w:pos="2835"/>
          <w:tab w:val="left" w:pos="3261"/>
        </w:tabs>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работ) в отношении муниципальных учреждений</w:t>
      </w:r>
    </w:p>
    <w:p w:rsidR="00AF60F8" w:rsidRPr="00AF60F8" w:rsidRDefault="00AF60F8" w:rsidP="00AF60F8">
      <w:pPr>
        <w:widowControl w:val="0"/>
        <w:tabs>
          <w:tab w:val="left" w:pos="2835"/>
          <w:tab w:val="left" w:pos="3261"/>
        </w:tabs>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Дубовского сельского поселения и финансовом обеспечении</w:t>
      </w:r>
    </w:p>
    <w:p w:rsidR="00AF60F8" w:rsidRPr="00AF60F8" w:rsidRDefault="00AF60F8" w:rsidP="00AF60F8">
      <w:pPr>
        <w:widowControl w:val="0"/>
        <w:tabs>
          <w:tab w:val="left" w:pos="2835"/>
          <w:tab w:val="left" w:pos="3261"/>
        </w:tabs>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выполнения муниципального задания</w:t>
      </w:r>
    </w:p>
    <w:p w:rsidR="00AF60F8" w:rsidRPr="00AF60F8" w:rsidRDefault="00AF60F8" w:rsidP="00AF60F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en-US"/>
        </w:rPr>
      </w:pPr>
    </w:p>
    <w:p w:rsidR="00AF60F8" w:rsidRPr="00AF60F8" w:rsidRDefault="00AF60F8" w:rsidP="00AF60F8">
      <w:pPr>
        <w:tabs>
          <w:tab w:val="left" w:pos="11199"/>
        </w:tabs>
        <w:spacing w:after="0" w:line="216" w:lineRule="auto"/>
        <w:ind w:left="9356"/>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УТВЕРЖДАЮ</w:t>
      </w:r>
    </w:p>
    <w:p w:rsidR="00AF60F8" w:rsidRPr="00AF60F8" w:rsidRDefault="00AF60F8" w:rsidP="00AF60F8">
      <w:pPr>
        <w:tabs>
          <w:tab w:val="left" w:pos="11199"/>
        </w:tabs>
        <w:spacing w:after="0" w:line="216" w:lineRule="auto"/>
        <w:ind w:left="9356"/>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Руководитель</w:t>
      </w:r>
    </w:p>
    <w:p w:rsidR="00AF60F8" w:rsidRPr="00AF60F8" w:rsidRDefault="00AF60F8" w:rsidP="00AF60F8">
      <w:pPr>
        <w:tabs>
          <w:tab w:val="left" w:pos="11199"/>
        </w:tabs>
        <w:spacing w:after="0" w:line="216" w:lineRule="auto"/>
        <w:ind w:left="9356"/>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(уполномоченное лицо) __________________________________________________________________________________________</w:t>
      </w:r>
    </w:p>
    <w:p w:rsidR="00AF60F8" w:rsidRPr="00AF60F8" w:rsidRDefault="00AF60F8" w:rsidP="00AF60F8">
      <w:pPr>
        <w:tabs>
          <w:tab w:val="left" w:pos="11199"/>
          <w:tab w:val="left" w:pos="15168"/>
        </w:tabs>
        <w:spacing w:after="0" w:line="216" w:lineRule="auto"/>
        <w:ind w:left="9356"/>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(наименование органа, осуществляющего функции </w:t>
      </w:r>
      <w:r w:rsidRPr="00AF60F8">
        <w:rPr>
          <w:rFonts w:ascii="Times New Roman" w:eastAsia="Times New Roman" w:hAnsi="Times New Roman" w:cs="Times New Roman"/>
          <w:color w:val="000000"/>
          <w:kern w:val="2"/>
          <w:sz w:val="24"/>
          <w:szCs w:val="24"/>
        </w:rPr>
        <w:br/>
        <w:t>и полномочия учредителя, главного распорядителя средств областного бюджета)</w:t>
      </w:r>
    </w:p>
    <w:p w:rsidR="00AF60F8" w:rsidRPr="00AF60F8" w:rsidRDefault="00AF60F8" w:rsidP="00AF60F8">
      <w:pPr>
        <w:tabs>
          <w:tab w:val="left" w:pos="11199"/>
        </w:tabs>
        <w:spacing w:after="0" w:line="216" w:lineRule="auto"/>
        <w:ind w:left="9356"/>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 ___________ ______________________</w:t>
      </w:r>
    </w:p>
    <w:p w:rsidR="00AF60F8" w:rsidRPr="00AF60F8" w:rsidRDefault="00AF60F8" w:rsidP="00AF60F8">
      <w:pPr>
        <w:tabs>
          <w:tab w:val="left" w:pos="11199"/>
        </w:tabs>
        <w:spacing w:after="0" w:line="216" w:lineRule="auto"/>
        <w:ind w:left="9356"/>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 (должность)     (подпись)     (расшифровка подписи)</w:t>
      </w:r>
    </w:p>
    <w:p w:rsidR="00AF60F8" w:rsidRPr="00AF60F8" w:rsidRDefault="00AF60F8" w:rsidP="00AF60F8">
      <w:pPr>
        <w:tabs>
          <w:tab w:val="left" w:pos="11199"/>
        </w:tabs>
        <w:spacing w:after="0" w:line="216" w:lineRule="auto"/>
        <w:ind w:left="9356"/>
        <w:jc w:val="center"/>
        <w:rPr>
          <w:rFonts w:ascii="Times New Roman" w:eastAsia="Times New Roman" w:hAnsi="Times New Roman" w:cs="Times New Roman"/>
          <w:color w:val="000000"/>
          <w:kern w:val="2"/>
          <w:sz w:val="24"/>
          <w:szCs w:val="24"/>
        </w:rPr>
      </w:pPr>
    </w:p>
    <w:p w:rsidR="00AF60F8" w:rsidRPr="00AF60F8" w:rsidRDefault="00AF60F8" w:rsidP="00AF60F8">
      <w:pPr>
        <w:tabs>
          <w:tab w:val="left" w:pos="11199"/>
        </w:tabs>
        <w:spacing w:after="0" w:line="216" w:lineRule="auto"/>
        <w:ind w:left="9356"/>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_____ » ___________________ 20___ г.</w:t>
      </w:r>
    </w:p>
    <w:p w:rsidR="00AF60F8" w:rsidRPr="00AF60F8" w:rsidRDefault="00AF60F8" w:rsidP="00AF60F8">
      <w:pPr>
        <w:tabs>
          <w:tab w:val="left" w:pos="11199"/>
        </w:tabs>
        <w:spacing w:after="0" w:line="240" w:lineRule="auto"/>
        <w:ind w:left="11907"/>
        <w:rPr>
          <w:rFonts w:ascii="Times New Roman" w:eastAsia="Times New Roman" w:hAnsi="Times New Roman" w:cs="Times New Roman"/>
          <w:kern w:val="2"/>
          <w:sz w:val="24"/>
          <w:szCs w:val="24"/>
        </w:rPr>
      </w:pPr>
    </w:p>
    <w:p w:rsidR="00AF60F8" w:rsidRPr="00AF60F8" w:rsidRDefault="00B94453" w:rsidP="00AF60F8">
      <w:pPr>
        <w:spacing w:after="0" w:line="240" w:lineRule="auto"/>
        <w:jc w:val="center"/>
        <w:outlineLvl w:val="3"/>
        <w:rPr>
          <w:rFonts w:ascii="Times New Roman" w:eastAsia="Times New Roman" w:hAnsi="Times New Roman" w:cs="Times New Roman"/>
          <w:bCs/>
          <w:kern w:val="2"/>
          <w:sz w:val="24"/>
          <w:szCs w:val="24"/>
          <w:vertAlign w:val="superscript"/>
        </w:rPr>
      </w:pPr>
      <w:bookmarkStart w:id="5" w:name="bookmark0"/>
      <w:r>
        <w:rPr>
          <w:rFonts w:ascii="Times New Roman" w:eastAsia="Times New Roman" w:hAnsi="Times New Roman" w:cs="Times New Roman"/>
          <w:noProof/>
          <w:sz w:val="24"/>
          <w:szCs w:val="24"/>
        </w:rPr>
        <w:pict>
          <v:shape id="Поле 16" o:spid="_x0000_s1033" type="#_x0000_t202" style="position:absolute;left:0;text-align:left;margin-left:493.5pt;margin-top:2.05pt;width:51.25pt;height:6.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">
            <v:textbox>
              <w:txbxContent>
                <w:p w:rsidR="009F4975" w:rsidRDefault="009F4975" w:rsidP="00AF60F8"/>
              </w:txbxContent>
            </v:textbox>
          </v:shape>
        </w:pict>
      </w:r>
      <w:r w:rsidR="00AF60F8" w:rsidRPr="00AF60F8">
        <w:rPr>
          <w:rFonts w:ascii="Times New Roman" w:eastAsia="Times New Roman" w:hAnsi="Times New Roman" w:cs="Times New Roman"/>
          <w:bCs/>
          <w:color w:val="000000"/>
          <w:kern w:val="2"/>
          <w:sz w:val="24"/>
          <w:szCs w:val="24"/>
          <w:shd w:val="clear" w:color="auto" w:fill="FFFFFF"/>
        </w:rPr>
        <w:t xml:space="preserve">МУНИЦИПАЛЬНОЕ ЗАДАНИЕ № </w:t>
      </w:r>
      <w:bookmarkEnd w:id="5"/>
      <w:r w:rsidR="00AF60F8" w:rsidRPr="00AF60F8">
        <w:rPr>
          <w:rFonts w:ascii="Times New Roman" w:eastAsia="Times New Roman" w:hAnsi="Times New Roman" w:cs="Times New Roman"/>
          <w:color w:val="000000"/>
          <w:kern w:val="2"/>
          <w:sz w:val="24"/>
          <w:szCs w:val="24"/>
          <w:vertAlign w:val="superscript"/>
        </w:rPr>
        <w:t>1</w:t>
      </w:r>
    </w:p>
    <w:p w:rsidR="00AF60F8" w:rsidRPr="00AF60F8" w:rsidRDefault="00B94453" w:rsidP="00AF60F8">
      <w:pPr>
        <w:spacing w:after="0" w:line="240" w:lineRule="auto"/>
        <w:jc w:val="center"/>
        <w:rPr>
          <w:rFonts w:ascii="Times New Roman" w:eastAsia="Times New Roman" w:hAnsi="Times New Roman" w:cs="Times New Roman"/>
          <w:color w:val="000000"/>
          <w:kern w:val="2"/>
          <w:sz w:val="24"/>
          <w:szCs w:val="24"/>
          <w:shd w:val="clear" w:color="auto" w:fill="FFFFFF"/>
        </w:rPr>
      </w:pPr>
      <w:r>
        <w:rPr>
          <w:rFonts w:ascii="Times New Roman" w:eastAsia="Times New Roman" w:hAnsi="Times New Roman" w:cs="Times New Roman"/>
          <w:noProof/>
          <w:sz w:val="24"/>
          <w:szCs w:val="24"/>
        </w:rPr>
        <w:pict>
          <v:shape id="Поле 17" o:spid="_x0000_s1034" type="#_x0000_t202" style="position:absolute;left:0;text-align:left;margin-left:577.45pt;margin-top:12.8pt;width:148.75pt;height:165.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" stroked="f">
            <v:textbox>
              <w:txbxContent>
                <w:tbl>
                  <w:tblPr>
                    <w:tblW w:w="3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503"/>
                  </w:tblGrid>
                  <w:tr w:rsidR="009F4975" w:rsidRPr="008A4AA1" w:rsidTr="00AF60F8">
                    <w:trPr>
                      <w:trHeight w:val="178"/>
                    </w:trPr>
                    <w:tc>
                      <w:tcPr>
                        <w:tcW w:w="1353" w:type="dxa"/>
                        <w:tcBorders>
                          <w:top w:val="nil"/>
                          <w:left w:val="nil"/>
                          <w:bottom w:val="nil"/>
                        </w:tcBorders>
                        <w:shd w:val="clear" w:color="auto" w:fill="auto"/>
                      </w:tcPr>
                      <w:p w:rsidR="009F4975" w:rsidRPr="008A4AA1" w:rsidRDefault="009F4975" w:rsidP="00AF60F8"/>
                    </w:tc>
                    <w:tc>
                      <w:tcPr>
                        <w:tcW w:w="1503" w:type="dxa"/>
                        <w:tcBorders>
                          <w:bottom w:val="single" w:sz="12" w:space="0" w:color="auto"/>
                        </w:tcBorders>
                        <w:shd w:val="clear" w:color="auto" w:fill="auto"/>
                      </w:tcPr>
                      <w:p w:rsidR="009F4975" w:rsidRPr="008A4AA1" w:rsidRDefault="009F4975" w:rsidP="00AF60F8">
                        <w:r w:rsidRPr="008A4AA1">
                          <w:t>Коды</w:t>
                        </w:r>
                      </w:p>
                    </w:tc>
                  </w:tr>
                  <w:tr w:rsidR="009F4975" w:rsidRPr="008A4AA1" w:rsidTr="00AF60F8">
                    <w:trPr>
                      <w:trHeight w:val="34"/>
                    </w:trPr>
                    <w:tc>
                      <w:tcPr>
                        <w:tcW w:w="1529" w:type="dxa"/>
                        <w:tcBorders>
                          <w:top w:val="nil"/>
                          <w:left w:val="nil"/>
                          <w:bottom w:val="nil"/>
                          <w:right w:val="single" w:sz="12" w:space="0" w:color="auto"/>
                        </w:tcBorders>
                        <w:shd w:val="clear" w:color="auto" w:fill="auto"/>
                        <w:vAlign w:val="center"/>
                      </w:tcPr>
                      <w:p w:rsidR="009F4975" w:rsidRPr="008A4AA1" w:rsidRDefault="009F4975" w:rsidP="00AF60F8">
                        <w:pPr>
                          <w:ind w:left="-142"/>
                          <w:jc w:val="right"/>
                        </w:pPr>
                        <w:r w:rsidRPr="008A4AA1">
                          <w:t>Форма по ОКУД</w:t>
                        </w:r>
                      </w:p>
                    </w:tc>
                    <w:tc>
                      <w:tcPr>
                        <w:tcW w:w="1503" w:type="dxa"/>
                        <w:tcBorders>
                          <w:top w:val="single" w:sz="12" w:space="0" w:color="auto"/>
                          <w:left w:val="single" w:sz="12" w:space="0" w:color="auto"/>
                          <w:bottom w:val="single" w:sz="6" w:space="0" w:color="auto"/>
                          <w:right w:val="single" w:sz="12" w:space="0" w:color="auto"/>
                        </w:tcBorders>
                        <w:shd w:val="clear" w:color="auto" w:fill="auto"/>
                        <w:vAlign w:val="center"/>
                      </w:tcPr>
                      <w:p w:rsidR="009F4975" w:rsidRPr="008A4AA1" w:rsidRDefault="009F4975" w:rsidP="00AF60F8">
                        <w:pPr>
                          <w:jc w:val="center"/>
                        </w:pPr>
                        <w:r w:rsidRPr="008A4AA1">
                          <w:t>0506001</w:t>
                        </w:r>
                      </w:p>
                    </w:tc>
                  </w:tr>
                  <w:tr w:rsidR="009F4975" w:rsidRPr="008A4AA1" w:rsidTr="00AF60F8">
                    <w:trPr>
                      <w:trHeight w:val="383"/>
                    </w:trPr>
                    <w:tc>
                      <w:tcPr>
                        <w:tcW w:w="1529" w:type="dxa"/>
                        <w:tcBorders>
                          <w:top w:val="nil"/>
                          <w:left w:val="nil"/>
                          <w:bottom w:val="nil"/>
                          <w:right w:val="single" w:sz="12" w:space="0" w:color="auto"/>
                        </w:tcBorders>
                        <w:shd w:val="clear" w:color="auto" w:fill="auto"/>
                        <w:vAlign w:val="center"/>
                      </w:tcPr>
                      <w:p w:rsidR="009F4975" w:rsidRPr="008A4AA1" w:rsidRDefault="009F4975" w:rsidP="00AF60F8">
                        <w:pPr>
                          <w:ind w:left="-142"/>
                          <w:jc w:val="right"/>
                        </w:pPr>
                        <w:r>
                          <w:t>Дата начала действия</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9F4975" w:rsidRPr="008A4AA1" w:rsidRDefault="009F4975" w:rsidP="00AF60F8">
                        <w:pPr>
                          <w:jc w:val="center"/>
                        </w:pPr>
                      </w:p>
                    </w:tc>
                  </w:tr>
                  <w:tr w:rsidR="009F4975" w:rsidRPr="008A4AA1" w:rsidTr="00AF60F8">
                    <w:trPr>
                      <w:trHeight w:val="383"/>
                    </w:trPr>
                    <w:tc>
                      <w:tcPr>
                        <w:tcW w:w="1529" w:type="dxa"/>
                        <w:tcBorders>
                          <w:top w:val="nil"/>
                          <w:left w:val="nil"/>
                          <w:bottom w:val="nil"/>
                          <w:right w:val="single" w:sz="12" w:space="0" w:color="auto"/>
                        </w:tcBorders>
                        <w:shd w:val="clear" w:color="auto" w:fill="auto"/>
                        <w:vAlign w:val="center"/>
                      </w:tcPr>
                      <w:p w:rsidR="009F4975" w:rsidRPr="008A4AA1" w:rsidRDefault="009F4975" w:rsidP="00AF60F8">
                        <w:pPr>
                          <w:ind w:left="-142"/>
                          <w:jc w:val="right"/>
                        </w:pPr>
                        <w:r w:rsidRPr="008A4AA1">
                          <w:t>Дата</w:t>
                        </w:r>
                        <w:r>
                          <w:t xml:space="preserve"> окончания действия</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9F4975" w:rsidRPr="008A4AA1" w:rsidRDefault="009F4975" w:rsidP="00AF60F8">
                        <w:pPr>
                          <w:jc w:val="center"/>
                        </w:pPr>
                      </w:p>
                    </w:tc>
                  </w:tr>
                  <w:tr w:rsidR="009F4975" w:rsidRPr="008A4AA1" w:rsidTr="00AF60F8">
                    <w:trPr>
                      <w:trHeight w:val="565"/>
                    </w:trPr>
                    <w:tc>
                      <w:tcPr>
                        <w:tcW w:w="1529" w:type="dxa"/>
                        <w:tcBorders>
                          <w:top w:val="nil"/>
                          <w:left w:val="nil"/>
                          <w:bottom w:val="nil"/>
                          <w:right w:val="single" w:sz="12" w:space="0" w:color="auto"/>
                        </w:tcBorders>
                        <w:shd w:val="clear" w:color="auto" w:fill="auto"/>
                        <w:vAlign w:val="center"/>
                      </w:tcPr>
                      <w:p w:rsidR="009F4975" w:rsidRPr="008A4AA1" w:rsidRDefault="009F4975" w:rsidP="00AF60F8">
                        <w:pPr>
                          <w:ind w:left="-142"/>
                          <w:jc w:val="right"/>
                        </w:pPr>
                        <w:r>
                          <w:t xml:space="preserve">Код </w:t>
                        </w:r>
                        <w:r w:rsidRPr="008A4AA1">
                          <w:t xml:space="preserve">по </w:t>
                        </w:r>
                        <w:r>
                          <w:t>с</w:t>
                        </w:r>
                        <w:r w:rsidRPr="008A4AA1">
                          <w:t>водному реестру</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9F4975" w:rsidRPr="008A4AA1" w:rsidRDefault="009F4975" w:rsidP="00AF60F8">
                        <w:pPr>
                          <w:jc w:val="center"/>
                        </w:pPr>
                      </w:p>
                    </w:tc>
                  </w:tr>
                  <w:tr w:rsidR="009F4975" w:rsidRPr="008A4AA1" w:rsidTr="00AF60F8">
                    <w:trPr>
                      <w:trHeight w:val="179"/>
                    </w:trPr>
                    <w:tc>
                      <w:tcPr>
                        <w:tcW w:w="1529" w:type="dxa"/>
                        <w:tcBorders>
                          <w:top w:val="nil"/>
                          <w:left w:val="nil"/>
                          <w:bottom w:val="nil"/>
                          <w:right w:val="single" w:sz="12" w:space="0" w:color="auto"/>
                        </w:tcBorders>
                        <w:shd w:val="clear" w:color="auto" w:fill="auto"/>
                        <w:vAlign w:val="center"/>
                      </w:tcPr>
                      <w:p w:rsidR="009F4975" w:rsidRPr="008A4AA1" w:rsidRDefault="009F4975" w:rsidP="00AF60F8">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9F4975" w:rsidRPr="008A4AA1" w:rsidRDefault="009F4975" w:rsidP="00AF60F8">
                        <w:pPr>
                          <w:jc w:val="center"/>
                        </w:pPr>
                      </w:p>
                    </w:tc>
                  </w:tr>
                  <w:tr w:rsidR="009F4975" w:rsidRPr="008A4AA1" w:rsidTr="00AF60F8">
                    <w:trPr>
                      <w:trHeight w:val="201"/>
                    </w:trPr>
                    <w:tc>
                      <w:tcPr>
                        <w:tcW w:w="1529" w:type="dxa"/>
                        <w:tcBorders>
                          <w:top w:val="nil"/>
                          <w:left w:val="nil"/>
                          <w:bottom w:val="nil"/>
                          <w:right w:val="single" w:sz="12" w:space="0" w:color="auto"/>
                        </w:tcBorders>
                        <w:shd w:val="clear" w:color="auto" w:fill="auto"/>
                        <w:vAlign w:val="center"/>
                      </w:tcPr>
                      <w:p w:rsidR="009F4975" w:rsidRPr="008A4AA1" w:rsidRDefault="009F4975" w:rsidP="00AF60F8">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9F4975" w:rsidRPr="008A4AA1" w:rsidRDefault="009F4975" w:rsidP="00AF60F8">
                        <w:pPr>
                          <w:jc w:val="center"/>
                        </w:pPr>
                      </w:p>
                    </w:tc>
                  </w:tr>
                  <w:tr w:rsidR="009F4975" w:rsidRPr="008A4AA1" w:rsidTr="00AF60F8">
                    <w:trPr>
                      <w:trHeight w:val="56"/>
                    </w:trPr>
                    <w:tc>
                      <w:tcPr>
                        <w:tcW w:w="1529" w:type="dxa"/>
                        <w:tcBorders>
                          <w:top w:val="nil"/>
                          <w:left w:val="nil"/>
                          <w:bottom w:val="nil"/>
                          <w:right w:val="single" w:sz="12" w:space="0" w:color="auto"/>
                        </w:tcBorders>
                        <w:shd w:val="clear" w:color="auto" w:fill="auto"/>
                        <w:vAlign w:val="center"/>
                      </w:tcPr>
                      <w:p w:rsidR="009F4975" w:rsidRPr="008A4AA1" w:rsidRDefault="009F4975" w:rsidP="00AF60F8">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9F4975" w:rsidRPr="008A4AA1" w:rsidRDefault="009F4975" w:rsidP="00AF60F8">
                        <w:pPr>
                          <w:jc w:val="center"/>
                        </w:pPr>
                      </w:p>
                    </w:tc>
                  </w:tr>
                  <w:tr w:rsidR="009F4975" w:rsidRPr="008A4AA1" w:rsidTr="00AF60F8">
                    <w:trPr>
                      <w:trHeight w:val="201"/>
                    </w:trPr>
                    <w:tc>
                      <w:tcPr>
                        <w:tcW w:w="1353" w:type="dxa"/>
                        <w:tcBorders>
                          <w:top w:val="nil"/>
                          <w:left w:val="nil"/>
                          <w:bottom w:val="nil"/>
                          <w:right w:val="single" w:sz="12" w:space="0" w:color="auto"/>
                        </w:tcBorders>
                        <w:shd w:val="clear" w:color="auto" w:fill="auto"/>
                      </w:tcPr>
                      <w:p w:rsidR="009F4975" w:rsidRPr="008A4AA1" w:rsidRDefault="009F4975" w:rsidP="00AF60F8">
                        <w:pPr>
                          <w:jc w:val="right"/>
                        </w:pPr>
                      </w:p>
                    </w:tc>
                    <w:tc>
                      <w:tcPr>
                        <w:tcW w:w="1503" w:type="dxa"/>
                        <w:tcBorders>
                          <w:top w:val="single" w:sz="6" w:space="0" w:color="auto"/>
                          <w:left w:val="single" w:sz="12" w:space="0" w:color="auto"/>
                          <w:bottom w:val="single" w:sz="4" w:space="0" w:color="auto"/>
                          <w:right w:val="single" w:sz="12" w:space="0" w:color="auto"/>
                        </w:tcBorders>
                        <w:shd w:val="clear" w:color="auto" w:fill="auto"/>
                        <w:vAlign w:val="center"/>
                      </w:tcPr>
                      <w:p w:rsidR="009F4975" w:rsidRPr="008A4AA1" w:rsidRDefault="009F4975" w:rsidP="00AF60F8">
                        <w:pPr>
                          <w:jc w:val="center"/>
                        </w:pPr>
                      </w:p>
                    </w:tc>
                  </w:tr>
                </w:tbl>
                <w:p w:rsidR="009F4975" w:rsidRPr="004555ED" w:rsidRDefault="009F4975" w:rsidP="00AF60F8"/>
              </w:txbxContent>
            </v:textbox>
          </v:shape>
        </w:pict>
      </w:r>
      <w:r w:rsidR="00AF60F8" w:rsidRPr="00AF60F8">
        <w:rPr>
          <w:rFonts w:ascii="Times New Roman" w:eastAsia="Times New Roman" w:hAnsi="Times New Roman" w:cs="Times New Roman"/>
          <w:color w:val="000000"/>
          <w:kern w:val="2"/>
          <w:sz w:val="24"/>
          <w:szCs w:val="24"/>
          <w:shd w:val="clear" w:color="auto" w:fill="FFFFFF"/>
        </w:rPr>
        <w:t>на 20___ год и плановый период 20___ и 20___ годов</w:t>
      </w:r>
    </w:p>
    <w:p w:rsidR="00AF60F8" w:rsidRPr="00AF60F8" w:rsidRDefault="00AF60F8" w:rsidP="00AF60F8">
      <w:pPr>
        <w:tabs>
          <w:tab w:val="right" w:pos="2698"/>
        </w:tabs>
        <w:spacing w:after="0" w:line="240" w:lineRule="auto"/>
        <w:ind w:left="140"/>
        <w:jc w:val="center"/>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rPr>
        <w:t>от « ____ » __________________________ 20___ г.</w:t>
      </w:r>
    </w:p>
    <w:p w:rsidR="00AF60F8" w:rsidRPr="00AF60F8" w:rsidRDefault="00AF60F8" w:rsidP="00AF60F8">
      <w:pPr>
        <w:tabs>
          <w:tab w:val="right" w:pos="2698"/>
        </w:tabs>
        <w:spacing w:after="0" w:line="240" w:lineRule="auto"/>
        <w:ind w:left="140"/>
        <w:jc w:val="both"/>
        <w:rPr>
          <w:rFonts w:ascii="Times New Roman" w:eastAsia="Times New Roman" w:hAnsi="Times New Roman" w:cs="Times New Roman"/>
          <w:color w:val="000000"/>
          <w:kern w:val="2"/>
          <w:sz w:val="24"/>
          <w:szCs w:val="24"/>
          <w:shd w:val="clear" w:color="auto" w:fill="FFFFFF"/>
        </w:rPr>
      </w:pP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Наименование муниципального учреждения</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Дубовского сельского поселения (обособленного подразделения) ________________________________________________</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_____________________________________________________________________________________________</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 xml:space="preserve">Виды деятельности муниципального учреждения </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Дубовского сельского поселения (обособленного подразделения) ________________________________________________</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_____________________________________________________________________________________________ </w:t>
      </w:r>
    </w:p>
    <w:p w:rsidR="00AF60F8" w:rsidRPr="00AF60F8" w:rsidRDefault="00AF60F8" w:rsidP="00AF60F8">
      <w:pPr>
        <w:pageBreakBefore/>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bCs/>
          <w:color w:val="000000"/>
          <w:kern w:val="2"/>
          <w:sz w:val="24"/>
          <w:szCs w:val="24"/>
          <w:shd w:val="clear" w:color="auto" w:fill="FFFFFF"/>
        </w:rPr>
        <w:lastRenderedPageBreak/>
        <w:t xml:space="preserve">ЧАСТЬ 1. Сведения об оказываемых муниципальных услугах </w:t>
      </w:r>
      <w:r w:rsidRPr="00AF60F8">
        <w:rPr>
          <w:rFonts w:ascii="Times New Roman" w:eastAsia="Times New Roman" w:hAnsi="Times New Roman" w:cs="Times New Roman"/>
          <w:bCs/>
          <w:color w:val="000000"/>
          <w:kern w:val="2"/>
          <w:sz w:val="24"/>
          <w:szCs w:val="24"/>
          <w:shd w:val="clear" w:color="auto" w:fill="FFFFFF"/>
          <w:vertAlign w:val="superscript"/>
        </w:rPr>
        <w:t>2</w:t>
      </w:r>
    </w:p>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shd w:val="clear" w:color="auto" w:fill="FFFFFF"/>
        </w:rPr>
      </w:pPr>
    </w:p>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 xml:space="preserve">РАЗДЕЛ_____ </w:t>
      </w:r>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p w:rsidR="00AF60F8" w:rsidRPr="00AF60F8" w:rsidRDefault="00B94453" w:rsidP="00AF60F8">
      <w:pPr>
        <w:spacing w:after="0" w:line="240" w:lineRule="auto"/>
        <w:outlineLvl w:val="3"/>
        <w:rPr>
          <w:rFonts w:ascii="Times New Roman" w:eastAsia="Times New Roman" w:hAnsi="Times New Roman" w:cs="Times New Roman"/>
          <w:color w:val="000000"/>
          <w:kern w:val="2"/>
          <w:sz w:val="24"/>
          <w:szCs w:val="24"/>
          <w:shd w:val="clear" w:color="auto" w:fill="FFFFFF"/>
        </w:rPr>
      </w:pPr>
      <w:r>
        <w:rPr>
          <w:rFonts w:ascii="Times New Roman" w:eastAsia="Times New Roman" w:hAnsi="Times New Roman" w:cs="Times New Roman"/>
          <w:noProof/>
          <w:sz w:val="24"/>
          <w:szCs w:val="24"/>
        </w:rPr>
        <w:pict>
          <v:shape id="Поле 15" o:spid="_x0000_s1035" type="#_x0000_t202" style="position:absolute;margin-left:532.6pt;margin-top:2.6pt;width:219.65pt;height:10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tblGrid>
                  <w:tr w:rsidR="009F4975" w:rsidRPr="009D7718" w:rsidTr="00AF60F8">
                    <w:trPr>
                      <w:trHeight w:val="1815"/>
                    </w:trPr>
                    <w:tc>
                      <w:tcPr>
                        <w:tcW w:w="2943" w:type="dxa"/>
                        <w:tcBorders>
                          <w:top w:val="nil"/>
                          <w:left w:val="nil"/>
                          <w:bottom w:val="nil"/>
                          <w:right w:val="single" w:sz="12" w:space="0" w:color="auto"/>
                        </w:tcBorders>
                      </w:tcPr>
                      <w:p w:rsidR="009F4975" w:rsidRPr="0068277C" w:rsidRDefault="009F4975" w:rsidP="00AF60F8">
                        <w:pPr>
                          <w:pStyle w:val="410"/>
                          <w:suppressAutoHyphens/>
                          <w:spacing w:before="0"/>
                          <w:ind w:right="34"/>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Код</w:t>
                        </w:r>
                      </w:p>
                      <w:p w:rsidR="009F4975" w:rsidRPr="0068277C" w:rsidRDefault="009F4975" w:rsidP="00AF60F8">
                        <w:pPr>
                          <w:pStyle w:val="410"/>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по общероссийскому базовому перечню или региональному </w:t>
                        </w:r>
                      </w:p>
                      <w:p w:rsidR="009F4975" w:rsidRPr="0068277C" w:rsidRDefault="009F4975" w:rsidP="00AF60F8">
                        <w:pPr>
                          <w:pStyle w:val="410"/>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перечню   </w:t>
                        </w:r>
                      </w:p>
                      <w:p w:rsidR="009F4975" w:rsidRPr="009D7718" w:rsidRDefault="009F4975" w:rsidP="00AF60F8">
                        <w:pPr>
                          <w:pStyle w:val="Style7"/>
                          <w:shd w:val="clear" w:color="auto" w:fill="auto"/>
                          <w:spacing w:before="0" w:after="0" w:line="144" w:lineRule="exact"/>
                          <w:ind w:left="-851"/>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9F4975" w:rsidRPr="009D7718" w:rsidRDefault="009F4975" w:rsidP="00AF60F8">
                        <w:pPr>
                          <w:pStyle w:val="Style7"/>
                          <w:shd w:val="clear" w:color="auto" w:fill="auto"/>
                          <w:spacing w:before="0" w:after="0" w:line="144" w:lineRule="exact"/>
                          <w:ind w:firstLine="33"/>
                          <w:jc w:val="right"/>
                          <w:rPr>
                            <w:b w:val="0"/>
                            <w:sz w:val="24"/>
                            <w:szCs w:val="24"/>
                          </w:rPr>
                        </w:pPr>
                      </w:p>
                    </w:tc>
                  </w:tr>
                </w:tbl>
                <w:p w:rsidR="009F4975" w:rsidRPr="009D7718" w:rsidRDefault="009F4975" w:rsidP="00AF60F8"/>
              </w:txbxContent>
            </v:textbox>
          </v:shape>
        </w:pict>
      </w:r>
      <w:r w:rsidR="00AF60F8" w:rsidRPr="00AF60F8">
        <w:rPr>
          <w:rFonts w:ascii="Times New Roman" w:eastAsia="Times New Roman" w:hAnsi="Times New Roman" w:cs="Times New Roman"/>
          <w:bCs/>
          <w:color w:val="000000"/>
          <w:kern w:val="2"/>
          <w:sz w:val="24"/>
          <w:szCs w:val="24"/>
          <w:shd w:val="clear" w:color="auto" w:fill="FFFFFF"/>
        </w:rPr>
        <w:t xml:space="preserve">1. Наименование муниципальной услуги </w:t>
      </w:r>
      <w:r w:rsidR="00AF60F8" w:rsidRPr="00AF60F8">
        <w:rPr>
          <w:rFonts w:ascii="Times New Roman" w:eastAsia="Times New Roman" w:hAnsi="Times New Roman" w:cs="Times New Roman"/>
          <w:color w:val="000000"/>
          <w:kern w:val="2"/>
          <w:sz w:val="24"/>
          <w:szCs w:val="24"/>
          <w:shd w:val="clear" w:color="auto" w:fill="FFFFFF"/>
        </w:rPr>
        <w:t>_____________________________________________________________________________</w:t>
      </w:r>
    </w:p>
    <w:p w:rsidR="00AF60F8" w:rsidRPr="00AF60F8" w:rsidRDefault="00AF60F8" w:rsidP="00AF60F8">
      <w:pPr>
        <w:spacing w:after="0" w:line="240" w:lineRule="auto"/>
        <w:outlineLvl w:val="3"/>
        <w:rPr>
          <w:rFonts w:ascii="Times New Roman" w:eastAsia="Times New Roman" w:hAnsi="Times New Roman" w:cs="Times New Roman"/>
          <w:bCs/>
          <w:kern w:val="2"/>
          <w:sz w:val="24"/>
          <w:szCs w:val="24"/>
          <w:shd w:val="clear" w:color="auto" w:fill="FFFFFF"/>
        </w:rPr>
      </w:pPr>
      <w:r w:rsidRPr="00AF60F8">
        <w:rPr>
          <w:rFonts w:ascii="Times New Roman" w:eastAsia="Times New Roman" w:hAnsi="Times New Roman" w:cs="Times New Roman"/>
          <w:bCs/>
          <w:kern w:val="2"/>
          <w:sz w:val="24"/>
          <w:szCs w:val="24"/>
          <w:shd w:val="clear" w:color="auto" w:fill="FFFFFF"/>
        </w:rPr>
        <w:t>___________________________________________________________________________________________________._____</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2. Категории потребителей муниципальной услуги _____________________________________________________________________________</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______________________________________________________________________________________________________.</w:t>
      </w:r>
    </w:p>
    <w:p w:rsidR="00AF60F8" w:rsidRPr="00AF60F8" w:rsidRDefault="00AF60F8" w:rsidP="00AF60F8">
      <w:pPr>
        <w:tabs>
          <w:tab w:val="left" w:pos="274"/>
        </w:tabs>
        <w:spacing w:after="0" w:line="240" w:lineRule="auto"/>
        <w:ind w:left="40"/>
        <w:jc w:val="both"/>
        <w:rPr>
          <w:rFonts w:ascii="Times New Roman" w:eastAsia="Times New Roman" w:hAnsi="Times New Roman" w:cs="Times New Roman"/>
          <w:kern w:val="2"/>
          <w:sz w:val="24"/>
          <w:szCs w:val="24"/>
        </w:rPr>
      </w:pP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3. Показатели, характеризующие объем и (или) качество муниципальной услуги</w:t>
      </w:r>
    </w:p>
    <w:p w:rsidR="00AF60F8" w:rsidRPr="00AF60F8" w:rsidRDefault="00AF60F8" w:rsidP="00AF60F8">
      <w:pPr>
        <w:spacing w:after="0" w:line="240" w:lineRule="auto"/>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bCs/>
          <w:color w:val="000000"/>
          <w:kern w:val="2"/>
          <w:sz w:val="24"/>
          <w:szCs w:val="24"/>
          <w:shd w:val="clear" w:color="auto" w:fill="FFFFFF"/>
        </w:rPr>
        <w:t xml:space="preserve">3.1. Показатели, характеризующие качество муниципальной услуги </w:t>
      </w:r>
      <w:r w:rsidRPr="00AF60F8">
        <w:rPr>
          <w:rFonts w:ascii="Times New Roman" w:eastAsia="Times New Roman" w:hAnsi="Times New Roman" w:cs="Times New Roman"/>
          <w:bCs/>
          <w:color w:val="000000"/>
          <w:kern w:val="2"/>
          <w:sz w:val="24"/>
          <w:szCs w:val="24"/>
          <w:shd w:val="clear" w:color="auto" w:fill="FFFFFF"/>
          <w:vertAlign w:val="superscript"/>
        </w:rPr>
        <w:t>3</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
        <w:gridCol w:w="1215"/>
        <w:gridCol w:w="1146"/>
        <w:gridCol w:w="1112"/>
        <w:gridCol w:w="1174"/>
        <w:gridCol w:w="1187"/>
        <w:gridCol w:w="1114"/>
        <w:gridCol w:w="973"/>
        <w:gridCol w:w="1070"/>
        <w:gridCol w:w="1016"/>
        <w:gridCol w:w="963"/>
        <w:gridCol w:w="985"/>
        <w:gridCol w:w="1107"/>
        <w:gridCol w:w="820"/>
      </w:tblGrid>
      <w:tr w:rsidR="00AF60F8" w:rsidRPr="00AF60F8" w:rsidTr="00AF60F8">
        <w:tc>
          <w:tcPr>
            <w:tcW w:w="997" w:type="dxa"/>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roofErr w:type="spellStart"/>
            <w:r w:rsidRPr="00AF60F8">
              <w:rPr>
                <w:rFonts w:ascii="Times New Roman" w:eastAsia="Times New Roman" w:hAnsi="Times New Roman" w:cs="Times New Roman"/>
                <w:color w:val="000000"/>
                <w:kern w:val="2"/>
                <w:sz w:val="24"/>
                <w:szCs w:val="24"/>
              </w:rPr>
              <w:t>Уникаль-ный</w:t>
            </w:r>
            <w:proofErr w:type="spellEnd"/>
            <w:r w:rsidRPr="00AF60F8">
              <w:rPr>
                <w:rFonts w:ascii="Times New Roman" w:eastAsia="Times New Roman" w:hAnsi="Times New Roman" w:cs="Times New Roman"/>
                <w:color w:val="000000"/>
                <w:kern w:val="2"/>
                <w:sz w:val="24"/>
                <w:szCs w:val="24"/>
              </w:rPr>
              <w:t xml:space="preserve"> номер реест</w:t>
            </w:r>
            <w:r w:rsidRPr="00AF60F8">
              <w:rPr>
                <w:rFonts w:ascii="Times New Roman" w:eastAsia="Times New Roman" w:hAnsi="Times New Roman" w:cs="Times New Roman"/>
                <w:color w:val="000000"/>
                <w:kern w:val="2"/>
                <w:sz w:val="24"/>
                <w:szCs w:val="24"/>
              </w:rPr>
              <w:softHyphen/>
              <w:t>ровой записи</w:t>
            </w:r>
          </w:p>
        </w:tc>
        <w:tc>
          <w:tcPr>
            <w:tcW w:w="3543" w:type="dxa"/>
            <w:gridSpan w:val="3"/>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Показатель, </w:t>
            </w:r>
          </w:p>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характеризующий содержание муниципальной услуги</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 xml:space="preserve"> (по справочникам)</w:t>
            </w:r>
          </w:p>
        </w:tc>
        <w:tc>
          <w:tcPr>
            <w:tcW w:w="2409" w:type="dxa"/>
            <w:gridSpan w:val="2"/>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Показатель, характеризующий условия (формы) оказания муниципальной услуги</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(по справочникам)</w:t>
            </w:r>
          </w:p>
        </w:tc>
        <w:tc>
          <w:tcPr>
            <w:tcW w:w="3219" w:type="dxa"/>
            <w:gridSpan w:val="3"/>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Показатель качества </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 xml:space="preserve"> муниципальной  услуги</w:t>
            </w:r>
          </w:p>
        </w:tc>
        <w:tc>
          <w:tcPr>
            <w:tcW w:w="3023" w:type="dxa"/>
            <w:gridSpan w:val="3"/>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Значение показателя качества муниципальной услуги</w:t>
            </w:r>
          </w:p>
        </w:tc>
        <w:tc>
          <w:tcPr>
            <w:tcW w:w="1965" w:type="dxa"/>
            <w:gridSpan w:val="2"/>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Допустимые (возможные) отклонения </w:t>
            </w:r>
          </w:p>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от установленных показателей качества </w:t>
            </w:r>
            <w:r w:rsidRPr="00AF60F8">
              <w:rPr>
                <w:rFonts w:ascii="Times New Roman" w:eastAsia="Times New Roman" w:hAnsi="Times New Roman" w:cs="Times New Roman"/>
                <w:color w:val="000000"/>
                <w:kern w:val="2"/>
                <w:sz w:val="24"/>
                <w:szCs w:val="24"/>
              </w:rPr>
              <w:t>муниципальной</w:t>
            </w:r>
            <w:r w:rsidRPr="00AF60F8">
              <w:rPr>
                <w:rFonts w:ascii="Times New Roman" w:eastAsia="Times New Roman" w:hAnsi="Times New Roman" w:cs="Times New Roman"/>
                <w:bCs/>
                <w:color w:val="000000"/>
                <w:kern w:val="2"/>
                <w:sz w:val="24"/>
                <w:szCs w:val="24"/>
              </w:rPr>
              <w:t xml:space="preserve"> услуги</w:t>
            </w:r>
            <w:r w:rsidRPr="00AF60F8">
              <w:rPr>
                <w:rFonts w:ascii="Times New Roman" w:eastAsia="Times New Roman" w:hAnsi="Times New Roman" w:cs="Times New Roman"/>
                <w:bCs/>
                <w:color w:val="000000"/>
                <w:kern w:val="2"/>
                <w:sz w:val="24"/>
                <w:szCs w:val="24"/>
                <w:vertAlign w:val="superscript"/>
              </w:rPr>
              <w:t>6</w:t>
            </w:r>
          </w:p>
        </w:tc>
      </w:tr>
      <w:tr w:rsidR="00AF60F8" w:rsidRPr="00AF60F8" w:rsidTr="00AF60F8">
        <w:trPr>
          <w:trHeight w:val="890"/>
        </w:trPr>
        <w:tc>
          <w:tcPr>
            <w:tcW w:w="997" w:type="dxa"/>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3543" w:type="dxa"/>
            <w:gridSpan w:val="3"/>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2409" w:type="dxa"/>
            <w:gridSpan w:val="2"/>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1136" w:type="dxa"/>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показа-теля)</w:t>
            </w:r>
            <w:r w:rsidRPr="00AF60F8">
              <w:rPr>
                <w:rFonts w:ascii="Times New Roman" w:eastAsia="Times New Roman" w:hAnsi="Times New Roman" w:cs="Times New Roman"/>
                <w:color w:val="000000"/>
                <w:kern w:val="2"/>
                <w:sz w:val="24"/>
                <w:szCs w:val="24"/>
                <w:vertAlign w:val="superscript"/>
              </w:rPr>
              <w:t>4</w:t>
            </w:r>
          </w:p>
        </w:tc>
        <w:tc>
          <w:tcPr>
            <w:tcW w:w="2083" w:type="dxa"/>
            <w:gridSpan w:val="2"/>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 xml:space="preserve">Единица измерения </w:t>
            </w:r>
          </w:p>
        </w:tc>
        <w:tc>
          <w:tcPr>
            <w:tcW w:w="1036"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20__ год (</w:t>
            </w:r>
            <w:proofErr w:type="spellStart"/>
            <w:r w:rsidRPr="00AF60F8">
              <w:rPr>
                <w:rFonts w:ascii="Times New Roman" w:eastAsia="Times New Roman" w:hAnsi="Times New Roman" w:cs="Times New Roman"/>
                <w:bCs/>
                <w:color w:val="000000"/>
                <w:kern w:val="2"/>
                <w:sz w:val="24"/>
                <w:szCs w:val="24"/>
              </w:rPr>
              <w:t>очеред</w:t>
            </w:r>
            <w:proofErr w:type="spellEnd"/>
            <w:r w:rsidRPr="00AF60F8">
              <w:rPr>
                <w:rFonts w:ascii="Times New Roman" w:eastAsia="Times New Roman" w:hAnsi="Times New Roman" w:cs="Times New Roman"/>
                <w:bCs/>
                <w:color w:val="000000"/>
                <w:kern w:val="2"/>
                <w:sz w:val="24"/>
                <w:szCs w:val="24"/>
              </w:rPr>
              <w:t xml:space="preserve">-ной </w:t>
            </w:r>
            <w:proofErr w:type="spellStart"/>
            <w:r w:rsidRPr="00AF60F8">
              <w:rPr>
                <w:rFonts w:ascii="Times New Roman" w:eastAsia="Times New Roman" w:hAnsi="Times New Roman" w:cs="Times New Roman"/>
                <w:bCs/>
                <w:color w:val="000000"/>
                <w:kern w:val="2"/>
                <w:sz w:val="24"/>
                <w:szCs w:val="24"/>
              </w:rPr>
              <w:t>финансо</w:t>
            </w:r>
            <w:proofErr w:type="spellEnd"/>
            <w:r w:rsidRPr="00AF60F8">
              <w:rPr>
                <w:rFonts w:ascii="Times New Roman" w:eastAsia="Times New Roman" w:hAnsi="Times New Roman" w:cs="Times New Roman"/>
                <w:bCs/>
                <w:color w:val="000000"/>
                <w:kern w:val="2"/>
                <w:sz w:val="24"/>
                <w:szCs w:val="24"/>
              </w:rPr>
              <w:t>-вый год)</w:t>
            </w:r>
          </w:p>
        </w:tc>
        <w:tc>
          <w:tcPr>
            <w:tcW w:w="982"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 xml:space="preserve">20__ год (1-й год </w:t>
            </w:r>
            <w:proofErr w:type="spellStart"/>
            <w:r w:rsidRPr="00AF60F8">
              <w:rPr>
                <w:rFonts w:ascii="Times New Roman" w:eastAsia="Times New Roman" w:hAnsi="Times New Roman" w:cs="Times New Roman"/>
                <w:bCs/>
                <w:color w:val="000000"/>
                <w:kern w:val="2"/>
                <w:sz w:val="24"/>
                <w:szCs w:val="24"/>
              </w:rPr>
              <w:t>плано-вого</w:t>
            </w:r>
            <w:proofErr w:type="spellEnd"/>
            <w:r w:rsidRPr="00AF60F8">
              <w:rPr>
                <w:rFonts w:ascii="Times New Roman" w:eastAsia="Times New Roman" w:hAnsi="Times New Roman" w:cs="Times New Roman"/>
                <w:bCs/>
                <w:color w:val="000000"/>
                <w:kern w:val="2"/>
                <w:sz w:val="24"/>
                <w:szCs w:val="24"/>
              </w:rPr>
              <w:t xml:space="preserve"> периода)</w:t>
            </w:r>
          </w:p>
        </w:tc>
        <w:tc>
          <w:tcPr>
            <w:tcW w:w="1005"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20__год </w:t>
            </w:r>
          </w:p>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(2-й год </w:t>
            </w:r>
            <w:proofErr w:type="spellStart"/>
            <w:r w:rsidRPr="00AF60F8">
              <w:rPr>
                <w:rFonts w:ascii="Times New Roman" w:eastAsia="Times New Roman" w:hAnsi="Times New Roman" w:cs="Times New Roman"/>
                <w:bCs/>
                <w:color w:val="000000"/>
                <w:kern w:val="2"/>
                <w:sz w:val="24"/>
                <w:szCs w:val="24"/>
              </w:rPr>
              <w:t>плано</w:t>
            </w:r>
            <w:proofErr w:type="spellEnd"/>
            <w:r w:rsidRPr="00AF60F8">
              <w:rPr>
                <w:rFonts w:ascii="Times New Roman" w:eastAsia="Times New Roman" w:hAnsi="Times New Roman" w:cs="Times New Roman"/>
                <w:bCs/>
                <w:color w:val="000000"/>
                <w:kern w:val="2"/>
                <w:sz w:val="24"/>
                <w:szCs w:val="24"/>
              </w:rPr>
              <w:t>-</w:t>
            </w:r>
          </w:p>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вого</w:t>
            </w:r>
            <w:proofErr w:type="spellEnd"/>
            <w:r w:rsidRPr="00AF60F8">
              <w:rPr>
                <w:rFonts w:ascii="Times New Roman" w:eastAsia="Times New Roman" w:hAnsi="Times New Roman" w:cs="Times New Roman"/>
                <w:bCs/>
                <w:color w:val="000000"/>
                <w:kern w:val="2"/>
                <w:sz w:val="24"/>
                <w:szCs w:val="24"/>
              </w:rPr>
              <w:t xml:space="preserve"> периода)</w:t>
            </w:r>
          </w:p>
        </w:tc>
        <w:tc>
          <w:tcPr>
            <w:tcW w:w="1965" w:type="dxa"/>
            <w:gridSpan w:val="2"/>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p>
        </w:tc>
      </w:tr>
      <w:tr w:rsidR="00AF60F8" w:rsidRPr="00AF60F8" w:rsidTr="00AF60F8">
        <w:tc>
          <w:tcPr>
            <w:tcW w:w="997" w:type="dxa"/>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1240"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показа</w:t>
            </w:r>
            <w:r w:rsidRPr="00AF60F8">
              <w:rPr>
                <w:rFonts w:ascii="Times New Roman" w:eastAsia="Times New Roman" w:hAnsi="Times New Roman" w:cs="Times New Roman"/>
                <w:color w:val="000000"/>
                <w:kern w:val="2"/>
                <w:sz w:val="24"/>
                <w:szCs w:val="24"/>
              </w:rPr>
              <w:softHyphen/>
              <w:t>теля)</w:t>
            </w:r>
            <w:r w:rsidRPr="00AF60F8">
              <w:rPr>
                <w:rFonts w:ascii="Times New Roman" w:eastAsia="Times New Roman" w:hAnsi="Times New Roman" w:cs="Times New Roman"/>
                <w:color w:val="000000"/>
                <w:kern w:val="2"/>
                <w:sz w:val="24"/>
                <w:szCs w:val="24"/>
                <w:vertAlign w:val="superscript"/>
              </w:rPr>
              <w:t>4</w:t>
            </w:r>
          </w:p>
        </w:tc>
        <w:tc>
          <w:tcPr>
            <w:tcW w:w="1169"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(наимено</w:t>
            </w:r>
            <w:r w:rsidRPr="00AF60F8">
              <w:rPr>
                <w:rFonts w:ascii="Times New Roman" w:eastAsia="Times New Roman" w:hAnsi="Times New Roman" w:cs="Times New Roman"/>
                <w:color w:val="000000"/>
                <w:kern w:val="2"/>
                <w:sz w:val="24"/>
                <w:szCs w:val="24"/>
              </w:rPr>
              <w:softHyphen/>
              <w:t>вание</w:t>
            </w:r>
          </w:p>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w:t>
            </w:r>
            <w:r w:rsidRPr="00AF60F8">
              <w:rPr>
                <w:rFonts w:ascii="Times New Roman" w:eastAsia="Times New Roman" w:hAnsi="Times New Roman" w:cs="Times New Roman"/>
                <w:color w:val="000000"/>
                <w:kern w:val="2"/>
                <w:sz w:val="24"/>
                <w:szCs w:val="24"/>
              </w:rPr>
              <w:softHyphen/>
              <w:t>теля)</w:t>
            </w:r>
            <w:r w:rsidRPr="00AF60F8">
              <w:rPr>
                <w:rFonts w:ascii="Times New Roman" w:eastAsia="Times New Roman" w:hAnsi="Times New Roman" w:cs="Times New Roman"/>
                <w:color w:val="000000"/>
                <w:kern w:val="2"/>
                <w:sz w:val="24"/>
                <w:szCs w:val="24"/>
                <w:vertAlign w:val="superscript"/>
              </w:rPr>
              <w:t>4</w:t>
            </w:r>
          </w:p>
        </w:tc>
        <w:tc>
          <w:tcPr>
            <w:tcW w:w="1134"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(наимено</w:t>
            </w:r>
            <w:r w:rsidRPr="00AF60F8">
              <w:rPr>
                <w:rFonts w:ascii="Times New Roman" w:eastAsia="Times New Roman" w:hAnsi="Times New Roman" w:cs="Times New Roman"/>
                <w:color w:val="000000"/>
                <w:kern w:val="2"/>
                <w:sz w:val="24"/>
                <w:szCs w:val="24"/>
              </w:rPr>
              <w:softHyphen/>
              <w:t>вание</w:t>
            </w:r>
          </w:p>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w:t>
            </w:r>
            <w:r w:rsidRPr="00AF60F8">
              <w:rPr>
                <w:rFonts w:ascii="Times New Roman" w:eastAsia="Times New Roman" w:hAnsi="Times New Roman" w:cs="Times New Roman"/>
                <w:color w:val="000000"/>
                <w:kern w:val="2"/>
                <w:sz w:val="24"/>
                <w:szCs w:val="24"/>
              </w:rPr>
              <w:softHyphen/>
              <w:t>теля)</w:t>
            </w:r>
            <w:r w:rsidRPr="00AF60F8">
              <w:rPr>
                <w:rFonts w:ascii="Times New Roman" w:eastAsia="Times New Roman" w:hAnsi="Times New Roman" w:cs="Times New Roman"/>
                <w:color w:val="000000"/>
                <w:kern w:val="2"/>
                <w:sz w:val="24"/>
                <w:szCs w:val="24"/>
                <w:vertAlign w:val="superscript"/>
              </w:rPr>
              <w:t>4</w:t>
            </w:r>
          </w:p>
        </w:tc>
        <w:tc>
          <w:tcPr>
            <w:tcW w:w="1198"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(наимено</w:t>
            </w:r>
            <w:r w:rsidRPr="00AF60F8">
              <w:rPr>
                <w:rFonts w:ascii="Times New Roman" w:eastAsia="Times New Roman" w:hAnsi="Times New Roman" w:cs="Times New Roman"/>
                <w:color w:val="000000"/>
                <w:kern w:val="2"/>
                <w:sz w:val="24"/>
                <w:szCs w:val="24"/>
              </w:rPr>
              <w:softHyphen/>
              <w:t>вание</w:t>
            </w:r>
          </w:p>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w:t>
            </w:r>
            <w:r w:rsidRPr="00AF60F8">
              <w:rPr>
                <w:rFonts w:ascii="Times New Roman" w:eastAsia="Times New Roman" w:hAnsi="Times New Roman" w:cs="Times New Roman"/>
                <w:color w:val="000000"/>
                <w:kern w:val="2"/>
                <w:sz w:val="24"/>
                <w:szCs w:val="24"/>
              </w:rPr>
              <w:softHyphen/>
              <w:t>теля)</w:t>
            </w:r>
            <w:r w:rsidRPr="00AF60F8">
              <w:rPr>
                <w:rFonts w:ascii="Times New Roman" w:eastAsia="Times New Roman" w:hAnsi="Times New Roman" w:cs="Times New Roman"/>
                <w:color w:val="000000"/>
                <w:kern w:val="2"/>
                <w:sz w:val="24"/>
                <w:szCs w:val="24"/>
                <w:vertAlign w:val="superscript"/>
              </w:rPr>
              <w:t>4</w:t>
            </w:r>
          </w:p>
        </w:tc>
        <w:tc>
          <w:tcPr>
            <w:tcW w:w="1211"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(наимено</w:t>
            </w:r>
            <w:r w:rsidRPr="00AF60F8">
              <w:rPr>
                <w:rFonts w:ascii="Times New Roman" w:eastAsia="Times New Roman" w:hAnsi="Times New Roman" w:cs="Times New Roman"/>
                <w:color w:val="000000"/>
                <w:kern w:val="2"/>
                <w:sz w:val="24"/>
                <w:szCs w:val="24"/>
              </w:rPr>
              <w:softHyphen/>
              <w:t>вание</w:t>
            </w:r>
          </w:p>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w:t>
            </w:r>
            <w:r w:rsidRPr="00AF60F8">
              <w:rPr>
                <w:rFonts w:ascii="Times New Roman" w:eastAsia="Times New Roman" w:hAnsi="Times New Roman" w:cs="Times New Roman"/>
                <w:color w:val="000000"/>
                <w:kern w:val="2"/>
                <w:sz w:val="24"/>
                <w:szCs w:val="24"/>
              </w:rPr>
              <w:softHyphen/>
              <w:t>теля)</w:t>
            </w:r>
            <w:r w:rsidRPr="00AF60F8">
              <w:rPr>
                <w:rFonts w:ascii="Times New Roman" w:eastAsia="Times New Roman" w:hAnsi="Times New Roman" w:cs="Times New Roman"/>
                <w:color w:val="000000"/>
                <w:kern w:val="2"/>
                <w:sz w:val="24"/>
                <w:szCs w:val="24"/>
                <w:vertAlign w:val="superscript"/>
              </w:rPr>
              <w:t>4</w:t>
            </w:r>
          </w:p>
        </w:tc>
        <w:tc>
          <w:tcPr>
            <w:tcW w:w="1136" w:type="dxa"/>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992"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Наиме-нование</w:t>
            </w:r>
            <w:r w:rsidRPr="00AF60F8">
              <w:rPr>
                <w:rFonts w:ascii="Times New Roman" w:eastAsia="Times New Roman" w:hAnsi="Times New Roman" w:cs="Times New Roman"/>
                <w:color w:val="000000"/>
                <w:kern w:val="2"/>
                <w:sz w:val="24"/>
                <w:szCs w:val="24"/>
                <w:vertAlign w:val="superscript"/>
              </w:rPr>
              <w:t>4</w:t>
            </w:r>
          </w:p>
        </w:tc>
        <w:tc>
          <w:tcPr>
            <w:tcW w:w="1091"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Код</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по ОКЕИ</w:t>
            </w:r>
            <w:r w:rsidRPr="00AF60F8">
              <w:rPr>
                <w:rFonts w:ascii="Times New Roman" w:eastAsia="Times New Roman" w:hAnsi="Times New Roman" w:cs="Times New Roman"/>
                <w:color w:val="000000"/>
                <w:kern w:val="2"/>
                <w:sz w:val="24"/>
                <w:szCs w:val="24"/>
                <w:vertAlign w:val="superscript"/>
              </w:rPr>
              <w:t>5</w:t>
            </w:r>
          </w:p>
        </w:tc>
        <w:tc>
          <w:tcPr>
            <w:tcW w:w="1036" w:type="dxa"/>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982" w:type="dxa"/>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1005" w:type="dxa"/>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1129"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В </w:t>
            </w:r>
            <w:proofErr w:type="spellStart"/>
            <w:r w:rsidRPr="00AF60F8">
              <w:rPr>
                <w:rFonts w:ascii="Times New Roman" w:eastAsia="Times New Roman" w:hAnsi="Times New Roman" w:cs="Times New Roman"/>
                <w:color w:val="000000"/>
                <w:kern w:val="2"/>
                <w:sz w:val="24"/>
                <w:szCs w:val="24"/>
              </w:rPr>
              <w:t>процен</w:t>
            </w:r>
            <w:proofErr w:type="spellEnd"/>
            <w:r w:rsidRPr="00AF60F8">
              <w:rPr>
                <w:rFonts w:ascii="Times New Roman" w:eastAsia="Times New Roman" w:hAnsi="Times New Roman" w:cs="Times New Roman"/>
                <w:color w:val="000000"/>
                <w:kern w:val="2"/>
                <w:sz w:val="24"/>
                <w:szCs w:val="24"/>
              </w:rPr>
              <w:t>-</w:t>
            </w:r>
          </w:p>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color w:val="000000"/>
                <w:kern w:val="2"/>
                <w:sz w:val="24"/>
                <w:szCs w:val="24"/>
              </w:rPr>
              <w:t>тах</w:t>
            </w:r>
            <w:proofErr w:type="spellEnd"/>
          </w:p>
        </w:tc>
        <w:tc>
          <w:tcPr>
            <w:tcW w:w="836"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В </w:t>
            </w:r>
            <w:proofErr w:type="spellStart"/>
            <w:r w:rsidRPr="00AF60F8">
              <w:rPr>
                <w:rFonts w:ascii="Times New Roman" w:eastAsia="Times New Roman" w:hAnsi="Times New Roman" w:cs="Times New Roman"/>
                <w:color w:val="000000"/>
                <w:kern w:val="2"/>
                <w:sz w:val="24"/>
                <w:szCs w:val="24"/>
              </w:rPr>
              <w:t>абсо</w:t>
            </w:r>
            <w:proofErr w:type="spellEnd"/>
            <w:r w:rsidRPr="00AF60F8">
              <w:rPr>
                <w:rFonts w:ascii="Times New Roman" w:eastAsia="Times New Roman" w:hAnsi="Times New Roman" w:cs="Times New Roman"/>
                <w:color w:val="000000"/>
                <w:kern w:val="2"/>
                <w:sz w:val="24"/>
                <w:szCs w:val="24"/>
              </w:rPr>
              <w:t>-лют-</w:t>
            </w:r>
            <w:proofErr w:type="spellStart"/>
            <w:r w:rsidRPr="00AF60F8">
              <w:rPr>
                <w:rFonts w:ascii="Times New Roman" w:eastAsia="Times New Roman" w:hAnsi="Times New Roman" w:cs="Times New Roman"/>
                <w:color w:val="000000"/>
                <w:kern w:val="2"/>
                <w:sz w:val="24"/>
                <w:szCs w:val="24"/>
              </w:rPr>
              <w:t>ных</w:t>
            </w:r>
            <w:proofErr w:type="spellEnd"/>
            <w:r w:rsidRPr="00AF60F8">
              <w:rPr>
                <w:rFonts w:ascii="Times New Roman" w:eastAsia="Times New Roman" w:hAnsi="Times New Roman" w:cs="Times New Roman"/>
                <w:color w:val="000000"/>
                <w:kern w:val="2"/>
                <w:sz w:val="24"/>
                <w:szCs w:val="24"/>
              </w:rPr>
              <w:t xml:space="preserve"> показа-</w:t>
            </w:r>
            <w:proofErr w:type="spellStart"/>
            <w:r w:rsidRPr="00AF60F8">
              <w:rPr>
                <w:rFonts w:ascii="Times New Roman" w:eastAsia="Times New Roman" w:hAnsi="Times New Roman" w:cs="Times New Roman"/>
                <w:color w:val="000000"/>
                <w:kern w:val="2"/>
                <w:sz w:val="24"/>
                <w:szCs w:val="24"/>
              </w:rPr>
              <w:t>телях</w:t>
            </w:r>
            <w:proofErr w:type="spellEnd"/>
          </w:p>
        </w:tc>
      </w:tr>
      <w:tr w:rsidR="00AF60F8" w:rsidRPr="00AF60F8" w:rsidTr="00AF60F8">
        <w:tc>
          <w:tcPr>
            <w:tcW w:w="997"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kern w:val="2"/>
                <w:sz w:val="24"/>
                <w:szCs w:val="24"/>
              </w:rPr>
              <w:t>1</w:t>
            </w:r>
          </w:p>
        </w:tc>
        <w:tc>
          <w:tcPr>
            <w:tcW w:w="1240"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kern w:val="2"/>
                <w:sz w:val="24"/>
                <w:szCs w:val="24"/>
              </w:rPr>
              <w:t>2</w:t>
            </w:r>
          </w:p>
        </w:tc>
        <w:tc>
          <w:tcPr>
            <w:tcW w:w="1169"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kern w:val="2"/>
                <w:sz w:val="24"/>
                <w:szCs w:val="24"/>
              </w:rPr>
              <w:t>3</w:t>
            </w:r>
          </w:p>
        </w:tc>
        <w:tc>
          <w:tcPr>
            <w:tcW w:w="1134"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kern w:val="2"/>
                <w:sz w:val="24"/>
                <w:szCs w:val="24"/>
              </w:rPr>
              <w:t>4</w:t>
            </w:r>
          </w:p>
        </w:tc>
        <w:tc>
          <w:tcPr>
            <w:tcW w:w="1198"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5</w:t>
            </w:r>
          </w:p>
        </w:tc>
        <w:tc>
          <w:tcPr>
            <w:tcW w:w="1211"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6</w:t>
            </w:r>
          </w:p>
        </w:tc>
        <w:tc>
          <w:tcPr>
            <w:tcW w:w="1136"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7</w:t>
            </w:r>
          </w:p>
        </w:tc>
        <w:tc>
          <w:tcPr>
            <w:tcW w:w="992"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8</w:t>
            </w:r>
          </w:p>
        </w:tc>
        <w:tc>
          <w:tcPr>
            <w:tcW w:w="1091"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9</w:t>
            </w:r>
          </w:p>
        </w:tc>
        <w:tc>
          <w:tcPr>
            <w:tcW w:w="1036"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10</w:t>
            </w:r>
          </w:p>
        </w:tc>
        <w:tc>
          <w:tcPr>
            <w:tcW w:w="982"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11</w:t>
            </w:r>
          </w:p>
        </w:tc>
        <w:tc>
          <w:tcPr>
            <w:tcW w:w="1005"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12</w:t>
            </w:r>
          </w:p>
        </w:tc>
        <w:tc>
          <w:tcPr>
            <w:tcW w:w="1129"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13</w:t>
            </w:r>
          </w:p>
        </w:tc>
        <w:tc>
          <w:tcPr>
            <w:tcW w:w="836"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14</w:t>
            </w:r>
          </w:p>
        </w:tc>
      </w:tr>
      <w:tr w:rsidR="00AF60F8" w:rsidRPr="00AF60F8" w:rsidTr="00AF60F8">
        <w:tc>
          <w:tcPr>
            <w:tcW w:w="997" w:type="dxa"/>
            <w:vMerge w:val="restart"/>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240" w:type="dxa"/>
            <w:vMerge w:val="restart"/>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69" w:type="dxa"/>
            <w:vMerge w:val="restart"/>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34" w:type="dxa"/>
            <w:vMerge w:val="restart"/>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98" w:type="dxa"/>
            <w:vMerge w:val="restart"/>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211" w:type="dxa"/>
            <w:vMerge w:val="restart"/>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36"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992"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091"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036"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982"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005"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29"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836"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r>
      <w:tr w:rsidR="00AF60F8" w:rsidRPr="00AF60F8" w:rsidTr="00AF60F8">
        <w:tc>
          <w:tcPr>
            <w:tcW w:w="997"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240"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69"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34"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98"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211"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36"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992"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091"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036"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982"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005"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29"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836"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r>
      <w:tr w:rsidR="00AF60F8" w:rsidRPr="00AF60F8" w:rsidTr="00AF60F8">
        <w:tc>
          <w:tcPr>
            <w:tcW w:w="997" w:type="dxa"/>
            <w:vMerge w:val="restart"/>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240" w:type="dxa"/>
            <w:vMerge w:val="restart"/>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69" w:type="dxa"/>
            <w:vMerge w:val="restart"/>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34" w:type="dxa"/>
            <w:vMerge w:val="restart"/>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98" w:type="dxa"/>
            <w:vMerge w:val="restart"/>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211" w:type="dxa"/>
            <w:vMerge w:val="restart"/>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36"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992"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091"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036"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982"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005"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29"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836"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r>
      <w:tr w:rsidR="00AF60F8" w:rsidRPr="00AF60F8" w:rsidTr="00AF60F8">
        <w:tc>
          <w:tcPr>
            <w:tcW w:w="997"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240"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69"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34"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98"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211"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36"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992"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091"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036"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982"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005"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129"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836" w:type="dxa"/>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r>
    </w:tbl>
    <w:p w:rsidR="00AF60F8" w:rsidRPr="00AF60F8" w:rsidRDefault="00AF60F8" w:rsidP="00AF60F8">
      <w:pPr>
        <w:pageBreakBefore/>
        <w:spacing w:after="0" w:line="240" w:lineRule="auto"/>
        <w:ind w:right="3039"/>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kern w:val="2"/>
          <w:sz w:val="24"/>
          <w:szCs w:val="24"/>
        </w:rPr>
        <w:lastRenderedPageBreak/>
        <w:t xml:space="preserve">3.2. </w:t>
      </w:r>
      <w:r w:rsidRPr="00AF60F8">
        <w:rPr>
          <w:rFonts w:ascii="Times New Roman" w:eastAsia="Times New Roman" w:hAnsi="Times New Roman" w:cs="Times New Roman"/>
          <w:color w:val="000000"/>
          <w:kern w:val="2"/>
          <w:sz w:val="24"/>
          <w:szCs w:val="24"/>
          <w:shd w:val="clear" w:color="auto" w:fill="FFFFFF"/>
        </w:rPr>
        <w:t xml:space="preserve">Показатели, характеризующие объем </w:t>
      </w:r>
      <w:r w:rsidRPr="00AF60F8">
        <w:rPr>
          <w:rFonts w:ascii="Times New Roman" w:eastAsia="Times New Roman" w:hAnsi="Times New Roman" w:cs="Times New Roman"/>
          <w:color w:val="000000"/>
          <w:kern w:val="2"/>
          <w:sz w:val="24"/>
          <w:szCs w:val="24"/>
        </w:rPr>
        <w:t>муниципальной</w:t>
      </w:r>
      <w:r w:rsidRPr="00AF60F8">
        <w:rPr>
          <w:rFonts w:ascii="Times New Roman" w:eastAsia="Times New Roman" w:hAnsi="Times New Roman" w:cs="Times New Roman"/>
          <w:color w:val="000000"/>
          <w:kern w:val="2"/>
          <w:sz w:val="24"/>
          <w:szCs w:val="24"/>
          <w:shd w:val="clear" w:color="auto" w:fill="FFFFFF"/>
        </w:rPr>
        <w:t xml:space="preserve"> услуги </w:t>
      </w:r>
    </w:p>
    <w:p w:rsidR="00AF60F8" w:rsidRPr="00AF60F8" w:rsidRDefault="00AF60F8" w:rsidP="00AF60F8">
      <w:pPr>
        <w:spacing w:after="0" w:line="240" w:lineRule="auto"/>
        <w:ind w:right="3039"/>
        <w:rPr>
          <w:rFonts w:ascii="Times New Roman" w:eastAsia="Times New Roman" w:hAnsi="Times New Roman" w:cs="Times New Roman"/>
          <w:color w:val="000000"/>
          <w:kern w:val="2"/>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0"/>
        <w:gridCol w:w="989"/>
        <w:gridCol w:w="968"/>
        <w:gridCol w:w="871"/>
        <w:gridCol w:w="853"/>
        <w:gridCol w:w="863"/>
        <w:gridCol w:w="1005"/>
        <w:gridCol w:w="847"/>
        <w:gridCol w:w="650"/>
        <w:gridCol w:w="808"/>
        <w:gridCol w:w="807"/>
        <w:gridCol w:w="808"/>
        <w:gridCol w:w="942"/>
        <w:gridCol w:w="942"/>
        <w:gridCol w:w="808"/>
        <w:gridCol w:w="779"/>
        <w:gridCol w:w="829"/>
      </w:tblGrid>
      <w:tr w:rsidR="00AF60F8" w:rsidRPr="00AF60F8" w:rsidTr="00AF60F8">
        <w:tc>
          <w:tcPr>
            <w:tcW w:w="1090"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proofErr w:type="spellStart"/>
            <w:r w:rsidRPr="00AF60F8">
              <w:rPr>
                <w:rFonts w:ascii="Times New Roman" w:eastAsia="Times New Roman" w:hAnsi="Times New Roman" w:cs="Times New Roman"/>
                <w:bCs/>
                <w:color w:val="000000"/>
                <w:kern w:val="2"/>
                <w:sz w:val="24"/>
                <w:szCs w:val="24"/>
              </w:rPr>
              <w:t>Уникаль-ный</w:t>
            </w:r>
            <w:proofErr w:type="spellEnd"/>
          </w:p>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номер</w:t>
            </w:r>
          </w:p>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proofErr w:type="spellStart"/>
            <w:r w:rsidRPr="00AF60F8">
              <w:rPr>
                <w:rFonts w:ascii="Times New Roman" w:eastAsia="Times New Roman" w:hAnsi="Times New Roman" w:cs="Times New Roman"/>
                <w:bCs/>
                <w:color w:val="000000"/>
                <w:kern w:val="2"/>
                <w:sz w:val="24"/>
                <w:szCs w:val="24"/>
              </w:rPr>
              <w:t>реестро</w:t>
            </w:r>
            <w:proofErr w:type="spellEnd"/>
            <w:r w:rsidRPr="00AF60F8">
              <w:rPr>
                <w:rFonts w:ascii="Times New Roman" w:eastAsia="Times New Roman" w:hAnsi="Times New Roman" w:cs="Times New Roman"/>
                <w:bCs/>
                <w:color w:val="000000"/>
                <w:kern w:val="2"/>
                <w:sz w:val="24"/>
                <w:szCs w:val="24"/>
              </w:rPr>
              <w:t>-вой</w:t>
            </w:r>
          </w:p>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записи</w:t>
            </w:r>
          </w:p>
        </w:tc>
        <w:tc>
          <w:tcPr>
            <w:tcW w:w="2828" w:type="dxa"/>
            <w:gridSpan w:val="3"/>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Показатель, </w:t>
            </w:r>
          </w:p>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характеризующий содержание </w:t>
            </w:r>
            <w:r w:rsidRPr="00AF60F8">
              <w:rPr>
                <w:rFonts w:ascii="Times New Roman" w:eastAsia="Times New Roman" w:hAnsi="Times New Roman" w:cs="Times New Roman"/>
                <w:color w:val="000000"/>
                <w:kern w:val="2"/>
                <w:sz w:val="24"/>
                <w:szCs w:val="24"/>
              </w:rPr>
              <w:t>муниципальной</w:t>
            </w:r>
            <w:r w:rsidRPr="00AF60F8">
              <w:rPr>
                <w:rFonts w:ascii="Times New Roman" w:eastAsia="Times New Roman" w:hAnsi="Times New Roman" w:cs="Times New Roman"/>
                <w:bCs/>
                <w:color w:val="000000"/>
                <w:kern w:val="2"/>
                <w:sz w:val="24"/>
                <w:szCs w:val="24"/>
              </w:rPr>
              <w:t xml:space="preserve"> услуги</w:t>
            </w:r>
          </w:p>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(по справочникам)</w:t>
            </w:r>
          </w:p>
        </w:tc>
        <w:tc>
          <w:tcPr>
            <w:tcW w:w="1716" w:type="dxa"/>
            <w:gridSpan w:val="2"/>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Показатель, характеризую-</w:t>
            </w:r>
            <w:proofErr w:type="spellStart"/>
            <w:r w:rsidRPr="00AF60F8">
              <w:rPr>
                <w:rFonts w:ascii="Times New Roman" w:eastAsia="Times New Roman" w:hAnsi="Times New Roman" w:cs="Times New Roman"/>
                <w:bCs/>
                <w:color w:val="000000"/>
                <w:kern w:val="2"/>
                <w:sz w:val="24"/>
                <w:szCs w:val="24"/>
              </w:rPr>
              <w:t>щий</w:t>
            </w:r>
            <w:proofErr w:type="spellEnd"/>
            <w:r w:rsidRPr="00AF60F8">
              <w:rPr>
                <w:rFonts w:ascii="Times New Roman" w:eastAsia="Times New Roman" w:hAnsi="Times New Roman" w:cs="Times New Roman"/>
                <w:bCs/>
                <w:color w:val="000000"/>
                <w:kern w:val="2"/>
                <w:sz w:val="24"/>
                <w:szCs w:val="24"/>
              </w:rPr>
              <w:t xml:space="preserve"> условия (формы) оказания </w:t>
            </w:r>
            <w:r w:rsidRPr="00AF60F8">
              <w:rPr>
                <w:rFonts w:ascii="Times New Roman" w:eastAsia="Times New Roman" w:hAnsi="Times New Roman" w:cs="Times New Roman"/>
                <w:color w:val="000000"/>
                <w:kern w:val="2"/>
                <w:sz w:val="24"/>
                <w:szCs w:val="24"/>
              </w:rPr>
              <w:t>муниципальной</w:t>
            </w:r>
            <w:r w:rsidRPr="00AF60F8">
              <w:rPr>
                <w:rFonts w:ascii="Times New Roman" w:eastAsia="Times New Roman" w:hAnsi="Times New Roman" w:cs="Times New Roman"/>
                <w:bCs/>
                <w:color w:val="000000"/>
                <w:kern w:val="2"/>
                <w:sz w:val="24"/>
                <w:szCs w:val="24"/>
              </w:rPr>
              <w:t xml:space="preserve"> услуги</w:t>
            </w:r>
          </w:p>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 xml:space="preserve"> (по </w:t>
            </w:r>
            <w:proofErr w:type="spellStart"/>
            <w:r w:rsidRPr="00AF60F8">
              <w:rPr>
                <w:rFonts w:ascii="Times New Roman" w:eastAsia="Times New Roman" w:hAnsi="Times New Roman" w:cs="Times New Roman"/>
                <w:bCs/>
                <w:color w:val="000000"/>
                <w:kern w:val="2"/>
                <w:sz w:val="24"/>
                <w:szCs w:val="24"/>
              </w:rPr>
              <w:t>справоч-никам</w:t>
            </w:r>
            <w:proofErr w:type="spellEnd"/>
            <w:r w:rsidRPr="00AF60F8">
              <w:rPr>
                <w:rFonts w:ascii="Times New Roman" w:eastAsia="Times New Roman" w:hAnsi="Times New Roman" w:cs="Times New Roman"/>
                <w:bCs/>
                <w:color w:val="000000"/>
                <w:kern w:val="2"/>
                <w:sz w:val="24"/>
                <w:szCs w:val="24"/>
              </w:rPr>
              <w:t>)</w:t>
            </w:r>
          </w:p>
        </w:tc>
        <w:tc>
          <w:tcPr>
            <w:tcW w:w="2502" w:type="dxa"/>
            <w:gridSpan w:val="3"/>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 xml:space="preserve">Показатель объема </w:t>
            </w:r>
            <w:r w:rsidRPr="00AF60F8">
              <w:rPr>
                <w:rFonts w:ascii="Times New Roman" w:eastAsia="Times New Roman" w:hAnsi="Times New Roman" w:cs="Times New Roman"/>
                <w:color w:val="000000"/>
                <w:kern w:val="2"/>
                <w:sz w:val="24"/>
                <w:szCs w:val="24"/>
              </w:rPr>
              <w:t>муниципальной</w:t>
            </w:r>
            <w:r w:rsidRPr="00AF60F8">
              <w:rPr>
                <w:rFonts w:ascii="Times New Roman" w:eastAsia="Times New Roman" w:hAnsi="Times New Roman" w:cs="Times New Roman"/>
                <w:bCs/>
                <w:color w:val="000000"/>
                <w:kern w:val="2"/>
                <w:sz w:val="24"/>
                <w:szCs w:val="24"/>
              </w:rPr>
              <w:t xml:space="preserve"> услуги</w:t>
            </w:r>
          </w:p>
        </w:tc>
        <w:tc>
          <w:tcPr>
            <w:tcW w:w="2423" w:type="dxa"/>
            <w:gridSpan w:val="3"/>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 xml:space="preserve">Значение показателя объема </w:t>
            </w:r>
            <w:r w:rsidRPr="00AF60F8">
              <w:rPr>
                <w:rFonts w:ascii="Times New Roman" w:eastAsia="Times New Roman" w:hAnsi="Times New Roman" w:cs="Times New Roman"/>
                <w:color w:val="000000"/>
                <w:kern w:val="2"/>
                <w:sz w:val="24"/>
                <w:szCs w:val="24"/>
              </w:rPr>
              <w:t>муниципальной</w:t>
            </w:r>
            <w:r w:rsidRPr="00AF60F8">
              <w:rPr>
                <w:rFonts w:ascii="Times New Roman" w:eastAsia="Times New Roman" w:hAnsi="Times New Roman" w:cs="Times New Roman"/>
                <w:bCs/>
                <w:color w:val="000000"/>
                <w:kern w:val="2"/>
                <w:sz w:val="24"/>
                <w:szCs w:val="24"/>
              </w:rPr>
              <w:t xml:space="preserve"> услуги</w:t>
            </w:r>
          </w:p>
        </w:tc>
        <w:tc>
          <w:tcPr>
            <w:tcW w:w="2692" w:type="dxa"/>
            <w:gridSpan w:val="3"/>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Размер платы </w:t>
            </w:r>
          </w:p>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(цена, тариф)</w:t>
            </w:r>
            <w:r w:rsidRPr="00AF60F8">
              <w:rPr>
                <w:rFonts w:ascii="Times New Roman" w:eastAsia="Times New Roman" w:hAnsi="Times New Roman" w:cs="Times New Roman"/>
                <w:bCs/>
                <w:color w:val="000000"/>
                <w:kern w:val="2"/>
                <w:sz w:val="24"/>
                <w:szCs w:val="24"/>
                <w:vertAlign w:val="superscript"/>
              </w:rPr>
              <w:t>7</w:t>
            </w:r>
            <w:r w:rsidRPr="00AF60F8">
              <w:rPr>
                <w:rFonts w:ascii="Times New Roman" w:eastAsia="Times New Roman" w:hAnsi="Times New Roman" w:cs="Times New Roman"/>
                <w:bCs/>
                <w:color w:val="000000"/>
                <w:kern w:val="2"/>
                <w:sz w:val="24"/>
                <w:szCs w:val="24"/>
              </w:rPr>
              <w:t xml:space="preserve"> </w:t>
            </w:r>
            <w:hyperlink r:id="rId18" w:history="1">
              <w:r w:rsidRPr="00AF60F8">
                <w:rPr>
                  <w:rFonts w:ascii="Times New Roman" w:eastAsia="Times New Roman" w:hAnsi="Times New Roman" w:cs="Times New Roman"/>
                  <w:color w:val="0000FF"/>
                  <w:sz w:val="24"/>
                  <w:szCs w:val="24"/>
                  <w:u w:val="single"/>
                </w:rPr>
                <w:t xml:space="preserve"> </w:t>
              </w:r>
            </w:hyperlink>
          </w:p>
        </w:tc>
        <w:tc>
          <w:tcPr>
            <w:tcW w:w="1608" w:type="dxa"/>
            <w:gridSpan w:val="2"/>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Допустимые (возможные) отклонения от установленных показателей объема </w:t>
            </w:r>
            <w:r w:rsidRPr="00AF60F8">
              <w:rPr>
                <w:rFonts w:ascii="Times New Roman" w:eastAsia="Times New Roman" w:hAnsi="Times New Roman" w:cs="Times New Roman"/>
                <w:color w:val="000000"/>
                <w:kern w:val="2"/>
                <w:sz w:val="24"/>
                <w:szCs w:val="24"/>
              </w:rPr>
              <w:t>муниципальной</w:t>
            </w:r>
            <w:r w:rsidRPr="00AF60F8">
              <w:rPr>
                <w:rFonts w:ascii="Times New Roman" w:eastAsia="Times New Roman" w:hAnsi="Times New Roman" w:cs="Times New Roman"/>
                <w:bCs/>
                <w:color w:val="000000"/>
                <w:kern w:val="2"/>
                <w:sz w:val="24"/>
                <w:szCs w:val="24"/>
              </w:rPr>
              <w:t xml:space="preserve"> услуги</w:t>
            </w:r>
            <w:r w:rsidRPr="00AF60F8">
              <w:rPr>
                <w:rFonts w:ascii="Times New Roman" w:eastAsia="Times New Roman" w:hAnsi="Times New Roman" w:cs="Times New Roman"/>
                <w:bCs/>
                <w:color w:val="000000"/>
                <w:kern w:val="2"/>
                <w:sz w:val="24"/>
                <w:szCs w:val="24"/>
                <w:vertAlign w:val="superscript"/>
              </w:rPr>
              <w:t>6</w:t>
            </w:r>
          </w:p>
        </w:tc>
      </w:tr>
      <w:tr w:rsidR="00AF60F8" w:rsidRPr="00AF60F8" w:rsidTr="00AF60F8">
        <w:tc>
          <w:tcPr>
            <w:tcW w:w="1090"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p>
        </w:tc>
        <w:tc>
          <w:tcPr>
            <w:tcW w:w="2828" w:type="dxa"/>
            <w:gridSpan w:val="3"/>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p>
        </w:tc>
        <w:tc>
          <w:tcPr>
            <w:tcW w:w="1716" w:type="dxa"/>
            <w:gridSpan w:val="2"/>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p>
        </w:tc>
        <w:tc>
          <w:tcPr>
            <w:tcW w:w="1005" w:type="dxa"/>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показа-теля)</w:t>
            </w:r>
            <w:r w:rsidRPr="00AF60F8">
              <w:rPr>
                <w:rFonts w:ascii="Times New Roman" w:eastAsia="Times New Roman" w:hAnsi="Times New Roman" w:cs="Times New Roman"/>
                <w:color w:val="000000"/>
                <w:kern w:val="2"/>
                <w:sz w:val="24"/>
                <w:szCs w:val="24"/>
                <w:vertAlign w:val="superscript"/>
              </w:rPr>
              <w:t>4</w:t>
            </w:r>
          </w:p>
        </w:tc>
        <w:tc>
          <w:tcPr>
            <w:tcW w:w="1497" w:type="dxa"/>
            <w:gridSpan w:val="2"/>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 xml:space="preserve">Единица измерения </w:t>
            </w:r>
          </w:p>
        </w:tc>
        <w:tc>
          <w:tcPr>
            <w:tcW w:w="808"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20__ год (</w:t>
            </w:r>
            <w:proofErr w:type="spellStart"/>
            <w:r w:rsidRPr="00AF60F8">
              <w:rPr>
                <w:rFonts w:ascii="Times New Roman" w:eastAsia="Times New Roman" w:hAnsi="Times New Roman" w:cs="Times New Roman"/>
                <w:bCs/>
                <w:color w:val="000000"/>
                <w:kern w:val="2"/>
                <w:sz w:val="24"/>
                <w:szCs w:val="24"/>
              </w:rPr>
              <w:t>оче</w:t>
            </w:r>
            <w:proofErr w:type="spellEnd"/>
            <w:r w:rsidRPr="00AF60F8">
              <w:rPr>
                <w:rFonts w:ascii="Times New Roman" w:eastAsia="Times New Roman" w:hAnsi="Times New Roman" w:cs="Times New Roman"/>
                <w:bCs/>
                <w:color w:val="000000"/>
                <w:kern w:val="2"/>
                <w:sz w:val="24"/>
                <w:szCs w:val="24"/>
              </w:rPr>
              <w:t>-</w:t>
            </w:r>
            <w:proofErr w:type="spellStart"/>
            <w:r w:rsidRPr="00AF60F8">
              <w:rPr>
                <w:rFonts w:ascii="Times New Roman" w:eastAsia="Times New Roman" w:hAnsi="Times New Roman" w:cs="Times New Roman"/>
                <w:bCs/>
                <w:color w:val="000000"/>
                <w:kern w:val="2"/>
                <w:sz w:val="24"/>
                <w:szCs w:val="24"/>
              </w:rPr>
              <w:t>ред</w:t>
            </w:r>
            <w:proofErr w:type="spellEnd"/>
            <w:r w:rsidRPr="00AF60F8">
              <w:rPr>
                <w:rFonts w:ascii="Times New Roman" w:eastAsia="Times New Roman" w:hAnsi="Times New Roman" w:cs="Times New Roman"/>
                <w:bCs/>
                <w:color w:val="000000"/>
                <w:kern w:val="2"/>
                <w:sz w:val="24"/>
                <w:szCs w:val="24"/>
              </w:rPr>
              <w:t xml:space="preserve">-ной </w:t>
            </w:r>
            <w:proofErr w:type="spellStart"/>
            <w:r w:rsidRPr="00AF60F8">
              <w:rPr>
                <w:rFonts w:ascii="Times New Roman" w:eastAsia="Times New Roman" w:hAnsi="Times New Roman" w:cs="Times New Roman"/>
                <w:bCs/>
                <w:color w:val="000000"/>
                <w:kern w:val="2"/>
                <w:sz w:val="24"/>
                <w:szCs w:val="24"/>
              </w:rPr>
              <w:t>финан-совый</w:t>
            </w:r>
            <w:proofErr w:type="spellEnd"/>
            <w:r w:rsidRPr="00AF60F8">
              <w:rPr>
                <w:rFonts w:ascii="Times New Roman" w:eastAsia="Times New Roman" w:hAnsi="Times New Roman" w:cs="Times New Roman"/>
                <w:bCs/>
                <w:color w:val="000000"/>
                <w:kern w:val="2"/>
                <w:sz w:val="24"/>
                <w:szCs w:val="24"/>
              </w:rPr>
              <w:t xml:space="preserve"> год)</w:t>
            </w:r>
          </w:p>
        </w:tc>
        <w:tc>
          <w:tcPr>
            <w:tcW w:w="807"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20__ год </w:t>
            </w:r>
          </w:p>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 xml:space="preserve">(1-й год </w:t>
            </w:r>
            <w:proofErr w:type="spellStart"/>
            <w:r w:rsidRPr="00AF60F8">
              <w:rPr>
                <w:rFonts w:ascii="Times New Roman" w:eastAsia="Times New Roman" w:hAnsi="Times New Roman" w:cs="Times New Roman"/>
                <w:bCs/>
                <w:color w:val="000000"/>
                <w:kern w:val="2"/>
                <w:sz w:val="24"/>
                <w:szCs w:val="24"/>
              </w:rPr>
              <w:t>плано-вого</w:t>
            </w:r>
            <w:proofErr w:type="spellEnd"/>
            <w:r w:rsidRPr="00AF60F8">
              <w:rPr>
                <w:rFonts w:ascii="Times New Roman" w:eastAsia="Times New Roman" w:hAnsi="Times New Roman" w:cs="Times New Roman"/>
                <w:bCs/>
                <w:color w:val="000000"/>
                <w:kern w:val="2"/>
                <w:sz w:val="24"/>
                <w:szCs w:val="24"/>
              </w:rPr>
              <w:t xml:space="preserve"> </w:t>
            </w:r>
            <w:r w:rsidRPr="00AF60F8">
              <w:rPr>
                <w:rFonts w:ascii="Times New Roman" w:eastAsia="Times New Roman" w:hAnsi="Times New Roman" w:cs="Times New Roman"/>
                <w:bCs/>
                <w:color w:val="000000"/>
                <w:spacing w:val="-20"/>
                <w:kern w:val="2"/>
                <w:sz w:val="24"/>
                <w:szCs w:val="24"/>
              </w:rPr>
              <w:t>периода)</w:t>
            </w:r>
          </w:p>
        </w:tc>
        <w:tc>
          <w:tcPr>
            <w:tcW w:w="808"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spacing w:val="-10"/>
                <w:kern w:val="2"/>
                <w:sz w:val="24"/>
                <w:szCs w:val="24"/>
              </w:rPr>
              <w:t>20__год</w:t>
            </w:r>
            <w:r w:rsidRPr="00AF60F8">
              <w:rPr>
                <w:rFonts w:ascii="Times New Roman" w:eastAsia="Times New Roman" w:hAnsi="Times New Roman" w:cs="Times New Roman"/>
                <w:bCs/>
                <w:color w:val="000000"/>
                <w:kern w:val="2"/>
                <w:sz w:val="24"/>
                <w:szCs w:val="24"/>
              </w:rPr>
              <w:t xml:space="preserve"> (2-й год </w:t>
            </w:r>
            <w:proofErr w:type="spellStart"/>
            <w:r w:rsidRPr="00AF60F8">
              <w:rPr>
                <w:rFonts w:ascii="Times New Roman" w:eastAsia="Times New Roman" w:hAnsi="Times New Roman" w:cs="Times New Roman"/>
                <w:bCs/>
                <w:color w:val="000000"/>
                <w:kern w:val="2"/>
                <w:sz w:val="24"/>
                <w:szCs w:val="24"/>
              </w:rPr>
              <w:t>плано</w:t>
            </w:r>
            <w:proofErr w:type="spellEnd"/>
            <w:r w:rsidRPr="00AF60F8">
              <w:rPr>
                <w:rFonts w:ascii="Times New Roman" w:eastAsia="Times New Roman" w:hAnsi="Times New Roman" w:cs="Times New Roman"/>
                <w:bCs/>
                <w:color w:val="000000"/>
                <w:kern w:val="2"/>
                <w:sz w:val="24"/>
                <w:szCs w:val="24"/>
              </w:rPr>
              <w:t>-</w:t>
            </w:r>
          </w:p>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вого</w:t>
            </w:r>
            <w:proofErr w:type="spellEnd"/>
            <w:r w:rsidRPr="00AF60F8">
              <w:rPr>
                <w:rFonts w:ascii="Times New Roman" w:eastAsia="Times New Roman" w:hAnsi="Times New Roman" w:cs="Times New Roman"/>
                <w:bCs/>
                <w:color w:val="000000"/>
                <w:kern w:val="2"/>
                <w:sz w:val="24"/>
                <w:szCs w:val="24"/>
              </w:rPr>
              <w:t xml:space="preserve"> </w:t>
            </w:r>
            <w:r w:rsidRPr="00AF60F8">
              <w:rPr>
                <w:rFonts w:ascii="Times New Roman" w:eastAsia="Times New Roman" w:hAnsi="Times New Roman" w:cs="Times New Roman"/>
                <w:bCs/>
                <w:color w:val="000000"/>
                <w:spacing w:val="-14"/>
                <w:kern w:val="2"/>
                <w:sz w:val="24"/>
                <w:szCs w:val="24"/>
              </w:rPr>
              <w:t>периода)</w:t>
            </w:r>
          </w:p>
        </w:tc>
        <w:tc>
          <w:tcPr>
            <w:tcW w:w="942"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20__ год (</w:t>
            </w:r>
            <w:proofErr w:type="spellStart"/>
            <w:r w:rsidRPr="00AF60F8">
              <w:rPr>
                <w:rFonts w:ascii="Times New Roman" w:eastAsia="Times New Roman" w:hAnsi="Times New Roman" w:cs="Times New Roman"/>
                <w:bCs/>
                <w:color w:val="000000"/>
                <w:kern w:val="2"/>
                <w:sz w:val="24"/>
                <w:szCs w:val="24"/>
              </w:rPr>
              <w:t>очеред</w:t>
            </w:r>
            <w:proofErr w:type="spellEnd"/>
            <w:r w:rsidRPr="00AF60F8">
              <w:rPr>
                <w:rFonts w:ascii="Times New Roman" w:eastAsia="Times New Roman" w:hAnsi="Times New Roman" w:cs="Times New Roman"/>
                <w:bCs/>
                <w:color w:val="000000"/>
                <w:kern w:val="2"/>
                <w:sz w:val="24"/>
                <w:szCs w:val="24"/>
              </w:rPr>
              <w:t xml:space="preserve">-ной </w:t>
            </w:r>
            <w:proofErr w:type="spellStart"/>
            <w:r w:rsidRPr="00AF60F8">
              <w:rPr>
                <w:rFonts w:ascii="Times New Roman" w:eastAsia="Times New Roman" w:hAnsi="Times New Roman" w:cs="Times New Roman"/>
                <w:bCs/>
                <w:color w:val="000000"/>
                <w:kern w:val="2"/>
                <w:sz w:val="24"/>
                <w:szCs w:val="24"/>
              </w:rPr>
              <w:t>финан-совый</w:t>
            </w:r>
            <w:proofErr w:type="spellEnd"/>
            <w:r w:rsidRPr="00AF60F8">
              <w:rPr>
                <w:rFonts w:ascii="Times New Roman" w:eastAsia="Times New Roman" w:hAnsi="Times New Roman" w:cs="Times New Roman"/>
                <w:bCs/>
                <w:color w:val="000000"/>
                <w:kern w:val="2"/>
                <w:sz w:val="24"/>
                <w:szCs w:val="24"/>
              </w:rPr>
              <w:t xml:space="preserve"> год)</w:t>
            </w:r>
          </w:p>
        </w:tc>
        <w:tc>
          <w:tcPr>
            <w:tcW w:w="942"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20__ год (1-й год </w:t>
            </w:r>
            <w:proofErr w:type="spellStart"/>
            <w:r w:rsidRPr="00AF60F8">
              <w:rPr>
                <w:rFonts w:ascii="Times New Roman" w:eastAsia="Times New Roman" w:hAnsi="Times New Roman" w:cs="Times New Roman"/>
                <w:bCs/>
                <w:color w:val="000000"/>
                <w:kern w:val="2"/>
                <w:sz w:val="24"/>
                <w:szCs w:val="24"/>
              </w:rPr>
              <w:t>плано</w:t>
            </w:r>
            <w:proofErr w:type="spellEnd"/>
            <w:r w:rsidRPr="00AF60F8">
              <w:rPr>
                <w:rFonts w:ascii="Times New Roman" w:eastAsia="Times New Roman" w:hAnsi="Times New Roman" w:cs="Times New Roman"/>
                <w:bCs/>
                <w:color w:val="000000"/>
                <w:kern w:val="2"/>
                <w:sz w:val="24"/>
                <w:szCs w:val="24"/>
              </w:rPr>
              <w:t>-</w:t>
            </w:r>
          </w:p>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roofErr w:type="spellStart"/>
            <w:r w:rsidRPr="00AF60F8">
              <w:rPr>
                <w:rFonts w:ascii="Times New Roman" w:eastAsia="Times New Roman" w:hAnsi="Times New Roman" w:cs="Times New Roman"/>
                <w:bCs/>
                <w:color w:val="000000"/>
                <w:kern w:val="2"/>
                <w:sz w:val="24"/>
                <w:szCs w:val="24"/>
              </w:rPr>
              <w:t>вого</w:t>
            </w:r>
            <w:proofErr w:type="spellEnd"/>
            <w:r w:rsidRPr="00AF60F8">
              <w:rPr>
                <w:rFonts w:ascii="Times New Roman" w:eastAsia="Times New Roman" w:hAnsi="Times New Roman" w:cs="Times New Roman"/>
                <w:bCs/>
                <w:color w:val="000000"/>
                <w:kern w:val="2"/>
                <w:sz w:val="24"/>
                <w:szCs w:val="24"/>
              </w:rPr>
              <w:t xml:space="preserve"> </w:t>
            </w:r>
          </w:p>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периода)</w:t>
            </w:r>
          </w:p>
        </w:tc>
        <w:tc>
          <w:tcPr>
            <w:tcW w:w="808"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20__ год </w:t>
            </w:r>
          </w:p>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 xml:space="preserve">(2-й год </w:t>
            </w:r>
            <w:proofErr w:type="spellStart"/>
            <w:r w:rsidRPr="00AF60F8">
              <w:rPr>
                <w:rFonts w:ascii="Times New Roman" w:eastAsia="Times New Roman" w:hAnsi="Times New Roman" w:cs="Times New Roman"/>
                <w:bCs/>
                <w:color w:val="000000"/>
                <w:spacing w:val="-10"/>
                <w:kern w:val="2"/>
                <w:sz w:val="24"/>
                <w:szCs w:val="24"/>
              </w:rPr>
              <w:t>плано-вого</w:t>
            </w:r>
            <w:proofErr w:type="spellEnd"/>
            <w:r w:rsidRPr="00AF60F8">
              <w:rPr>
                <w:rFonts w:ascii="Times New Roman" w:eastAsia="Times New Roman" w:hAnsi="Times New Roman" w:cs="Times New Roman"/>
                <w:bCs/>
                <w:color w:val="000000"/>
                <w:spacing w:val="-10"/>
                <w:kern w:val="2"/>
                <w:sz w:val="24"/>
                <w:szCs w:val="24"/>
              </w:rPr>
              <w:t xml:space="preserve"> </w:t>
            </w:r>
            <w:r w:rsidRPr="00AF60F8">
              <w:rPr>
                <w:rFonts w:ascii="Times New Roman" w:eastAsia="Times New Roman" w:hAnsi="Times New Roman" w:cs="Times New Roman"/>
                <w:bCs/>
                <w:color w:val="000000"/>
                <w:spacing w:val="-16"/>
                <w:kern w:val="2"/>
                <w:sz w:val="24"/>
                <w:szCs w:val="24"/>
              </w:rPr>
              <w:t>периода)</w:t>
            </w:r>
          </w:p>
        </w:tc>
        <w:tc>
          <w:tcPr>
            <w:tcW w:w="1608" w:type="dxa"/>
            <w:gridSpan w:val="2"/>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r>
      <w:tr w:rsidR="00AF60F8" w:rsidRPr="00AF60F8" w:rsidTr="00AF60F8">
        <w:tc>
          <w:tcPr>
            <w:tcW w:w="1090"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p>
        </w:tc>
        <w:tc>
          <w:tcPr>
            <w:tcW w:w="989"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показа-теля)</w:t>
            </w:r>
            <w:r w:rsidRPr="00AF60F8">
              <w:rPr>
                <w:rFonts w:ascii="Times New Roman" w:eastAsia="Times New Roman" w:hAnsi="Times New Roman" w:cs="Times New Roman"/>
                <w:color w:val="000000"/>
                <w:kern w:val="2"/>
                <w:sz w:val="24"/>
                <w:szCs w:val="24"/>
                <w:vertAlign w:val="superscript"/>
              </w:rPr>
              <w:t>4</w:t>
            </w:r>
          </w:p>
        </w:tc>
        <w:tc>
          <w:tcPr>
            <w:tcW w:w="968"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показа-теля)</w:t>
            </w:r>
            <w:r w:rsidRPr="00AF60F8">
              <w:rPr>
                <w:rFonts w:ascii="Times New Roman" w:eastAsia="Times New Roman" w:hAnsi="Times New Roman" w:cs="Times New Roman"/>
                <w:color w:val="000000"/>
                <w:kern w:val="2"/>
                <w:sz w:val="24"/>
                <w:szCs w:val="24"/>
                <w:vertAlign w:val="superscript"/>
              </w:rPr>
              <w:t>4</w:t>
            </w:r>
          </w:p>
        </w:tc>
        <w:tc>
          <w:tcPr>
            <w:tcW w:w="871"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показа-теля)</w:t>
            </w:r>
            <w:r w:rsidRPr="00AF60F8">
              <w:rPr>
                <w:rFonts w:ascii="Times New Roman" w:eastAsia="Times New Roman" w:hAnsi="Times New Roman" w:cs="Times New Roman"/>
                <w:color w:val="000000"/>
                <w:kern w:val="2"/>
                <w:sz w:val="24"/>
                <w:szCs w:val="24"/>
                <w:vertAlign w:val="superscript"/>
              </w:rPr>
              <w:t>4</w:t>
            </w:r>
          </w:p>
        </w:tc>
        <w:tc>
          <w:tcPr>
            <w:tcW w:w="853"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показа-теля)</w:t>
            </w:r>
            <w:r w:rsidRPr="00AF60F8">
              <w:rPr>
                <w:rFonts w:ascii="Times New Roman" w:eastAsia="Times New Roman" w:hAnsi="Times New Roman" w:cs="Times New Roman"/>
                <w:color w:val="000000"/>
                <w:kern w:val="2"/>
                <w:sz w:val="24"/>
                <w:szCs w:val="24"/>
                <w:vertAlign w:val="superscript"/>
              </w:rPr>
              <w:t>4</w:t>
            </w:r>
          </w:p>
        </w:tc>
        <w:tc>
          <w:tcPr>
            <w:tcW w:w="863"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показа-теля)</w:t>
            </w:r>
            <w:r w:rsidRPr="00AF60F8">
              <w:rPr>
                <w:rFonts w:ascii="Times New Roman" w:eastAsia="Times New Roman" w:hAnsi="Times New Roman" w:cs="Times New Roman"/>
                <w:color w:val="000000"/>
                <w:kern w:val="2"/>
                <w:sz w:val="24"/>
                <w:szCs w:val="24"/>
                <w:vertAlign w:val="superscript"/>
              </w:rPr>
              <w:t>4</w:t>
            </w:r>
          </w:p>
        </w:tc>
        <w:tc>
          <w:tcPr>
            <w:tcW w:w="1005"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47"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Наиме-нова-ние</w:t>
            </w:r>
            <w:r w:rsidRPr="00AF60F8">
              <w:rPr>
                <w:rFonts w:ascii="Times New Roman" w:eastAsia="Times New Roman" w:hAnsi="Times New Roman" w:cs="Times New Roman"/>
                <w:bCs/>
                <w:color w:val="000000"/>
                <w:kern w:val="2"/>
                <w:sz w:val="24"/>
                <w:szCs w:val="24"/>
                <w:vertAlign w:val="superscript"/>
              </w:rPr>
              <w:t>4</w:t>
            </w:r>
          </w:p>
        </w:tc>
        <w:tc>
          <w:tcPr>
            <w:tcW w:w="650"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Код</w:t>
            </w:r>
          </w:p>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по </w:t>
            </w:r>
            <w:r w:rsidRPr="00AF60F8">
              <w:rPr>
                <w:rFonts w:ascii="Times New Roman" w:eastAsia="Times New Roman" w:hAnsi="Times New Roman" w:cs="Times New Roman"/>
                <w:color w:val="000000"/>
                <w:spacing w:val="-26"/>
                <w:kern w:val="2"/>
                <w:sz w:val="24"/>
                <w:szCs w:val="24"/>
              </w:rPr>
              <w:t>ОКЕИ</w:t>
            </w:r>
            <w:r w:rsidRPr="00AF60F8">
              <w:rPr>
                <w:rFonts w:ascii="Times New Roman" w:eastAsia="Times New Roman" w:hAnsi="Times New Roman" w:cs="Times New Roman"/>
                <w:color w:val="000000"/>
                <w:spacing w:val="-26"/>
                <w:kern w:val="2"/>
                <w:sz w:val="24"/>
                <w:szCs w:val="24"/>
                <w:vertAlign w:val="superscript"/>
              </w:rPr>
              <w:t>5</w:t>
            </w:r>
          </w:p>
        </w:tc>
        <w:tc>
          <w:tcPr>
            <w:tcW w:w="808"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p>
        </w:tc>
        <w:tc>
          <w:tcPr>
            <w:tcW w:w="807"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p>
        </w:tc>
        <w:tc>
          <w:tcPr>
            <w:tcW w:w="808"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p>
        </w:tc>
        <w:tc>
          <w:tcPr>
            <w:tcW w:w="942"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p>
        </w:tc>
        <w:tc>
          <w:tcPr>
            <w:tcW w:w="942"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p>
        </w:tc>
        <w:tc>
          <w:tcPr>
            <w:tcW w:w="808"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p>
        </w:tc>
        <w:tc>
          <w:tcPr>
            <w:tcW w:w="779"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В про-цен-</w:t>
            </w:r>
          </w:p>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color w:val="000000"/>
                <w:kern w:val="2"/>
                <w:sz w:val="24"/>
                <w:szCs w:val="24"/>
              </w:rPr>
              <w:t>тах</w:t>
            </w:r>
            <w:proofErr w:type="spellEnd"/>
          </w:p>
        </w:tc>
        <w:tc>
          <w:tcPr>
            <w:tcW w:w="829"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В </w:t>
            </w:r>
            <w:proofErr w:type="spellStart"/>
            <w:r w:rsidRPr="00AF60F8">
              <w:rPr>
                <w:rFonts w:ascii="Times New Roman" w:eastAsia="Times New Roman" w:hAnsi="Times New Roman" w:cs="Times New Roman"/>
                <w:color w:val="000000"/>
                <w:kern w:val="2"/>
                <w:sz w:val="24"/>
                <w:szCs w:val="24"/>
              </w:rPr>
              <w:t>абсо-лютных</w:t>
            </w:r>
            <w:proofErr w:type="spellEnd"/>
            <w:r w:rsidRPr="00AF60F8">
              <w:rPr>
                <w:rFonts w:ascii="Times New Roman" w:eastAsia="Times New Roman" w:hAnsi="Times New Roman" w:cs="Times New Roman"/>
                <w:color w:val="000000"/>
                <w:kern w:val="2"/>
                <w:sz w:val="24"/>
                <w:szCs w:val="24"/>
              </w:rPr>
              <w:t xml:space="preserve"> показа-</w:t>
            </w:r>
            <w:proofErr w:type="spellStart"/>
            <w:r w:rsidRPr="00AF60F8">
              <w:rPr>
                <w:rFonts w:ascii="Times New Roman" w:eastAsia="Times New Roman" w:hAnsi="Times New Roman" w:cs="Times New Roman"/>
                <w:color w:val="000000"/>
                <w:kern w:val="2"/>
                <w:sz w:val="24"/>
                <w:szCs w:val="24"/>
              </w:rPr>
              <w:t>телях</w:t>
            </w:r>
            <w:proofErr w:type="spellEnd"/>
          </w:p>
        </w:tc>
      </w:tr>
      <w:tr w:rsidR="00AF60F8" w:rsidRPr="00AF60F8" w:rsidTr="00AF60F8">
        <w:tc>
          <w:tcPr>
            <w:tcW w:w="1090"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1</w:t>
            </w:r>
          </w:p>
        </w:tc>
        <w:tc>
          <w:tcPr>
            <w:tcW w:w="989"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2</w:t>
            </w:r>
          </w:p>
        </w:tc>
        <w:tc>
          <w:tcPr>
            <w:tcW w:w="968"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3</w:t>
            </w:r>
          </w:p>
        </w:tc>
        <w:tc>
          <w:tcPr>
            <w:tcW w:w="871"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4</w:t>
            </w:r>
          </w:p>
        </w:tc>
        <w:tc>
          <w:tcPr>
            <w:tcW w:w="853"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5</w:t>
            </w:r>
          </w:p>
        </w:tc>
        <w:tc>
          <w:tcPr>
            <w:tcW w:w="863"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6</w:t>
            </w:r>
          </w:p>
        </w:tc>
        <w:tc>
          <w:tcPr>
            <w:tcW w:w="1005"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7</w:t>
            </w:r>
          </w:p>
        </w:tc>
        <w:tc>
          <w:tcPr>
            <w:tcW w:w="847"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8</w:t>
            </w:r>
          </w:p>
        </w:tc>
        <w:tc>
          <w:tcPr>
            <w:tcW w:w="650"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9</w:t>
            </w:r>
          </w:p>
        </w:tc>
        <w:tc>
          <w:tcPr>
            <w:tcW w:w="808"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10</w:t>
            </w:r>
          </w:p>
        </w:tc>
        <w:tc>
          <w:tcPr>
            <w:tcW w:w="807"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11</w:t>
            </w:r>
          </w:p>
        </w:tc>
        <w:tc>
          <w:tcPr>
            <w:tcW w:w="808"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12</w:t>
            </w:r>
          </w:p>
        </w:tc>
        <w:tc>
          <w:tcPr>
            <w:tcW w:w="942"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13</w:t>
            </w:r>
          </w:p>
        </w:tc>
        <w:tc>
          <w:tcPr>
            <w:tcW w:w="942"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14</w:t>
            </w:r>
          </w:p>
        </w:tc>
        <w:tc>
          <w:tcPr>
            <w:tcW w:w="808"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15</w:t>
            </w:r>
          </w:p>
        </w:tc>
        <w:tc>
          <w:tcPr>
            <w:tcW w:w="779"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16</w:t>
            </w:r>
          </w:p>
        </w:tc>
        <w:tc>
          <w:tcPr>
            <w:tcW w:w="829" w:type="dxa"/>
            <w:tcBorders>
              <w:bottom w:val="single" w:sz="4" w:space="0" w:color="auto"/>
            </w:tcBorders>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17</w:t>
            </w:r>
          </w:p>
        </w:tc>
      </w:tr>
      <w:tr w:rsidR="00AF60F8" w:rsidRPr="00AF60F8" w:rsidTr="00AF60F8">
        <w:tc>
          <w:tcPr>
            <w:tcW w:w="1090"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989"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968"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71"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53"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63"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1005"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47"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650"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0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07"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0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942"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942"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0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779"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29"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r>
      <w:tr w:rsidR="00AF60F8" w:rsidRPr="00AF60F8" w:rsidTr="00AF60F8">
        <w:tc>
          <w:tcPr>
            <w:tcW w:w="1090"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989"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968"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71"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53"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63"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1005"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47"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650"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0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07"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0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942"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942"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0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779"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29"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r>
      <w:tr w:rsidR="00AF60F8" w:rsidRPr="00AF60F8" w:rsidTr="00AF60F8">
        <w:tc>
          <w:tcPr>
            <w:tcW w:w="1090"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989"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968"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71"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53"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63"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1005"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47"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650"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0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07"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0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942"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942"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0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779"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c>
          <w:tcPr>
            <w:tcW w:w="829"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r>
      <w:tr w:rsidR="00AF60F8" w:rsidRPr="00AF60F8" w:rsidTr="00AF60F8">
        <w:tc>
          <w:tcPr>
            <w:tcW w:w="1090" w:type="dxa"/>
            <w:vMerge/>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989" w:type="dxa"/>
            <w:vMerge/>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968" w:type="dxa"/>
            <w:vMerge/>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871" w:type="dxa"/>
            <w:vMerge/>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853" w:type="dxa"/>
            <w:vMerge/>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863" w:type="dxa"/>
            <w:vMerge/>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1005" w:type="dxa"/>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847" w:type="dxa"/>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650" w:type="dxa"/>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808" w:type="dxa"/>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807" w:type="dxa"/>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808" w:type="dxa"/>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942" w:type="dxa"/>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942" w:type="dxa"/>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808" w:type="dxa"/>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779" w:type="dxa"/>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829" w:type="dxa"/>
            <w:tcBorders>
              <w:bottom w:val="single" w:sz="4" w:space="0" w:color="auto"/>
            </w:tcBorders>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r>
    </w:tbl>
    <w:p w:rsidR="00AF60F8" w:rsidRPr="00AF60F8" w:rsidRDefault="00AF60F8" w:rsidP="00AF60F8">
      <w:pPr>
        <w:spacing w:after="0" w:line="240" w:lineRule="auto"/>
        <w:jc w:val="both"/>
        <w:outlineLvl w:val="3"/>
        <w:rPr>
          <w:rFonts w:ascii="Times New Roman" w:eastAsia="Times New Roman" w:hAnsi="Times New Roman" w:cs="Times New Roman"/>
          <w:bCs/>
          <w:color w:val="000000"/>
          <w:kern w:val="2"/>
          <w:sz w:val="24"/>
          <w:szCs w:val="24"/>
          <w:shd w:val="clear" w:color="auto" w:fill="FFFFFF"/>
        </w:rPr>
      </w:pP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4. Нормативные правовые акты, устанавливающие размер платы (цену, тариф) либо порядок ее (его) установления</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0"/>
        <w:gridCol w:w="3121"/>
        <w:gridCol w:w="993"/>
        <w:gridCol w:w="1387"/>
        <w:gridCol w:w="7408"/>
      </w:tblGrid>
      <w:tr w:rsidR="00AF60F8" w:rsidRPr="00AF60F8" w:rsidTr="00AF60F8">
        <w:tc>
          <w:tcPr>
            <w:tcW w:w="14859" w:type="dxa"/>
            <w:gridSpan w:val="5"/>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color w:val="000000"/>
                <w:kern w:val="2"/>
                <w:sz w:val="24"/>
                <w:szCs w:val="24"/>
                <w:shd w:val="clear" w:color="auto" w:fill="FFFFFF"/>
              </w:rPr>
              <w:t>Нормативный правовой акт</w:t>
            </w:r>
          </w:p>
        </w:tc>
      </w:tr>
      <w:tr w:rsidR="00AF60F8" w:rsidRPr="00AF60F8" w:rsidTr="00AF60F8">
        <w:tc>
          <w:tcPr>
            <w:tcW w:w="1950"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Вид</w:t>
            </w:r>
          </w:p>
        </w:tc>
        <w:tc>
          <w:tcPr>
            <w:tcW w:w="3121"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Принявший орган</w:t>
            </w:r>
          </w:p>
        </w:tc>
        <w:tc>
          <w:tcPr>
            <w:tcW w:w="993"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Дата</w:t>
            </w:r>
          </w:p>
        </w:tc>
        <w:tc>
          <w:tcPr>
            <w:tcW w:w="1387"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Номер</w:t>
            </w:r>
          </w:p>
        </w:tc>
        <w:tc>
          <w:tcPr>
            <w:tcW w:w="740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Наименование</w:t>
            </w:r>
          </w:p>
        </w:tc>
      </w:tr>
      <w:tr w:rsidR="00AF60F8" w:rsidRPr="00AF60F8" w:rsidTr="00AF60F8">
        <w:tc>
          <w:tcPr>
            <w:tcW w:w="1950"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1</w:t>
            </w:r>
          </w:p>
        </w:tc>
        <w:tc>
          <w:tcPr>
            <w:tcW w:w="3121"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2</w:t>
            </w:r>
          </w:p>
        </w:tc>
        <w:tc>
          <w:tcPr>
            <w:tcW w:w="993"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3</w:t>
            </w:r>
          </w:p>
        </w:tc>
        <w:tc>
          <w:tcPr>
            <w:tcW w:w="1387"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4</w:t>
            </w:r>
          </w:p>
        </w:tc>
        <w:tc>
          <w:tcPr>
            <w:tcW w:w="740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5</w:t>
            </w:r>
          </w:p>
        </w:tc>
      </w:tr>
      <w:tr w:rsidR="00AF60F8" w:rsidRPr="00AF60F8" w:rsidTr="00AF60F8">
        <w:tc>
          <w:tcPr>
            <w:tcW w:w="1950" w:type="dxa"/>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3121" w:type="dxa"/>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993" w:type="dxa"/>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1387" w:type="dxa"/>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740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r>
      <w:tr w:rsidR="00AF60F8" w:rsidRPr="00AF60F8" w:rsidTr="00AF60F8">
        <w:tc>
          <w:tcPr>
            <w:tcW w:w="1950" w:type="dxa"/>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3121" w:type="dxa"/>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993" w:type="dxa"/>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1387" w:type="dxa"/>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740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r>
      <w:tr w:rsidR="00AF60F8" w:rsidRPr="00AF60F8" w:rsidTr="00AF60F8">
        <w:tc>
          <w:tcPr>
            <w:tcW w:w="1950" w:type="dxa"/>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3121" w:type="dxa"/>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993" w:type="dxa"/>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1387" w:type="dxa"/>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740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r>
      <w:tr w:rsidR="00AF60F8" w:rsidRPr="00AF60F8" w:rsidTr="00AF60F8">
        <w:tc>
          <w:tcPr>
            <w:tcW w:w="1950" w:type="dxa"/>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3121" w:type="dxa"/>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993" w:type="dxa"/>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1387" w:type="dxa"/>
            <w:shd w:val="clear" w:color="auto" w:fill="FFFFFF"/>
          </w:tcPr>
          <w:p w:rsidR="00AF60F8" w:rsidRPr="00AF60F8" w:rsidRDefault="00AF60F8" w:rsidP="00AF60F8">
            <w:pPr>
              <w:spacing w:after="0" w:line="240" w:lineRule="auto"/>
              <w:rPr>
                <w:rFonts w:ascii="Times New Roman" w:eastAsia="Times New Roman" w:hAnsi="Times New Roman" w:cs="Times New Roman"/>
                <w:kern w:val="2"/>
                <w:sz w:val="24"/>
                <w:szCs w:val="24"/>
              </w:rPr>
            </w:pPr>
          </w:p>
        </w:tc>
        <w:tc>
          <w:tcPr>
            <w:tcW w:w="740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kern w:val="2"/>
                <w:sz w:val="24"/>
                <w:szCs w:val="24"/>
              </w:rPr>
            </w:pPr>
          </w:p>
        </w:tc>
      </w:tr>
    </w:tbl>
    <w:p w:rsidR="00AF60F8" w:rsidRPr="00AF60F8" w:rsidRDefault="00AF60F8" w:rsidP="00AF60F8">
      <w:pPr>
        <w:spacing w:after="0" w:line="240" w:lineRule="auto"/>
        <w:rPr>
          <w:rFonts w:ascii="Times New Roman" w:eastAsia="Times New Roman" w:hAnsi="Times New Roman" w:cs="Times New Roman"/>
          <w:color w:val="000000"/>
          <w:kern w:val="2"/>
          <w:sz w:val="24"/>
          <w:szCs w:val="24"/>
          <w:shd w:val="clear" w:color="auto" w:fill="FFFFFF"/>
        </w:rPr>
      </w:pPr>
    </w:p>
    <w:p w:rsidR="00AF60F8" w:rsidRPr="00AF60F8" w:rsidRDefault="00AF60F8" w:rsidP="00AF60F8">
      <w:pPr>
        <w:pageBreakBefore/>
        <w:spacing w:after="0" w:line="240" w:lineRule="auto"/>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rPr>
        <w:lastRenderedPageBreak/>
        <w:t xml:space="preserve">5. Порядок оказания </w:t>
      </w:r>
      <w:r w:rsidRPr="00AF60F8">
        <w:rPr>
          <w:rFonts w:ascii="Times New Roman" w:eastAsia="Times New Roman" w:hAnsi="Times New Roman" w:cs="Times New Roman"/>
          <w:color w:val="000000"/>
          <w:kern w:val="2"/>
          <w:sz w:val="24"/>
          <w:szCs w:val="24"/>
        </w:rPr>
        <w:t>муниципальной</w:t>
      </w:r>
      <w:r w:rsidRPr="00AF60F8">
        <w:rPr>
          <w:rFonts w:ascii="Times New Roman" w:eastAsia="Times New Roman" w:hAnsi="Times New Roman" w:cs="Times New Roman"/>
          <w:color w:val="000000"/>
          <w:kern w:val="2"/>
          <w:sz w:val="24"/>
          <w:szCs w:val="24"/>
          <w:shd w:val="clear" w:color="auto" w:fill="FFFFFF"/>
        </w:rPr>
        <w:t xml:space="preserve"> услуги</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rPr>
        <w:t xml:space="preserve">5.1. Нормативные правовые акты, регулирующие порядок оказания </w:t>
      </w:r>
      <w:r w:rsidRPr="00AF60F8">
        <w:rPr>
          <w:rFonts w:ascii="Times New Roman" w:eastAsia="Times New Roman" w:hAnsi="Times New Roman" w:cs="Times New Roman"/>
          <w:color w:val="000000"/>
          <w:kern w:val="2"/>
          <w:sz w:val="24"/>
          <w:szCs w:val="24"/>
        </w:rPr>
        <w:t>муниципальной</w:t>
      </w:r>
      <w:r w:rsidRPr="00AF60F8">
        <w:rPr>
          <w:rFonts w:ascii="Times New Roman" w:eastAsia="Times New Roman" w:hAnsi="Times New Roman" w:cs="Times New Roman"/>
          <w:color w:val="000000"/>
          <w:kern w:val="2"/>
          <w:sz w:val="24"/>
          <w:szCs w:val="24"/>
          <w:shd w:val="clear" w:color="auto" w:fill="FFFFFF"/>
        </w:rPr>
        <w:t xml:space="preserve"> услуги ___________________________</w:t>
      </w:r>
      <w:r w:rsidRPr="00AF60F8">
        <w:rPr>
          <w:rFonts w:ascii="Times New Roman" w:eastAsia="Times New Roman" w:hAnsi="Times New Roman" w:cs="Times New Roman"/>
          <w:b/>
          <w:color w:val="000000"/>
          <w:kern w:val="2"/>
          <w:sz w:val="24"/>
          <w:szCs w:val="24"/>
          <w:shd w:val="clear" w:color="auto" w:fill="FFFFFF"/>
        </w:rPr>
        <w:t xml:space="preserve"> </w:t>
      </w:r>
      <w:r w:rsidRPr="00AF60F8">
        <w:rPr>
          <w:rFonts w:ascii="Times New Roman" w:eastAsia="Times New Roman" w:hAnsi="Times New Roman" w:cs="Times New Roman"/>
          <w:color w:val="000000"/>
          <w:kern w:val="2"/>
          <w:sz w:val="24"/>
          <w:szCs w:val="24"/>
          <w:shd w:val="clear" w:color="auto" w:fill="FFFFFF"/>
        </w:rPr>
        <w:t>__________________________________________________________________________________________________________</w:t>
      </w:r>
    </w:p>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rPr>
        <w:t>(наименование, номер и дата нормативного правового акта)</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rPr>
        <w:t xml:space="preserve">5.2. Порядок информирования потенциальных потребителей </w:t>
      </w:r>
      <w:r w:rsidRPr="00AF60F8">
        <w:rPr>
          <w:rFonts w:ascii="Times New Roman" w:eastAsia="Times New Roman" w:hAnsi="Times New Roman" w:cs="Times New Roman"/>
          <w:color w:val="000000"/>
          <w:kern w:val="2"/>
          <w:sz w:val="24"/>
          <w:szCs w:val="24"/>
        </w:rPr>
        <w:t>муниципальной</w:t>
      </w:r>
      <w:r w:rsidRPr="00AF60F8">
        <w:rPr>
          <w:rFonts w:ascii="Times New Roman" w:eastAsia="Times New Roman" w:hAnsi="Times New Roman" w:cs="Times New Roman"/>
          <w:color w:val="000000"/>
          <w:kern w:val="2"/>
          <w:sz w:val="24"/>
          <w:szCs w:val="24"/>
          <w:shd w:val="clear" w:color="auto" w:fill="FFFFFF"/>
        </w:rPr>
        <w:t xml:space="preserve"> услуги</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6"/>
        <w:gridCol w:w="6884"/>
        <w:gridCol w:w="4609"/>
      </w:tblGrid>
      <w:tr w:rsidR="00AF60F8" w:rsidRPr="00AF60F8" w:rsidTr="00AF60F8">
        <w:tc>
          <w:tcPr>
            <w:tcW w:w="3366" w:type="dxa"/>
            <w:shd w:val="clear" w:color="auto" w:fill="FFFFFF"/>
          </w:tcPr>
          <w:p w:rsidR="00AF60F8" w:rsidRPr="00AF60F8" w:rsidRDefault="00AF60F8" w:rsidP="00AF60F8">
            <w:pPr>
              <w:spacing w:after="0" w:line="240" w:lineRule="auto"/>
              <w:ind w:left="-709" w:firstLine="709"/>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Способ информирования</w:t>
            </w:r>
          </w:p>
        </w:tc>
        <w:tc>
          <w:tcPr>
            <w:tcW w:w="6884" w:type="dxa"/>
            <w:shd w:val="clear" w:color="auto" w:fill="FFFFFF"/>
          </w:tcPr>
          <w:p w:rsidR="00AF60F8" w:rsidRPr="00AF60F8" w:rsidRDefault="00AF60F8" w:rsidP="00AF60F8">
            <w:pPr>
              <w:spacing w:after="0" w:line="240" w:lineRule="auto"/>
              <w:ind w:left="-709" w:firstLine="709"/>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Состав размещаемой информации</w:t>
            </w:r>
          </w:p>
        </w:tc>
        <w:tc>
          <w:tcPr>
            <w:tcW w:w="4609" w:type="dxa"/>
            <w:shd w:val="clear" w:color="auto" w:fill="FFFFFF"/>
          </w:tcPr>
          <w:p w:rsidR="00AF60F8" w:rsidRPr="00AF60F8" w:rsidRDefault="00AF60F8" w:rsidP="00AF60F8">
            <w:pPr>
              <w:spacing w:after="0" w:line="240" w:lineRule="auto"/>
              <w:ind w:left="-709" w:firstLine="709"/>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Частота обновления информации</w:t>
            </w:r>
          </w:p>
        </w:tc>
      </w:tr>
      <w:tr w:rsidR="00AF60F8" w:rsidRPr="00AF60F8" w:rsidTr="00AF60F8">
        <w:tc>
          <w:tcPr>
            <w:tcW w:w="3366" w:type="dxa"/>
            <w:shd w:val="clear" w:color="auto" w:fill="FFFFFF"/>
          </w:tcPr>
          <w:p w:rsidR="00AF60F8" w:rsidRPr="00AF60F8" w:rsidRDefault="00AF60F8" w:rsidP="00AF60F8">
            <w:pPr>
              <w:spacing w:after="0" w:line="240" w:lineRule="auto"/>
              <w:ind w:left="-709" w:firstLine="709"/>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1</w:t>
            </w:r>
          </w:p>
        </w:tc>
        <w:tc>
          <w:tcPr>
            <w:tcW w:w="6884" w:type="dxa"/>
            <w:shd w:val="clear" w:color="auto" w:fill="FFFFFF"/>
          </w:tcPr>
          <w:p w:rsidR="00AF60F8" w:rsidRPr="00AF60F8" w:rsidRDefault="00AF60F8" w:rsidP="00AF60F8">
            <w:pPr>
              <w:spacing w:after="0" w:line="240" w:lineRule="auto"/>
              <w:ind w:left="-709" w:firstLine="709"/>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2</w:t>
            </w:r>
          </w:p>
        </w:tc>
        <w:tc>
          <w:tcPr>
            <w:tcW w:w="4609" w:type="dxa"/>
            <w:shd w:val="clear" w:color="auto" w:fill="FFFFFF"/>
          </w:tcPr>
          <w:p w:rsidR="00AF60F8" w:rsidRPr="00AF60F8" w:rsidRDefault="00AF60F8" w:rsidP="00AF60F8">
            <w:pPr>
              <w:spacing w:after="0" w:line="240" w:lineRule="auto"/>
              <w:ind w:left="-709" w:firstLine="709"/>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3</w:t>
            </w:r>
          </w:p>
        </w:tc>
      </w:tr>
      <w:tr w:rsidR="00AF60F8" w:rsidRPr="00AF60F8" w:rsidTr="00AF60F8">
        <w:tc>
          <w:tcPr>
            <w:tcW w:w="3366" w:type="dxa"/>
            <w:tcBorders>
              <w:bottom w:val="single" w:sz="4" w:space="0" w:color="auto"/>
            </w:tcBorders>
            <w:shd w:val="clear" w:color="auto" w:fill="FFFFFF"/>
          </w:tcPr>
          <w:p w:rsidR="00AF60F8" w:rsidRPr="00AF60F8" w:rsidRDefault="00AF60F8" w:rsidP="00AF60F8">
            <w:pPr>
              <w:spacing w:after="0" w:line="240" w:lineRule="auto"/>
              <w:ind w:left="-709" w:firstLine="709"/>
              <w:jc w:val="center"/>
              <w:rPr>
                <w:rFonts w:ascii="Times New Roman" w:eastAsia="Times New Roman" w:hAnsi="Times New Roman" w:cs="Times New Roman"/>
                <w:kern w:val="2"/>
                <w:sz w:val="24"/>
                <w:szCs w:val="24"/>
              </w:rPr>
            </w:pPr>
          </w:p>
        </w:tc>
        <w:tc>
          <w:tcPr>
            <w:tcW w:w="6884" w:type="dxa"/>
            <w:tcBorders>
              <w:bottom w:val="single" w:sz="4" w:space="0" w:color="auto"/>
            </w:tcBorders>
            <w:shd w:val="clear" w:color="auto" w:fill="FFFFFF"/>
          </w:tcPr>
          <w:p w:rsidR="00AF60F8" w:rsidRPr="00AF60F8" w:rsidRDefault="00AF60F8" w:rsidP="00AF60F8">
            <w:pPr>
              <w:spacing w:after="0" w:line="240" w:lineRule="auto"/>
              <w:ind w:left="-709" w:firstLine="709"/>
              <w:jc w:val="center"/>
              <w:rPr>
                <w:rFonts w:ascii="Times New Roman" w:eastAsia="Times New Roman" w:hAnsi="Times New Roman" w:cs="Times New Roman"/>
                <w:kern w:val="2"/>
                <w:sz w:val="24"/>
                <w:szCs w:val="24"/>
              </w:rPr>
            </w:pPr>
          </w:p>
        </w:tc>
        <w:tc>
          <w:tcPr>
            <w:tcW w:w="4609" w:type="dxa"/>
            <w:tcBorders>
              <w:bottom w:val="single" w:sz="4" w:space="0" w:color="auto"/>
            </w:tcBorders>
            <w:shd w:val="clear" w:color="auto" w:fill="FFFFFF"/>
          </w:tcPr>
          <w:p w:rsidR="00AF60F8" w:rsidRPr="00AF60F8" w:rsidRDefault="00AF60F8" w:rsidP="00AF60F8">
            <w:pPr>
              <w:spacing w:after="0" w:line="240" w:lineRule="auto"/>
              <w:ind w:left="-709" w:firstLine="709"/>
              <w:jc w:val="center"/>
              <w:rPr>
                <w:rFonts w:ascii="Times New Roman" w:eastAsia="Times New Roman" w:hAnsi="Times New Roman" w:cs="Times New Roman"/>
                <w:kern w:val="2"/>
                <w:sz w:val="24"/>
                <w:szCs w:val="24"/>
              </w:rPr>
            </w:pPr>
          </w:p>
        </w:tc>
      </w:tr>
    </w:tbl>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shd w:val="clear" w:color="auto" w:fill="FFFFFF"/>
        </w:rPr>
      </w:pPr>
    </w:p>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shd w:val="clear" w:color="auto" w:fill="FFFFFF"/>
        </w:rPr>
      </w:pP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bCs/>
          <w:color w:val="000000"/>
          <w:kern w:val="2"/>
          <w:sz w:val="24"/>
          <w:szCs w:val="24"/>
          <w:shd w:val="clear" w:color="auto" w:fill="FFFFFF"/>
        </w:rPr>
        <w:t xml:space="preserve">ЧАСТЬ 2. Сведения о выполняемых работах </w:t>
      </w:r>
      <w:r w:rsidRPr="00AF60F8">
        <w:rPr>
          <w:rFonts w:ascii="Times New Roman" w:eastAsia="Times New Roman" w:hAnsi="Times New Roman" w:cs="Times New Roman"/>
          <w:bCs/>
          <w:color w:val="000000"/>
          <w:kern w:val="2"/>
          <w:sz w:val="24"/>
          <w:szCs w:val="24"/>
          <w:shd w:val="clear" w:color="auto" w:fill="FFFFFF"/>
          <w:vertAlign w:val="superscript"/>
        </w:rPr>
        <w:t>8</w:t>
      </w:r>
    </w:p>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shd w:val="clear" w:color="auto" w:fill="FFFFFF"/>
        </w:rPr>
      </w:pPr>
    </w:p>
    <w:p w:rsidR="00AF60F8" w:rsidRPr="00AF60F8" w:rsidRDefault="00B94453" w:rsidP="00AF60F8">
      <w:pPr>
        <w:spacing w:after="0" w:line="240" w:lineRule="auto"/>
        <w:jc w:val="center"/>
        <w:outlineLvl w:val="3"/>
        <w:rPr>
          <w:rFonts w:ascii="Times New Roman" w:eastAsia="Times New Roman" w:hAnsi="Times New Roman" w:cs="Times New Roman"/>
          <w:bCs/>
          <w:color w:val="000000"/>
          <w:kern w:val="2"/>
          <w:sz w:val="24"/>
          <w:szCs w:val="24"/>
          <w:shd w:val="clear" w:color="auto" w:fill="FFFFFF"/>
        </w:rPr>
      </w:pPr>
      <w:r>
        <w:rPr>
          <w:rFonts w:ascii="Times New Roman" w:eastAsia="Times New Roman" w:hAnsi="Times New Roman" w:cs="Times New Roman"/>
          <w:noProof/>
          <w:sz w:val="24"/>
          <w:szCs w:val="24"/>
        </w:rPr>
        <w:pict>
          <v:shape id="Поле 12" o:spid="_x0000_s1036" type="#_x0000_t202" style="position:absolute;left:0;text-align:left;margin-left:553.8pt;margin-top:13.55pt;width:212.2pt;height:88.0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" stroked="f">
            <v:textbox>
              <w:txbxContent>
                <w:tbl>
                  <w:tblP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418"/>
                  </w:tblGrid>
                  <w:tr w:rsidR="009F4975" w:rsidRPr="001B2409" w:rsidTr="00AF60F8">
                    <w:trPr>
                      <w:trHeight w:val="1537"/>
                    </w:trPr>
                    <w:tc>
                      <w:tcPr>
                        <w:tcW w:w="2518" w:type="dxa"/>
                        <w:tcBorders>
                          <w:top w:val="nil"/>
                          <w:left w:val="nil"/>
                          <w:bottom w:val="nil"/>
                          <w:right w:val="single" w:sz="12" w:space="0" w:color="auto"/>
                        </w:tcBorders>
                      </w:tcPr>
                      <w:p w:rsidR="009F4975" w:rsidRPr="006C3738" w:rsidRDefault="009F4975" w:rsidP="00AF60F8">
                        <w:pPr>
                          <w:pStyle w:val="410"/>
                          <w:suppressAutoHyphens/>
                          <w:spacing w:before="0"/>
                          <w:jc w:val="right"/>
                          <w:rPr>
                            <w:rStyle w:val="CharStyle9Exact"/>
                            <w:rFonts w:ascii="Times New Roman" w:hAnsi="Times New Roman"/>
                            <w:i w:val="0"/>
                            <w:color w:val="auto"/>
                            <w:sz w:val="24"/>
                            <w:szCs w:val="24"/>
                          </w:rPr>
                        </w:pPr>
                        <w:r>
                          <w:rPr>
                            <w:rStyle w:val="CharStyle9Exact"/>
                            <w:rFonts w:ascii="Times New Roman" w:hAnsi="Times New Roman"/>
                            <w:i w:val="0"/>
                            <w:color w:val="auto"/>
                            <w:sz w:val="24"/>
                            <w:szCs w:val="24"/>
                          </w:rPr>
                          <w:t xml:space="preserve">Код </w:t>
                        </w:r>
                        <w:r w:rsidRPr="006C3738">
                          <w:rPr>
                            <w:rStyle w:val="CharStyle9Exact"/>
                            <w:rFonts w:ascii="Times New Roman" w:hAnsi="Times New Roman"/>
                            <w:i w:val="0"/>
                            <w:color w:val="auto"/>
                            <w:sz w:val="24"/>
                            <w:szCs w:val="24"/>
                          </w:rPr>
                          <w:t xml:space="preserve">по </w:t>
                        </w:r>
                      </w:p>
                      <w:p w:rsidR="009F4975" w:rsidRPr="006C3738" w:rsidRDefault="009F4975" w:rsidP="00AF60F8">
                        <w:pPr>
                          <w:pStyle w:val="410"/>
                          <w:suppressAutoHyphens/>
                          <w:spacing w:before="0"/>
                          <w:jc w:val="right"/>
                          <w:rPr>
                            <w:rFonts w:ascii="Times New Roman" w:hAnsi="Times New Roman"/>
                            <w:b w:val="0"/>
                            <w:i w:val="0"/>
                            <w:color w:val="auto"/>
                            <w:sz w:val="24"/>
                            <w:szCs w:val="24"/>
                          </w:rPr>
                        </w:pPr>
                        <w:r w:rsidRPr="006C3738">
                          <w:rPr>
                            <w:rStyle w:val="CharStyle9Exact"/>
                            <w:rFonts w:ascii="Times New Roman" w:hAnsi="Times New Roman"/>
                            <w:i w:val="0"/>
                            <w:color w:val="auto"/>
                            <w:sz w:val="24"/>
                            <w:szCs w:val="24"/>
                          </w:rPr>
                          <w:t>региональному перечню</w:t>
                        </w:r>
                      </w:p>
                    </w:tc>
                    <w:tc>
                      <w:tcPr>
                        <w:tcW w:w="1418" w:type="dxa"/>
                        <w:tcBorders>
                          <w:top w:val="single" w:sz="12" w:space="0" w:color="auto"/>
                          <w:left w:val="single" w:sz="12" w:space="0" w:color="auto"/>
                          <w:bottom w:val="single" w:sz="12" w:space="0" w:color="auto"/>
                          <w:right w:val="single" w:sz="12" w:space="0" w:color="auto"/>
                        </w:tcBorders>
                      </w:tcPr>
                      <w:p w:rsidR="009F4975" w:rsidRPr="001B2409" w:rsidRDefault="009F4975" w:rsidP="00AF60F8">
                        <w:pPr>
                          <w:pStyle w:val="Style7"/>
                          <w:shd w:val="clear" w:color="auto" w:fill="auto"/>
                          <w:spacing w:before="0" w:after="0" w:line="144" w:lineRule="exact"/>
                          <w:jc w:val="right"/>
                          <w:rPr>
                            <w:b w:val="0"/>
                            <w:sz w:val="20"/>
                          </w:rPr>
                        </w:pPr>
                      </w:p>
                    </w:tc>
                  </w:tr>
                </w:tbl>
                <w:p w:rsidR="009F4975" w:rsidRPr="001B2409" w:rsidRDefault="009F4975" w:rsidP="00AF60F8"/>
                <w:p w:rsidR="009F4975" w:rsidRDefault="009F4975" w:rsidP="00AF60F8"/>
              </w:txbxContent>
            </v:textbox>
          </v:shape>
        </w:pict>
      </w:r>
      <w:r w:rsidR="00AF60F8" w:rsidRPr="00AF60F8">
        <w:rPr>
          <w:rFonts w:ascii="Times New Roman" w:eastAsia="Times New Roman" w:hAnsi="Times New Roman" w:cs="Times New Roman"/>
          <w:bCs/>
          <w:color w:val="000000"/>
          <w:kern w:val="2"/>
          <w:sz w:val="24"/>
          <w:szCs w:val="24"/>
          <w:shd w:val="clear" w:color="auto" w:fill="FFFFFF"/>
        </w:rPr>
        <w:t>РАЗДЕЛ _____</w:t>
      </w:r>
    </w:p>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p w:rsidR="00AF60F8" w:rsidRPr="00AF60F8" w:rsidRDefault="00AF60F8" w:rsidP="00AF60F8">
      <w:pPr>
        <w:spacing w:after="0" w:line="240" w:lineRule="auto"/>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bCs/>
          <w:color w:val="000000"/>
          <w:kern w:val="2"/>
          <w:sz w:val="24"/>
          <w:szCs w:val="24"/>
          <w:shd w:val="clear" w:color="auto" w:fill="FFFFFF"/>
        </w:rPr>
        <w:t>1. Наименование работы ________________________________________________________________________</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2. Категории потребителей работы ________________________________________________________________</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______________________________________________________________________________________________</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rPr>
        <w:t>_______________________________________________________________________________</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rPr>
        <w:t>3. Показатели, характеризующие объем и (или) качество работы</w:t>
      </w:r>
    </w:p>
    <w:p w:rsidR="00AF60F8" w:rsidRPr="00AF60F8" w:rsidRDefault="00AF60F8" w:rsidP="00AF60F8">
      <w:pPr>
        <w:pageBreakBefore/>
        <w:spacing w:after="0" w:line="240" w:lineRule="auto"/>
        <w:rPr>
          <w:rFonts w:ascii="Times New Roman" w:eastAsia="Times New Roman" w:hAnsi="Times New Roman" w:cs="Times New Roman"/>
          <w:color w:val="000000"/>
          <w:kern w:val="2"/>
          <w:sz w:val="24"/>
          <w:szCs w:val="24"/>
          <w:shd w:val="clear" w:color="auto" w:fill="FFFFFF"/>
          <w:vertAlign w:val="superscript"/>
        </w:rPr>
      </w:pPr>
      <w:r w:rsidRPr="00AF60F8">
        <w:rPr>
          <w:rFonts w:ascii="Times New Roman" w:eastAsia="Times New Roman" w:hAnsi="Times New Roman" w:cs="Times New Roman"/>
          <w:color w:val="000000"/>
          <w:kern w:val="2"/>
          <w:sz w:val="24"/>
          <w:szCs w:val="24"/>
          <w:shd w:val="clear" w:color="auto" w:fill="FFFFFF"/>
        </w:rPr>
        <w:lastRenderedPageBreak/>
        <w:t xml:space="preserve">3.1. Показатели, характеризующие качество работы </w:t>
      </w:r>
      <w:r w:rsidRPr="00AF60F8">
        <w:rPr>
          <w:rFonts w:ascii="Times New Roman" w:eastAsia="Times New Roman" w:hAnsi="Times New Roman" w:cs="Times New Roman"/>
          <w:color w:val="000000"/>
          <w:kern w:val="2"/>
          <w:sz w:val="24"/>
          <w:szCs w:val="24"/>
          <w:shd w:val="clear" w:color="auto" w:fill="FFFFFF"/>
          <w:vertAlign w:val="superscript"/>
        </w:rPr>
        <w:t>3</w:t>
      </w:r>
    </w:p>
    <w:p w:rsidR="00AF60F8" w:rsidRPr="00AF60F8" w:rsidRDefault="00AF60F8" w:rsidP="00AF60F8">
      <w:pPr>
        <w:spacing w:after="0" w:line="240" w:lineRule="auto"/>
        <w:rPr>
          <w:rFonts w:ascii="Times New Roman" w:eastAsia="Times New Roman" w:hAnsi="Times New Roman" w:cs="Times New Roman"/>
          <w:b/>
          <w:color w:val="000000"/>
          <w:kern w:val="2"/>
          <w:sz w:val="24"/>
          <w:szCs w:val="24"/>
          <w:shd w:val="clear" w:color="auto" w:fill="FFFFFF"/>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0"/>
        <w:gridCol w:w="1232"/>
        <w:gridCol w:w="1145"/>
        <w:gridCol w:w="1175"/>
        <w:gridCol w:w="1175"/>
        <w:gridCol w:w="1180"/>
        <w:gridCol w:w="1158"/>
        <w:gridCol w:w="967"/>
        <w:gridCol w:w="991"/>
        <w:gridCol w:w="1013"/>
        <w:gridCol w:w="932"/>
        <w:gridCol w:w="1068"/>
        <w:gridCol w:w="809"/>
        <w:gridCol w:w="894"/>
      </w:tblGrid>
      <w:tr w:rsidR="00AF60F8" w:rsidRPr="00AF60F8" w:rsidTr="00AF60F8">
        <w:tc>
          <w:tcPr>
            <w:tcW w:w="1126" w:type="dxa"/>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roofErr w:type="spellStart"/>
            <w:r w:rsidRPr="00AF60F8">
              <w:rPr>
                <w:rFonts w:ascii="Times New Roman" w:eastAsia="Times New Roman" w:hAnsi="Times New Roman" w:cs="Times New Roman"/>
                <w:color w:val="000000"/>
                <w:kern w:val="2"/>
                <w:sz w:val="24"/>
                <w:szCs w:val="24"/>
              </w:rPr>
              <w:t>Уникаль-ный</w:t>
            </w:r>
            <w:proofErr w:type="spellEnd"/>
            <w:r w:rsidRPr="00AF60F8">
              <w:rPr>
                <w:rFonts w:ascii="Times New Roman" w:eastAsia="Times New Roman" w:hAnsi="Times New Roman" w:cs="Times New Roman"/>
                <w:color w:val="000000"/>
                <w:kern w:val="2"/>
                <w:sz w:val="24"/>
                <w:szCs w:val="24"/>
              </w:rPr>
              <w:t xml:space="preserve"> номер </w:t>
            </w:r>
            <w:proofErr w:type="spellStart"/>
            <w:r w:rsidRPr="00AF60F8">
              <w:rPr>
                <w:rFonts w:ascii="Times New Roman" w:eastAsia="Times New Roman" w:hAnsi="Times New Roman" w:cs="Times New Roman"/>
                <w:color w:val="000000"/>
                <w:kern w:val="2"/>
                <w:sz w:val="24"/>
                <w:szCs w:val="24"/>
              </w:rPr>
              <w:t>реестро</w:t>
            </w:r>
            <w:proofErr w:type="spellEnd"/>
            <w:r w:rsidRPr="00AF60F8">
              <w:rPr>
                <w:rFonts w:ascii="Times New Roman" w:eastAsia="Times New Roman" w:hAnsi="Times New Roman" w:cs="Times New Roman"/>
                <w:color w:val="000000"/>
                <w:kern w:val="2"/>
                <w:sz w:val="24"/>
                <w:szCs w:val="24"/>
              </w:rPr>
              <w:t>-вой записи</w:t>
            </w:r>
          </w:p>
        </w:tc>
        <w:tc>
          <w:tcPr>
            <w:tcW w:w="3570" w:type="dxa"/>
            <w:gridSpan w:val="3"/>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Показатель, характеризующий содержание работы </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vertAlign w:val="superscript"/>
              </w:rPr>
            </w:pPr>
            <w:r w:rsidRPr="00AF60F8">
              <w:rPr>
                <w:rFonts w:ascii="Times New Roman" w:eastAsia="Times New Roman" w:hAnsi="Times New Roman" w:cs="Times New Roman"/>
                <w:color w:val="000000"/>
                <w:kern w:val="2"/>
                <w:sz w:val="24"/>
                <w:szCs w:val="24"/>
              </w:rPr>
              <w:t>(по справочникам)</w:t>
            </w:r>
          </w:p>
        </w:tc>
        <w:tc>
          <w:tcPr>
            <w:tcW w:w="2367" w:type="dxa"/>
            <w:gridSpan w:val="2"/>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Показатель, характеризующий условия (формы) выполнения работы (по справочникам)</w:t>
            </w:r>
          </w:p>
        </w:tc>
        <w:tc>
          <w:tcPr>
            <w:tcW w:w="3132" w:type="dxa"/>
            <w:gridSpan w:val="3"/>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Показатель качества работы</w:t>
            </w:r>
          </w:p>
        </w:tc>
        <w:tc>
          <w:tcPr>
            <w:tcW w:w="3028" w:type="dxa"/>
            <w:gridSpan w:val="3"/>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Значение показателя </w:t>
            </w:r>
          </w:p>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качества работы</w:t>
            </w:r>
          </w:p>
        </w:tc>
        <w:tc>
          <w:tcPr>
            <w:tcW w:w="1712" w:type="dxa"/>
            <w:gridSpan w:val="2"/>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Допустимые (возможные) отклонения от установленных показателей качества работы</w:t>
            </w:r>
            <w:r w:rsidRPr="00AF60F8">
              <w:rPr>
                <w:rFonts w:ascii="Times New Roman" w:eastAsia="Times New Roman" w:hAnsi="Times New Roman" w:cs="Times New Roman"/>
                <w:bCs/>
                <w:color w:val="000000"/>
                <w:kern w:val="2"/>
                <w:sz w:val="24"/>
                <w:szCs w:val="24"/>
                <w:vertAlign w:val="superscript"/>
              </w:rPr>
              <w:t>6</w:t>
            </w:r>
          </w:p>
        </w:tc>
      </w:tr>
      <w:tr w:rsidR="00AF60F8" w:rsidRPr="00AF60F8" w:rsidTr="00AF60F8">
        <w:trPr>
          <w:trHeight w:val="1052"/>
        </w:trPr>
        <w:tc>
          <w:tcPr>
            <w:tcW w:w="1126" w:type="dxa"/>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3570" w:type="dxa"/>
            <w:gridSpan w:val="3"/>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2367" w:type="dxa"/>
            <w:gridSpan w:val="2"/>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1164" w:type="dxa"/>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w:t>
            </w:r>
          </w:p>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w:t>
            </w:r>
            <w:proofErr w:type="spellEnd"/>
            <w:r w:rsidRPr="00AF60F8">
              <w:rPr>
                <w:rFonts w:ascii="Times New Roman" w:eastAsia="Times New Roman" w:hAnsi="Times New Roman" w:cs="Times New Roman"/>
                <w:color w:val="000000"/>
                <w:kern w:val="2"/>
                <w:sz w:val="24"/>
                <w:szCs w:val="24"/>
              </w:rPr>
              <w:t>-нова-</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roofErr w:type="spellStart"/>
            <w:r w:rsidRPr="00AF60F8">
              <w:rPr>
                <w:rFonts w:ascii="Times New Roman" w:eastAsia="Times New Roman" w:hAnsi="Times New Roman" w:cs="Times New Roman"/>
                <w:color w:val="000000"/>
                <w:kern w:val="2"/>
                <w:sz w:val="24"/>
                <w:szCs w:val="24"/>
              </w:rPr>
              <w:t>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показа-теля)</w:t>
            </w:r>
            <w:r w:rsidRPr="00AF60F8">
              <w:rPr>
                <w:rFonts w:ascii="Times New Roman" w:eastAsia="Times New Roman" w:hAnsi="Times New Roman" w:cs="Times New Roman"/>
                <w:color w:val="000000"/>
                <w:kern w:val="2"/>
                <w:sz w:val="24"/>
                <w:szCs w:val="24"/>
                <w:vertAlign w:val="superscript"/>
              </w:rPr>
              <w:t>4</w:t>
            </w:r>
          </w:p>
        </w:tc>
        <w:tc>
          <w:tcPr>
            <w:tcW w:w="1968" w:type="dxa"/>
            <w:gridSpan w:val="2"/>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Единица измерения </w:t>
            </w:r>
          </w:p>
        </w:tc>
        <w:tc>
          <w:tcPr>
            <w:tcW w:w="1018" w:type="dxa"/>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20__ год (</w:t>
            </w:r>
            <w:proofErr w:type="spellStart"/>
            <w:r w:rsidRPr="00AF60F8">
              <w:rPr>
                <w:rFonts w:ascii="Times New Roman" w:eastAsia="Times New Roman" w:hAnsi="Times New Roman" w:cs="Times New Roman"/>
                <w:bCs/>
                <w:color w:val="000000"/>
                <w:kern w:val="2"/>
                <w:sz w:val="24"/>
                <w:szCs w:val="24"/>
              </w:rPr>
              <w:t>очеред</w:t>
            </w:r>
            <w:proofErr w:type="spellEnd"/>
            <w:r w:rsidRPr="00AF60F8">
              <w:rPr>
                <w:rFonts w:ascii="Times New Roman" w:eastAsia="Times New Roman" w:hAnsi="Times New Roman" w:cs="Times New Roman"/>
                <w:bCs/>
                <w:color w:val="000000"/>
                <w:kern w:val="2"/>
                <w:sz w:val="24"/>
                <w:szCs w:val="24"/>
              </w:rPr>
              <w:t xml:space="preserve">-ной </w:t>
            </w:r>
            <w:proofErr w:type="spellStart"/>
            <w:r w:rsidRPr="00AF60F8">
              <w:rPr>
                <w:rFonts w:ascii="Times New Roman" w:eastAsia="Times New Roman" w:hAnsi="Times New Roman" w:cs="Times New Roman"/>
                <w:bCs/>
                <w:color w:val="000000"/>
                <w:kern w:val="2"/>
                <w:sz w:val="24"/>
                <w:szCs w:val="24"/>
              </w:rPr>
              <w:t>финансо</w:t>
            </w:r>
            <w:proofErr w:type="spellEnd"/>
            <w:r w:rsidRPr="00AF60F8">
              <w:rPr>
                <w:rFonts w:ascii="Times New Roman" w:eastAsia="Times New Roman" w:hAnsi="Times New Roman" w:cs="Times New Roman"/>
                <w:bCs/>
                <w:color w:val="000000"/>
                <w:kern w:val="2"/>
                <w:sz w:val="24"/>
                <w:szCs w:val="24"/>
              </w:rPr>
              <w:t>-вый год)</w:t>
            </w:r>
          </w:p>
        </w:tc>
        <w:tc>
          <w:tcPr>
            <w:tcW w:w="937" w:type="dxa"/>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20__ год</w:t>
            </w:r>
          </w:p>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 (1-й год </w:t>
            </w:r>
            <w:proofErr w:type="spellStart"/>
            <w:r w:rsidRPr="00AF60F8">
              <w:rPr>
                <w:rFonts w:ascii="Times New Roman" w:eastAsia="Times New Roman" w:hAnsi="Times New Roman" w:cs="Times New Roman"/>
                <w:bCs/>
                <w:color w:val="000000"/>
                <w:kern w:val="2"/>
                <w:sz w:val="24"/>
                <w:szCs w:val="24"/>
              </w:rPr>
              <w:t>плано-вого</w:t>
            </w:r>
            <w:proofErr w:type="spellEnd"/>
            <w:r w:rsidRPr="00AF60F8">
              <w:rPr>
                <w:rFonts w:ascii="Times New Roman" w:eastAsia="Times New Roman" w:hAnsi="Times New Roman" w:cs="Times New Roman"/>
                <w:bCs/>
                <w:color w:val="000000"/>
                <w:kern w:val="2"/>
                <w:sz w:val="24"/>
                <w:szCs w:val="24"/>
              </w:rPr>
              <w:t xml:space="preserve"> периода)</w:t>
            </w:r>
          </w:p>
        </w:tc>
        <w:tc>
          <w:tcPr>
            <w:tcW w:w="1073" w:type="dxa"/>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20__ год</w:t>
            </w:r>
          </w:p>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(2-й год планового периода)</w:t>
            </w:r>
          </w:p>
        </w:tc>
        <w:tc>
          <w:tcPr>
            <w:tcW w:w="1712" w:type="dxa"/>
            <w:gridSpan w:val="2"/>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rPr>
            </w:pPr>
          </w:p>
        </w:tc>
      </w:tr>
      <w:tr w:rsidR="00AF60F8" w:rsidRPr="00AF60F8" w:rsidTr="00AF60F8">
        <w:tc>
          <w:tcPr>
            <w:tcW w:w="1126"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238"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r w:rsidRPr="00AF60F8">
              <w:rPr>
                <w:rFonts w:ascii="Times New Roman" w:eastAsia="Times New Roman" w:hAnsi="Times New Roman" w:cs="Times New Roman"/>
                <w:color w:val="000000"/>
                <w:kern w:val="2"/>
                <w:sz w:val="24"/>
                <w:szCs w:val="24"/>
              </w:rPr>
              <w:t xml:space="preserve"> </w:t>
            </w:r>
            <w:r w:rsidRPr="00AF60F8">
              <w:rPr>
                <w:rFonts w:ascii="Times New Roman" w:eastAsia="Times New Roman" w:hAnsi="Times New Roman" w:cs="Times New Roman"/>
                <w:color w:val="000000"/>
                <w:spacing w:val="-12"/>
                <w:kern w:val="2"/>
                <w:sz w:val="24"/>
                <w:szCs w:val="24"/>
              </w:rPr>
              <w:t>показателя)</w:t>
            </w:r>
            <w:r w:rsidRPr="00AF60F8">
              <w:rPr>
                <w:rFonts w:ascii="Times New Roman" w:eastAsia="Times New Roman" w:hAnsi="Times New Roman" w:cs="Times New Roman"/>
                <w:color w:val="000000"/>
                <w:spacing w:val="-12"/>
                <w:kern w:val="2"/>
                <w:sz w:val="24"/>
                <w:szCs w:val="24"/>
                <w:vertAlign w:val="superscript"/>
              </w:rPr>
              <w:t>4</w:t>
            </w:r>
          </w:p>
        </w:tc>
        <w:tc>
          <w:tcPr>
            <w:tcW w:w="1151"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color w:val="000000"/>
                <w:spacing w:val="-24"/>
                <w:kern w:val="2"/>
                <w:sz w:val="24"/>
                <w:szCs w:val="24"/>
              </w:rPr>
            </w:pPr>
            <w:r w:rsidRPr="00AF60F8">
              <w:rPr>
                <w:rFonts w:ascii="Times New Roman" w:eastAsia="Times New Roman" w:hAnsi="Times New Roman" w:cs="Times New Roman"/>
                <w:color w:val="000000"/>
                <w:spacing w:val="-24"/>
                <w:kern w:val="2"/>
                <w:sz w:val="24"/>
                <w:szCs w:val="24"/>
              </w:rPr>
              <w:t>показателя)</w:t>
            </w:r>
            <w:r w:rsidRPr="00AF60F8">
              <w:rPr>
                <w:rFonts w:ascii="Times New Roman" w:eastAsia="Times New Roman" w:hAnsi="Times New Roman" w:cs="Times New Roman"/>
                <w:color w:val="000000"/>
                <w:spacing w:val="-24"/>
                <w:kern w:val="2"/>
                <w:sz w:val="24"/>
                <w:szCs w:val="24"/>
                <w:vertAlign w:val="superscript"/>
              </w:rPr>
              <w:t>4</w:t>
            </w:r>
          </w:p>
        </w:tc>
        <w:tc>
          <w:tcPr>
            <w:tcW w:w="1181"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color w:val="000000"/>
                <w:spacing w:val="-16"/>
                <w:kern w:val="2"/>
                <w:sz w:val="24"/>
                <w:szCs w:val="24"/>
              </w:rPr>
            </w:pPr>
            <w:r w:rsidRPr="00AF60F8">
              <w:rPr>
                <w:rFonts w:ascii="Times New Roman" w:eastAsia="Times New Roman" w:hAnsi="Times New Roman" w:cs="Times New Roman"/>
                <w:color w:val="000000"/>
                <w:spacing w:val="-16"/>
                <w:kern w:val="2"/>
                <w:sz w:val="24"/>
                <w:szCs w:val="24"/>
              </w:rPr>
              <w:t>показателя)</w:t>
            </w:r>
            <w:r w:rsidRPr="00AF60F8">
              <w:rPr>
                <w:rFonts w:ascii="Times New Roman" w:eastAsia="Times New Roman" w:hAnsi="Times New Roman" w:cs="Times New Roman"/>
                <w:color w:val="000000"/>
                <w:spacing w:val="-16"/>
                <w:kern w:val="2"/>
                <w:sz w:val="24"/>
                <w:szCs w:val="24"/>
                <w:vertAlign w:val="superscript"/>
              </w:rPr>
              <w:t>4</w:t>
            </w:r>
          </w:p>
        </w:tc>
        <w:tc>
          <w:tcPr>
            <w:tcW w:w="1181"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color w:val="000000"/>
                <w:spacing w:val="-20"/>
                <w:kern w:val="2"/>
                <w:sz w:val="24"/>
                <w:szCs w:val="24"/>
              </w:rPr>
            </w:pPr>
            <w:r w:rsidRPr="00AF60F8">
              <w:rPr>
                <w:rFonts w:ascii="Times New Roman" w:eastAsia="Times New Roman" w:hAnsi="Times New Roman" w:cs="Times New Roman"/>
                <w:color w:val="000000"/>
                <w:spacing w:val="-20"/>
                <w:kern w:val="2"/>
                <w:sz w:val="24"/>
                <w:szCs w:val="24"/>
              </w:rPr>
              <w:t>показателя)</w:t>
            </w:r>
            <w:r w:rsidRPr="00AF60F8">
              <w:rPr>
                <w:rFonts w:ascii="Times New Roman" w:eastAsia="Times New Roman" w:hAnsi="Times New Roman" w:cs="Times New Roman"/>
                <w:color w:val="000000"/>
                <w:spacing w:val="-20"/>
                <w:kern w:val="2"/>
                <w:sz w:val="24"/>
                <w:szCs w:val="24"/>
                <w:vertAlign w:val="superscript"/>
              </w:rPr>
              <w:t>4</w:t>
            </w:r>
          </w:p>
        </w:tc>
        <w:tc>
          <w:tcPr>
            <w:tcW w:w="1186"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w:t>
            </w:r>
          </w:p>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color w:val="000000"/>
                <w:spacing w:val="-12"/>
                <w:kern w:val="2"/>
                <w:sz w:val="24"/>
                <w:szCs w:val="24"/>
              </w:rPr>
            </w:pPr>
            <w:r w:rsidRPr="00AF60F8">
              <w:rPr>
                <w:rFonts w:ascii="Times New Roman" w:eastAsia="Times New Roman" w:hAnsi="Times New Roman" w:cs="Times New Roman"/>
                <w:color w:val="000000"/>
                <w:spacing w:val="-12"/>
                <w:kern w:val="2"/>
                <w:sz w:val="24"/>
                <w:szCs w:val="24"/>
              </w:rPr>
              <w:t>показателя)</w:t>
            </w:r>
            <w:r w:rsidRPr="00AF60F8">
              <w:rPr>
                <w:rFonts w:ascii="Times New Roman" w:eastAsia="Times New Roman" w:hAnsi="Times New Roman" w:cs="Times New Roman"/>
                <w:color w:val="000000"/>
                <w:spacing w:val="-12"/>
                <w:kern w:val="2"/>
                <w:sz w:val="24"/>
                <w:szCs w:val="24"/>
                <w:vertAlign w:val="superscript"/>
              </w:rPr>
              <w:t>4</w:t>
            </w:r>
          </w:p>
        </w:tc>
        <w:tc>
          <w:tcPr>
            <w:tcW w:w="1164"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972"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
                <w:bCs/>
                <w:color w:val="000000"/>
                <w:kern w:val="2"/>
                <w:sz w:val="24"/>
                <w:szCs w:val="24"/>
              </w:rPr>
            </w:pPr>
            <w:r w:rsidRPr="00AF60F8">
              <w:rPr>
                <w:rFonts w:ascii="Times New Roman" w:eastAsia="Times New Roman" w:hAnsi="Times New Roman" w:cs="Times New Roman"/>
                <w:bCs/>
                <w:color w:val="000000"/>
                <w:kern w:val="2"/>
                <w:sz w:val="24"/>
                <w:szCs w:val="24"/>
              </w:rPr>
              <w:t>Наиме-но-вание</w:t>
            </w:r>
            <w:r w:rsidRPr="00AF60F8">
              <w:rPr>
                <w:rFonts w:ascii="Times New Roman" w:eastAsia="Times New Roman" w:hAnsi="Times New Roman" w:cs="Times New Roman"/>
                <w:bCs/>
                <w:color w:val="000000"/>
                <w:kern w:val="2"/>
                <w:sz w:val="24"/>
                <w:szCs w:val="24"/>
                <w:vertAlign w:val="superscript"/>
              </w:rPr>
              <w:t>4</w:t>
            </w:r>
          </w:p>
        </w:tc>
        <w:tc>
          <w:tcPr>
            <w:tcW w:w="996" w:type="dxa"/>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Код</w:t>
            </w:r>
          </w:p>
          <w:p w:rsidR="00AF60F8" w:rsidRPr="00AF60F8" w:rsidRDefault="00AF60F8" w:rsidP="00AF60F8">
            <w:pPr>
              <w:spacing w:after="0" w:line="240" w:lineRule="auto"/>
              <w:jc w:val="center"/>
              <w:rPr>
                <w:rFonts w:ascii="Times New Roman" w:eastAsia="Times New Roman" w:hAnsi="Times New Roman" w:cs="Times New Roman"/>
                <w:b/>
                <w:bCs/>
                <w:color w:val="000000"/>
                <w:kern w:val="2"/>
                <w:sz w:val="24"/>
                <w:szCs w:val="24"/>
              </w:rPr>
            </w:pPr>
            <w:r w:rsidRPr="00AF60F8">
              <w:rPr>
                <w:rFonts w:ascii="Times New Roman" w:eastAsia="Times New Roman" w:hAnsi="Times New Roman" w:cs="Times New Roman"/>
                <w:color w:val="000000"/>
                <w:kern w:val="2"/>
                <w:sz w:val="24"/>
                <w:szCs w:val="24"/>
              </w:rPr>
              <w:t>по ОКЕИ</w:t>
            </w:r>
            <w:r w:rsidRPr="00AF60F8">
              <w:rPr>
                <w:rFonts w:ascii="Times New Roman" w:eastAsia="Times New Roman" w:hAnsi="Times New Roman" w:cs="Times New Roman"/>
                <w:color w:val="000000"/>
                <w:kern w:val="2"/>
                <w:sz w:val="24"/>
                <w:szCs w:val="24"/>
                <w:vertAlign w:val="superscript"/>
              </w:rPr>
              <w:t>5</w:t>
            </w:r>
          </w:p>
        </w:tc>
        <w:tc>
          <w:tcPr>
            <w:tcW w:w="1018"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937"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1073" w:type="dxa"/>
            <w:vMerge/>
            <w:shd w:val="clear" w:color="auto" w:fill="FFFFFF"/>
          </w:tcPr>
          <w:p w:rsidR="00AF60F8" w:rsidRPr="00AF60F8" w:rsidRDefault="00AF60F8" w:rsidP="00AF60F8">
            <w:pPr>
              <w:spacing w:after="0" w:line="240" w:lineRule="auto"/>
              <w:outlineLvl w:val="3"/>
              <w:rPr>
                <w:rFonts w:ascii="Times New Roman" w:eastAsia="Times New Roman" w:hAnsi="Times New Roman" w:cs="Times New Roman"/>
                <w:b/>
                <w:bCs/>
                <w:kern w:val="2"/>
                <w:sz w:val="24"/>
                <w:szCs w:val="24"/>
              </w:rPr>
            </w:pPr>
          </w:p>
        </w:tc>
        <w:tc>
          <w:tcPr>
            <w:tcW w:w="813"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В про-цен-</w:t>
            </w:r>
          </w:p>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color w:val="000000"/>
                <w:kern w:val="2"/>
                <w:sz w:val="24"/>
                <w:szCs w:val="24"/>
              </w:rPr>
              <w:t>тах</w:t>
            </w:r>
            <w:proofErr w:type="spellEnd"/>
          </w:p>
        </w:tc>
        <w:tc>
          <w:tcPr>
            <w:tcW w:w="899"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В </w:t>
            </w:r>
            <w:proofErr w:type="spellStart"/>
            <w:r w:rsidRPr="00AF60F8">
              <w:rPr>
                <w:rFonts w:ascii="Times New Roman" w:eastAsia="Times New Roman" w:hAnsi="Times New Roman" w:cs="Times New Roman"/>
                <w:color w:val="000000"/>
                <w:kern w:val="2"/>
                <w:sz w:val="24"/>
                <w:szCs w:val="24"/>
              </w:rPr>
              <w:t>абсо-лютных</w:t>
            </w:r>
            <w:proofErr w:type="spellEnd"/>
            <w:r w:rsidRPr="00AF60F8">
              <w:rPr>
                <w:rFonts w:ascii="Times New Roman" w:eastAsia="Times New Roman" w:hAnsi="Times New Roman" w:cs="Times New Roman"/>
                <w:color w:val="000000"/>
                <w:kern w:val="2"/>
                <w:sz w:val="24"/>
                <w:szCs w:val="24"/>
              </w:rPr>
              <w:t xml:space="preserve"> показа-</w:t>
            </w:r>
            <w:proofErr w:type="spellStart"/>
            <w:r w:rsidRPr="00AF60F8">
              <w:rPr>
                <w:rFonts w:ascii="Times New Roman" w:eastAsia="Times New Roman" w:hAnsi="Times New Roman" w:cs="Times New Roman"/>
                <w:color w:val="000000"/>
                <w:kern w:val="2"/>
                <w:sz w:val="24"/>
                <w:szCs w:val="24"/>
              </w:rPr>
              <w:t>телях</w:t>
            </w:r>
            <w:proofErr w:type="spellEnd"/>
          </w:p>
        </w:tc>
      </w:tr>
      <w:tr w:rsidR="00AF60F8" w:rsidRPr="00AF60F8" w:rsidTr="00AF60F8">
        <w:tc>
          <w:tcPr>
            <w:tcW w:w="1126"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1</w:t>
            </w:r>
          </w:p>
        </w:tc>
        <w:tc>
          <w:tcPr>
            <w:tcW w:w="123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2</w:t>
            </w:r>
          </w:p>
        </w:tc>
        <w:tc>
          <w:tcPr>
            <w:tcW w:w="1151"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3</w:t>
            </w:r>
          </w:p>
        </w:tc>
        <w:tc>
          <w:tcPr>
            <w:tcW w:w="1181"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4</w:t>
            </w:r>
          </w:p>
        </w:tc>
        <w:tc>
          <w:tcPr>
            <w:tcW w:w="1181"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5</w:t>
            </w:r>
          </w:p>
        </w:tc>
        <w:tc>
          <w:tcPr>
            <w:tcW w:w="1186"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6</w:t>
            </w:r>
          </w:p>
        </w:tc>
        <w:tc>
          <w:tcPr>
            <w:tcW w:w="1164"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7</w:t>
            </w:r>
          </w:p>
        </w:tc>
        <w:tc>
          <w:tcPr>
            <w:tcW w:w="972"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8</w:t>
            </w:r>
          </w:p>
        </w:tc>
        <w:tc>
          <w:tcPr>
            <w:tcW w:w="996"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9</w:t>
            </w:r>
          </w:p>
        </w:tc>
        <w:tc>
          <w:tcPr>
            <w:tcW w:w="101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10</w:t>
            </w:r>
          </w:p>
        </w:tc>
        <w:tc>
          <w:tcPr>
            <w:tcW w:w="937"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11</w:t>
            </w:r>
          </w:p>
        </w:tc>
        <w:tc>
          <w:tcPr>
            <w:tcW w:w="1073"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12</w:t>
            </w:r>
          </w:p>
        </w:tc>
        <w:tc>
          <w:tcPr>
            <w:tcW w:w="813"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13</w:t>
            </w:r>
          </w:p>
        </w:tc>
        <w:tc>
          <w:tcPr>
            <w:tcW w:w="899"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14</w:t>
            </w:r>
          </w:p>
        </w:tc>
      </w:tr>
      <w:tr w:rsidR="00AF60F8" w:rsidRPr="00AF60F8" w:rsidTr="00AF60F8">
        <w:tc>
          <w:tcPr>
            <w:tcW w:w="1126"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238"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51"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81"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81"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86"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64"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972"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996"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01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937"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073"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813"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899"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r>
      <w:tr w:rsidR="00AF60F8" w:rsidRPr="00AF60F8" w:rsidTr="00AF60F8">
        <w:tc>
          <w:tcPr>
            <w:tcW w:w="1126"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238"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51"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81"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81"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86"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64"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972"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996"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01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937"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073"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813"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899"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r>
      <w:tr w:rsidR="00AF60F8" w:rsidRPr="00AF60F8" w:rsidTr="00AF60F8">
        <w:tc>
          <w:tcPr>
            <w:tcW w:w="1126"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238"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51"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81"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81"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86" w:type="dxa"/>
            <w:vMerge w:val="restart"/>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64"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972"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996"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01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937"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073"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813"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899"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r>
      <w:tr w:rsidR="00AF60F8" w:rsidRPr="00AF60F8" w:rsidTr="00AF60F8">
        <w:tc>
          <w:tcPr>
            <w:tcW w:w="1126"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238"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51"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81"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81"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86" w:type="dxa"/>
            <w:vMerge/>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164"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972"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996"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018"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937"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1073"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813"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c>
          <w:tcPr>
            <w:tcW w:w="899" w:type="dxa"/>
            <w:shd w:val="clear" w:color="auto" w:fill="FFFFFF"/>
          </w:tcPr>
          <w:p w:rsidR="00AF60F8" w:rsidRPr="00AF60F8" w:rsidRDefault="00AF60F8" w:rsidP="00AF60F8">
            <w:pPr>
              <w:spacing w:after="0" w:line="240" w:lineRule="auto"/>
              <w:jc w:val="center"/>
              <w:rPr>
                <w:rFonts w:ascii="Times New Roman" w:eastAsia="Times New Roman" w:hAnsi="Times New Roman" w:cs="Times New Roman"/>
                <w:bCs/>
                <w:color w:val="000000"/>
                <w:kern w:val="2"/>
                <w:sz w:val="24"/>
                <w:szCs w:val="24"/>
              </w:rPr>
            </w:pPr>
          </w:p>
        </w:tc>
      </w:tr>
    </w:tbl>
    <w:p w:rsidR="00AF60F8" w:rsidRPr="00AF60F8" w:rsidRDefault="00AF60F8" w:rsidP="00AF60F8">
      <w:pPr>
        <w:spacing w:after="0" w:line="240" w:lineRule="auto"/>
        <w:jc w:val="both"/>
        <w:outlineLvl w:val="3"/>
        <w:rPr>
          <w:rFonts w:ascii="Times New Roman" w:eastAsia="Times New Roman" w:hAnsi="Times New Roman" w:cs="Times New Roman"/>
          <w:bCs/>
          <w:color w:val="000000"/>
          <w:kern w:val="2"/>
          <w:sz w:val="24"/>
          <w:szCs w:val="24"/>
          <w:shd w:val="clear" w:color="auto" w:fill="FFFFFF"/>
        </w:rPr>
      </w:pPr>
    </w:p>
    <w:p w:rsidR="00AF60F8" w:rsidRPr="00AF60F8" w:rsidRDefault="00AF60F8" w:rsidP="00AF60F8">
      <w:pPr>
        <w:pageBreakBefore/>
        <w:spacing w:after="0" w:line="228"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lastRenderedPageBreak/>
        <w:t>3.2. Показатели, характеризующие объем работы</w:t>
      </w:r>
    </w:p>
    <w:p w:rsidR="00AF60F8" w:rsidRPr="00AF60F8" w:rsidRDefault="00AF60F8" w:rsidP="00AF60F8">
      <w:pPr>
        <w:spacing w:after="0" w:line="228" w:lineRule="auto"/>
        <w:outlineLvl w:val="3"/>
        <w:rPr>
          <w:rFonts w:ascii="Times New Roman" w:eastAsia="Times New Roman" w:hAnsi="Times New Roman" w:cs="Times New Roman"/>
          <w:bCs/>
          <w:color w:val="000000"/>
          <w:kern w:val="2"/>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4"/>
        <w:gridCol w:w="898"/>
        <w:gridCol w:w="688"/>
        <w:gridCol w:w="687"/>
        <w:gridCol w:w="826"/>
        <w:gridCol w:w="962"/>
        <w:gridCol w:w="960"/>
        <w:gridCol w:w="826"/>
        <w:gridCol w:w="687"/>
        <w:gridCol w:w="825"/>
        <w:gridCol w:w="962"/>
        <w:gridCol w:w="826"/>
        <w:gridCol w:w="825"/>
        <w:gridCol w:w="827"/>
        <w:gridCol w:w="824"/>
        <w:gridCol w:w="827"/>
        <w:gridCol w:w="688"/>
        <w:gridCol w:w="687"/>
      </w:tblGrid>
      <w:tr w:rsidR="00AF60F8" w:rsidRPr="00AF60F8" w:rsidTr="00AF60F8">
        <w:tc>
          <w:tcPr>
            <w:tcW w:w="1066"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proofErr w:type="spellStart"/>
            <w:r w:rsidRPr="00AF60F8">
              <w:rPr>
                <w:rFonts w:ascii="Times New Roman" w:eastAsia="Times New Roman" w:hAnsi="Times New Roman" w:cs="Times New Roman"/>
                <w:bCs/>
                <w:color w:val="000000"/>
                <w:kern w:val="2"/>
                <w:sz w:val="24"/>
                <w:szCs w:val="24"/>
              </w:rPr>
              <w:t>Уникаль-ный</w:t>
            </w:r>
            <w:proofErr w:type="spellEnd"/>
            <w:r w:rsidRPr="00AF60F8">
              <w:rPr>
                <w:rFonts w:ascii="Times New Roman" w:eastAsia="Times New Roman" w:hAnsi="Times New Roman" w:cs="Times New Roman"/>
                <w:bCs/>
                <w:color w:val="000000"/>
                <w:kern w:val="2"/>
                <w:sz w:val="24"/>
                <w:szCs w:val="24"/>
              </w:rPr>
              <w:t xml:space="preserve"> номер </w:t>
            </w:r>
            <w:proofErr w:type="spellStart"/>
            <w:r w:rsidRPr="00AF60F8">
              <w:rPr>
                <w:rFonts w:ascii="Times New Roman" w:eastAsia="Times New Roman" w:hAnsi="Times New Roman" w:cs="Times New Roman"/>
                <w:bCs/>
                <w:color w:val="000000"/>
                <w:kern w:val="2"/>
                <w:sz w:val="24"/>
                <w:szCs w:val="24"/>
              </w:rPr>
              <w:t>реестро</w:t>
            </w:r>
            <w:proofErr w:type="spellEnd"/>
            <w:r w:rsidRPr="00AF60F8">
              <w:rPr>
                <w:rFonts w:ascii="Times New Roman" w:eastAsia="Times New Roman" w:hAnsi="Times New Roman" w:cs="Times New Roman"/>
                <w:bCs/>
                <w:color w:val="000000"/>
                <w:kern w:val="2"/>
                <w:sz w:val="24"/>
                <w:szCs w:val="24"/>
              </w:rPr>
              <w:t>-вой записи</w:t>
            </w:r>
          </w:p>
        </w:tc>
        <w:tc>
          <w:tcPr>
            <w:tcW w:w="2343" w:type="dxa"/>
            <w:gridSpan w:val="3"/>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Показатель, </w:t>
            </w:r>
          </w:p>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характеризующий содержание </w:t>
            </w:r>
          </w:p>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работы (по справочникам)</w:t>
            </w:r>
          </w:p>
        </w:tc>
        <w:tc>
          <w:tcPr>
            <w:tcW w:w="1843" w:type="dxa"/>
            <w:gridSpan w:val="2"/>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Показатель, характеризующий условия (формы) выполнения работы (по справочникам)</w:t>
            </w:r>
          </w:p>
        </w:tc>
        <w:tc>
          <w:tcPr>
            <w:tcW w:w="3399" w:type="dxa"/>
            <w:gridSpan w:val="4"/>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Показатель объема работы</w:t>
            </w:r>
          </w:p>
        </w:tc>
        <w:tc>
          <w:tcPr>
            <w:tcW w:w="2693" w:type="dxa"/>
            <w:gridSpan w:val="3"/>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Значение показателя </w:t>
            </w:r>
          </w:p>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объема работы</w:t>
            </w:r>
          </w:p>
        </w:tc>
        <w:tc>
          <w:tcPr>
            <w:tcW w:w="2553" w:type="dxa"/>
            <w:gridSpan w:val="3"/>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Размер платы </w:t>
            </w:r>
          </w:p>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(цена, тариф)</w:t>
            </w:r>
            <w:r w:rsidRPr="00AF60F8">
              <w:rPr>
                <w:rFonts w:ascii="Times New Roman" w:eastAsia="Times New Roman" w:hAnsi="Times New Roman" w:cs="Times New Roman"/>
                <w:bCs/>
                <w:color w:val="000000"/>
                <w:kern w:val="2"/>
                <w:sz w:val="24"/>
                <w:szCs w:val="24"/>
                <w:vertAlign w:val="superscript"/>
              </w:rPr>
              <w:t>7</w:t>
            </w:r>
          </w:p>
        </w:tc>
        <w:tc>
          <w:tcPr>
            <w:tcW w:w="1417" w:type="dxa"/>
            <w:gridSpan w:val="2"/>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Допустимые (возможные) отклонения от </w:t>
            </w:r>
            <w:proofErr w:type="spellStart"/>
            <w:r w:rsidRPr="00AF60F8">
              <w:rPr>
                <w:rFonts w:ascii="Times New Roman" w:eastAsia="Times New Roman" w:hAnsi="Times New Roman" w:cs="Times New Roman"/>
                <w:bCs/>
                <w:color w:val="000000"/>
                <w:kern w:val="2"/>
                <w:sz w:val="24"/>
                <w:szCs w:val="24"/>
              </w:rPr>
              <w:t>установ</w:t>
            </w:r>
            <w:proofErr w:type="spellEnd"/>
            <w:r w:rsidRPr="00AF60F8">
              <w:rPr>
                <w:rFonts w:ascii="Times New Roman" w:eastAsia="Times New Roman" w:hAnsi="Times New Roman" w:cs="Times New Roman"/>
                <w:bCs/>
                <w:color w:val="000000"/>
                <w:kern w:val="2"/>
                <w:sz w:val="24"/>
                <w:szCs w:val="24"/>
              </w:rPr>
              <w:t>-ленных показателей объема работы</w:t>
            </w:r>
            <w:r w:rsidRPr="00AF60F8">
              <w:rPr>
                <w:rFonts w:ascii="Times New Roman" w:eastAsia="Times New Roman" w:hAnsi="Times New Roman" w:cs="Times New Roman"/>
                <w:bCs/>
                <w:color w:val="000000"/>
                <w:kern w:val="2"/>
                <w:sz w:val="24"/>
                <w:szCs w:val="24"/>
                <w:vertAlign w:val="superscript"/>
              </w:rPr>
              <w:t>6</w:t>
            </w:r>
          </w:p>
        </w:tc>
      </w:tr>
      <w:tr w:rsidR="00AF60F8" w:rsidRPr="00AF60F8" w:rsidTr="00AF60F8">
        <w:tc>
          <w:tcPr>
            <w:tcW w:w="1066"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2343" w:type="dxa"/>
            <w:gridSpan w:val="3"/>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1843" w:type="dxa"/>
            <w:gridSpan w:val="2"/>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0" w:type="dxa"/>
            <w:vMerge w:val="restart"/>
            <w:shd w:val="clear" w:color="auto" w:fill="FFFFFF"/>
          </w:tcPr>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w:t>
            </w:r>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w:t>
            </w:r>
            <w:proofErr w:type="spellEnd"/>
            <w:r w:rsidRPr="00AF60F8">
              <w:rPr>
                <w:rFonts w:ascii="Times New Roman" w:eastAsia="Times New Roman" w:hAnsi="Times New Roman" w:cs="Times New Roman"/>
                <w:color w:val="000000"/>
                <w:kern w:val="2"/>
                <w:sz w:val="24"/>
                <w:szCs w:val="24"/>
              </w:rPr>
              <w:t>-но-</w:t>
            </w:r>
          </w:p>
          <w:p w:rsidR="00AF60F8" w:rsidRPr="00AF60F8" w:rsidRDefault="00AF60F8" w:rsidP="00AF60F8">
            <w:pPr>
              <w:spacing w:after="0" w:line="228" w:lineRule="auto"/>
              <w:jc w:val="center"/>
              <w:outlineLvl w:val="3"/>
              <w:rPr>
                <w:rFonts w:ascii="Times New Roman" w:eastAsia="Times New Roman" w:hAnsi="Times New Roman" w:cs="Times New Roman"/>
                <w:b/>
                <w:bCs/>
                <w:kern w:val="2"/>
                <w:sz w:val="24"/>
                <w:szCs w:val="24"/>
              </w:rPr>
            </w:pPr>
            <w:proofErr w:type="spellStart"/>
            <w:r w:rsidRPr="00AF60F8">
              <w:rPr>
                <w:rFonts w:ascii="Times New Roman" w:eastAsia="Times New Roman" w:hAnsi="Times New Roman" w:cs="Times New Roman"/>
                <w:color w:val="000000"/>
                <w:kern w:val="2"/>
                <w:sz w:val="24"/>
                <w:szCs w:val="24"/>
              </w:rPr>
              <w:t>вание</w:t>
            </w:r>
            <w:proofErr w:type="spellEnd"/>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теля)</w:t>
            </w:r>
            <w:r w:rsidRPr="00AF60F8">
              <w:rPr>
                <w:rFonts w:ascii="Times New Roman" w:eastAsia="Times New Roman" w:hAnsi="Times New Roman" w:cs="Times New Roman"/>
                <w:color w:val="000000"/>
                <w:kern w:val="2"/>
                <w:sz w:val="24"/>
                <w:szCs w:val="24"/>
                <w:vertAlign w:val="superscript"/>
              </w:rPr>
              <w:t>4</w:t>
            </w:r>
          </w:p>
        </w:tc>
        <w:tc>
          <w:tcPr>
            <w:tcW w:w="1559" w:type="dxa"/>
            <w:gridSpan w:val="2"/>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Единица </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 xml:space="preserve">измерения </w:t>
            </w:r>
          </w:p>
        </w:tc>
        <w:tc>
          <w:tcPr>
            <w:tcW w:w="850"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Описа-ние</w:t>
            </w:r>
            <w:proofErr w:type="spellEnd"/>
            <w:r w:rsidRPr="00AF60F8">
              <w:rPr>
                <w:rFonts w:ascii="Times New Roman" w:eastAsia="Times New Roman" w:hAnsi="Times New Roman" w:cs="Times New Roman"/>
                <w:bCs/>
                <w:color w:val="000000"/>
                <w:kern w:val="2"/>
                <w:sz w:val="24"/>
                <w:szCs w:val="24"/>
              </w:rPr>
              <w:t xml:space="preserve"> работы</w:t>
            </w:r>
          </w:p>
        </w:tc>
        <w:tc>
          <w:tcPr>
            <w:tcW w:w="992"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20__ год (</w:t>
            </w:r>
            <w:proofErr w:type="spellStart"/>
            <w:r w:rsidRPr="00AF60F8">
              <w:rPr>
                <w:rFonts w:ascii="Times New Roman" w:eastAsia="Times New Roman" w:hAnsi="Times New Roman" w:cs="Times New Roman"/>
                <w:bCs/>
                <w:color w:val="000000"/>
                <w:kern w:val="2"/>
                <w:sz w:val="24"/>
                <w:szCs w:val="24"/>
              </w:rPr>
              <w:t>очеред</w:t>
            </w:r>
            <w:proofErr w:type="spellEnd"/>
            <w:r w:rsidRPr="00AF60F8">
              <w:rPr>
                <w:rFonts w:ascii="Times New Roman" w:eastAsia="Times New Roman" w:hAnsi="Times New Roman" w:cs="Times New Roman"/>
                <w:bCs/>
                <w:color w:val="000000"/>
                <w:kern w:val="2"/>
                <w:sz w:val="24"/>
                <w:szCs w:val="24"/>
              </w:rPr>
              <w:t xml:space="preserve">-ной </w:t>
            </w:r>
            <w:proofErr w:type="spellStart"/>
            <w:r w:rsidRPr="00AF60F8">
              <w:rPr>
                <w:rFonts w:ascii="Times New Roman" w:eastAsia="Times New Roman" w:hAnsi="Times New Roman" w:cs="Times New Roman"/>
                <w:bCs/>
                <w:color w:val="000000"/>
                <w:kern w:val="2"/>
                <w:sz w:val="24"/>
                <w:szCs w:val="24"/>
              </w:rPr>
              <w:t>финан-совый</w:t>
            </w:r>
            <w:proofErr w:type="spellEnd"/>
            <w:r w:rsidRPr="00AF60F8">
              <w:rPr>
                <w:rFonts w:ascii="Times New Roman" w:eastAsia="Times New Roman" w:hAnsi="Times New Roman" w:cs="Times New Roman"/>
                <w:bCs/>
                <w:color w:val="000000"/>
                <w:kern w:val="2"/>
                <w:sz w:val="24"/>
                <w:szCs w:val="24"/>
              </w:rPr>
              <w:t xml:space="preserve"> год)</w:t>
            </w:r>
          </w:p>
        </w:tc>
        <w:tc>
          <w:tcPr>
            <w:tcW w:w="851"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20__ год </w:t>
            </w:r>
          </w:p>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(1-й год </w:t>
            </w:r>
            <w:proofErr w:type="spellStart"/>
            <w:r w:rsidRPr="00AF60F8">
              <w:rPr>
                <w:rFonts w:ascii="Times New Roman" w:eastAsia="Times New Roman" w:hAnsi="Times New Roman" w:cs="Times New Roman"/>
                <w:bCs/>
                <w:color w:val="000000"/>
                <w:kern w:val="2"/>
                <w:sz w:val="24"/>
                <w:szCs w:val="24"/>
              </w:rPr>
              <w:t>плано</w:t>
            </w:r>
            <w:proofErr w:type="spellEnd"/>
            <w:r w:rsidRPr="00AF60F8">
              <w:rPr>
                <w:rFonts w:ascii="Times New Roman" w:eastAsia="Times New Roman" w:hAnsi="Times New Roman" w:cs="Times New Roman"/>
                <w:bCs/>
                <w:color w:val="000000"/>
                <w:kern w:val="2"/>
                <w:sz w:val="24"/>
                <w:szCs w:val="24"/>
              </w:rPr>
              <w:t>-</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вого</w:t>
            </w:r>
            <w:proofErr w:type="spellEnd"/>
            <w:r w:rsidRPr="00AF60F8">
              <w:rPr>
                <w:rFonts w:ascii="Times New Roman" w:eastAsia="Times New Roman" w:hAnsi="Times New Roman" w:cs="Times New Roman"/>
                <w:bCs/>
                <w:color w:val="000000"/>
                <w:kern w:val="2"/>
                <w:sz w:val="24"/>
                <w:szCs w:val="24"/>
              </w:rPr>
              <w:t xml:space="preserve"> </w:t>
            </w:r>
            <w:r w:rsidRPr="00AF60F8">
              <w:rPr>
                <w:rFonts w:ascii="Times New Roman" w:eastAsia="Times New Roman" w:hAnsi="Times New Roman" w:cs="Times New Roman"/>
                <w:bCs/>
                <w:color w:val="000000"/>
                <w:spacing w:val="-12"/>
                <w:kern w:val="2"/>
                <w:sz w:val="24"/>
                <w:szCs w:val="24"/>
              </w:rPr>
              <w:t>периода)</w:t>
            </w:r>
          </w:p>
        </w:tc>
        <w:tc>
          <w:tcPr>
            <w:tcW w:w="850"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20__ год </w:t>
            </w:r>
          </w:p>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(2-й год </w:t>
            </w:r>
            <w:proofErr w:type="spellStart"/>
            <w:r w:rsidRPr="00AF60F8">
              <w:rPr>
                <w:rFonts w:ascii="Times New Roman" w:eastAsia="Times New Roman" w:hAnsi="Times New Roman" w:cs="Times New Roman"/>
                <w:bCs/>
                <w:color w:val="000000"/>
                <w:kern w:val="2"/>
                <w:sz w:val="24"/>
                <w:szCs w:val="24"/>
              </w:rPr>
              <w:t>плано</w:t>
            </w:r>
            <w:proofErr w:type="spellEnd"/>
            <w:r w:rsidRPr="00AF60F8">
              <w:rPr>
                <w:rFonts w:ascii="Times New Roman" w:eastAsia="Times New Roman" w:hAnsi="Times New Roman" w:cs="Times New Roman"/>
                <w:bCs/>
                <w:color w:val="000000"/>
                <w:kern w:val="2"/>
                <w:sz w:val="24"/>
                <w:szCs w:val="24"/>
              </w:rPr>
              <w:t>-</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вого</w:t>
            </w:r>
            <w:proofErr w:type="spellEnd"/>
            <w:r w:rsidRPr="00AF60F8">
              <w:rPr>
                <w:rFonts w:ascii="Times New Roman" w:eastAsia="Times New Roman" w:hAnsi="Times New Roman" w:cs="Times New Roman"/>
                <w:bCs/>
                <w:color w:val="000000"/>
                <w:kern w:val="2"/>
                <w:sz w:val="24"/>
                <w:szCs w:val="24"/>
              </w:rPr>
              <w:t xml:space="preserve"> </w:t>
            </w:r>
            <w:r w:rsidRPr="00AF60F8">
              <w:rPr>
                <w:rFonts w:ascii="Times New Roman" w:eastAsia="Times New Roman" w:hAnsi="Times New Roman" w:cs="Times New Roman"/>
                <w:bCs/>
                <w:color w:val="000000"/>
                <w:spacing w:val="-24"/>
                <w:kern w:val="2"/>
                <w:sz w:val="24"/>
                <w:szCs w:val="24"/>
              </w:rPr>
              <w:t>периода)</w:t>
            </w:r>
          </w:p>
        </w:tc>
        <w:tc>
          <w:tcPr>
            <w:tcW w:w="852"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20__ год (</w:t>
            </w:r>
            <w:proofErr w:type="spellStart"/>
            <w:r w:rsidRPr="00AF60F8">
              <w:rPr>
                <w:rFonts w:ascii="Times New Roman" w:eastAsia="Times New Roman" w:hAnsi="Times New Roman" w:cs="Times New Roman"/>
                <w:bCs/>
                <w:color w:val="000000"/>
                <w:kern w:val="2"/>
                <w:sz w:val="24"/>
                <w:szCs w:val="24"/>
              </w:rPr>
              <w:t>очере-дной</w:t>
            </w:r>
            <w:proofErr w:type="spellEnd"/>
            <w:r w:rsidRPr="00AF60F8">
              <w:rPr>
                <w:rFonts w:ascii="Times New Roman" w:eastAsia="Times New Roman" w:hAnsi="Times New Roman" w:cs="Times New Roman"/>
                <w:bCs/>
                <w:color w:val="000000"/>
                <w:kern w:val="2"/>
                <w:sz w:val="24"/>
                <w:szCs w:val="24"/>
              </w:rPr>
              <w:t xml:space="preserve"> </w:t>
            </w:r>
            <w:proofErr w:type="spellStart"/>
            <w:r w:rsidRPr="00AF60F8">
              <w:rPr>
                <w:rFonts w:ascii="Times New Roman" w:eastAsia="Times New Roman" w:hAnsi="Times New Roman" w:cs="Times New Roman"/>
                <w:bCs/>
                <w:color w:val="000000"/>
                <w:kern w:val="2"/>
                <w:sz w:val="24"/>
                <w:szCs w:val="24"/>
              </w:rPr>
              <w:t>финан</w:t>
            </w:r>
            <w:proofErr w:type="spellEnd"/>
            <w:r w:rsidRPr="00AF60F8">
              <w:rPr>
                <w:rFonts w:ascii="Times New Roman" w:eastAsia="Times New Roman" w:hAnsi="Times New Roman" w:cs="Times New Roman"/>
                <w:bCs/>
                <w:color w:val="000000"/>
                <w:kern w:val="2"/>
                <w:sz w:val="24"/>
                <w:szCs w:val="24"/>
              </w:rPr>
              <w:t>-</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совый</w:t>
            </w:r>
            <w:proofErr w:type="spellEnd"/>
            <w:r w:rsidRPr="00AF60F8">
              <w:rPr>
                <w:rFonts w:ascii="Times New Roman" w:eastAsia="Times New Roman" w:hAnsi="Times New Roman" w:cs="Times New Roman"/>
                <w:bCs/>
                <w:color w:val="000000"/>
                <w:kern w:val="2"/>
                <w:sz w:val="24"/>
                <w:szCs w:val="24"/>
              </w:rPr>
              <w:t xml:space="preserve"> год)</w:t>
            </w:r>
          </w:p>
        </w:tc>
        <w:tc>
          <w:tcPr>
            <w:tcW w:w="849"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20__ год </w:t>
            </w:r>
          </w:p>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(1-й год </w:t>
            </w:r>
            <w:proofErr w:type="spellStart"/>
            <w:r w:rsidRPr="00AF60F8">
              <w:rPr>
                <w:rFonts w:ascii="Times New Roman" w:eastAsia="Times New Roman" w:hAnsi="Times New Roman" w:cs="Times New Roman"/>
                <w:bCs/>
                <w:color w:val="000000"/>
                <w:kern w:val="2"/>
                <w:sz w:val="24"/>
                <w:szCs w:val="24"/>
              </w:rPr>
              <w:t>плано</w:t>
            </w:r>
            <w:proofErr w:type="spellEnd"/>
            <w:r w:rsidRPr="00AF60F8">
              <w:rPr>
                <w:rFonts w:ascii="Times New Roman" w:eastAsia="Times New Roman" w:hAnsi="Times New Roman" w:cs="Times New Roman"/>
                <w:bCs/>
                <w:color w:val="000000"/>
                <w:kern w:val="2"/>
                <w:sz w:val="24"/>
                <w:szCs w:val="24"/>
              </w:rPr>
              <w:t>-</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вого</w:t>
            </w:r>
            <w:proofErr w:type="spellEnd"/>
            <w:r w:rsidRPr="00AF60F8">
              <w:rPr>
                <w:rFonts w:ascii="Times New Roman" w:eastAsia="Times New Roman" w:hAnsi="Times New Roman" w:cs="Times New Roman"/>
                <w:bCs/>
                <w:color w:val="000000"/>
                <w:kern w:val="2"/>
                <w:sz w:val="24"/>
                <w:szCs w:val="24"/>
              </w:rPr>
              <w:t xml:space="preserve"> </w:t>
            </w:r>
            <w:r w:rsidRPr="00AF60F8">
              <w:rPr>
                <w:rFonts w:ascii="Times New Roman" w:eastAsia="Times New Roman" w:hAnsi="Times New Roman" w:cs="Times New Roman"/>
                <w:bCs/>
                <w:color w:val="000000"/>
                <w:spacing w:val="-14"/>
                <w:kern w:val="2"/>
                <w:sz w:val="24"/>
                <w:szCs w:val="24"/>
              </w:rPr>
              <w:t>периода)</w:t>
            </w:r>
          </w:p>
        </w:tc>
        <w:tc>
          <w:tcPr>
            <w:tcW w:w="852"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20__ год </w:t>
            </w:r>
          </w:p>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(2-й год </w:t>
            </w:r>
            <w:proofErr w:type="spellStart"/>
            <w:r w:rsidRPr="00AF60F8">
              <w:rPr>
                <w:rFonts w:ascii="Times New Roman" w:eastAsia="Times New Roman" w:hAnsi="Times New Roman" w:cs="Times New Roman"/>
                <w:bCs/>
                <w:color w:val="000000"/>
                <w:kern w:val="2"/>
                <w:sz w:val="24"/>
                <w:szCs w:val="24"/>
              </w:rPr>
              <w:t>плано</w:t>
            </w:r>
            <w:proofErr w:type="spellEnd"/>
            <w:r w:rsidRPr="00AF60F8">
              <w:rPr>
                <w:rFonts w:ascii="Times New Roman" w:eastAsia="Times New Roman" w:hAnsi="Times New Roman" w:cs="Times New Roman"/>
                <w:bCs/>
                <w:color w:val="000000"/>
                <w:kern w:val="2"/>
                <w:sz w:val="24"/>
                <w:szCs w:val="24"/>
              </w:rPr>
              <w:t>-</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вого</w:t>
            </w:r>
            <w:proofErr w:type="spellEnd"/>
            <w:r w:rsidRPr="00AF60F8">
              <w:rPr>
                <w:rFonts w:ascii="Times New Roman" w:eastAsia="Times New Roman" w:hAnsi="Times New Roman" w:cs="Times New Roman"/>
                <w:bCs/>
                <w:color w:val="000000"/>
                <w:kern w:val="2"/>
                <w:sz w:val="24"/>
                <w:szCs w:val="24"/>
              </w:rPr>
              <w:t xml:space="preserve"> </w:t>
            </w:r>
            <w:r w:rsidRPr="00AF60F8">
              <w:rPr>
                <w:rFonts w:ascii="Times New Roman" w:eastAsia="Times New Roman" w:hAnsi="Times New Roman" w:cs="Times New Roman"/>
                <w:bCs/>
                <w:color w:val="000000"/>
                <w:spacing w:val="-16"/>
                <w:kern w:val="2"/>
                <w:sz w:val="24"/>
                <w:szCs w:val="24"/>
              </w:rPr>
              <w:t>периода)</w:t>
            </w:r>
          </w:p>
        </w:tc>
        <w:tc>
          <w:tcPr>
            <w:tcW w:w="1417" w:type="dxa"/>
            <w:gridSpan w:val="2"/>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p>
        </w:tc>
      </w:tr>
      <w:tr w:rsidR="00AF60F8" w:rsidRPr="00AF60F8" w:rsidTr="00AF60F8">
        <w:tc>
          <w:tcPr>
            <w:tcW w:w="1066"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26" w:type="dxa"/>
            <w:shd w:val="clear" w:color="auto" w:fill="FFFFFF"/>
          </w:tcPr>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w:t>
            </w:r>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w:t>
            </w:r>
            <w:proofErr w:type="spellEnd"/>
            <w:r w:rsidRPr="00AF60F8">
              <w:rPr>
                <w:rFonts w:ascii="Times New Roman" w:eastAsia="Times New Roman" w:hAnsi="Times New Roman" w:cs="Times New Roman"/>
                <w:color w:val="000000"/>
                <w:kern w:val="2"/>
                <w:sz w:val="24"/>
                <w:szCs w:val="24"/>
              </w:rPr>
              <w:t>-</w:t>
            </w:r>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нова-</w:t>
            </w:r>
          </w:p>
          <w:p w:rsidR="00AF60F8" w:rsidRPr="00AF60F8" w:rsidRDefault="00AF60F8" w:rsidP="00AF60F8">
            <w:pPr>
              <w:spacing w:after="0" w:line="228" w:lineRule="auto"/>
              <w:jc w:val="center"/>
              <w:outlineLvl w:val="3"/>
              <w:rPr>
                <w:rFonts w:ascii="Times New Roman" w:eastAsia="Times New Roman" w:hAnsi="Times New Roman" w:cs="Times New Roman"/>
                <w:b/>
                <w:bCs/>
                <w:kern w:val="2"/>
                <w:sz w:val="24"/>
                <w:szCs w:val="24"/>
              </w:rPr>
            </w:pPr>
            <w:proofErr w:type="spellStart"/>
            <w:r w:rsidRPr="00AF60F8">
              <w:rPr>
                <w:rFonts w:ascii="Times New Roman" w:eastAsia="Times New Roman" w:hAnsi="Times New Roman" w:cs="Times New Roman"/>
                <w:color w:val="000000"/>
                <w:kern w:val="2"/>
                <w:sz w:val="24"/>
                <w:szCs w:val="24"/>
              </w:rPr>
              <w:t>ние</w:t>
            </w:r>
            <w:proofErr w:type="spellEnd"/>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w:t>
            </w:r>
          </w:p>
          <w:p w:rsidR="00AF60F8" w:rsidRPr="00AF60F8" w:rsidRDefault="00AF60F8" w:rsidP="00AF60F8">
            <w:pPr>
              <w:spacing w:after="0" w:line="228"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теля)</w:t>
            </w:r>
            <w:r w:rsidRPr="00AF60F8">
              <w:rPr>
                <w:rFonts w:ascii="Times New Roman" w:eastAsia="Times New Roman" w:hAnsi="Times New Roman" w:cs="Times New Roman"/>
                <w:color w:val="000000"/>
                <w:kern w:val="2"/>
                <w:sz w:val="24"/>
                <w:szCs w:val="24"/>
                <w:vertAlign w:val="superscript"/>
              </w:rPr>
              <w:t>4</w:t>
            </w:r>
          </w:p>
        </w:tc>
        <w:tc>
          <w:tcPr>
            <w:tcW w:w="709" w:type="dxa"/>
            <w:shd w:val="clear" w:color="auto" w:fill="FFFFFF"/>
          </w:tcPr>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w:t>
            </w:r>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w:t>
            </w:r>
            <w:proofErr w:type="spellEnd"/>
            <w:r w:rsidRPr="00AF60F8">
              <w:rPr>
                <w:rFonts w:ascii="Times New Roman" w:eastAsia="Times New Roman" w:hAnsi="Times New Roman" w:cs="Times New Roman"/>
                <w:color w:val="000000"/>
                <w:kern w:val="2"/>
                <w:sz w:val="24"/>
                <w:szCs w:val="24"/>
              </w:rPr>
              <w:t>-</w:t>
            </w:r>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нова</w:t>
            </w:r>
          </w:p>
          <w:p w:rsidR="00AF60F8" w:rsidRPr="00AF60F8" w:rsidRDefault="00AF60F8" w:rsidP="00AF60F8">
            <w:pPr>
              <w:spacing w:after="0" w:line="228" w:lineRule="auto"/>
              <w:jc w:val="center"/>
              <w:outlineLvl w:val="3"/>
              <w:rPr>
                <w:rFonts w:ascii="Times New Roman" w:eastAsia="Times New Roman" w:hAnsi="Times New Roman" w:cs="Times New Roman"/>
                <w:b/>
                <w:bCs/>
                <w:kern w:val="2"/>
                <w:sz w:val="24"/>
                <w:szCs w:val="24"/>
              </w:rPr>
            </w:pPr>
            <w:proofErr w:type="spellStart"/>
            <w:r w:rsidRPr="00AF60F8">
              <w:rPr>
                <w:rFonts w:ascii="Times New Roman" w:eastAsia="Times New Roman" w:hAnsi="Times New Roman" w:cs="Times New Roman"/>
                <w:color w:val="000000"/>
                <w:kern w:val="2"/>
                <w:sz w:val="24"/>
                <w:szCs w:val="24"/>
              </w:rPr>
              <w:t>ние</w:t>
            </w:r>
            <w:proofErr w:type="spellEnd"/>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w:t>
            </w:r>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теля)</w:t>
            </w:r>
            <w:r w:rsidRPr="00AF60F8">
              <w:rPr>
                <w:rFonts w:ascii="Times New Roman" w:eastAsia="Times New Roman" w:hAnsi="Times New Roman" w:cs="Times New Roman"/>
                <w:color w:val="000000"/>
                <w:kern w:val="2"/>
                <w:sz w:val="24"/>
                <w:szCs w:val="24"/>
                <w:vertAlign w:val="superscript"/>
              </w:rPr>
              <w:t>4</w:t>
            </w:r>
          </w:p>
        </w:tc>
        <w:tc>
          <w:tcPr>
            <w:tcW w:w="708" w:type="dxa"/>
            <w:shd w:val="clear" w:color="auto" w:fill="FFFFFF"/>
          </w:tcPr>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w:t>
            </w:r>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w:t>
            </w:r>
            <w:proofErr w:type="spellEnd"/>
            <w:r w:rsidRPr="00AF60F8">
              <w:rPr>
                <w:rFonts w:ascii="Times New Roman" w:eastAsia="Times New Roman" w:hAnsi="Times New Roman" w:cs="Times New Roman"/>
                <w:color w:val="000000"/>
                <w:kern w:val="2"/>
                <w:sz w:val="24"/>
                <w:szCs w:val="24"/>
              </w:rPr>
              <w:t>-</w:t>
            </w:r>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нова-</w:t>
            </w:r>
          </w:p>
          <w:p w:rsidR="00AF60F8" w:rsidRPr="00AF60F8" w:rsidRDefault="00AF60F8" w:rsidP="00AF60F8">
            <w:pPr>
              <w:spacing w:after="0" w:line="228" w:lineRule="auto"/>
              <w:jc w:val="center"/>
              <w:outlineLvl w:val="3"/>
              <w:rPr>
                <w:rFonts w:ascii="Times New Roman" w:eastAsia="Times New Roman" w:hAnsi="Times New Roman" w:cs="Times New Roman"/>
                <w:b/>
                <w:bCs/>
                <w:kern w:val="2"/>
                <w:sz w:val="24"/>
                <w:szCs w:val="24"/>
              </w:rPr>
            </w:pPr>
            <w:proofErr w:type="spellStart"/>
            <w:r w:rsidRPr="00AF60F8">
              <w:rPr>
                <w:rFonts w:ascii="Times New Roman" w:eastAsia="Times New Roman" w:hAnsi="Times New Roman" w:cs="Times New Roman"/>
                <w:color w:val="000000"/>
                <w:kern w:val="2"/>
                <w:sz w:val="24"/>
                <w:szCs w:val="24"/>
              </w:rPr>
              <w:t>ние</w:t>
            </w:r>
            <w:proofErr w:type="spellEnd"/>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w:t>
            </w:r>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теля)</w:t>
            </w:r>
            <w:r w:rsidRPr="00AF60F8">
              <w:rPr>
                <w:rFonts w:ascii="Times New Roman" w:eastAsia="Times New Roman" w:hAnsi="Times New Roman" w:cs="Times New Roman"/>
                <w:color w:val="000000"/>
                <w:kern w:val="2"/>
                <w:sz w:val="24"/>
                <w:szCs w:val="24"/>
                <w:vertAlign w:val="superscript"/>
              </w:rPr>
              <w:t>4</w:t>
            </w:r>
          </w:p>
        </w:tc>
        <w:tc>
          <w:tcPr>
            <w:tcW w:w="851" w:type="dxa"/>
            <w:shd w:val="clear" w:color="auto" w:fill="FFFFFF"/>
          </w:tcPr>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w:t>
            </w:r>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w:t>
            </w:r>
            <w:proofErr w:type="spellEnd"/>
            <w:r w:rsidRPr="00AF60F8">
              <w:rPr>
                <w:rFonts w:ascii="Times New Roman" w:eastAsia="Times New Roman" w:hAnsi="Times New Roman" w:cs="Times New Roman"/>
                <w:color w:val="000000"/>
                <w:kern w:val="2"/>
                <w:sz w:val="24"/>
                <w:szCs w:val="24"/>
              </w:rPr>
              <w:t>-</w:t>
            </w:r>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нова-</w:t>
            </w:r>
          </w:p>
          <w:p w:rsidR="00AF60F8" w:rsidRPr="00AF60F8" w:rsidRDefault="00AF60F8" w:rsidP="00AF60F8">
            <w:pPr>
              <w:spacing w:after="0" w:line="228" w:lineRule="auto"/>
              <w:jc w:val="center"/>
              <w:outlineLvl w:val="3"/>
              <w:rPr>
                <w:rFonts w:ascii="Times New Roman" w:eastAsia="Times New Roman" w:hAnsi="Times New Roman" w:cs="Times New Roman"/>
                <w:b/>
                <w:bCs/>
                <w:kern w:val="2"/>
                <w:sz w:val="24"/>
                <w:szCs w:val="24"/>
              </w:rPr>
            </w:pPr>
            <w:proofErr w:type="spellStart"/>
            <w:r w:rsidRPr="00AF60F8">
              <w:rPr>
                <w:rFonts w:ascii="Times New Roman" w:eastAsia="Times New Roman" w:hAnsi="Times New Roman" w:cs="Times New Roman"/>
                <w:color w:val="000000"/>
                <w:kern w:val="2"/>
                <w:sz w:val="24"/>
                <w:szCs w:val="24"/>
              </w:rPr>
              <w:t>ние</w:t>
            </w:r>
            <w:proofErr w:type="spellEnd"/>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w:t>
            </w:r>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теля)</w:t>
            </w:r>
            <w:r w:rsidRPr="00AF60F8">
              <w:rPr>
                <w:rFonts w:ascii="Times New Roman" w:eastAsia="Times New Roman" w:hAnsi="Times New Roman" w:cs="Times New Roman"/>
                <w:color w:val="000000"/>
                <w:kern w:val="2"/>
                <w:sz w:val="24"/>
                <w:szCs w:val="24"/>
                <w:vertAlign w:val="superscript"/>
              </w:rPr>
              <w:t>4</w:t>
            </w:r>
          </w:p>
        </w:tc>
        <w:tc>
          <w:tcPr>
            <w:tcW w:w="992" w:type="dxa"/>
            <w:shd w:val="clear" w:color="auto" w:fill="FFFFFF"/>
          </w:tcPr>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w:t>
            </w:r>
          </w:p>
          <w:p w:rsidR="00AF60F8" w:rsidRPr="00AF60F8" w:rsidRDefault="00AF60F8" w:rsidP="00AF60F8">
            <w:pPr>
              <w:spacing w:after="0" w:line="228" w:lineRule="auto"/>
              <w:jc w:val="center"/>
              <w:outlineLvl w:val="3"/>
              <w:rPr>
                <w:rFonts w:ascii="Times New Roman" w:eastAsia="Times New Roman" w:hAnsi="Times New Roman" w:cs="Times New Roman"/>
                <w:b/>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показа-теля)</w:t>
            </w:r>
            <w:r w:rsidRPr="00AF60F8">
              <w:rPr>
                <w:rFonts w:ascii="Times New Roman" w:eastAsia="Times New Roman" w:hAnsi="Times New Roman" w:cs="Times New Roman"/>
                <w:color w:val="000000"/>
                <w:kern w:val="2"/>
                <w:sz w:val="24"/>
                <w:szCs w:val="24"/>
                <w:vertAlign w:val="superscript"/>
              </w:rPr>
              <w:t>4</w:t>
            </w:r>
          </w:p>
        </w:tc>
        <w:tc>
          <w:tcPr>
            <w:tcW w:w="990"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kern w:val="2"/>
                <w:sz w:val="24"/>
                <w:szCs w:val="24"/>
              </w:rPr>
            </w:pPr>
          </w:p>
        </w:tc>
        <w:tc>
          <w:tcPr>
            <w:tcW w:w="85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Наиме-нова-ние</w:t>
            </w:r>
            <w:r w:rsidRPr="00AF60F8">
              <w:rPr>
                <w:rFonts w:ascii="Times New Roman" w:eastAsia="Times New Roman" w:hAnsi="Times New Roman" w:cs="Times New Roman"/>
                <w:bCs/>
                <w:color w:val="000000"/>
                <w:kern w:val="2"/>
                <w:sz w:val="24"/>
                <w:szCs w:val="24"/>
                <w:vertAlign w:val="superscript"/>
              </w:rPr>
              <w:t>4</w:t>
            </w:r>
          </w:p>
        </w:tc>
        <w:tc>
          <w:tcPr>
            <w:tcW w:w="708" w:type="dxa"/>
            <w:shd w:val="clear" w:color="auto" w:fill="FFFFFF"/>
          </w:tcPr>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Код</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по </w:t>
            </w:r>
            <w:r w:rsidRPr="00AF60F8">
              <w:rPr>
                <w:rFonts w:ascii="Times New Roman" w:eastAsia="Times New Roman" w:hAnsi="Times New Roman" w:cs="Times New Roman"/>
                <w:color w:val="000000"/>
                <w:spacing w:val="-16"/>
                <w:kern w:val="2"/>
                <w:sz w:val="24"/>
                <w:szCs w:val="24"/>
              </w:rPr>
              <w:t>ОКЕИ</w:t>
            </w:r>
            <w:r w:rsidRPr="00AF60F8">
              <w:rPr>
                <w:rFonts w:ascii="Times New Roman" w:eastAsia="Times New Roman" w:hAnsi="Times New Roman" w:cs="Times New Roman"/>
                <w:color w:val="000000"/>
                <w:spacing w:val="-16"/>
                <w:kern w:val="2"/>
                <w:sz w:val="24"/>
                <w:szCs w:val="24"/>
                <w:vertAlign w:val="superscript"/>
              </w:rPr>
              <w:t>5</w:t>
            </w:r>
          </w:p>
        </w:tc>
        <w:tc>
          <w:tcPr>
            <w:tcW w:w="850"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2"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1"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0"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2"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49"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2"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709"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В про-цен-</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color w:val="000000"/>
                <w:kern w:val="2"/>
                <w:sz w:val="24"/>
                <w:szCs w:val="24"/>
              </w:rPr>
              <w:t>тах</w:t>
            </w:r>
            <w:proofErr w:type="spellEnd"/>
          </w:p>
        </w:tc>
        <w:tc>
          <w:tcPr>
            <w:tcW w:w="708"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В </w:t>
            </w:r>
            <w:proofErr w:type="spellStart"/>
            <w:r w:rsidRPr="00AF60F8">
              <w:rPr>
                <w:rFonts w:ascii="Times New Roman" w:eastAsia="Times New Roman" w:hAnsi="Times New Roman" w:cs="Times New Roman"/>
                <w:color w:val="000000"/>
                <w:kern w:val="2"/>
                <w:sz w:val="24"/>
                <w:szCs w:val="24"/>
              </w:rPr>
              <w:t>абсо</w:t>
            </w:r>
            <w:proofErr w:type="spellEnd"/>
            <w:r w:rsidRPr="00AF60F8">
              <w:rPr>
                <w:rFonts w:ascii="Times New Roman" w:eastAsia="Times New Roman" w:hAnsi="Times New Roman" w:cs="Times New Roman"/>
                <w:color w:val="000000"/>
                <w:kern w:val="2"/>
                <w:sz w:val="24"/>
                <w:szCs w:val="24"/>
              </w:rPr>
              <w:t>-лют-</w:t>
            </w:r>
            <w:proofErr w:type="spellStart"/>
            <w:r w:rsidRPr="00AF60F8">
              <w:rPr>
                <w:rFonts w:ascii="Times New Roman" w:eastAsia="Times New Roman" w:hAnsi="Times New Roman" w:cs="Times New Roman"/>
                <w:color w:val="000000"/>
                <w:kern w:val="2"/>
                <w:sz w:val="24"/>
                <w:szCs w:val="24"/>
              </w:rPr>
              <w:t>ных</w:t>
            </w:r>
            <w:proofErr w:type="spellEnd"/>
            <w:r w:rsidRPr="00AF60F8">
              <w:rPr>
                <w:rFonts w:ascii="Times New Roman" w:eastAsia="Times New Roman" w:hAnsi="Times New Roman" w:cs="Times New Roman"/>
                <w:color w:val="000000"/>
                <w:kern w:val="2"/>
                <w:sz w:val="24"/>
                <w:szCs w:val="24"/>
              </w:rPr>
              <w:t xml:space="preserve"> пока-</w:t>
            </w:r>
            <w:proofErr w:type="spellStart"/>
            <w:r w:rsidRPr="00AF60F8">
              <w:rPr>
                <w:rFonts w:ascii="Times New Roman" w:eastAsia="Times New Roman" w:hAnsi="Times New Roman" w:cs="Times New Roman"/>
                <w:color w:val="000000"/>
                <w:kern w:val="2"/>
                <w:sz w:val="24"/>
                <w:szCs w:val="24"/>
              </w:rPr>
              <w:t>зате</w:t>
            </w:r>
            <w:proofErr w:type="spellEnd"/>
            <w:r w:rsidRPr="00AF60F8">
              <w:rPr>
                <w:rFonts w:ascii="Times New Roman" w:eastAsia="Times New Roman" w:hAnsi="Times New Roman" w:cs="Times New Roman"/>
                <w:color w:val="000000"/>
                <w:kern w:val="2"/>
                <w:sz w:val="24"/>
                <w:szCs w:val="24"/>
              </w:rPr>
              <w:t>-лях</w:t>
            </w:r>
          </w:p>
        </w:tc>
      </w:tr>
      <w:tr w:rsidR="00AF60F8" w:rsidRPr="00AF60F8" w:rsidTr="00AF60F8">
        <w:tc>
          <w:tcPr>
            <w:tcW w:w="1066"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1</w:t>
            </w:r>
          </w:p>
        </w:tc>
        <w:tc>
          <w:tcPr>
            <w:tcW w:w="926"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2</w:t>
            </w:r>
          </w:p>
        </w:tc>
        <w:tc>
          <w:tcPr>
            <w:tcW w:w="709"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3</w:t>
            </w:r>
          </w:p>
        </w:tc>
        <w:tc>
          <w:tcPr>
            <w:tcW w:w="708"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4</w:t>
            </w:r>
          </w:p>
        </w:tc>
        <w:tc>
          <w:tcPr>
            <w:tcW w:w="85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5</w:t>
            </w:r>
          </w:p>
        </w:tc>
        <w:tc>
          <w:tcPr>
            <w:tcW w:w="992"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6</w:t>
            </w:r>
          </w:p>
        </w:tc>
        <w:tc>
          <w:tcPr>
            <w:tcW w:w="99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7</w:t>
            </w:r>
          </w:p>
        </w:tc>
        <w:tc>
          <w:tcPr>
            <w:tcW w:w="85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8</w:t>
            </w:r>
          </w:p>
        </w:tc>
        <w:tc>
          <w:tcPr>
            <w:tcW w:w="708"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9</w:t>
            </w: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10</w:t>
            </w:r>
          </w:p>
        </w:tc>
        <w:tc>
          <w:tcPr>
            <w:tcW w:w="992"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11</w:t>
            </w:r>
          </w:p>
        </w:tc>
        <w:tc>
          <w:tcPr>
            <w:tcW w:w="85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12</w:t>
            </w: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
                <w:color w:val="000000"/>
                <w:kern w:val="2"/>
                <w:sz w:val="24"/>
                <w:szCs w:val="24"/>
              </w:rPr>
            </w:pPr>
            <w:r w:rsidRPr="00AF60F8">
              <w:rPr>
                <w:rFonts w:ascii="Times New Roman" w:eastAsia="Times New Roman" w:hAnsi="Times New Roman" w:cs="Times New Roman"/>
                <w:bCs/>
                <w:color w:val="000000"/>
                <w:kern w:val="2"/>
                <w:sz w:val="24"/>
                <w:szCs w:val="24"/>
              </w:rPr>
              <w:t>13</w:t>
            </w:r>
          </w:p>
        </w:tc>
        <w:tc>
          <w:tcPr>
            <w:tcW w:w="852"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14</w:t>
            </w:r>
          </w:p>
        </w:tc>
        <w:tc>
          <w:tcPr>
            <w:tcW w:w="849"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15</w:t>
            </w:r>
          </w:p>
        </w:tc>
        <w:tc>
          <w:tcPr>
            <w:tcW w:w="852"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16</w:t>
            </w:r>
          </w:p>
        </w:tc>
        <w:tc>
          <w:tcPr>
            <w:tcW w:w="709"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17</w:t>
            </w:r>
          </w:p>
        </w:tc>
        <w:tc>
          <w:tcPr>
            <w:tcW w:w="708"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18</w:t>
            </w:r>
          </w:p>
        </w:tc>
      </w:tr>
      <w:tr w:rsidR="00AF60F8" w:rsidRPr="00AF60F8" w:rsidTr="00AF60F8">
        <w:tc>
          <w:tcPr>
            <w:tcW w:w="1066" w:type="dxa"/>
            <w:vMerge w:val="restart"/>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926" w:type="dxa"/>
            <w:vMerge w:val="restart"/>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9" w:type="dxa"/>
            <w:vMerge w:val="restart"/>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8" w:type="dxa"/>
            <w:vMerge w:val="restart"/>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1" w:type="dxa"/>
            <w:vMerge w:val="restart"/>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992" w:type="dxa"/>
            <w:vMerge w:val="restart"/>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990"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1"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8"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0"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992"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1"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0"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2"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49"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2"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9"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8"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r>
      <w:tr w:rsidR="00AF60F8" w:rsidRPr="00AF60F8" w:rsidTr="00AF60F8">
        <w:tc>
          <w:tcPr>
            <w:tcW w:w="1066" w:type="dxa"/>
            <w:vMerge/>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926" w:type="dxa"/>
            <w:vMerge/>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9" w:type="dxa"/>
            <w:vMerge/>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8" w:type="dxa"/>
            <w:vMerge/>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1" w:type="dxa"/>
            <w:vMerge/>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992" w:type="dxa"/>
            <w:vMerge/>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990"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1"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8"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0"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992"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1"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0"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2"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49"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2"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9"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8"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r>
      <w:tr w:rsidR="00AF60F8" w:rsidRPr="00AF60F8" w:rsidTr="00AF60F8">
        <w:tc>
          <w:tcPr>
            <w:tcW w:w="1066" w:type="dxa"/>
            <w:vMerge w:val="restart"/>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926" w:type="dxa"/>
            <w:vMerge w:val="restart"/>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9" w:type="dxa"/>
            <w:vMerge w:val="restart"/>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8" w:type="dxa"/>
            <w:vMerge w:val="restart"/>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1" w:type="dxa"/>
            <w:vMerge w:val="restart"/>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992" w:type="dxa"/>
            <w:vMerge w:val="restart"/>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990"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1"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8"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0"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992"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1"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0"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2"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49"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2"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9"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8"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r>
      <w:tr w:rsidR="00AF60F8" w:rsidRPr="00AF60F8" w:rsidTr="00AF60F8">
        <w:tc>
          <w:tcPr>
            <w:tcW w:w="1066" w:type="dxa"/>
            <w:vMerge/>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926" w:type="dxa"/>
            <w:vMerge/>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9" w:type="dxa"/>
            <w:vMerge/>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8" w:type="dxa"/>
            <w:vMerge/>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1" w:type="dxa"/>
            <w:vMerge/>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992" w:type="dxa"/>
            <w:vMerge/>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990"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1"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8"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0"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992"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1"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0"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2"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49"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852"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9"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c>
          <w:tcPr>
            <w:tcW w:w="708" w:type="dxa"/>
            <w:shd w:val="clear" w:color="auto" w:fill="FFFFFF"/>
          </w:tcPr>
          <w:p w:rsidR="00AF60F8" w:rsidRPr="00AF60F8" w:rsidRDefault="00AF60F8" w:rsidP="00AF60F8">
            <w:pPr>
              <w:spacing w:after="0" w:line="228" w:lineRule="auto"/>
              <w:rPr>
                <w:rFonts w:ascii="Times New Roman" w:eastAsia="Times New Roman" w:hAnsi="Times New Roman" w:cs="Times New Roman"/>
                <w:kern w:val="2"/>
                <w:sz w:val="24"/>
                <w:szCs w:val="24"/>
              </w:rPr>
            </w:pPr>
          </w:p>
        </w:tc>
      </w:tr>
    </w:tbl>
    <w:p w:rsidR="00AF60F8" w:rsidRPr="00AF60F8" w:rsidRDefault="00AF60F8" w:rsidP="00AF60F8">
      <w:pPr>
        <w:spacing w:after="0" w:line="228" w:lineRule="auto"/>
        <w:rPr>
          <w:rFonts w:ascii="Times New Roman" w:eastAsia="Times New Roman" w:hAnsi="Times New Roman" w:cs="Times New Roman"/>
          <w:color w:val="000000"/>
          <w:kern w:val="2"/>
          <w:sz w:val="24"/>
          <w:szCs w:val="24"/>
          <w:shd w:val="clear" w:color="auto" w:fill="FFFFFF"/>
        </w:rPr>
      </w:pPr>
    </w:p>
    <w:p w:rsidR="00AF60F8" w:rsidRPr="00AF60F8" w:rsidRDefault="00AF60F8" w:rsidP="00AF60F8">
      <w:pPr>
        <w:spacing w:after="0" w:line="228" w:lineRule="auto"/>
        <w:jc w:val="center"/>
        <w:outlineLvl w:val="3"/>
        <w:rPr>
          <w:rFonts w:ascii="Times New Roman" w:eastAsia="Times New Roman" w:hAnsi="Times New Roman" w:cs="Times New Roman"/>
          <w:bCs/>
          <w:color w:val="000000"/>
          <w:kern w:val="2"/>
          <w:sz w:val="24"/>
          <w:szCs w:val="24"/>
          <w:shd w:val="clear" w:color="auto" w:fill="FFFFFF"/>
          <w:vertAlign w:val="superscript"/>
        </w:rPr>
      </w:pPr>
      <w:r w:rsidRPr="00AF60F8">
        <w:rPr>
          <w:rFonts w:ascii="Times New Roman" w:eastAsia="Times New Roman" w:hAnsi="Times New Roman" w:cs="Times New Roman"/>
          <w:bCs/>
          <w:color w:val="000000"/>
          <w:kern w:val="2"/>
          <w:sz w:val="24"/>
          <w:szCs w:val="24"/>
          <w:shd w:val="clear" w:color="auto" w:fill="FFFFFF"/>
        </w:rPr>
        <w:t xml:space="preserve">ЧАСТЬ 3. Прочие сведения о </w:t>
      </w:r>
      <w:r w:rsidRPr="00AF60F8">
        <w:rPr>
          <w:rFonts w:ascii="Times New Roman" w:eastAsia="Times New Roman" w:hAnsi="Times New Roman" w:cs="Times New Roman"/>
          <w:color w:val="000000"/>
          <w:kern w:val="2"/>
          <w:sz w:val="24"/>
          <w:szCs w:val="24"/>
        </w:rPr>
        <w:t>муниципальном</w:t>
      </w:r>
      <w:r w:rsidRPr="00AF60F8">
        <w:rPr>
          <w:rFonts w:ascii="Times New Roman" w:eastAsia="Times New Roman" w:hAnsi="Times New Roman" w:cs="Times New Roman"/>
          <w:bCs/>
          <w:color w:val="000000"/>
          <w:kern w:val="2"/>
          <w:sz w:val="24"/>
          <w:szCs w:val="24"/>
          <w:shd w:val="clear" w:color="auto" w:fill="FFFFFF"/>
        </w:rPr>
        <w:t xml:space="preserve"> задании </w:t>
      </w:r>
      <w:r w:rsidRPr="00AF60F8">
        <w:rPr>
          <w:rFonts w:ascii="Times New Roman" w:eastAsia="Times New Roman" w:hAnsi="Times New Roman" w:cs="Times New Roman"/>
          <w:bCs/>
          <w:color w:val="000000"/>
          <w:kern w:val="2"/>
          <w:sz w:val="24"/>
          <w:szCs w:val="24"/>
          <w:shd w:val="clear" w:color="auto" w:fill="FFFFFF"/>
          <w:vertAlign w:val="superscript"/>
        </w:rPr>
        <w:t>9</w:t>
      </w:r>
    </w:p>
    <w:p w:rsidR="00AF60F8" w:rsidRPr="00AF60F8" w:rsidRDefault="00AF60F8" w:rsidP="00AF60F8">
      <w:pPr>
        <w:spacing w:after="0" w:line="228" w:lineRule="auto"/>
        <w:outlineLvl w:val="3"/>
        <w:rPr>
          <w:rFonts w:ascii="Times New Roman" w:eastAsia="Times New Roman" w:hAnsi="Times New Roman" w:cs="Times New Roman"/>
          <w:bCs/>
          <w:color w:val="000000"/>
          <w:kern w:val="2"/>
          <w:sz w:val="24"/>
          <w:szCs w:val="24"/>
          <w:shd w:val="clear" w:color="auto" w:fill="FFFFFF"/>
        </w:rPr>
      </w:pPr>
    </w:p>
    <w:p w:rsidR="00AF60F8" w:rsidRPr="00AF60F8" w:rsidRDefault="00AF60F8" w:rsidP="00AF60F8">
      <w:pPr>
        <w:spacing w:after="0" w:line="228"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 xml:space="preserve">1. Основания (условия и порядок) для досрочного прекращения выполнения </w:t>
      </w:r>
      <w:r w:rsidRPr="00AF60F8">
        <w:rPr>
          <w:rFonts w:ascii="Times New Roman" w:eastAsia="Times New Roman" w:hAnsi="Times New Roman" w:cs="Times New Roman"/>
          <w:color w:val="000000"/>
          <w:kern w:val="2"/>
          <w:sz w:val="24"/>
          <w:szCs w:val="24"/>
        </w:rPr>
        <w:t>муниципального</w:t>
      </w:r>
      <w:r w:rsidRPr="00AF60F8">
        <w:rPr>
          <w:rFonts w:ascii="Times New Roman" w:eastAsia="Times New Roman" w:hAnsi="Times New Roman" w:cs="Times New Roman"/>
          <w:bCs/>
          <w:color w:val="000000"/>
          <w:kern w:val="2"/>
          <w:sz w:val="24"/>
          <w:szCs w:val="24"/>
          <w:shd w:val="clear" w:color="auto" w:fill="FFFFFF"/>
        </w:rPr>
        <w:t xml:space="preserve"> задания _________________</w:t>
      </w:r>
    </w:p>
    <w:p w:rsidR="00AF60F8" w:rsidRPr="00AF60F8" w:rsidRDefault="00AF60F8" w:rsidP="00AF60F8">
      <w:pPr>
        <w:spacing w:after="0" w:line="228" w:lineRule="auto"/>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____________________________________________________________________________________________________________________________________________________________________________________________________________________</w:t>
      </w:r>
    </w:p>
    <w:p w:rsidR="00AF60F8" w:rsidRPr="00AF60F8" w:rsidRDefault="00AF60F8" w:rsidP="00AF60F8">
      <w:pPr>
        <w:spacing w:after="0" w:line="228" w:lineRule="auto"/>
        <w:rPr>
          <w:rFonts w:ascii="Times New Roman" w:eastAsia="Times New Roman" w:hAnsi="Times New Roman" w:cs="Times New Roman"/>
          <w:color w:val="000000"/>
          <w:kern w:val="2"/>
          <w:sz w:val="24"/>
          <w:szCs w:val="24"/>
          <w:shd w:val="clear" w:color="auto" w:fill="FFFFFF"/>
        </w:rPr>
      </w:pPr>
    </w:p>
    <w:p w:rsidR="00AF60F8" w:rsidRPr="00AF60F8" w:rsidRDefault="00AF60F8" w:rsidP="00AF60F8">
      <w:pPr>
        <w:pageBreakBefore/>
        <w:spacing w:after="0" w:line="228" w:lineRule="auto"/>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rPr>
        <w:lastRenderedPageBreak/>
        <w:t xml:space="preserve">2. Иная информация, необходимая для выполнения </w:t>
      </w:r>
      <w:r w:rsidRPr="00AF60F8">
        <w:rPr>
          <w:rFonts w:ascii="Times New Roman" w:eastAsia="Times New Roman" w:hAnsi="Times New Roman" w:cs="Times New Roman"/>
          <w:bCs/>
          <w:color w:val="000000"/>
          <w:kern w:val="2"/>
          <w:sz w:val="24"/>
          <w:szCs w:val="24"/>
          <w:shd w:val="clear" w:color="auto" w:fill="FFFFFF"/>
        </w:rPr>
        <w:t xml:space="preserve">(контроля за выполнением) </w:t>
      </w:r>
      <w:r w:rsidRPr="00AF60F8">
        <w:rPr>
          <w:rFonts w:ascii="Times New Roman" w:eastAsia="Times New Roman" w:hAnsi="Times New Roman" w:cs="Times New Roman"/>
          <w:color w:val="000000"/>
          <w:kern w:val="2"/>
          <w:sz w:val="24"/>
          <w:szCs w:val="24"/>
        </w:rPr>
        <w:t>муниципального</w:t>
      </w:r>
      <w:r w:rsidRPr="00AF60F8">
        <w:rPr>
          <w:rFonts w:ascii="Times New Roman" w:eastAsia="Times New Roman" w:hAnsi="Times New Roman" w:cs="Times New Roman"/>
          <w:bCs/>
          <w:color w:val="000000"/>
          <w:kern w:val="2"/>
          <w:sz w:val="24"/>
          <w:szCs w:val="24"/>
          <w:shd w:val="clear" w:color="auto" w:fill="FFFFFF"/>
        </w:rPr>
        <w:t xml:space="preserve"> о задания _______________</w:t>
      </w:r>
    </w:p>
    <w:p w:rsidR="00AF60F8" w:rsidRPr="00AF60F8" w:rsidRDefault="00AF60F8" w:rsidP="00AF60F8">
      <w:pPr>
        <w:spacing w:after="0" w:line="228" w:lineRule="auto"/>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__________________________________________________________________________________________________________</w:t>
      </w:r>
    </w:p>
    <w:p w:rsidR="00AF60F8" w:rsidRPr="00AF60F8" w:rsidRDefault="00AF60F8" w:rsidP="00AF60F8">
      <w:pPr>
        <w:spacing w:after="0" w:line="228" w:lineRule="auto"/>
        <w:outlineLvl w:val="3"/>
        <w:rPr>
          <w:rFonts w:ascii="Times New Roman" w:eastAsia="Times New Roman" w:hAnsi="Times New Roman" w:cs="Times New Roman"/>
          <w:bCs/>
          <w:color w:val="000000"/>
          <w:kern w:val="2"/>
          <w:sz w:val="24"/>
          <w:szCs w:val="24"/>
          <w:shd w:val="clear" w:color="auto" w:fill="FFFFFF"/>
        </w:rPr>
      </w:pPr>
    </w:p>
    <w:p w:rsidR="00AF60F8" w:rsidRPr="00AF60F8" w:rsidRDefault="00AF60F8" w:rsidP="00AF60F8">
      <w:pPr>
        <w:spacing w:after="0" w:line="228"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 xml:space="preserve">3. Порядок контроля за выполнением </w:t>
      </w:r>
      <w:r w:rsidRPr="00AF60F8">
        <w:rPr>
          <w:rFonts w:ascii="Times New Roman" w:eastAsia="Times New Roman" w:hAnsi="Times New Roman" w:cs="Times New Roman"/>
          <w:color w:val="000000"/>
          <w:kern w:val="2"/>
          <w:sz w:val="24"/>
          <w:szCs w:val="24"/>
        </w:rPr>
        <w:t>муниципального</w:t>
      </w:r>
      <w:r w:rsidRPr="00AF60F8">
        <w:rPr>
          <w:rFonts w:ascii="Times New Roman" w:eastAsia="Times New Roman" w:hAnsi="Times New Roman" w:cs="Times New Roman"/>
          <w:bCs/>
          <w:color w:val="000000"/>
          <w:kern w:val="2"/>
          <w:sz w:val="24"/>
          <w:szCs w:val="24"/>
          <w:shd w:val="clear" w:color="auto" w:fill="FFFFFF"/>
        </w:rPr>
        <w:t xml:space="preserve"> задания</w:t>
      </w:r>
    </w:p>
    <w:p w:rsidR="00AF60F8" w:rsidRPr="00AF60F8" w:rsidRDefault="00AF60F8" w:rsidP="00AF60F8">
      <w:pPr>
        <w:spacing w:after="0" w:line="228" w:lineRule="auto"/>
        <w:outlineLvl w:val="3"/>
        <w:rPr>
          <w:rFonts w:ascii="Times New Roman" w:eastAsia="Times New Roman" w:hAnsi="Times New Roman" w:cs="Times New Roman"/>
          <w:bCs/>
          <w:color w:val="000000"/>
          <w:kern w:val="2"/>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2"/>
        <w:gridCol w:w="4263"/>
        <w:gridCol w:w="6334"/>
      </w:tblGrid>
      <w:tr w:rsidR="00AF60F8" w:rsidRPr="00AF60F8" w:rsidTr="00AF60F8">
        <w:tc>
          <w:tcPr>
            <w:tcW w:w="4176"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Формы контроля</w:t>
            </w:r>
          </w:p>
        </w:tc>
        <w:tc>
          <w:tcPr>
            <w:tcW w:w="4176"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Периодичность</w:t>
            </w:r>
          </w:p>
        </w:tc>
        <w:tc>
          <w:tcPr>
            <w:tcW w:w="6205"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 xml:space="preserve">Органы местного самоуправления, </w:t>
            </w:r>
            <w:r w:rsidRPr="00AF60F8">
              <w:rPr>
                <w:rFonts w:ascii="Times New Roman" w:eastAsia="Times New Roman" w:hAnsi="Times New Roman" w:cs="Times New Roman"/>
                <w:bCs/>
                <w:color w:val="000000"/>
                <w:kern w:val="2"/>
                <w:sz w:val="24"/>
                <w:szCs w:val="24"/>
              </w:rPr>
              <w:br/>
              <w:t>осуществляющие контроль за выполнением муниципального задания</w:t>
            </w:r>
          </w:p>
        </w:tc>
      </w:tr>
      <w:tr w:rsidR="00AF60F8" w:rsidRPr="00AF60F8" w:rsidTr="00AF60F8">
        <w:tc>
          <w:tcPr>
            <w:tcW w:w="4176"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1</w:t>
            </w:r>
          </w:p>
        </w:tc>
        <w:tc>
          <w:tcPr>
            <w:tcW w:w="4176"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2</w:t>
            </w:r>
          </w:p>
        </w:tc>
        <w:tc>
          <w:tcPr>
            <w:tcW w:w="6205"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3</w:t>
            </w:r>
          </w:p>
        </w:tc>
      </w:tr>
      <w:tr w:rsidR="00AF60F8" w:rsidRPr="00AF60F8" w:rsidTr="00AF60F8">
        <w:tc>
          <w:tcPr>
            <w:tcW w:w="4176"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kern w:val="2"/>
                <w:sz w:val="24"/>
                <w:szCs w:val="24"/>
              </w:rPr>
            </w:pPr>
          </w:p>
        </w:tc>
        <w:tc>
          <w:tcPr>
            <w:tcW w:w="4176"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kern w:val="2"/>
                <w:sz w:val="24"/>
                <w:szCs w:val="24"/>
              </w:rPr>
            </w:pPr>
          </w:p>
        </w:tc>
        <w:tc>
          <w:tcPr>
            <w:tcW w:w="6205"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kern w:val="2"/>
                <w:sz w:val="24"/>
                <w:szCs w:val="24"/>
              </w:rPr>
            </w:pPr>
          </w:p>
        </w:tc>
      </w:tr>
      <w:tr w:rsidR="00AF60F8" w:rsidRPr="00AF60F8" w:rsidTr="00AF60F8">
        <w:tc>
          <w:tcPr>
            <w:tcW w:w="4176"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kern w:val="2"/>
                <w:sz w:val="24"/>
                <w:szCs w:val="24"/>
              </w:rPr>
            </w:pPr>
          </w:p>
        </w:tc>
        <w:tc>
          <w:tcPr>
            <w:tcW w:w="4176"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kern w:val="2"/>
                <w:sz w:val="24"/>
                <w:szCs w:val="24"/>
              </w:rPr>
            </w:pPr>
          </w:p>
        </w:tc>
        <w:tc>
          <w:tcPr>
            <w:tcW w:w="6205"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kern w:val="2"/>
                <w:sz w:val="24"/>
                <w:szCs w:val="24"/>
              </w:rPr>
            </w:pPr>
          </w:p>
        </w:tc>
      </w:tr>
    </w:tbl>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 xml:space="preserve">4. Требования к отчетности о выполнении </w:t>
      </w:r>
      <w:r w:rsidRPr="00AF60F8">
        <w:rPr>
          <w:rFonts w:ascii="Times New Roman" w:eastAsia="Times New Roman" w:hAnsi="Times New Roman" w:cs="Times New Roman"/>
          <w:color w:val="000000"/>
          <w:kern w:val="2"/>
          <w:sz w:val="24"/>
          <w:szCs w:val="24"/>
        </w:rPr>
        <w:t>муниципального</w:t>
      </w:r>
      <w:r w:rsidRPr="00AF60F8">
        <w:rPr>
          <w:rFonts w:ascii="Times New Roman" w:eastAsia="Times New Roman" w:hAnsi="Times New Roman" w:cs="Times New Roman"/>
          <w:bCs/>
          <w:color w:val="000000"/>
          <w:kern w:val="2"/>
          <w:sz w:val="24"/>
          <w:szCs w:val="24"/>
          <w:shd w:val="clear" w:color="auto" w:fill="FFFFFF"/>
        </w:rPr>
        <w:t xml:space="preserve"> задания _______________________________________________</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__________________________________________________________________________________________________________</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 xml:space="preserve">4.1. Периодичность представления отчетов о выполнении </w:t>
      </w:r>
      <w:r w:rsidRPr="00AF60F8">
        <w:rPr>
          <w:rFonts w:ascii="Times New Roman" w:eastAsia="Times New Roman" w:hAnsi="Times New Roman" w:cs="Times New Roman"/>
          <w:color w:val="000000"/>
          <w:kern w:val="2"/>
          <w:sz w:val="24"/>
          <w:szCs w:val="24"/>
        </w:rPr>
        <w:t>муниципального</w:t>
      </w:r>
      <w:r w:rsidRPr="00AF60F8">
        <w:rPr>
          <w:rFonts w:ascii="Times New Roman" w:eastAsia="Times New Roman" w:hAnsi="Times New Roman" w:cs="Times New Roman"/>
          <w:bCs/>
          <w:color w:val="000000"/>
          <w:kern w:val="2"/>
          <w:sz w:val="24"/>
          <w:szCs w:val="24"/>
          <w:shd w:val="clear" w:color="auto" w:fill="FFFFFF"/>
        </w:rPr>
        <w:t xml:space="preserve"> задания _________________________________</w:t>
      </w:r>
    </w:p>
    <w:p w:rsidR="00AF60F8" w:rsidRPr="00AF60F8" w:rsidRDefault="00AF60F8" w:rsidP="00AF60F8">
      <w:pPr>
        <w:spacing w:after="0" w:line="240" w:lineRule="auto"/>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color w:val="000000"/>
          <w:kern w:val="2"/>
          <w:sz w:val="24"/>
          <w:szCs w:val="24"/>
        </w:rPr>
        <w:t>__________________________________________________________________________________________________________</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 xml:space="preserve">4.2. Сроки представления отчетов о выполнении </w:t>
      </w:r>
      <w:r w:rsidRPr="00AF60F8">
        <w:rPr>
          <w:rFonts w:ascii="Times New Roman" w:eastAsia="Times New Roman" w:hAnsi="Times New Roman" w:cs="Times New Roman"/>
          <w:color w:val="000000"/>
          <w:kern w:val="2"/>
          <w:sz w:val="24"/>
          <w:szCs w:val="24"/>
        </w:rPr>
        <w:t>муниципального</w:t>
      </w:r>
      <w:r w:rsidRPr="00AF60F8">
        <w:rPr>
          <w:rFonts w:ascii="Times New Roman" w:eastAsia="Times New Roman" w:hAnsi="Times New Roman" w:cs="Times New Roman"/>
          <w:bCs/>
          <w:color w:val="000000"/>
          <w:kern w:val="2"/>
          <w:sz w:val="24"/>
          <w:szCs w:val="24"/>
          <w:shd w:val="clear" w:color="auto" w:fill="FFFFFF"/>
        </w:rPr>
        <w:t xml:space="preserve"> задания _________________________________________</w:t>
      </w:r>
    </w:p>
    <w:p w:rsidR="00AF60F8" w:rsidRPr="00AF60F8" w:rsidRDefault="00AF60F8" w:rsidP="00AF60F8">
      <w:pPr>
        <w:spacing w:after="0" w:line="240" w:lineRule="auto"/>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color w:val="000000"/>
          <w:kern w:val="2"/>
          <w:sz w:val="24"/>
          <w:szCs w:val="24"/>
        </w:rPr>
        <w:t>__________________________________________________________________________________________________________</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 xml:space="preserve">4.2.1. Сроки представления предварительного отчета о выполнении </w:t>
      </w:r>
      <w:r w:rsidRPr="00AF60F8">
        <w:rPr>
          <w:rFonts w:ascii="Times New Roman" w:eastAsia="Times New Roman" w:hAnsi="Times New Roman" w:cs="Times New Roman"/>
          <w:color w:val="000000"/>
          <w:kern w:val="2"/>
          <w:sz w:val="24"/>
          <w:szCs w:val="24"/>
        </w:rPr>
        <w:t>муниципального</w:t>
      </w:r>
      <w:r w:rsidRPr="00AF60F8">
        <w:rPr>
          <w:rFonts w:ascii="Times New Roman" w:eastAsia="Times New Roman" w:hAnsi="Times New Roman" w:cs="Times New Roman"/>
          <w:bCs/>
          <w:color w:val="000000"/>
          <w:kern w:val="2"/>
          <w:sz w:val="24"/>
          <w:szCs w:val="24"/>
          <w:shd w:val="clear" w:color="auto" w:fill="FFFFFF"/>
        </w:rPr>
        <w:t xml:space="preserve"> задания _________________________</w:t>
      </w:r>
    </w:p>
    <w:p w:rsidR="00AF60F8" w:rsidRPr="00AF60F8" w:rsidRDefault="00AF60F8" w:rsidP="00AF60F8">
      <w:pPr>
        <w:spacing w:after="0" w:line="240" w:lineRule="auto"/>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color w:val="000000"/>
          <w:kern w:val="2"/>
          <w:sz w:val="24"/>
          <w:szCs w:val="24"/>
        </w:rPr>
        <w:t>__________________________________________________________________________________________________________</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 xml:space="preserve">4.3. Иные требования к отчетности о выполнении </w:t>
      </w:r>
      <w:r w:rsidRPr="00AF60F8">
        <w:rPr>
          <w:rFonts w:ascii="Times New Roman" w:eastAsia="Times New Roman" w:hAnsi="Times New Roman" w:cs="Times New Roman"/>
          <w:color w:val="000000"/>
          <w:kern w:val="2"/>
          <w:sz w:val="24"/>
          <w:szCs w:val="24"/>
        </w:rPr>
        <w:t>муниципального</w:t>
      </w:r>
      <w:r w:rsidRPr="00AF60F8">
        <w:rPr>
          <w:rFonts w:ascii="Times New Roman" w:eastAsia="Times New Roman" w:hAnsi="Times New Roman" w:cs="Times New Roman"/>
          <w:bCs/>
          <w:color w:val="000000"/>
          <w:kern w:val="2"/>
          <w:sz w:val="24"/>
          <w:szCs w:val="24"/>
          <w:shd w:val="clear" w:color="auto" w:fill="FFFFFF"/>
        </w:rPr>
        <w:t xml:space="preserve"> задания ________________________________________</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__________________________________________________________________________________________________________</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 xml:space="preserve">5. Иные показатели, связанные с выполнением </w:t>
      </w:r>
      <w:r w:rsidRPr="00AF60F8">
        <w:rPr>
          <w:rFonts w:ascii="Times New Roman" w:eastAsia="Times New Roman" w:hAnsi="Times New Roman" w:cs="Times New Roman"/>
          <w:color w:val="000000"/>
          <w:kern w:val="2"/>
          <w:sz w:val="24"/>
          <w:szCs w:val="24"/>
        </w:rPr>
        <w:t>муниципального</w:t>
      </w:r>
      <w:r w:rsidRPr="00AF60F8">
        <w:rPr>
          <w:rFonts w:ascii="Times New Roman" w:eastAsia="Times New Roman" w:hAnsi="Times New Roman" w:cs="Times New Roman"/>
          <w:bCs/>
          <w:color w:val="000000"/>
          <w:kern w:val="2"/>
          <w:sz w:val="24"/>
          <w:szCs w:val="24"/>
          <w:shd w:val="clear" w:color="auto" w:fill="FFFFFF"/>
        </w:rPr>
        <w:t xml:space="preserve"> задания</w:t>
      </w:r>
      <w:r w:rsidRPr="00AF60F8">
        <w:rPr>
          <w:rFonts w:ascii="Times New Roman" w:eastAsia="Times New Roman" w:hAnsi="Times New Roman" w:cs="Times New Roman"/>
          <w:bCs/>
          <w:color w:val="000000"/>
          <w:kern w:val="2"/>
          <w:sz w:val="24"/>
          <w:szCs w:val="24"/>
          <w:shd w:val="clear" w:color="auto" w:fill="FFFFFF"/>
          <w:vertAlign w:val="superscript"/>
        </w:rPr>
        <w:t>10</w:t>
      </w:r>
      <w:r w:rsidRPr="00AF60F8">
        <w:rPr>
          <w:rFonts w:ascii="Times New Roman" w:eastAsia="Times New Roman" w:hAnsi="Times New Roman" w:cs="Times New Roman"/>
          <w:bCs/>
          <w:color w:val="000000"/>
          <w:kern w:val="2"/>
          <w:sz w:val="24"/>
          <w:szCs w:val="24"/>
          <w:shd w:val="clear" w:color="auto" w:fill="FFFFFF"/>
        </w:rPr>
        <w:t xml:space="preserve"> _________________________________________</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__________________________________________________________________________________________________________</w:t>
      </w:r>
    </w:p>
    <w:p w:rsidR="00AF60F8" w:rsidRPr="00AF60F8" w:rsidRDefault="00AF60F8" w:rsidP="00AF60F8">
      <w:pPr>
        <w:spacing w:after="0" w:line="240" w:lineRule="auto"/>
        <w:ind w:firstLine="709"/>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_______________________</w:t>
      </w:r>
    </w:p>
    <w:p w:rsidR="00AF60F8" w:rsidRPr="00AF60F8" w:rsidRDefault="00AF60F8" w:rsidP="00AF60F8">
      <w:pPr>
        <w:spacing w:after="0" w:line="240" w:lineRule="auto"/>
        <w:ind w:firstLine="709"/>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color w:val="000000"/>
          <w:kern w:val="2"/>
          <w:sz w:val="24"/>
          <w:szCs w:val="24"/>
          <w:shd w:val="clear" w:color="auto" w:fill="FFFFFF"/>
          <w:vertAlign w:val="superscript"/>
        </w:rPr>
        <w:t xml:space="preserve">1 </w:t>
      </w:r>
      <w:r w:rsidRPr="00AF60F8">
        <w:rPr>
          <w:rFonts w:ascii="Times New Roman" w:eastAsia="Times New Roman" w:hAnsi="Times New Roman" w:cs="Times New Roman"/>
          <w:kern w:val="2"/>
          <w:sz w:val="24"/>
          <w:szCs w:val="24"/>
          <w:shd w:val="clear" w:color="auto" w:fill="FFFFFF"/>
        </w:rPr>
        <w:t xml:space="preserve">Номер </w:t>
      </w:r>
      <w:r w:rsidRPr="00AF60F8">
        <w:rPr>
          <w:rFonts w:ascii="Times New Roman" w:eastAsia="Times New Roman" w:hAnsi="Times New Roman" w:cs="Times New Roman"/>
          <w:color w:val="000000"/>
          <w:kern w:val="2"/>
          <w:sz w:val="24"/>
          <w:szCs w:val="24"/>
        </w:rPr>
        <w:t>муниципального</w:t>
      </w:r>
      <w:r w:rsidRPr="00AF60F8">
        <w:rPr>
          <w:rFonts w:ascii="Times New Roman" w:eastAsia="Times New Roman" w:hAnsi="Times New Roman" w:cs="Times New Roman"/>
          <w:kern w:val="2"/>
          <w:sz w:val="24"/>
          <w:szCs w:val="24"/>
          <w:shd w:val="clear" w:color="auto" w:fill="FFFFFF"/>
        </w:rPr>
        <w:t xml:space="preserve">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w:t>
      </w:r>
      <w:r w:rsidRPr="00AF60F8">
        <w:rPr>
          <w:rFonts w:ascii="Times New Roman" w:eastAsia="Times New Roman" w:hAnsi="Times New Roman" w:cs="Times New Roman"/>
          <w:color w:val="000000"/>
          <w:kern w:val="2"/>
          <w:sz w:val="24"/>
          <w:szCs w:val="24"/>
        </w:rPr>
        <w:t>муниципального</w:t>
      </w:r>
      <w:r w:rsidRPr="00AF60F8">
        <w:rPr>
          <w:rFonts w:ascii="Times New Roman" w:eastAsia="Times New Roman" w:hAnsi="Times New Roman" w:cs="Times New Roman"/>
          <w:kern w:val="2"/>
          <w:sz w:val="24"/>
          <w:szCs w:val="24"/>
          <w:shd w:val="clear" w:color="auto" w:fill="FFFFFF"/>
        </w:rPr>
        <w:t xml:space="preserve"> задания </w:t>
      </w:r>
      <w:r w:rsidRPr="00AF60F8">
        <w:rPr>
          <w:rFonts w:ascii="Times New Roman" w:eastAsia="Times New Roman" w:hAnsi="Times New Roman" w:cs="Times New Roman"/>
          <w:kern w:val="2"/>
          <w:sz w:val="24"/>
          <w:szCs w:val="24"/>
          <w:shd w:val="clear" w:color="auto" w:fill="FFFFFF"/>
        </w:rPr>
        <w:br/>
        <w:t>на бумажном носителе – присваивается последовательно в соответствии со сквозной нумерацией</w:t>
      </w:r>
      <w:r w:rsidRPr="00AF60F8">
        <w:rPr>
          <w:rFonts w:ascii="Times New Roman" w:eastAsia="Times New Roman" w:hAnsi="Times New Roman" w:cs="Times New Roman"/>
          <w:color w:val="000000"/>
          <w:kern w:val="2"/>
          <w:sz w:val="24"/>
          <w:szCs w:val="24"/>
          <w:shd w:val="clear" w:color="auto" w:fill="FFFFFF"/>
        </w:rPr>
        <w:t>.</w:t>
      </w:r>
    </w:p>
    <w:p w:rsidR="00AF60F8" w:rsidRPr="00AF60F8" w:rsidRDefault="00AF60F8" w:rsidP="00AF60F8">
      <w:pPr>
        <w:spacing w:after="0" w:line="240" w:lineRule="auto"/>
        <w:ind w:firstLine="709"/>
        <w:jc w:val="both"/>
        <w:rPr>
          <w:rFonts w:ascii="Times New Roman" w:eastAsia="Times New Roman" w:hAnsi="Times New Roman" w:cs="Times New Roman"/>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vertAlign w:val="superscript"/>
        </w:rPr>
        <w:t>2  </w:t>
      </w:r>
      <w:r w:rsidRPr="00AF60F8">
        <w:rPr>
          <w:rFonts w:ascii="Times New Roman" w:eastAsia="Times New Roman" w:hAnsi="Times New Roman" w:cs="Times New Roman"/>
          <w:color w:val="000000"/>
          <w:kern w:val="2"/>
          <w:sz w:val="24"/>
          <w:szCs w:val="24"/>
          <w:shd w:val="clear" w:color="auto" w:fill="FFFFFF"/>
        </w:rPr>
        <w:t xml:space="preserve">Формируется при установлении </w:t>
      </w:r>
      <w:r w:rsidRPr="00AF60F8">
        <w:rPr>
          <w:rFonts w:ascii="Times New Roman" w:eastAsia="Times New Roman" w:hAnsi="Times New Roman" w:cs="Times New Roman"/>
          <w:color w:val="000000"/>
          <w:kern w:val="2"/>
          <w:sz w:val="24"/>
          <w:szCs w:val="24"/>
        </w:rPr>
        <w:t>муниципального</w:t>
      </w:r>
      <w:r w:rsidRPr="00AF60F8">
        <w:rPr>
          <w:rFonts w:ascii="Times New Roman" w:eastAsia="Times New Roman" w:hAnsi="Times New Roman" w:cs="Times New Roman"/>
          <w:color w:val="000000"/>
          <w:kern w:val="2"/>
          <w:sz w:val="24"/>
          <w:szCs w:val="24"/>
          <w:shd w:val="clear" w:color="auto" w:fill="FFFFFF"/>
        </w:rPr>
        <w:t xml:space="preserve"> задания на оказание </w:t>
      </w:r>
      <w:r w:rsidRPr="00AF60F8">
        <w:rPr>
          <w:rFonts w:ascii="Times New Roman" w:eastAsia="Times New Roman" w:hAnsi="Times New Roman" w:cs="Times New Roman"/>
          <w:color w:val="000000"/>
          <w:kern w:val="2"/>
          <w:sz w:val="24"/>
          <w:szCs w:val="24"/>
        </w:rPr>
        <w:t>муниципальн</w:t>
      </w:r>
      <w:r w:rsidRPr="00AF60F8">
        <w:rPr>
          <w:rFonts w:ascii="Times New Roman" w:eastAsia="Times New Roman" w:hAnsi="Times New Roman" w:cs="Times New Roman"/>
          <w:color w:val="000000"/>
          <w:kern w:val="2"/>
          <w:sz w:val="24"/>
          <w:szCs w:val="24"/>
          <w:shd w:val="clear" w:color="auto" w:fill="FFFFFF"/>
        </w:rPr>
        <w:t>ой(</w:t>
      </w:r>
      <w:proofErr w:type="spellStart"/>
      <w:r w:rsidRPr="00AF60F8">
        <w:rPr>
          <w:rFonts w:ascii="Times New Roman" w:eastAsia="Times New Roman" w:hAnsi="Times New Roman" w:cs="Times New Roman"/>
          <w:color w:val="000000"/>
          <w:kern w:val="2"/>
          <w:sz w:val="24"/>
          <w:szCs w:val="24"/>
          <w:shd w:val="clear" w:color="auto" w:fill="FFFFFF"/>
        </w:rPr>
        <w:t>ых</w:t>
      </w:r>
      <w:proofErr w:type="spellEnd"/>
      <w:r w:rsidRPr="00AF60F8">
        <w:rPr>
          <w:rFonts w:ascii="Times New Roman" w:eastAsia="Times New Roman" w:hAnsi="Times New Roman" w:cs="Times New Roman"/>
          <w:color w:val="000000"/>
          <w:kern w:val="2"/>
          <w:sz w:val="24"/>
          <w:szCs w:val="24"/>
          <w:shd w:val="clear" w:color="auto" w:fill="FFFFFF"/>
        </w:rPr>
        <w:t xml:space="preserve">) услуги (услуг) </w:t>
      </w:r>
      <w:r w:rsidRPr="00AF60F8">
        <w:rPr>
          <w:rFonts w:ascii="Times New Roman" w:eastAsia="Times New Roman" w:hAnsi="Times New Roman" w:cs="Times New Roman"/>
          <w:color w:val="000000"/>
          <w:kern w:val="2"/>
          <w:sz w:val="24"/>
          <w:szCs w:val="24"/>
          <w:shd w:val="clear" w:color="auto" w:fill="FFFFFF"/>
        </w:rPr>
        <w:br/>
        <w:t xml:space="preserve">и содержит требования к оказанию </w:t>
      </w:r>
      <w:r w:rsidRPr="00AF60F8">
        <w:rPr>
          <w:rFonts w:ascii="Times New Roman" w:eastAsia="Times New Roman" w:hAnsi="Times New Roman" w:cs="Times New Roman"/>
          <w:color w:val="000000"/>
          <w:kern w:val="2"/>
          <w:sz w:val="24"/>
          <w:szCs w:val="24"/>
        </w:rPr>
        <w:t>муниципаль</w:t>
      </w:r>
      <w:r w:rsidRPr="00AF60F8">
        <w:rPr>
          <w:rFonts w:ascii="Times New Roman" w:eastAsia="Times New Roman" w:hAnsi="Times New Roman" w:cs="Times New Roman"/>
          <w:color w:val="000000"/>
          <w:kern w:val="2"/>
          <w:sz w:val="24"/>
          <w:szCs w:val="24"/>
          <w:shd w:val="clear" w:color="auto" w:fill="FFFFFF"/>
        </w:rPr>
        <w:t>ной(</w:t>
      </w:r>
      <w:proofErr w:type="spellStart"/>
      <w:r w:rsidRPr="00AF60F8">
        <w:rPr>
          <w:rFonts w:ascii="Times New Roman" w:eastAsia="Times New Roman" w:hAnsi="Times New Roman" w:cs="Times New Roman"/>
          <w:color w:val="000000"/>
          <w:kern w:val="2"/>
          <w:sz w:val="24"/>
          <w:szCs w:val="24"/>
          <w:shd w:val="clear" w:color="auto" w:fill="FFFFFF"/>
        </w:rPr>
        <w:t>ых</w:t>
      </w:r>
      <w:proofErr w:type="spellEnd"/>
      <w:r w:rsidRPr="00AF60F8">
        <w:rPr>
          <w:rFonts w:ascii="Times New Roman" w:eastAsia="Times New Roman" w:hAnsi="Times New Roman" w:cs="Times New Roman"/>
          <w:color w:val="000000"/>
          <w:kern w:val="2"/>
          <w:sz w:val="24"/>
          <w:szCs w:val="24"/>
          <w:shd w:val="clear" w:color="auto" w:fill="FFFFFF"/>
        </w:rPr>
        <w:t xml:space="preserve">) услуги (услуг) раздельно по каждой из </w:t>
      </w:r>
      <w:r w:rsidRPr="00AF60F8">
        <w:rPr>
          <w:rFonts w:ascii="Times New Roman" w:eastAsia="Times New Roman" w:hAnsi="Times New Roman" w:cs="Times New Roman"/>
          <w:color w:val="000000"/>
          <w:kern w:val="2"/>
          <w:sz w:val="24"/>
          <w:szCs w:val="24"/>
        </w:rPr>
        <w:t>муниципаль</w:t>
      </w:r>
      <w:r w:rsidRPr="00AF60F8">
        <w:rPr>
          <w:rFonts w:ascii="Times New Roman" w:eastAsia="Times New Roman" w:hAnsi="Times New Roman" w:cs="Times New Roman"/>
          <w:color w:val="000000"/>
          <w:kern w:val="2"/>
          <w:sz w:val="24"/>
          <w:szCs w:val="24"/>
          <w:shd w:val="clear" w:color="auto" w:fill="FFFFFF"/>
        </w:rPr>
        <w:t xml:space="preserve">ных услуг </w:t>
      </w:r>
      <w:r w:rsidRPr="00AF60F8">
        <w:rPr>
          <w:rFonts w:ascii="Times New Roman" w:eastAsia="Times New Roman" w:hAnsi="Times New Roman" w:cs="Times New Roman"/>
          <w:color w:val="000000"/>
          <w:kern w:val="2"/>
          <w:sz w:val="24"/>
          <w:szCs w:val="24"/>
          <w:shd w:val="clear" w:color="auto" w:fill="FFFFFF"/>
        </w:rPr>
        <w:br/>
        <w:t>с указанием порядкового номера раздела.</w:t>
      </w:r>
    </w:p>
    <w:p w:rsidR="00AF60F8" w:rsidRPr="00AF60F8" w:rsidRDefault="00AF60F8" w:rsidP="00AF60F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color w:val="000000"/>
          <w:kern w:val="2"/>
          <w:sz w:val="24"/>
          <w:szCs w:val="24"/>
          <w:shd w:val="clear" w:color="auto" w:fill="FFFFFF"/>
          <w:vertAlign w:val="superscript"/>
        </w:rPr>
        <w:t>3</w:t>
      </w:r>
      <w:r w:rsidRPr="00AF60F8">
        <w:rPr>
          <w:rFonts w:ascii="Times New Roman" w:eastAsia="Times New Roman" w:hAnsi="Times New Roman" w:cs="Times New Roman"/>
          <w:color w:val="000000"/>
          <w:kern w:val="2"/>
          <w:sz w:val="24"/>
          <w:szCs w:val="24"/>
          <w:shd w:val="clear" w:color="auto" w:fill="FFFFFF"/>
        </w:rPr>
        <w:t xml:space="preserve"> Заполняется при установлении показателей, характеризующих качество </w:t>
      </w:r>
      <w:r w:rsidRPr="00AF60F8">
        <w:rPr>
          <w:rFonts w:ascii="Times New Roman" w:eastAsia="Times New Roman" w:hAnsi="Times New Roman" w:cs="Times New Roman"/>
          <w:color w:val="000000"/>
          <w:kern w:val="2"/>
          <w:sz w:val="24"/>
          <w:szCs w:val="24"/>
        </w:rPr>
        <w:t>муниципаль</w:t>
      </w:r>
      <w:r w:rsidRPr="00AF60F8">
        <w:rPr>
          <w:rFonts w:ascii="Times New Roman" w:eastAsia="Times New Roman" w:hAnsi="Times New Roman" w:cs="Times New Roman"/>
          <w:color w:val="000000"/>
          <w:kern w:val="2"/>
          <w:sz w:val="24"/>
          <w:szCs w:val="24"/>
          <w:shd w:val="clear" w:color="auto" w:fill="FFFFFF"/>
        </w:rPr>
        <w:t xml:space="preserve">ной услуги, в общероссийских базовых (отраслевых) перечнях или региональном перечне, </w:t>
      </w:r>
      <w:r w:rsidRPr="00AF60F8">
        <w:rPr>
          <w:rFonts w:ascii="Times New Roman" w:eastAsia="Times New Roman" w:hAnsi="Times New Roman" w:cs="Times New Roman"/>
          <w:sz w:val="24"/>
          <w:szCs w:val="24"/>
        </w:rPr>
        <w:t xml:space="preserve">а при их отсутствии или в дополнение к ним – в соответствии с показателями, характеризующими качество, установленными при необходимости органом, осуществляющим функции и полномочия учредителя </w:t>
      </w:r>
      <w:r w:rsidRPr="00AF60F8">
        <w:rPr>
          <w:rFonts w:ascii="Times New Roman" w:eastAsia="Times New Roman" w:hAnsi="Times New Roman" w:cs="Times New Roman"/>
          <w:color w:val="000000"/>
          <w:kern w:val="2"/>
          <w:sz w:val="24"/>
          <w:szCs w:val="24"/>
        </w:rPr>
        <w:t>муниципаль</w:t>
      </w:r>
      <w:r w:rsidRPr="00AF60F8">
        <w:rPr>
          <w:rFonts w:ascii="Times New Roman" w:eastAsia="Times New Roman" w:hAnsi="Times New Roman" w:cs="Times New Roman"/>
          <w:sz w:val="24"/>
          <w:szCs w:val="24"/>
        </w:rPr>
        <w:t xml:space="preserve">ных бюджетных учреждений, главным распорядителем средств </w:t>
      </w:r>
      <w:proofErr w:type="spellStart"/>
      <w:r w:rsidRPr="00AF60F8">
        <w:rPr>
          <w:rFonts w:ascii="Times New Roman" w:eastAsia="Times New Roman" w:hAnsi="Times New Roman" w:cs="Times New Roman"/>
          <w:sz w:val="24"/>
          <w:szCs w:val="24"/>
        </w:rPr>
        <w:t>местногоо</w:t>
      </w:r>
      <w:proofErr w:type="spellEnd"/>
      <w:r w:rsidRPr="00AF60F8">
        <w:rPr>
          <w:rFonts w:ascii="Times New Roman" w:eastAsia="Times New Roman" w:hAnsi="Times New Roman" w:cs="Times New Roman"/>
          <w:sz w:val="24"/>
          <w:szCs w:val="24"/>
        </w:rPr>
        <w:t xml:space="preserve"> бюджета, в ведении которого находятся </w:t>
      </w:r>
      <w:r w:rsidRPr="00AF60F8">
        <w:rPr>
          <w:rFonts w:ascii="Times New Roman" w:eastAsia="Times New Roman" w:hAnsi="Times New Roman" w:cs="Times New Roman"/>
          <w:color w:val="000000"/>
          <w:kern w:val="2"/>
          <w:sz w:val="24"/>
          <w:szCs w:val="24"/>
        </w:rPr>
        <w:t>муниципаль</w:t>
      </w:r>
      <w:r w:rsidRPr="00AF60F8">
        <w:rPr>
          <w:rFonts w:ascii="Times New Roman" w:eastAsia="Times New Roman" w:hAnsi="Times New Roman" w:cs="Times New Roman"/>
          <w:sz w:val="24"/>
          <w:szCs w:val="24"/>
        </w:rPr>
        <w:t>ные казенные учреждения, и единицы их измерения.</w:t>
      </w:r>
    </w:p>
    <w:p w:rsidR="00AF60F8" w:rsidRPr="00AF60F8" w:rsidRDefault="00AF60F8" w:rsidP="00AF60F8">
      <w:pPr>
        <w:spacing w:after="0" w:line="240" w:lineRule="auto"/>
        <w:ind w:firstLine="709"/>
        <w:jc w:val="both"/>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vertAlign w:val="superscript"/>
        </w:rPr>
        <w:t>4</w:t>
      </w:r>
      <w:r w:rsidRPr="00AF60F8">
        <w:rPr>
          <w:rFonts w:ascii="Times New Roman" w:eastAsia="Times New Roman" w:hAnsi="Times New Roman" w:cs="Times New Roman"/>
          <w:b/>
          <w:color w:val="000000"/>
          <w:kern w:val="2"/>
          <w:sz w:val="24"/>
          <w:szCs w:val="24"/>
          <w:shd w:val="clear" w:color="auto" w:fill="FFFFFF"/>
        </w:rPr>
        <w:t xml:space="preserve"> </w:t>
      </w:r>
      <w:r w:rsidRPr="00AF60F8">
        <w:rPr>
          <w:rFonts w:ascii="Times New Roman" w:eastAsia="Times New Roman" w:hAnsi="Times New Roman" w:cs="Times New Roman"/>
          <w:color w:val="000000"/>
          <w:kern w:val="2"/>
          <w:sz w:val="24"/>
          <w:szCs w:val="24"/>
          <w:shd w:val="clear" w:color="auto" w:fill="FFFFFF"/>
        </w:rPr>
        <w:t>Заполняется в соответствии с общероссийскими базовыми (отраслевыми) перечнями или региональным перечнем.</w:t>
      </w:r>
    </w:p>
    <w:p w:rsidR="00AF60F8" w:rsidRPr="00AF60F8" w:rsidRDefault="00AF60F8" w:rsidP="00AF60F8">
      <w:pPr>
        <w:spacing w:after="0" w:line="240" w:lineRule="auto"/>
        <w:ind w:firstLine="709"/>
        <w:jc w:val="both"/>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vertAlign w:val="superscript"/>
        </w:rPr>
        <w:lastRenderedPageBreak/>
        <w:t xml:space="preserve">5 </w:t>
      </w:r>
      <w:r w:rsidRPr="00AF60F8">
        <w:rPr>
          <w:rFonts w:ascii="Times New Roman" w:eastAsia="Times New Roman" w:hAnsi="Times New Roman" w:cs="Times New Roman"/>
          <w:color w:val="000000"/>
          <w:kern w:val="2"/>
          <w:sz w:val="24"/>
          <w:szCs w:val="24"/>
          <w:shd w:val="clear" w:color="auto" w:fill="FFFFFF"/>
        </w:rPr>
        <w:t>Заполняется в соответствии с кодом, указанным в общероссийских базовых (отраслевых) перечнях или в региональном перечне (при наличии).</w:t>
      </w:r>
    </w:p>
    <w:p w:rsidR="00AF60F8" w:rsidRPr="00AF60F8" w:rsidRDefault="00AF60F8" w:rsidP="00AF60F8">
      <w:pPr>
        <w:spacing w:after="0" w:line="240" w:lineRule="auto"/>
        <w:ind w:firstLine="709"/>
        <w:jc w:val="both"/>
        <w:outlineLvl w:val="3"/>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vertAlign w:val="superscript"/>
        </w:rPr>
        <w:t xml:space="preserve">6 </w:t>
      </w:r>
      <w:r w:rsidRPr="00AF60F8">
        <w:rPr>
          <w:rFonts w:ascii="Times New Roman" w:eastAsia="Times New Roman" w:hAnsi="Times New Roman" w:cs="Times New Roman"/>
          <w:color w:val="000000"/>
          <w:kern w:val="2"/>
          <w:sz w:val="24"/>
          <w:szCs w:val="24"/>
          <w:shd w:val="clear" w:color="auto" w:fill="FFFFFF"/>
        </w:rPr>
        <w:t>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случаях, если единицей объема работы является работа в целом, показатель не указывается.</w:t>
      </w:r>
    </w:p>
    <w:p w:rsidR="00AF60F8" w:rsidRPr="00AF60F8" w:rsidRDefault="00AF60F8" w:rsidP="00AF60F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color w:val="000000"/>
          <w:kern w:val="2"/>
          <w:sz w:val="24"/>
          <w:szCs w:val="24"/>
          <w:shd w:val="clear" w:color="auto" w:fill="FFFFFF"/>
          <w:vertAlign w:val="superscript"/>
        </w:rPr>
        <w:t>7</w:t>
      </w:r>
      <w:r w:rsidRPr="00AF60F8">
        <w:rPr>
          <w:rFonts w:ascii="Times New Roman" w:eastAsia="Times New Roman" w:hAnsi="Times New Roman" w:cs="Times New Roman"/>
          <w:sz w:val="24"/>
          <w:szCs w:val="24"/>
        </w:rPr>
        <w:t xml:space="preserve"> Заполняется в случае, если оказание услуг (выполнение работ) осуществляется на платной основе в соответствии </w:t>
      </w:r>
      <w:r w:rsidRPr="00AF60F8">
        <w:rPr>
          <w:rFonts w:ascii="Times New Roman" w:eastAsia="Times New Roman" w:hAnsi="Times New Roman" w:cs="Times New Roman"/>
          <w:sz w:val="24"/>
          <w:szCs w:val="24"/>
        </w:rPr>
        <w:br/>
        <w:t xml:space="preserve">с законодательством Российской Федерации ,  Ростовской области , Дубовского района и Дубовского сельского поселения в рамках </w:t>
      </w:r>
      <w:r w:rsidRPr="00AF60F8">
        <w:rPr>
          <w:rFonts w:ascii="Times New Roman" w:eastAsia="Times New Roman" w:hAnsi="Times New Roman" w:cs="Times New Roman"/>
          <w:color w:val="000000"/>
          <w:kern w:val="2"/>
          <w:sz w:val="24"/>
          <w:szCs w:val="24"/>
        </w:rPr>
        <w:t>муниципальн</w:t>
      </w:r>
      <w:r w:rsidRPr="00AF60F8">
        <w:rPr>
          <w:rFonts w:ascii="Times New Roman" w:eastAsia="Times New Roman" w:hAnsi="Times New Roman" w:cs="Times New Roman"/>
          <w:sz w:val="24"/>
          <w:szCs w:val="24"/>
        </w:rPr>
        <w:t xml:space="preserve">ого задания. При оказании услуг (выполнении работ) на платной основе сверх установленного </w:t>
      </w:r>
      <w:r w:rsidRPr="00AF60F8">
        <w:rPr>
          <w:rFonts w:ascii="Times New Roman" w:eastAsia="Times New Roman" w:hAnsi="Times New Roman" w:cs="Times New Roman"/>
          <w:color w:val="000000"/>
          <w:kern w:val="2"/>
          <w:sz w:val="24"/>
          <w:szCs w:val="24"/>
        </w:rPr>
        <w:t>муниципальн</w:t>
      </w:r>
      <w:r w:rsidRPr="00AF60F8">
        <w:rPr>
          <w:rFonts w:ascii="Times New Roman" w:eastAsia="Times New Roman" w:hAnsi="Times New Roman" w:cs="Times New Roman"/>
          <w:sz w:val="24"/>
          <w:szCs w:val="24"/>
        </w:rPr>
        <w:t>ого задания указанный показатель не формируется.</w:t>
      </w:r>
    </w:p>
    <w:p w:rsidR="00AF60F8" w:rsidRPr="00AF60F8" w:rsidRDefault="00AF60F8" w:rsidP="00AF60F8">
      <w:pPr>
        <w:spacing w:after="0" w:line="240" w:lineRule="auto"/>
        <w:ind w:firstLine="709"/>
        <w:jc w:val="both"/>
        <w:outlineLvl w:val="3"/>
        <w:rPr>
          <w:rFonts w:ascii="Times New Roman" w:eastAsia="Times New Roman" w:hAnsi="Times New Roman" w:cs="Times New Roman"/>
          <w:kern w:val="2"/>
          <w:sz w:val="24"/>
          <w:szCs w:val="24"/>
        </w:rPr>
      </w:pPr>
      <w:r w:rsidRPr="00AF60F8">
        <w:rPr>
          <w:rFonts w:ascii="Times New Roman" w:eastAsia="Times New Roman" w:hAnsi="Times New Roman" w:cs="Times New Roman"/>
          <w:color w:val="000000"/>
          <w:kern w:val="2"/>
          <w:sz w:val="24"/>
          <w:szCs w:val="24"/>
          <w:shd w:val="clear" w:color="auto" w:fill="FFFFFF"/>
          <w:vertAlign w:val="superscript"/>
        </w:rPr>
        <w:t xml:space="preserve">8 </w:t>
      </w:r>
      <w:r w:rsidRPr="00AF60F8">
        <w:rPr>
          <w:rFonts w:ascii="Times New Roman" w:eastAsia="Times New Roman" w:hAnsi="Times New Roman" w:cs="Times New Roman"/>
          <w:color w:val="000000"/>
          <w:kern w:val="2"/>
          <w:sz w:val="24"/>
          <w:szCs w:val="24"/>
          <w:shd w:val="clear" w:color="auto" w:fill="FFFFFF"/>
        </w:rPr>
        <w:t xml:space="preserve">Формируется при установлении </w:t>
      </w:r>
      <w:r w:rsidRPr="00AF60F8">
        <w:rPr>
          <w:rFonts w:ascii="Times New Roman" w:eastAsia="Times New Roman" w:hAnsi="Times New Roman" w:cs="Times New Roman"/>
          <w:color w:val="000000"/>
          <w:kern w:val="2"/>
          <w:sz w:val="24"/>
          <w:szCs w:val="24"/>
        </w:rPr>
        <w:t>муниципальн</w:t>
      </w:r>
      <w:r w:rsidRPr="00AF60F8">
        <w:rPr>
          <w:rFonts w:ascii="Times New Roman" w:eastAsia="Times New Roman" w:hAnsi="Times New Roman" w:cs="Times New Roman"/>
          <w:color w:val="000000"/>
          <w:kern w:val="2"/>
          <w:sz w:val="24"/>
          <w:szCs w:val="24"/>
          <w:shd w:val="clear" w:color="auto" w:fill="FFFFFF"/>
        </w:rPr>
        <w:t xml:space="preserve">ого задания на оказание </w:t>
      </w:r>
      <w:r w:rsidRPr="00AF60F8">
        <w:rPr>
          <w:rFonts w:ascii="Times New Roman" w:eastAsia="Times New Roman" w:hAnsi="Times New Roman" w:cs="Times New Roman"/>
          <w:color w:val="000000"/>
          <w:kern w:val="2"/>
          <w:sz w:val="24"/>
          <w:szCs w:val="24"/>
        </w:rPr>
        <w:t>муниципаль</w:t>
      </w:r>
      <w:r w:rsidRPr="00AF60F8">
        <w:rPr>
          <w:rFonts w:ascii="Times New Roman" w:eastAsia="Times New Roman" w:hAnsi="Times New Roman" w:cs="Times New Roman"/>
          <w:color w:val="000000"/>
          <w:kern w:val="2"/>
          <w:sz w:val="24"/>
          <w:szCs w:val="24"/>
          <w:shd w:val="clear" w:color="auto" w:fill="FFFFFF"/>
        </w:rPr>
        <w:t>ной(</w:t>
      </w:r>
      <w:proofErr w:type="spellStart"/>
      <w:r w:rsidRPr="00AF60F8">
        <w:rPr>
          <w:rFonts w:ascii="Times New Roman" w:eastAsia="Times New Roman" w:hAnsi="Times New Roman" w:cs="Times New Roman"/>
          <w:color w:val="000000"/>
          <w:kern w:val="2"/>
          <w:sz w:val="24"/>
          <w:szCs w:val="24"/>
          <w:shd w:val="clear" w:color="auto" w:fill="FFFFFF"/>
        </w:rPr>
        <w:t>ых</w:t>
      </w:r>
      <w:proofErr w:type="spellEnd"/>
      <w:r w:rsidRPr="00AF60F8">
        <w:rPr>
          <w:rFonts w:ascii="Times New Roman" w:eastAsia="Times New Roman" w:hAnsi="Times New Roman" w:cs="Times New Roman"/>
          <w:color w:val="000000"/>
          <w:kern w:val="2"/>
          <w:sz w:val="24"/>
          <w:szCs w:val="24"/>
          <w:shd w:val="clear" w:color="auto" w:fill="FFFFFF"/>
        </w:rPr>
        <w:t xml:space="preserve">) работы (работ) </w:t>
      </w:r>
      <w:r w:rsidRPr="00AF60F8">
        <w:rPr>
          <w:rFonts w:ascii="Times New Roman" w:eastAsia="Times New Roman" w:hAnsi="Times New Roman" w:cs="Times New Roman"/>
          <w:color w:val="000000"/>
          <w:kern w:val="2"/>
          <w:sz w:val="24"/>
          <w:szCs w:val="24"/>
          <w:shd w:val="clear" w:color="auto" w:fill="FFFFFF"/>
        </w:rPr>
        <w:br/>
        <w:t>и содержит требования к выполнению работы (работ) раздельно по каждой из работ с указанием порядкового номера раздела.</w:t>
      </w:r>
    </w:p>
    <w:p w:rsidR="00AF60F8" w:rsidRPr="00AF60F8" w:rsidRDefault="00AF60F8" w:rsidP="00AF60F8">
      <w:pPr>
        <w:spacing w:after="0" w:line="240" w:lineRule="auto"/>
        <w:ind w:firstLine="709"/>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color w:val="000000"/>
          <w:kern w:val="2"/>
          <w:sz w:val="24"/>
          <w:szCs w:val="24"/>
          <w:shd w:val="clear" w:color="auto" w:fill="FFFFFF"/>
          <w:vertAlign w:val="superscript"/>
        </w:rPr>
        <w:t>9</w:t>
      </w:r>
      <w:r w:rsidRPr="00AF60F8">
        <w:rPr>
          <w:rFonts w:ascii="Times New Roman" w:eastAsia="Times New Roman" w:hAnsi="Times New Roman" w:cs="Times New Roman"/>
          <w:color w:val="000000"/>
          <w:kern w:val="2"/>
          <w:sz w:val="24"/>
          <w:szCs w:val="24"/>
          <w:shd w:val="clear" w:color="auto" w:fill="FFFFFF"/>
        </w:rPr>
        <w:t xml:space="preserve"> Заполняется в целом по </w:t>
      </w:r>
      <w:r w:rsidRPr="00AF60F8">
        <w:rPr>
          <w:rFonts w:ascii="Times New Roman" w:eastAsia="Times New Roman" w:hAnsi="Times New Roman" w:cs="Times New Roman"/>
          <w:color w:val="000000"/>
          <w:kern w:val="2"/>
          <w:sz w:val="24"/>
          <w:szCs w:val="24"/>
        </w:rPr>
        <w:t>муниципальном</w:t>
      </w:r>
      <w:r w:rsidRPr="00AF60F8">
        <w:rPr>
          <w:rFonts w:ascii="Times New Roman" w:eastAsia="Times New Roman" w:hAnsi="Times New Roman" w:cs="Times New Roman"/>
          <w:color w:val="000000"/>
          <w:kern w:val="2"/>
          <w:sz w:val="24"/>
          <w:szCs w:val="24"/>
          <w:shd w:val="clear" w:color="auto" w:fill="FFFFFF"/>
        </w:rPr>
        <w:t>у заданию.</w:t>
      </w:r>
    </w:p>
    <w:p w:rsidR="00AF60F8" w:rsidRPr="00AF60F8" w:rsidRDefault="00AF60F8" w:rsidP="00AF60F8">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vertAlign w:val="superscript"/>
        </w:rPr>
        <w:t xml:space="preserve">10 </w:t>
      </w:r>
      <w:r w:rsidRPr="00AF60F8">
        <w:rPr>
          <w:rFonts w:ascii="Times New Roman" w:eastAsia="Times New Roman" w:hAnsi="Times New Roman" w:cs="Times New Roman"/>
          <w:color w:val="000000"/>
          <w:kern w:val="2"/>
          <w:sz w:val="24"/>
          <w:szCs w:val="24"/>
          <w:shd w:val="clear" w:color="auto" w:fill="FFFFFF"/>
        </w:rPr>
        <w:t xml:space="preserve">В числе иных показателей может быть указано допустимое (возможное) отклонение от выполнения </w:t>
      </w:r>
      <w:r w:rsidRPr="00AF60F8">
        <w:rPr>
          <w:rFonts w:ascii="Times New Roman" w:eastAsia="Times New Roman" w:hAnsi="Times New Roman" w:cs="Times New Roman"/>
          <w:color w:val="000000"/>
          <w:kern w:val="2"/>
          <w:sz w:val="24"/>
          <w:szCs w:val="24"/>
        </w:rPr>
        <w:t>муниципаль</w:t>
      </w:r>
      <w:r w:rsidRPr="00AF60F8">
        <w:rPr>
          <w:rFonts w:ascii="Times New Roman" w:eastAsia="Times New Roman" w:hAnsi="Times New Roman" w:cs="Times New Roman"/>
          <w:color w:val="000000"/>
          <w:kern w:val="2"/>
          <w:sz w:val="24"/>
          <w:szCs w:val="24"/>
          <w:shd w:val="clear" w:color="auto" w:fill="FFFFFF"/>
        </w:rPr>
        <w:t xml:space="preserve">ного задания </w:t>
      </w:r>
      <w:r w:rsidRPr="00AF60F8">
        <w:rPr>
          <w:rFonts w:ascii="Times New Roman" w:eastAsia="Times New Roman" w:hAnsi="Times New Roman" w:cs="Times New Roman"/>
          <w:sz w:val="24"/>
          <w:szCs w:val="24"/>
        </w:rPr>
        <w:t xml:space="preserve">(части </w:t>
      </w:r>
      <w:r w:rsidRPr="00AF60F8">
        <w:rPr>
          <w:rFonts w:ascii="Times New Roman" w:eastAsia="Times New Roman" w:hAnsi="Times New Roman" w:cs="Times New Roman"/>
          <w:color w:val="000000"/>
          <w:kern w:val="2"/>
          <w:sz w:val="24"/>
          <w:szCs w:val="24"/>
        </w:rPr>
        <w:t>муниципаль</w:t>
      </w:r>
      <w:r w:rsidRPr="00AF60F8">
        <w:rPr>
          <w:rFonts w:ascii="Times New Roman" w:eastAsia="Times New Roman" w:hAnsi="Times New Roman" w:cs="Times New Roman"/>
          <w:sz w:val="24"/>
          <w:szCs w:val="24"/>
        </w:rPr>
        <w:t>ного задания)</w:t>
      </w:r>
      <w:r w:rsidRPr="00AF60F8">
        <w:rPr>
          <w:rFonts w:ascii="Times New Roman" w:eastAsia="Times New Roman" w:hAnsi="Times New Roman" w:cs="Times New Roman"/>
          <w:color w:val="000000"/>
          <w:kern w:val="2"/>
          <w:sz w:val="24"/>
          <w:szCs w:val="24"/>
          <w:shd w:val="clear" w:color="auto" w:fill="FFFFFF"/>
        </w:rPr>
        <w:t xml:space="preserve">, в пределах которого оно </w:t>
      </w:r>
      <w:r w:rsidRPr="00AF60F8">
        <w:rPr>
          <w:rFonts w:ascii="Times New Roman" w:eastAsia="Times New Roman" w:hAnsi="Times New Roman" w:cs="Times New Roman"/>
          <w:sz w:val="24"/>
          <w:szCs w:val="24"/>
        </w:rPr>
        <w:t xml:space="preserve">(его часть) </w:t>
      </w:r>
      <w:r w:rsidRPr="00AF60F8">
        <w:rPr>
          <w:rFonts w:ascii="Times New Roman" w:eastAsia="Times New Roman" w:hAnsi="Times New Roman" w:cs="Times New Roman"/>
          <w:color w:val="000000"/>
          <w:kern w:val="2"/>
          <w:sz w:val="24"/>
          <w:szCs w:val="24"/>
          <w:shd w:val="clear" w:color="auto" w:fill="FFFFFF"/>
        </w:rPr>
        <w:t xml:space="preserve">считается выполненным </w:t>
      </w:r>
      <w:r w:rsidRPr="00AF60F8">
        <w:rPr>
          <w:rFonts w:ascii="Times New Roman" w:eastAsia="Times New Roman" w:hAnsi="Times New Roman" w:cs="Times New Roman"/>
          <w:sz w:val="24"/>
          <w:szCs w:val="24"/>
        </w:rPr>
        <w:t>(выполненной)</w:t>
      </w:r>
      <w:r w:rsidRPr="00AF60F8">
        <w:rPr>
          <w:rFonts w:ascii="Times New Roman" w:eastAsia="Times New Roman" w:hAnsi="Times New Roman" w:cs="Times New Roman"/>
          <w:color w:val="000000"/>
          <w:kern w:val="2"/>
          <w:sz w:val="24"/>
          <w:szCs w:val="24"/>
          <w:shd w:val="clear" w:color="auto" w:fill="FFFFFF"/>
        </w:rPr>
        <w:t xml:space="preserve">, при принятии органом, осуществляющим функции и полномочия учредителя в отношении </w:t>
      </w:r>
      <w:r w:rsidRPr="00AF60F8">
        <w:rPr>
          <w:rFonts w:ascii="Times New Roman" w:eastAsia="Times New Roman" w:hAnsi="Times New Roman" w:cs="Times New Roman"/>
          <w:color w:val="000000"/>
          <w:kern w:val="2"/>
          <w:sz w:val="24"/>
          <w:szCs w:val="24"/>
        </w:rPr>
        <w:t>муниципаль</w:t>
      </w:r>
      <w:r w:rsidRPr="00AF60F8">
        <w:rPr>
          <w:rFonts w:ascii="Times New Roman" w:eastAsia="Times New Roman" w:hAnsi="Times New Roman" w:cs="Times New Roman"/>
          <w:color w:val="000000"/>
          <w:kern w:val="2"/>
          <w:sz w:val="24"/>
          <w:szCs w:val="24"/>
          <w:shd w:val="clear" w:color="auto" w:fill="FFFFFF"/>
        </w:rPr>
        <w:t xml:space="preserve">ных бюджетных учреждений, главным распорядителем средств местного бюджета, </w:t>
      </w:r>
      <w:r w:rsidRPr="00AF60F8">
        <w:rPr>
          <w:rFonts w:ascii="Times New Roman" w:eastAsia="Times New Roman" w:hAnsi="Times New Roman" w:cs="Times New Roman"/>
          <w:color w:val="000000"/>
          <w:kern w:val="2"/>
          <w:sz w:val="24"/>
          <w:szCs w:val="24"/>
          <w:shd w:val="clear" w:color="auto" w:fill="FFFFFF"/>
        </w:rPr>
        <w:br/>
        <w:t xml:space="preserve">в ведении которого находятся </w:t>
      </w:r>
      <w:r w:rsidRPr="00AF60F8">
        <w:rPr>
          <w:rFonts w:ascii="Times New Roman" w:eastAsia="Times New Roman" w:hAnsi="Times New Roman" w:cs="Times New Roman"/>
          <w:color w:val="000000"/>
          <w:kern w:val="2"/>
          <w:sz w:val="24"/>
          <w:szCs w:val="24"/>
        </w:rPr>
        <w:t>муниципальн</w:t>
      </w:r>
      <w:r w:rsidRPr="00AF60F8">
        <w:rPr>
          <w:rFonts w:ascii="Times New Roman" w:eastAsia="Times New Roman" w:hAnsi="Times New Roman" w:cs="Times New Roman"/>
          <w:color w:val="000000"/>
          <w:kern w:val="2"/>
          <w:sz w:val="24"/>
          <w:szCs w:val="24"/>
          <w:shd w:val="clear" w:color="auto" w:fill="FFFFFF"/>
        </w:rPr>
        <w:t xml:space="preserve">ые казенные учреждения, решения об установлении общего допустимого (возможного) отклонения от выполнения </w:t>
      </w:r>
      <w:r w:rsidRPr="00AF60F8">
        <w:rPr>
          <w:rFonts w:ascii="Times New Roman" w:eastAsia="Times New Roman" w:hAnsi="Times New Roman" w:cs="Times New Roman"/>
          <w:color w:val="000000"/>
          <w:kern w:val="2"/>
          <w:sz w:val="24"/>
          <w:szCs w:val="24"/>
        </w:rPr>
        <w:t>муниципальн</w:t>
      </w:r>
      <w:r w:rsidRPr="00AF60F8">
        <w:rPr>
          <w:rFonts w:ascii="Times New Roman" w:eastAsia="Times New Roman" w:hAnsi="Times New Roman" w:cs="Times New Roman"/>
          <w:color w:val="000000"/>
          <w:kern w:val="2"/>
          <w:sz w:val="24"/>
          <w:szCs w:val="24"/>
          <w:shd w:val="clear" w:color="auto" w:fill="FFFFFF"/>
        </w:rPr>
        <w:t xml:space="preserve">ого задания, в пределах которого оно считается выполненным </w:t>
      </w:r>
      <w:r w:rsidRPr="00AF60F8">
        <w:rPr>
          <w:rFonts w:ascii="Times New Roman" w:eastAsia="Times New Roman" w:hAnsi="Times New Roman" w:cs="Times New Roman"/>
          <w:color w:val="000000"/>
          <w:kern w:val="2"/>
          <w:sz w:val="24"/>
          <w:szCs w:val="24"/>
          <w:shd w:val="clear" w:color="auto" w:fill="FFFFFF"/>
        </w:rPr>
        <w:br/>
        <w:t xml:space="preserve">(в процентах). В этом случае допустимые (возможные) отклонения, предусмотренные в пунктах 3.1 и 3.2 настоящего </w:t>
      </w:r>
      <w:r w:rsidRPr="00AF60F8">
        <w:rPr>
          <w:rFonts w:ascii="Times New Roman" w:eastAsia="Times New Roman" w:hAnsi="Times New Roman" w:cs="Times New Roman"/>
          <w:color w:val="000000"/>
          <w:kern w:val="2"/>
          <w:sz w:val="24"/>
          <w:szCs w:val="24"/>
        </w:rPr>
        <w:t>муниципаль</w:t>
      </w:r>
      <w:r w:rsidRPr="00AF60F8">
        <w:rPr>
          <w:rFonts w:ascii="Times New Roman" w:eastAsia="Times New Roman" w:hAnsi="Times New Roman" w:cs="Times New Roman"/>
          <w:color w:val="000000"/>
          <w:kern w:val="2"/>
          <w:sz w:val="24"/>
          <w:szCs w:val="24"/>
          <w:shd w:val="clear" w:color="auto" w:fill="FFFFFF"/>
        </w:rPr>
        <w:t>ного задания, не заполняются.</w:t>
      </w:r>
      <w:r w:rsidRPr="00AF60F8">
        <w:rPr>
          <w:rFonts w:ascii="Times New Roman" w:eastAsia="Times New Roman" w:hAnsi="Times New Roman" w:cs="Times New Roman"/>
          <w:sz w:val="24"/>
          <w:szCs w:val="24"/>
        </w:rPr>
        <w:t xml:space="preserve"> В случае установления требования о представлении ежемесячных или ежеквартальных отчетов о выполнении </w:t>
      </w:r>
      <w:r w:rsidRPr="00AF60F8">
        <w:rPr>
          <w:rFonts w:ascii="Times New Roman" w:eastAsia="Times New Roman" w:hAnsi="Times New Roman" w:cs="Times New Roman"/>
          <w:color w:val="000000"/>
          <w:kern w:val="2"/>
          <w:sz w:val="24"/>
          <w:szCs w:val="24"/>
        </w:rPr>
        <w:t>муниципальн</w:t>
      </w:r>
      <w:r w:rsidRPr="00AF60F8">
        <w:rPr>
          <w:rFonts w:ascii="Times New Roman" w:eastAsia="Times New Roman" w:hAnsi="Times New Roman" w:cs="Times New Roman"/>
          <w:sz w:val="24"/>
          <w:szCs w:val="24"/>
        </w:rPr>
        <w:t xml:space="preserve">ого задания в числе иных показателей устанавливаются показатели выполнения </w:t>
      </w:r>
      <w:r w:rsidRPr="00AF60F8">
        <w:rPr>
          <w:rFonts w:ascii="Times New Roman" w:eastAsia="Times New Roman" w:hAnsi="Times New Roman" w:cs="Times New Roman"/>
          <w:color w:val="000000"/>
          <w:kern w:val="2"/>
          <w:sz w:val="24"/>
          <w:szCs w:val="24"/>
        </w:rPr>
        <w:t>муниципального</w:t>
      </w:r>
      <w:r w:rsidRPr="00AF60F8">
        <w:rPr>
          <w:rFonts w:ascii="Times New Roman" w:eastAsia="Times New Roman" w:hAnsi="Times New Roman" w:cs="Times New Roman"/>
          <w:sz w:val="24"/>
          <w:szCs w:val="24"/>
        </w:rPr>
        <w:t xml:space="preserve">  задания в процентах от годового объема оказания </w:t>
      </w:r>
      <w:r w:rsidRPr="00AF60F8">
        <w:rPr>
          <w:rFonts w:ascii="Times New Roman" w:eastAsia="Times New Roman" w:hAnsi="Times New Roman" w:cs="Times New Roman"/>
          <w:color w:val="000000"/>
          <w:kern w:val="2"/>
          <w:sz w:val="24"/>
          <w:szCs w:val="24"/>
        </w:rPr>
        <w:t>муниципаль</w:t>
      </w:r>
      <w:r w:rsidRPr="00AF60F8">
        <w:rPr>
          <w:rFonts w:ascii="Times New Roman" w:eastAsia="Times New Roman" w:hAnsi="Times New Roman" w:cs="Times New Roman"/>
          <w:sz w:val="24"/>
          <w:szCs w:val="24"/>
        </w:rPr>
        <w:t xml:space="preserve">ных услуг (выполнения работ) или в абсолютных величинах как для </w:t>
      </w:r>
      <w:r w:rsidRPr="00AF60F8">
        <w:rPr>
          <w:rFonts w:ascii="Times New Roman" w:eastAsia="Times New Roman" w:hAnsi="Times New Roman" w:cs="Times New Roman"/>
          <w:color w:val="000000"/>
          <w:kern w:val="2"/>
          <w:sz w:val="24"/>
          <w:szCs w:val="24"/>
        </w:rPr>
        <w:t>муниципального</w:t>
      </w:r>
      <w:r w:rsidRPr="00AF60F8">
        <w:rPr>
          <w:rFonts w:ascii="Times New Roman" w:eastAsia="Times New Roman" w:hAnsi="Times New Roman" w:cs="Times New Roman"/>
          <w:sz w:val="24"/>
          <w:szCs w:val="24"/>
        </w:rPr>
        <w:t xml:space="preserve"> задания в целом, так и относительно его части (в том числе с учетом неравномерного оказания </w:t>
      </w:r>
      <w:r w:rsidRPr="00AF60F8">
        <w:rPr>
          <w:rFonts w:ascii="Times New Roman" w:eastAsia="Times New Roman" w:hAnsi="Times New Roman" w:cs="Times New Roman"/>
          <w:color w:val="000000"/>
          <w:kern w:val="2"/>
          <w:sz w:val="24"/>
          <w:szCs w:val="24"/>
        </w:rPr>
        <w:t>муниципальны</w:t>
      </w:r>
      <w:r w:rsidRPr="00AF60F8">
        <w:rPr>
          <w:rFonts w:ascii="Times New Roman" w:eastAsia="Times New Roman" w:hAnsi="Times New Roman" w:cs="Times New Roman"/>
          <w:sz w:val="24"/>
          <w:szCs w:val="24"/>
        </w:rPr>
        <w:t>х услуг (выполнения работ) в течение календарного года).</w:t>
      </w:r>
      <w:r w:rsidRPr="00AF60F8">
        <w:rPr>
          <w:rFonts w:ascii="Times New Roman" w:eastAsia="Times New Roman" w:hAnsi="Times New Roman" w:cs="Times New Roman"/>
          <w:color w:val="000000"/>
          <w:kern w:val="2"/>
          <w:sz w:val="24"/>
          <w:szCs w:val="24"/>
          <w:shd w:val="clear" w:color="auto" w:fill="FFFFFF"/>
        </w:rPr>
        <w:t>».</w:t>
      </w:r>
    </w:p>
    <w:p w:rsidR="00AF60F8" w:rsidRDefault="00AF60F8" w:rsidP="00AF60F8">
      <w:pPr>
        <w:autoSpaceDE w:val="0"/>
        <w:autoSpaceDN w:val="0"/>
        <w:spacing w:after="0" w:line="240" w:lineRule="auto"/>
        <w:ind w:firstLine="709"/>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1.3. Приложение № 2 изложить в редакции</w:t>
      </w:r>
    </w:p>
    <w:p w:rsidR="00AF60F8" w:rsidRDefault="00AF60F8" w:rsidP="00AF60F8">
      <w:pPr>
        <w:autoSpaceDE w:val="0"/>
        <w:autoSpaceDN w:val="0"/>
        <w:spacing w:after="0" w:line="240" w:lineRule="auto"/>
        <w:ind w:firstLine="709"/>
        <w:jc w:val="both"/>
        <w:rPr>
          <w:rFonts w:ascii="Times New Roman" w:eastAsia="Times New Roman" w:hAnsi="Times New Roman" w:cs="Times New Roman"/>
          <w:kern w:val="2"/>
          <w:sz w:val="24"/>
          <w:szCs w:val="24"/>
        </w:rPr>
      </w:pPr>
    </w:p>
    <w:p w:rsidR="00AF60F8" w:rsidRDefault="00AF60F8" w:rsidP="00AF60F8">
      <w:pPr>
        <w:autoSpaceDE w:val="0"/>
        <w:autoSpaceDN w:val="0"/>
        <w:spacing w:after="0" w:line="240" w:lineRule="auto"/>
        <w:ind w:firstLine="709"/>
        <w:jc w:val="both"/>
        <w:rPr>
          <w:rFonts w:ascii="Times New Roman" w:eastAsia="Times New Roman" w:hAnsi="Times New Roman" w:cs="Times New Roman"/>
          <w:kern w:val="2"/>
          <w:sz w:val="24"/>
          <w:szCs w:val="24"/>
        </w:rPr>
      </w:pPr>
    </w:p>
    <w:p w:rsidR="00AF60F8" w:rsidRDefault="00AF60F8" w:rsidP="00AF60F8">
      <w:pPr>
        <w:autoSpaceDE w:val="0"/>
        <w:autoSpaceDN w:val="0"/>
        <w:spacing w:after="0" w:line="240" w:lineRule="auto"/>
        <w:ind w:firstLine="709"/>
        <w:jc w:val="both"/>
        <w:rPr>
          <w:rFonts w:ascii="Times New Roman" w:eastAsia="Times New Roman" w:hAnsi="Times New Roman" w:cs="Times New Roman"/>
          <w:kern w:val="2"/>
          <w:sz w:val="24"/>
          <w:szCs w:val="24"/>
        </w:rPr>
      </w:pPr>
    </w:p>
    <w:p w:rsidR="00AF60F8" w:rsidRDefault="00AF60F8" w:rsidP="00AF60F8">
      <w:pPr>
        <w:autoSpaceDE w:val="0"/>
        <w:autoSpaceDN w:val="0"/>
        <w:spacing w:after="0" w:line="240" w:lineRule="auto"/>
        <w:ind w:firstLine="709"/>
        <w:jc w:val="both"/>
        <w:rPr>
          <w:rFonts w:ascii="Times New Roman" w:eastAsia="Times New Roman" w:hAnsi="Times New Roman" w:cs="Times New Roman"/>
          <w:kern w:val="2"/>
          <w:sz w:val="24"/>
          <w:szCs w:val="24"/>
        </w:rPr>
      </w:pPr>
    </w:p>
    <w:p w:rsidR="00AF60F8" w:rsidRDefault="00AF60F8" w:rsidP="00AF60F8">
      <w:pPr>
        <w:autoSpaceDE w:val="0"/>
        <w:autoSpaceDN w:val="0"/>
        <w:spacing w:after="0" w:line="240" w:lineRule="auto"/>
        <w:ind w:firstLine="709"/>
        <w:jc w:val="both"/>
        <w:rPr>
          <w:rFonts w:ascii="Times New Roman" w:eastAsia="Times New Roman" w:hAnsi="Times New Roman" w:cs="Times New Roman"/>
          <w:kern w:val="2"/>
          <w:sz w:val="24"/>
          <w:szCs w:val="24"/>
        </w:rPr>
      </w:pPr>
    </w:p>
    <w:p w:rsidR="00AF60F8" w:rsidRDefault="00AF60F8" w:rsidP="00AF60F8">
      <w:pPr>
        <w:autoSpaceDE w:val="0"/>
        <w:autoSpaceDN w:val="0"/>
        <w:spacing w:after="0" w:line="240" w:lineRule="auto"/>
        <w:ind w:firstLine="709"/>
        <w:jc w:val="both"/>
        <w:rPr>
          <w:rFonts w:ascii="Times New Roman" w:eastAsia="Times New Roman" w:hAnsi="Times New Roman" w:cs="Times New Roman"/>
          <w:kern w:val="2"/>
          <w:sz w:val="24"/>
          <w:szCs w:val="24"/>
        </w:rPr>
      </w:pPr>
    </w:p>
    <w:p w:rsidR="00AF60F8" w:rsidRDefault="00AF60F8" w:rsidP="00AF60F8">
      <w:pPr>
        <w:autoSpaceDE w:val="0"/>
        <w:autoSpaceDN w:val="0"/>
        <w:spacing w:after="0" w:line="240" w:lineRule="auto"/>
        <w:ind w:firstLine="709"/>
        <w:jc w:val="both"/>
        <w:rPr>
          <w:rFonts w:ascii="Times New Roman" w:eastAsia="Times New Roman" w:hAnsi="Times New Roman" w:cs="Times New Roman"/>
          <w:kern w:val="2"/>
          <w:sz w:val="24"/>
          <w:szCs w:val="24"/>
        </w:rPr>
      </w:pPr>
    </w:p>
    <w:p w:rsidR="00AF60F8" w:rsidRDefault="00AF60F8" w:rsidP="00AF60F8">
      <w:pPr>
        <w:autoSpaceDE w:val="0"/>
        <w:autoSpaceDN w:val="0"/>
        <w:spacing w:after="0" w:line="240" w:lineRule="auto"/>
        <w:ind w:firstLine="709"/>
        <w:jc w:val="both"/>
        <w:rPr>
          <w:rFonts w:ascii="Times New Roman" w:eastAsia="Times New Roman" w:hAnsi="Times New Roman" w:cs="Times New Roman"/>
          <w:kern w:val="2"/>
          <w:sz w:val="24"/>
          <w:szCs w:val="24"/>
        </w:rPr>
      </w:pPr>
    </w:p>
    <w:p w:rsidR="00AF60F8" w:rsidRDefault="00AF60F8" w:rsidP="00AF60F8">
      <w:pPr>
        <w:autoSpaceDE w:val="0"/>
        <w:autoSpaceDN w:val="0"/>
        <w:spacing w:after="0" w:line="240" w:lineRule="auto"/>
        <w:ind w:firstLine="709"/>
        <w:jc w:val="both"/>
        <w:rPr>
          <w:rFonts w:ascii="Times New Roman" w:eastAsia="Times New Roman" w:hAnsi="Times New Roman" w:cs="Times New Roman"/>
          <w:kern w:val="2"/>
          <w:sz w:val="24"/>
          <w:szCs w:val="24"/>
        </w:rPr>
      </w:pPr>
    </w:p>
    <w:p w:rsidR="00AF60F8" w:rsidRDefault="00AF60F8" w:rsidP="00AF60F8">
      <w:pPr>
        <w:autoSpaceDE w:val="0"/>
        <w:autoSpaceDN w:val="0"/>
        <w:spacing w:after="0" w:line="240" w:lineRule="auto"/>
        <w:ind w:firstLine="709"/>
        <w:jc w:val="both"/>
        <w:rPr>
          <w:rFonts w:ascii="Times New Roman" w:eastAsia="Times New Roman" w:hAnsi="Times New Roman" w:cs="Times New Roman"/>
          <w:kern w:val="2"/>
          <w:sz w:val="24"/>
          <w:szCs w:val="24"/>
        </w:rPr>
      </w:pPr>
    </w:p>
    <w:p w:rsidR="00AF60F8" w:rsidRDefault="00AF60F8" w:rsidP="00AF60F8">
      <w:pPr>
        <w:autoSpaceDE w:val="0"/>
        <w:autoSpaceDN w:val="0"/>
        <w:spacing w:after="0" w:line="240" w:lineRule="auto"/>
        <w:ind w:firstLine="709"/>
        <w:jc w:val="both"/>
        <w:rPr>
          <w:rFonts w:ascii="Times New Roman" w:eastAsia="Times New Roman" w:hAnsi="Times New Roman" w:cs="Times New Roman"/>
          <w:kern w:val="2"/>
          <w:sz w:val="24"/>
          <w:szCs w:val="24"/>
        </w:rPr>
      </w:pPr>
    </w:p>
    <w:p w:rsidR="00AF60F8" w:rsidRPr="00AF60F8" w:rsidRDefault="00AF60F8" w:rsidP="00AF60F8">
      <w:pPr>
        <w:autoSpaceDE w:val="0"/>
        <w:autoSpaceDN w:val="0"/>
        <w:spacing w:after="0" w:line="240" w:lineRule="auto"/>
        <w:ind w:firstLine="709"/>
        <w:jc w:val="both"/>
        <w:rPr>
          <w:rFonts w:ascii="Times New Roman" w:eastAsia="Times New Roman" w:hAnsi="Times New Roman" w:cs="Times New Roman"/>
          <w:kern w:val="2"/>
          <w:sz w:val="24"/>
          <w:szCs w:val="24"/>
        </w:rPr>
      </w:pPr>
    </w:p>
    <w:p w:rsidR="00AF60F8" w:rsidRPr="00AF60F8" w:rsidRDefault="00AF60F8" w:rsidP="00AF60F8">
      <w:pPr>
        <w:autoSpaceDE w:val="0"/>
        <w:autoSpaceDN w:val="0"/>
        <w:spacing w:after="0" w:line="240" w:lineRule="auto"/>
        <w:ind w:left="9639"/>
        <w:jc w:val="right"/>
        <w:outlineLvl w:val="1"/>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lastRenderedPageBreak/>
        <w:t>«Приложение № 2</w:t>
      </w:r>
    </w:p>
    <w:p w:rsidR="00AF60F8" w:rsidRPr="00AF60F8" w:rsidRDefault="00AF60F8" w:rsidP="00AF60F8">
      <w:pPr>
        <w:widowControl w:val="0"/>
        <w:tabs>
          <w:tab w:val="left" w:pos="2835"/>
          <w:tab w:val="left" w:pos="3261"/>
        </w:tabs>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к Положению</w:t>
      </w:r>
    </w:p>
    <w:p w:rsidR="00AF60F8" w:rsidRPr="00AF60F8" w:rsidRDefault="00AF60F8" w:rsidP="00AF60F8">
      <w:pPr>
        <w:widowControl w:val="0"/>
        <w:tabs>
          <w:tab w:val="left" w:pos="2835"/>
          <w:tab w:val="left" w:pos="3261"/>
        </w:tabs>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о формировании муниципального задания</w:t>
      </w:r>
    </w:p>
    <w:p w:rsidR="00AF60F8" w:rsidRPr="00AF60F8" w:rsidRDefault="00AF60F8" w:rsidP="00AF60F8">
      <w:pPr>
        <w:widowControl w:val="0"/>
        <w:tabs>
          <w:tab w:val="left" w:pos="2835"/>
          <w:tab w:val="left" w:pos="3261"/>
        </w:tabs>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на оказание муниципальных услуг (выполнение</w:t>
      </w:r>
    </w:p>
    <w:p w:rsidR="00AF60F8" w:rsidRPr="00AF60F8" w:rsidRDefault="00AF60F8" w:rsidP="00AF60F8">
      <w:pPr>
        <w:widowControl w:val="0"/>
        <w:tabs>
          <w:tab w:val="left" w:pos="2835"/>
          <w:tab w:val="left" w:pos="3261"/>
        </w:tabs>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работ) в отношении муниципальных учреждений</w:t>
      </w:r>
    </w:p>
    <w:p w:rsidR="00AF60F8" w:rsidRPr="00AF60F8" w:rsidRDefault="00AF60F8" w:rsidP="00AF60F8">
      <w:pPr>
        <w:widowControl w:val="0"/>
        <w:tabs>
          <w:tab w:val="left" w:pos="2835"/>
          <w:tab w:val="left" w:pos="3261"/>
        </w:tabs>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Дубовского сельского поселения и финансовом обеспечении</w:t>
      </w:r>
    </w:p>
    <w:p w:rsidR="00AF60F8" w:rsidRPr="00AF60F8" w:rsidRDefault="00AF60F8" w:rsidP="00AF60F8">
      <w:pPr>
        <w:autoSpaceDE w:val="0"/>
        <w:autoSpaceDN w:val="0"/>
        <w:spacing w:after="0" w:line="240" w:lineRule="auto"/>
        <w:jc w:val="right"/>
        <w:rPr>
          <w:rFonts w:ascii="Times New Roman" w:eastAsia="Times New Roman" w:hAnsi="Times New Roman" w:cs="Times New Roman"/>
          <w:kern w:val="2"/>
          <w:sz w:val="24"/>
          <w:szCs w:val="24"/>
        </w:rPr>
      </w:pPr>
      <w:r w:rsidRPr="00AF60F8">
        <w:rPr>
          <w:rFonts w:ascii="Times New Roman" w:eastAsia="Times New Roman" w:hAnsi="Times New Roman" w:cs="Times New Roman"/>
          <w:sz w:val="24"/>
          <w:szCs w:val="24"/>
        </w:rPr>
        <w:t>выполнения муниципального задания</w:t>
      </w:r>
    </w:p>
    <w:p w:rsidR="00AF60F8" w:rsidRPr="00AF60F8" w:rsidRDefault="00AF60F8" w:rsidP="00AF60F8">
      <w:pPr>
        <w:autoSpaceDE w:val="0"/>
        <w:autoSpaceDN w:val="0"/>
        <w:spacing w:after="0" w:line="240" w:lineRule="auto"/>
        <w:jc w:val="both"/>
        <w:rPr>
          <w:rFonts w:ascii="Times New Roman" w:eastAsia="Times New Roman" w:hAnsi="Times New Roman" w:cs="Times New Roman"/>
          <w:kern w:val="2"/>
          <w:sz w:val="24"/>
          <w:szCs w:val="24"/>
        </w:rPr>
      </w:pPr>
    </w:p>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ОТЧЕТ О ВЫПОЛНЕНИИ</w:t>
      </w:r>
    </w:p>
    <w:p w:rsidR="00AF60F8" w:rsidRPr="00AF60F8" w:rsidRDefault="00B94453" w:rsidP="00AF60F8">
      <w:pPr>
        <w:spacing w:after="0" w:line="240" w:lineRule="auto"/>
        <w:jc w:val="center"/>
        <w:outlineLvl w:val="3"/>
        <w:rPr>
          <w:rFonts w:ascii="Times New Roman" w:eastAsia="Times New Roman" w:hAnsi="Times New Roman" w:cs="Times New Roman"/>
          <w:bCs/>
          <w:kern w:val="2"/>
          <w:sz w:val="24"/>
          <w:szCs w:val="24"/>
        </w:rPr>
      </w:pPr>
      <w:r>
        <w:rPr>
          <w:rFonts w:ascii="Times New Roman" w:eastAsia="Times New Roman" w:hAnsi="Times New Roman" w:cs="Times New Roman"/>
          <w:noProof/>
          <w:sz w:val="24"/>
          <w:szCs w:val="24"/>
        </w:rPr>
        <w:pict>
          <v:shape id="Поле 9" o:spid="_x0000_s1038" type="#_x0000_t202" style="position:absolute;left:0;text-align:left;margin-left:493.75pt;margin-top:3.4pt;width:51.25pt;height:6.2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">
            <v:textbox>
              <w:txbxContent>
                <w:p w:rsidR="009F4975" w:rsidRDefault="009F4975" w:rsidP="00AF60F8"/>
              </w:txbxContent>
            </v:textbox>
          </v:shape>
        </w:pict>
      </w:r>
      <w:r w:rsidR="00AF60F8" w:rsidRPr="00AF60F8">
        <w:rPr>
          <w:rFonts w:ascii="Times New Roman" w:eastAsia="Times New Roman" w:hAnsi="Times New Roman" w:cs="Times New Roman"/>
          <w:bCs/>
          <w:color w:val="000000"/>
          <w:kern w:val="2"/>
          <w:sz w:val="24"/>
          <w:szCs w:val="24"/>
          <w:shd w:val="clear" w:color="auto" w:fill="FFFFFF"/>
        </w:rPr>
        <w:t xml:space="preserve">МУНИЦИПАЛЬНОГО ЗАДАНИЯ № </w:t>
      </w:r>
      <w:r w:rsidR="00AF60F8" w:rsidRPr="00AF60F8">
        <w:rPr>
          <w:rFonts w:ascii="Times New Roman" w:eastAsia="Times New Roman" w:hAnsi="Times New Roman" w:cs="Times New Roman"/>
          <w:color w:val="000000"/>
          <w:kern w:val="2"/>
          <w:sz w:val="24"/>
          <w:szCs w:val="24"/>
          <w:vertAlign w:val="superscript"/>
        </w:rPr>
        <w:t>1</w:t>
      </w:r>
    </w:p>
    <w:p w:rsidR="00AF60F8" w:rsidRPr="00AF60F8" w:rsidRDefault="00B94453" w:rsidP="00AF60F8">
      <w:pPr>
        <w:spacing w:after="0" w:line="240" w:lineRule="auto"/>
        <w:jc w:val="center"/>
        <w:outlineLvl w:val="3"/>
        <w:rPr>
          <w:rFonts w:ascii="Times New Roman" w:eastAsia="Times New Roman" w:hAnsi="Times New Roman" w:cs="Times New Roman"/>
          <w:bCs/>
          <w:color w:val="000000"/>
          <w:kern w:val="2"/>
          <w:sz w:val="24"/>
          <w:szCs w:val="24"/>
          <w:shd w:val="clear" w:color="auto" w:fill="FFFFFF"/>
        </w:rPr>
      </w:pPr>
      <w:r>
        <w:rPr>
          <w:rFonts w:ascii="Times New Roman" w:eastAsia="Times New Roman" w:hAnsi="Times New Roman" w:cs="Times New Roman"/>
          <w:noProof/>
          <w:sz w:val="24"/>
          <w:szCs w:val="24"/>
        </w:rPr>
        <w:pict>
          <v:shape id="Поле 8" o:spid="_x0000_s1039" type="#_x0000_t202" style="position:absolute;left:0;text-align:left;margin-left:593.1pt;margin-top:9.1pt;width:138.75pt;height:207.6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" stroked="f">
            <v:textbox>
              <w:txbxContent>
                <w:tbl>
                  <w:tblPr>
                    <w:tblW w:w="23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056"/>
                  </w:tblGrid>
                  <w:tr w:rsidR="009F4975" w:rsidRPr="008F4987" w:rsidTr="00AF60F8">
                    <w:trPr>
                      <w:trHeight w:val="128"/>
                    </w:trPr>
                    <w:tc>
                      <w:tcPr>
                        <w:tcW w:w="1276" w:type="dxa"/>
                        <w:tcBorders>
                          <w:top w:val="nil"/>
                          <w:left w:val="nil"/>
                          <w:bottom w:val="nil"/>
                        </w:tcBorders>
                        <w:shd w:val="clear" w:color="auto" w:fill="auto"/>
                      </w:tcPr>
                      <w:p w:rsidR="009F4975" w:rsidRPr="008F4987" w:rsidRDefault="009F4975" w:rsidP="00AF60F8"/>
                    </w:tc>
                    <w:tc>
                      <w:tcPr>
                        <w:tcW w:w="1056" w:type="dxa"/>
                        <w:tcBorders>
                          <w:bottom w:val="single" w:sz="12" w:space="0" w:color="auto"/>
                        </w:tcBorders>
                        <w:shd w:val="clear" w:color="auto" w:fill="auto"/>
                      </w:tcPr>
                      <w:p w:rsidR="009F4975" w:rsidRPr="008F4987" w:rsidRDefault="009F4975" w:rsidP="00AF60F8">
                        <w:r w:rsidRPr="008F4987">
                          <w:t>Коды</w:t>
                        </w:r>
                      </w:p>
                    </w:tc>
                  </w:tr>
                  <w:tr w:rsidR="009F4975" w:rsidRPr="008F4987" w:rsidTr="00AF60F8">
                    <w:trPr>
                      <w:trHeight w:val="113"/>
                    </w:trPr>
                    <w:tc>
                      <w:tcPr>
                        <w:tcW w:w="1276" w:type="dxa"/>
                        <w:tcBorders>
                          <w:top w:val="nil"/>
                          <w:left w:val="nil"/>
                          <w:bottom w:val="nil"/>
                          <w:right w:val="single" w:sz="12" w:space="0" w:color="auto"/>
                        </w:tcBorders>
                        <w:shd w:val="clear" w:color="auto" w:fill="auto"/>
                        <w:vAlign w:val="center"/>
                      </w:tcPr>
                      <w:p w:rsidR="009F4975" w:rsidRPr="008F4987" w:rsidRDefault="009F4975" w:rsidP="00AF60F8">
                        <w:pPr>
                          <w:ind w:left="-142"/>
                          <w:jc w:val="right"/>
                        </w:pPr>
                        <w:r w:rsidRPr="008F4987">
                          <w:t>Форма по ОКУД</w:t>
                        </w:r>
                      </w:p>
                    </w:tc>
                    <w:tc>
                      <w:tcPr>
                        <w:tcW w:w="1056" w:type="dxa"/>
                        <w:tcBorders>
                          <w:top w:val="single" w:sz="12" w:space="0" w:color="auto"/>
                          <w:left w:val="single" w:sz="12" w:space="0" w:color="auto"/>
                          <w:bottom w:val="single" w:sz="6" w:space="0" w:color="auto"/>
                          <w:right w:val="single" w:sz="12" w:space="0" w:color="auto"/>
                        </w:tcBorders>
                        <w:shd w:val="clear" w:color="auto" w:fill="auto"/>
                        <w:vAlign w:val="center"/>
                      </w:tcPr>
                      <w:p w:rsidR="009F4975" w:rsidRPr="008F4987" w:rsidRDefault="009F4975" w:rsidP="00AF60F8">
                        <w:pPr>
                          <w:jc w:val="center"/>
                        </w:pPr>
                        <w:r w:rsidRPr="008F4987">
                          <w:t>0506501</w:t>
                        </w:r>
                      </w:p>
                    </w:tc>
                  </w:tr>
                  <w:tr w:rsidR="009F4975" w:rsidRPr="008F4987" w:rsidTr="00AF60F8">
                    <w:trPr>
                      <w:trHeight w:val="170"/>
                    </w:trPr>
                    <w:tc>
                      <w:tcPr>
                        <w:tcW w:w="1276" w:type="dxa"/>
                        <w:tcBorders>
                          <w:top w:val="nil"/>
                          <w:left w:val="nil"/>
                          <w:bottom w:val="nil"/>
                          <w:right w:val="single" w:sz="12" w:space="0" w:color="auto"/>
                        </w:tcBorders>
                        <w:shd w:val="clear" w:color="auto" w:fill="auto"/>
                        <w:vAlign w:val="center"/>
                      </w:tcPr>
                      <w:p w:rsidR="009F4975" w:rsidRPr="008F4987" w:rsidRDefault="009F4975" w:rsidP="00AF60F8">
                        <w:pPr>
                          <w:jc w:val="right"/>
                        </w:pPr>
                        <w:r w:rsidRPr="008F4987">
                          <w:t>Дата</w:t>
                        </w:r>
                      </w:p>
                    </w:tc>
                    <w:tc>
                      <w:tcPr>
                        <w:tcW w:w="1056" w:type="dxa"/>
                        <w:tcBorders>
                          <w:top w:val="single" w:sz="6" w:space="0" w:color="auto"/>
                          <w:left w:val="single" w:sz="12" w:space="0" w:color="auto"/>
                          <w:bottom w:val="single" w:sz="6" w:space="0" w:color="auto"/>
                          <w:right w:val="single" w:sz="12" w:space="0" w:color="auto"/>
                        </w:tcBorders>
                        <w:shd w:val="clear" w:color="auto" w:fill="auto"/>
                        <w:vAlign w:val="center"/>
                      </w:tcPr>
                      <w:p w:rsidR="009F4975" w:rsidRPr="008F4987" w:rsidRDefault="009F4975" w:rsidP="00AF60F8">
                        <w:pPr>
                          <w:jc w:val="center"/>
                        </w:pPr>
                      </w:p>
                    </w:tc>
                  </w:tr>
                  <w:tr w:rsidR="009F4975" w:rsidRPr="008F4987" w:rsidTr="00AF60F8">
                    <w:trPr>
                      <w:trHeight w:val="406"/>
                    </w:trPr>
                    <w:tc>
                      <w:tcPr>
                        <w:tcW w:w="1276" w:type="dxa"/>
                        <w:tcBorders>
                          <w:top w:val="nil"/>
                          <w:left w:val="nil"/>
                          <w:bottom w:val="nil"/>
                          <w:right w:val="single" w:sz="12" w:space="0" w:color="auto"/>
                        </w:tcBorders>
                        <w:shd w:val="clear" w:color="auto" w:fill="auto"/>
                        <w:vAlign w:val="center"/>
                      </w:tcPr>
                      <w:p w:rsidR="009F4975" w:rsidRPr="008F4987" w:rsidRDefault="009F4975" w:rsidP="00AF60F8">
                        <w:pPr>
                          <w:jc w:val="right"/>
                        </w:pPr>
                        <w:r w:rsidRPr="008F4987">
                          <w:t>Код по сводному реестру</w:t>
                        </w:r>
                      </w:p>
                    </w:tc>
                    <w:tc>
                      <w:tcPr>
                        <w:tcW w:w="1056" w:type="dxa"/>
                        <w:tcBorders>
                          <w:top w:val="single" w:sz="6" w:space="0" w:color="auto"/>
                          <w:left w:val="single" w:sz="12" w:space="0" w:color="auto"/>
                          <w:bottom w:val="single" w:sz="6" w:space="0" w:color="auto"/>
                          <w:right w:val="single" w:sz="12" w:space="0" w:color="auto"/>
                        </w:tcBorders>
                        <w:shd w:val="clear" w:color="auto" w:fill="auto"/>
                        <w:vAlign w:val="center"/>
                      </w:tcPr>
                      <w:p w:rsidR="009F4975" w:rsidRPr="008F4987" w:rsidRDefault="009F4975" w:rsidP="00AF60F8">
                        <w:pPr>
                          <w:jc w:val="center"/>
                        </w:pPr>
                      </w:p>
                    </w:tc>
                  </w:tr>
                  <w:tr w:rsidR="009F4975" w:rsidRPr="008F4987" w:rsidTr="00AF60F8">
                    <w:trPr>
                      <w:trHeight w:val="170"/>
                    </w:trPr>
                    <w:tc>
                      <w:tcPr>
                        <w:tcW w:w="1276" w:type="dxa"/>
                        <w:tcBorders>
                          <w:top w:val="nil"/>
                          <w:left w:val="nil"/>
                          <w:bottom w:val="nil"/>
                          <w:right w:val="single" w:sz="12" w:space="0" w:color="auto"/>
                        </w:tcBorders>
                        <w:shd w:val="clear" w:color="auto" w:fill="auto"/>
                        <w:vAlign w:val="center"/>
                      </w:tcPr>
                      <w:p w:rsidR="009F4975" w:rsidRPr="008F4987" w:rsidRDefault="009F4975" w:rsidP="00AF60F8">
                        <w:pPr>
                          <w:jc w:val="right"/>
                        </w:pPr>
                        <w:r w:rsidRPr="008F4987">
                          <w:t>По ОКВЭД</w:t>
                        </w:r>
                      </w:p>
                    </w:tc>
                    <w:tc>
                      <w:tcPr>
                        <w:tcW w:w="1056" w:type="dxa"/>
                        <w:tcBorders>
                          <w:top w:val="single" w:sz="6" w:space="0" w:color="auto"/>
                          <w:left w:val="single" w:sz="12" w:space="0" w:color="auto"/>
                          <w:bottom w:val="single" w:sz="6" w:space="0" w:color="auto"/>
                          <w:right w:val="single" w:sz="12" w:space="0" w:color="auto"/>
                        </w:tcBorders>
                        <w:shd w:val="clear" w:color="auto" w:fill="auto"/>
                        <w:vAlign w:val="center"/>
                      </w:tcPr>
                      <w:p w:rsidR="009F4975" w:rsidRPr="008F4987" w:rsidRDefault="009F4975" w:rsidP="00AF60F8">
                        <w:pPr>
                          <w:jc w:val="center"/>
                        </w:pPr>
                      </w:p>
                    </w:tc>
                  </w:tr>
                  <w:tr w:rsidR="009F4975" w:rsidRPr="008F4987" w:rsidTr="00AF60F8">
                    <w:trPr>
                      <w:trHeight w:val="170"/>
                    </w:trPr>
                    <w:tc>
                      <w:tcPr>
                        <w:tcW w:w="1276" w:type="dxa"/>
                        <w:tcBorders>
                          <w:top w:val="nil"/>
                          <w:left w:val="nil"/>
                          <w:bottom w:val="nil"/>
                          <w:right w:val="single" w:sz="12" w:space="0" w:color="auto"/>
                        </w:tcBorders>
                        <w:shd w:val="clear" w:color="auto" w:fill="auto"/>
                        <w:vAlign w:val="center"/>
                      </w:tcPr>
                      <w:p w:rsidR="009F4975" w:rsidRPr="008F4987" w:rsidRDefault="009F4975" w:rsidP="00AF60F8">
                        <w:pPr>
                          <w:jc w:val="right"/>
                        </w:pPr>
                        <w:r w:rsidRPr="008F4987">
                          <w:t>По ОКВЭД</w:t>
                        </w:r>
                      </w:p>
                    </w:tc>
                    <w:tc>
                      <w:tcPr>
                        <w:tcW w:w="1056" w:type="dxa"/>
                        <w:tcBorders>
                          <w:top w:val="single" w:sz="6" w:space="0" w:color="auto"/>
                          <w:left w:val="single" w:sz="12" w:space="0" w:color="auto"/>
                          <w:bottom w:val="single" w:sz="6" w:space="0" w:color="auto"/>
                          <w:right w:val="single" w:sz="12" w:space="0" w:color="auto"/>
                        </w:tcBorders>
                        <w:shd w:val="clear" w:color="auto" w:fill="auto"/>
                        <w:vAlign w:val="center"/>
                      </w:tcPr>
                      <w:p w:rsidR="009F4975" w:rsidRPr="008F4987" w:rsidRDefault="009F4975" w:rsidP="00AF60F8">
                        <w:pPr>
                          <w:jc w:val="center"/>
                        </w:pPr>
                      </w:p>
                    </w:tc>
                  </w:tr>
                  <w:tr w:rsidR="009F4975" w:rsidRPr="008F4987" w:rsidTr="00AF60F8">
                    <w:trPr>
                      <w:trHeight w:val="170"/>
                    </w:trPr>
                    <w:tc>
                      <w:tcPr>
                        <w:tcW w:w="1276" w:type="dxa"/>
                        <w:tcBorders>
                          <w:top w:val="nil"/>
                          <w:left w:val="nil"/>
                          <w:bottom w:val="nil"/>
                          <w:right w:val="single" w:sz="12" w:space="0" w:color="auto"/>
                        </w:tcBorders>
                        <w:shd w:val="clear" w:color="auto" w:fill="auto"/>
                        <w:vAlign w:val="center"/>
                      </w:tcPr>
                      <w:p w:rsidR="009F4975" w:rsidRPr="008F4987" w:rsidRDefault="009F4975" w:rsidP="00AF60F8">
                        <w:pPr>
                          <w:jc w:val="right"/>
                        </w:pPr>
                        <w:r w:rsidRPr="008F4987">
                          <w:t>По ОКВЭД</w:t>
                        </w:r>
                      </w:p>
                    </w:tc>
                    <w:tc>
                      <w:tcPr>
                        <w:tcW w:w="1056" w:type="dxa"/>
                        <w:tcBorders>
                          <w:top w:val="single" w:sz="6" w:space="0" w:color="auto"/>
                          <w:left w:val="single" w:sz="12" w:space="0" w:color="auto"/>
                          <w:bottom w:val="single" w:sz="6" w:space="0" w:color="auto"/>
                          <w:right w:val="single" w:sz="12" w:space="0" w:color="auto"/>
                        </w:tcBorders>
                        <w:shd w:val="clear" w:color="auto" w:fill="auto"/>
                        <w:vAlign w:val="center"/>
                      </w:tcPr>
                      <w:p w:rsidR="009F4975" w:rsidRPr="008F4987" w:rsidRDefault="009F4975" w:rsidP="00AF60F8">
                        <w:pPr>
                          <w:jc w:val="center"/>
                        </w:pPr>
                      </w:p>
                    </w:tc>
                  </w:tr>
                  <w:tr w:rsidR="009F4975" w:rsidRPr="008F4987" w:rsidTr="00AF60F8">
                    <w:trPr>
                      <w:trHeight w:val="269"/>
                    </w:trPr>
                    <w:tc>
                      <w:tcPr>
                        <w:tcW w:w="1276" w:type="dxa"/>
                        <w:tcBorders>
                          <w:top w:val="nil"/>
                          <w:left w:val="nil"/>
                          <w:bottom w:val="nil"/>
                          <w:right w:val="single" w:sz="12" w:space="0" w:color="auto"/>
                        </w:tcBorders>
                        <w:shd w:val="clear" w:color="auto" w:fill="auto"/>
                      </w:tcPr>
                      <w:p w:rsidR="009F4975" w:rsidRPr="008F4987" w:rsidRDefault="009F4975" w:rsidP="00AF60F8">
                        <w:pPr>
                          <w:jc w:val="right"/>
                        </w:pPr>
                      </w:p>
                    </w:tc>
                    <w:tc>
                      <w:tcPr>
                        <w:tcW w:w="1056" w:type="dxa"/>
                        <w:tcBorders>
                          <w:top w:val="single" w:sz="6" w:space="0" w:color="auto"/>
                          <w:left w:val="single" w:sz="12" w:space="0" w:color="auto"/>
                          <w:bottom w:val="single" w:sz="12" w:space="0" w:color="auto"/>
                          <w:right w:val="single" w:sz="12" w:space="0" w:color="auto"/>
                        </w:tcBorders>
                        <w:shd w:val="clear" w:color="auto" w:fill="auto"/>
                        <w:vAlign w:val="center"/>
                      </w:tcPr>
                      <w:p w:rsidR="009F4975" w:rsidRPr="008F4987" w:rsidRDefault="009F4975" w:rsidP="00AF60F8">
                        <w:pPr>
                          <w:jc w:val="center"/>
                        </w:pPr>
                      </w:p>
                    </w:tc>
                  </w:tr>
                </w:tbl>
                <w:p w:rsidR="009F4975" w:rsidRPr="00B72538" w:rsidRDefault="009F4975" w:rsidP="00AF60F8"/>
              </w:txbxContent>
            </v:textbox>
          </v:shape>
        </w:pict>
      </w:r>
    </w:p>
    <w:p w:rsidR="00AF60F8" w:rsidRPr="00AF60F8" w:rsidRDefault="00AF60F8" w:rsidP="00AF60F8">
      <w:pPr>
        <w:tabs>
          <w:tab w:val="right" w:pos="2698"/>
        </w:tabs>
        <w:spacing w:after="0" w:line="240" w:lineRule="auto"/>
        <w:jc w:val="center"/>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rPr>
        <w:t>на 20___ год и плановый период 20___ и 20___ годов</w:t>
      </w:r>
    </w:p>
    <w:p w:rsidR="00AF60F8" w:rsidRPr="00AF60F8" w:rsidRDefault="00AF60F8" w:rsidP="00AF60F8">
      <w:pPr>
        <w:tabs>
          <w:tab w:val="right" w:pos="2698"/>
        </w:tabs>
        <w:spacing w:after="0" w:line="240" w:lineRule="auto"/>
        <w:jc w:val="center"/>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rPr>
        <w:t>от « ____ » __________________________ 20___ г.</w:t>
      </w:r>
    </w:p>
    <w:p w:rsidR="00AF60F8" w:rsidRPr="00AF60F8" w:rsidRDefault="00AF60F8" w:rsidP="00AF60F8">
      <w:pPr>
        <w:tabs>
          <w:tab w:val="right" w:pos="2698"/>
        </w:tabs>
        <w:spacing w:after="0" w:line="240" w:lineRule="auto"/>
        <w:jc w:val="center"/>
        <w:rPr>
          <w:rFonts w:ascii="Times New Roman" w:eastAsia="Times New Roman" w:hAnsi="Times New Roman" w:cs="Times New Roman"/>
          <w:color w:val="000000"/>
          <w:kern w:val="2"/>
          <w:sz w:val="24"/>
          <w:szCs w:val="24"/>
          <w:shd w:val="clear" w:color="auto" w:fill="FFFFFF"/>
        </w:rPr>
      </w:pPr>
    </w:p>
    <w:p w:rsidR="00AF60F8" w:rsidRPr="00AF60F8" w:rsidRDefault="00AF60F8" w:rsidP="00AF60F8">
      <w:pPr>
        <w:tabs>
          <w:tab w:val="right" w:pos="2698"/>
        </w:tabs>
        <w:spacing w:after="0" w:line="240" w:lineRule="auto"/>
        <w:jc w:val="both"/>
        <w:rPr>
          <w:rFonts w:ascii="Times New Roman" w:eastAsia="Times New Roman" w:hAnsi="Times New Roman" w:cs="Times New Roman"/>
          <w:kern w:val="2"/>
          <w:sz w:val="24"/>
          <w:szCs w:val="24"/>
        </w:rPr>
        <w:sectPr w:rsidR="00AF60F8" w:rsidRPr="00AF60F8" w:rsidSect="00AF60F8">
          <w:headerReference w:type="even" r:id="rId19"/>
          <w:headerReference w:type="default" r:id="rId20"/>
          <w:pgSz w:w="16834" w:h="11909" w:orient="landscape" w:code="9"/>
          <w:pgMar w:top="567" w:right="851" w:bottom="851" w:left="1134" w:header="709" w:footer="709" w:gutter="0"/>
          <w:cols w:space="720"/>
          <w:noEndnote/>
          <w:docGrid w:linePitch="360"/>
        </w:sectPr>
      </w:pPr>
    </w:p>
    <w:p w:rsidR="00AF60F8" w:rsidRPr="00AF60F8" w:rsidRDefault="00AF60F8" w:rsidP="00AF60F8">
      <w:pPr>
        <w:spacing w:after="0" w:line="240" w:lineRule="auto"/>
        <w:rPr>
          <w:rFonts w:ascii="Times New Roman" w:eastAsia="Times New Roman" w:hAnsi="Times New Roman" w:cs="Times New Roman"/>
          <w:kern w:val="2"/>
          <w:sz w:val="24"/>
          <w:szCs w:val="24"/>
        </w:rPr>
      </w:pP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Наименование муниципального учреждения Дубовского сельского поселения(обособленного подразделения) ________________________________________________________________________________________</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 _____________________________________________________________________________________________________</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Виды деятельности муниципального учреждения Дубовского сельского поселения (обособленного подразделения) _______________________________________________________________________________________</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_____________________________________________________________________________________________________</w:t>
      </w:r>
      <w:r w:rsidRPr="00AF60F8">
        <w:rPr>
          <w:rFonts w:ascii="Times New Roman" w:eastAsia="Times New Roman" w:hAnsi="Times New Roman" w:cs="Times New Roman"/>
          <w:bCs/>
          <w:color w:val="000000"/>
          <w:kern w:val="2"/>
          <w:sz w:val="24"/>
          <w:szCs w:val="24"/>
          <w:shd w:val="clear" w:color="auto" w:fill="FFFFFF"/>
        </w:rPr>
        <w:t xml:space="preserve"> </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kern w:val="2"/>
          <w:sz w:val="24"/>
          <w:szCs w:val="24"/>
        </w:rPr>
        <w:t xml:space="preserve">Периодичность __________________________________________________________________________________________ </w:t>
      </w:r>
    </w:p>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 xml:space="preserve">(указывается в соответствии с периодичностью предоставления отчета </w:t>
      </w:r>
    </w:p>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shd w:val="clear" w:color="auto" w:fill="FFFFFF"/>
        </w:rPr>
        <w:sectPr w:rsidR="00AF60F8" w:rsidRPr="00AF60F8" w:rsidSect="00AF60F8">
          <w:type w:val="continuous"/>
          <w:pgSz w:w="16834" w:h="11909" w:orient="landscape" w:code="9"/>
          <w:pgMar w:top="1304" w:right="851" w:bottom="851" w:left="1134" w:header="709" w:footer="709" w:gutter="0"/>
          <w:cols w:space="720"/>
          <w:noEndnote/>
          <w:docGrid w:linePitch="360"/>
        </w:sectPr>
      </w:pPr>
      <w:r w:rsidRPr="00AF60F8">
        <w:rPr>
          <w:rFonts w:ascii="Times New Roman" w:eastAsia="Times New Roman" w:hAnsi="Times New Roman" w:cs="Times New Roman"/>
          <w:bCs/>
          <w:color w:val="000000"/>
          <w:kern w:val="2"/>
          <w:sz w:val="24"/>
          <w:szCs w:val="24"/>
          <w:shd w:val="clear" w:color="auto" w:fill="FFFFFF"/>
        </w:rPr>
        <w:t>о выполнении муниципального задания, установленной в государственном задании)</w:t>
      </w:r>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bCs/>
          <w:color w:val="000000"/>
          <w:kern w:val="2"/>
          <w:sz w:val="24"/>
          <w:szCs w:val="24"/>
          <w:shd w:val="clear" w:color="auto" w:fill="FFFFFF"/>
        </w:rPr>
        <w:lastRenderedPageBreak/>
        <w:t xml:space="preserve">ЧАСТЬ 1. Сведения об оказываемых муниципальных услугах </w:t>
      </w:r>
      <w:r w:rsidRPr="00AF60F8">
        <w:rPr>
          <w:rFonts w:ascii="Times New Roman" w:eastAsia="Times New Roman" w:hAnsi="Times New Roman" w:cs="Times New Roman"/>
          <w:bCs/>
          <w:color w:val="000000"/>
          <w:kern w:val="2"/>
          <w:sz w:val="24"/>
          <w:szCs w:val="24"/>
          <w:shd w:val="clear" w:color="auto" w:fill="FFFFFF"/>
          <w:vertAlign w:val="superscript"/>
        </w:rPr>
        <w:t>2</w:t>
      </w:r>
    </w:p>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shd w:val="clear" w:color="auto" w:fill="FFFFFF"/>
        </w:rPr>
      </w:pPr>
    </w:p>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РАЗДЕЛ _____</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rPr>
      </w:pPr>
    </w:p>
    <w:p w:rsidR="00AF60F8" w:rsidRPr="00AF60F8" w:rsidRDefault="00B94453"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Pr>
          <w:rFonts w:ascii="Times New Roman" w:eastAsia="Times New Roman" w:hAnsi="Times New Roman" w:cs="Times New Roman"/>
          <w:noProof/>
          <w:sz w:val="24"/>
          <w:szCs w:val="24"/>
        </w:rPr>
        <w:pict>
          <v:shape id="Поле 7" o:spid="_x0000_s1040" type="#_x0000_t202" style="position:absolute;margin-left:544.35pt;margin-top:6.1pt;width:192.45pt;height:94.0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" stroked="f">
            <v:textbox>
              <w:txbxContent>
                <w:tbl>
                  <w:tblPr>
                    <w:tblW w:w="38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tblGrid>
                  <w:tr w:rsidR="009F4975" w:rsidRPr="00334FCF" w:rsidTr="00AF60F8">
                    <w:trPr>
                      <w:trHeight w:val="1395"/>
                    </w:trPr>
                    <w:tc>
                      <w:tcPr>
                        <w:tcW w:w="2694" w:type="dxa"/>
                        <w:tcBorders>
                          <w:top w:val="nil"/>
                          <w:left w:val="nil"/>
                          <w:bottom w:val="nil"/>
                          <w:right w:val="single" w:sz="12" w:space="0" w:color="auto"/>
                        </w:tcBorders>
                      </w:tcPr>
                      <w:p w:rsidR="009F4975" w:rsidRPr="00B9607D" w:rsidRDefault="009F4975" w:rsidP="00AF60F8">
                        <w:pPr>
                          <w:pStyle w:val="410"/>
                          <w:suppressAutoHyphens/>
                          <w:spacing w:before="0"/>
                          <w:ind w:right="34"/>
                          <w:jc w:val="right"/>
                          <w:rPr>
                            <w:rStyle w:val="CharStyle9Exact"/>
                            <w:rFonts w:ascii="Times New Roman" w:hAnsi="Times New Roman"/>
                            <w:i w:val="0"/>
                            <w:color w:val="000000"/>
                            <w:sz w:val="24"/>
                            <w:szCs w:val="24"/>
                          </w:rPr>
                        </w:pPr>
                        <w:r>
                          <w:rPr>
                            <w:rStyle w:val="CharStyle9Exact"/>
                            <w:rFonts w:ascii="Times New Roman" w:hAnsi="Times New Roman"/>
                            <w:i w:val="0"/>
                            <w:color w:val="000000"/>
                            <w:sz w:val="24"/>
                            <w:szCs w:val="24"/>
                          </w:rPr>
                          <w:t>Код</w:t>
                        </w:r>
                      </w:p>
                      <w:p w:rsidR="009F4975" w:rsidRPr="00B9607D" w:rsidRDefault="009F4975" w:rsidP="00AF60F8">
                        <w:pPr>
                          <w:pStyle w:val="410"/>
                          <w:suppressAutoHyphens/>
                          <w:spacing w:before="0"/>
                          <w:jc w:val="right"/>
                          <w:rPr>
                            <w:rStyle w:val="CharStyle9Exact"/>
                            <w:rFonts w:ascii="Times New Roman" w:hAnsi="Times New Roman"/>
                            <w:i w:val="0"/>
                            <w:color w:val="000000"/>
                            <w:sz w:val="24"/>
                            <w:szCs w:val="24"/>
                          </w:rPr>
                        </w:pPr>
                        <w:r w:rsidRPr="00B9607D">
                          <w:rPr>
                            <w:rStyle w:val="CharStyle9Exact"/>
                            <w:rFonts w:ascii="Times New Roman" w:hAnsi="Times New Roman"/>
                            <w:i w:val="0"/>
                            <w:color w:val="000000"/>
                            <w:sz w:val="24"/>
                            <w:szCs w:val="24"/>
                          </w:rPr>
                          <w:t>по общеросс</w:t>
                        </w:r>
                        <w:r>
                          <w:rPr>
                            <w:rStyle w:val="CharStyle9Exact"/>
                            <w:rFonts w:ascii="Times New Roman" w:hAnsi="Times New Roman"/>
                            <w:i w:val="0"/>
                            <w:color w:val="000000"/>
                            <w:sz w:val="24"/>
                            <w:szCs w:val="24"/>
                          </w:rPr>
                          <w:t>ийскому</w:t>
                        </w:r>
                        <w:r w:rsidRPr="00B9607D">
                          <w:rPr>
                            <w:rStyle w:val="CharStyle9Exact"/>
                            <w:rFonts w:ascii="Times New Roman" w:hAnsi="Times New Roman"/>
                            <w:i w:val="0"/>
                            <w:color w:val="000000"/>
                            <w:sz w:val="24"/>
                            <w:szCs w:val="24"/>
                          </w:rPr>
                          <w:t xml:space="preserve"> базов</w:t>
                        </w:r>
                        <w:r>
                          <w:rPr>
                            <w:rStyle w:val="CharStyle9Exact"/>
                            <w:rFonts w:ascii="Times New Roman" w:hAnsi="Times New Roman"/>
                            <w:i w:val="0"/>
                            <w:color w:val="000000"/>
                            <w:sz w:val="24"/>
                            <w:szCs w:val="24"/>
                          </w:rPr>
                          <w:t xml:space="preserve">ому </w:t>
                        </w:r>
                        <w:r w:rsidRPr="00B9607D">
                          <w:rPr>
                            <w:rStyle w:val="CharStyle9Exact"/>
                            <w:rFonts w:ascii="Times New Roman" w:hAnsi="Times New Roman"/>
                            <w:i w:val="0"/>
                            <w:color w:val="000000"/>
                            <w:sz w:val="24"/>
                            <w:szCs w:val="24"/>
                          </w:rPr>
                          <w:t>перечн</w:t>
                        </w:r>
                        <w:r>
                          <w:rPr>
                            <w:rStyle w:val="CharStyle9Exact"/>
                            <w:rFonts w:ascii="Times New Roman" w:hAnsi="Times New Roman"/>
                            <w:i w:val="0"/>
                            <w:color w:val="000000"/>
                            <w:sz w:val="24"/>
                            <w:szCs w:val="24"/>
                          </w:rPr>
                          <w:t>ю</w:t>
                        </w:r>
                        <w:r w:rsidRPr="00B9607D">
                          <w:rPr>
                            <w:rStyle w:val="CharStyle9Exact"/>
                            <w:rFonts w:ascii="Times New Roman" w:hAnsi="Times New Roman"/>
                            <w:i w:val="0"/>
                            <w:color w:val="000000"/>
                            <w:sz w:val="24"/>
                            <w:szCs w:val="24"/>
                          </w:rPr>
                          <w:t xml:space="preserve"> или региональному </w:t>
                        </w:r>
                      </w:p>
                      <w:p w:rsidR="009F4975" w:rsidRPr="00B9607D" w:rsidRDefault="009F4975" w:rsidP="00AF60F8">
                        <w:pPr>
                          <w:pStyle w:val="410"/>
                          <w:suppressAutoHyphens/>
                          <w:spacing w:before="0"/>
                          <w:jc w:val="right"/>
                          <w:rPr>
                            <w:rStyle w:val="CharStyle9Exact"/>
                            <w:rFonts w:ascii="Times New Roman" w:hAnsi="Times New Roman"/>
                            <w:i w:val="0"/>
                            <w:color w:val="000000"/>
                            <w:sz w:val="24"/>
                            <w:szCs w:val="24"/>
                          </w:rPr>
                        </w:pPr>
                        <w:r w:rsidRPr="00B9607D">
                          <w:rPr>
                            <w:rStyle w:val="CharStyle9Exact"/>
                            <w:rFonts w:ascii="Times New Roman" w:hAnsi="Times New Roman"/>
                            <w:i w:val="0"/>
                            <w:color w:val="000000"/>
                            <w:sz w:val="24"/>
                            <w:szCs w:val="24"/>
                          </w:rPr>
                          <w:t xml:space="preserve">перечню   </w:t>
                        </w:r>
                      </w:p>
                      <w:p w:rsidR="009F4975" w:rsidRPr="00334FCF" w:rsidRDefault="009F4975" w:rsidP="00AF60F8">
                        <w:pPr>
                          <w:pStyle w:val="Style7"/>
                          <w:shd w:val="clear" w:color="auto" w:fill="auto"/>
                          <w:suppressAutoHyphens/>
                          <w:spacing w:before="0" w:after="0" w:line="240" w:lineRule="auto"/>
                          <w:jc w:val="right"/>
                          <w:rPr>
                            <w:b w:val="0"/>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9F4975" w:rsidRPr="00334FCF" w:rsidRDefault="009F4975" w:rsidP="00AF60F8">
                        <w:pPr>
                          <w:pStyle w:val="Style7"/>
                          <w:shd w:val="clear" w:color="auto" w:fill="auto"/>
                          <w:spacing w:before="0" w:after="0" w:line="144" w:lineRule="exact"/>
                          <w:jc w:val="right"/>
                          <w:rPr>
                            <w:b w:val="0"/>
                            <w:sz w:val="24"/>
                            <w:szCs w:val="24"/>
                          </w:rPr>
                        </w:pPr>
                      </w:p>
                    </w:tc>
                  </w:tr>
                </w:tbl>
                <w:p w:rsidR="009F4975" w:rsidRPr="00334FCF" w:rsidRDefault="009F4975" w:rsidP="00AF60F8"/>
              </w:txbxContent>
            </v:textbox>
          </v:shape>
        </w:pict>
      </w:r>
      <w:r w:rsidR="00AF60F8" w:rsidRPr="00AF60F8">
        <w:rPr>
          <w:rFonts w:ascii="Times New Roman" w:eastAsia="Times New Roman" w:hAnsi="Times New Roman" w:cs="Times New Roman"/>
          <w:bCs/>
          <w:color w:val="000000"/>
          <w:kern w:val="2"/>
          <w:sz w:val="24"/>
          <w:szCs w:val="24"/>
          <w:shd w:val="clear" w:color="auto" w:fill="FFFFFF"/>
        </w:rPr>
        <w:t>1. Наименование муниципальной услуги ____________________________________________________________________</w:t>
      </w:r>
    </w:p>
    <w:p w:rsidR="00AF60F8" w:rsidRPr="00AF60F8" w:rsidRDefault="00AF60F8" w:rsidP="00AF60F8">
      <w:pPr>
        <w:spacing w:after="0" w:line="240" w:lineRule="auto"/>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bCs/>
          <w:kern w:val="2"/>
          <w:sz w:val="24"/>
          <w:szCs w:val="24"/>
        </w:rPr>
        <w:t>_________________________________________________________________________________________________________</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2.</w:t>
      </w:r>
      <w:r w:rsidRPr="00AF60F8">
        <w:rPr>
          <w:rFonts w:ascii="Times New Roman" w:eastAsia="Times New Roman" w:hAnsi="Times New Roman" w:cs="Times New Roman"/>
          <w:bCs/>
          <w:kern w:val="2"/>
          <w:sz w:val="24"/>
          <w:szCs w:val="24"/>
        </w:rPr>
        <w:t xml:space="preserve"> </w:t>
      </w:r>
      <w:r w:rsidRPr="00AF60F8">
        <w:rPr>
          <w:rFonts w:ascii="Times New Roman" w:eastAsia="Times New Roman" w:hAnsi="Times New Roman" w:cs="Times New Roman"/>
          <w:bCs/>
          <w:color w:val="000000"/>
          <w:kern w:val="2"/>
          <w:sz w:val="24"/>
          <w:szCs w:val="24"/>
          <w:shd w:val="clear" w:color="auto" w:fill="FFFFFF"/>
        </w:rPr>
        <w:t>Категории потребителей муниципальной услуги __________________________________________________________</w:t>
      </w:r>
      <w:r w:rsidRPr="00AF60F8">
        <w:rPr>
          <w:rFonts w:ascii="Times New Roman" w:eastAsia="Times New Roman" w:hAnsi="Times New Roman" w:cs="Times New Roman"/>
          <w:bCs/>
          <w:color w:val="000000"/>
          <w:kern w:val="2"/>
          <w:sz w:val="24"/>
          <w:szCs w:val="24"/>
          <w:shd w:val="clear" w:color="auto" w:fill="FFFFFF"/>
        </w:rPr>
        <w:br/>
        <w:t>_________________________________________________________________________________________________________</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3. Сведения о фактическом достижении показателей, характеризующих объем и (или) качество</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муниципальной услуги</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 xml:space="preserve">3.1. Сведения о фактическом достижении показателей, характеризующих качество муниципальной услуги </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3"/>
        <w:gridCol w:w="932"/>
        <w:gridCol w:w="941"/>
        <w:gridCol w:w="938"/>
        <w:gridCol w:w="941"/>
        <w:gridCol w:w="929"/>
        <w:gridCol w:w="1064"/>
        <w:gridCol w:w="1069"/>
        <w:gridCol w:w="809"/>
        <w:gridCol w:w="1058"/>
        <w:gridCol w:w="932"/>
        <w:gridCol w:w="932"/>
        <w:gridCol w:w="804"/>
        <w:gridCol w:w="1084"/>
        <w:gridCol w:w="792"/>
      </w:tblGrid>
      <w:tr w:rsidR="00AF60F8" w:rsidRPr="00AF60F8" w:rsidTr="00AF60F8">
        <w:tc>
          <w:tcPr>
            <w:tcW w:w="375"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roofErr w:type="spellStart"/>
            <w:r w:rsidRPr="00AF60F8">
              <w:rPr>
                <w:rFonts w:ascii="Times New Roman" w:eastAsia="Times New Roman" w:hAnsi="Times New Roman" w:cs="Times New Roman"/>
                <w:color w:val="000000"/>
                <w:kern w:val="2"/>
                <w:sz w:val="24"/>
                <w:szCs w:val="24"/>
              </w:rPr>
              <w:t>Уникаль-ный</w:t>
            </w:r>
            <w:proofErr w:type="spellEnd"/>
            <w:r w:rsidRPr="00AF60F8">
              <w:rPr>
                <w:rFonts w:ascii="Times New Roman" w:eastAsia="Times New Roman" w:hAnsi="Times New Roman" w:cs="Times New Roman"/>
                <w:color w:val="000000"/>
                <w:kern w:val="2"/>
                <w:sz w:val="24"/>
                <w:szCs w:val="24"/>
              </w:rPr>
              <w:t xml:space="preserve"> номер </w:t>
            </w:r>
            <w:proofErr w:type="spellStart"/>
            <w:r w:rsidRPr="00AF60F8">
              <w:rPr>
                <w:rFonts w:ascii="Times New Roman" w:eastAsia="Times New Roman" w:hAnsi="Times New Roman" w:cs="Times New Roman"/>
                <w:color w:val="000000"/>
                <w:kern w:val="2"/>
                <w:sz w:val="24"/>
                <w:szCs w:val="24"/>
              </w:rPr>
              <w:t>реестро</w:t>
            </w:r>
            <w:proofErr w:type="spellEnd"/>
            <w:r w:rsidRPr="00AF60F8">
              <w:rPr>
                <w:rFonts w:ascii="Times New Roman" w:eastAsia="Times New Roman" w:hAnsi="Times New Roman" w:cs="Times New Roman"/>
                <w:color w:val="000000"/>
                <w:kern w:val="2"/>
                <w:sz w:val="24"/>
                <w:szCs w:val="24"/>
              </w:rPr>
              <w:t>-вой записи</w:t>
            </w:r>
          </w:p>
        </w:tc>
        <w:tc>
          <w:tcPr>
            <w:tcW w:w="983" w:type="pct"/>
            <w:gridSpan w:val="3"/>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Показатель, </w:t>
            </w:r>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 xml:space="preserve">характеризующий содержание </w:t>
            </w:r>
            <w:r w:rsidRPr="00AF60F8">
              <w:rPr>
                <w:rFonts w:ascii="Times New Roman" w:eastAsia="Times New Roman" w:hAnsi="Times New Roman" w:cs="Times New Roman"/>
                <w:bCs/>
                <w:color w:val="000000"/>
                <w:kern w:val="2"/>
                <w:sz w:val="24"/>
                <w:szCs w:val="24"/>
                <w:shd w:val="clear" w:color="auto" w:fill="FFFFFF"/>
              </w:rPr>
              <w:t>муниципальной</w:t>
            </w:r>
            <w:r w:rsidRPr="00AF60F8">
              <w:rPr>
                <w:rFonts w:ascii="Times New Roman" w:eastAsia="Times New Roman" w:hAnsi="Times New Roman" w:cs="Times New Roman"/>
                <w:color w:val="000000"/>
                <w:kern w:val="2"/>
                <w:sz w:val="24"/>
                <w:szCs w:val="24"/>
              </w:rPr>
              <w:t xml:space="preserve"> услуги</w:t>
            </w:r>
          </w:p>
        </w:tc>
        <w:tc>
          <w:tcPr>
            <w:tcW w:w="654" w:type="pct"/>
            <w:gridSpan w:val="2"/>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 xml:space="preserve">Показатель, характеризующий условия (формы) оказания </w:t>
            </w:r>
            <w:r w:rsidRPr="00AF60F8">
              <w:rPr>
                <w:rFonts w:ascii="Times New Roman" w:eastAsia="Times New Roman" w:hAnsi="Times New Roman" w:cs="Times New Roman"/>
                <w:bCs/>
                <w:color w:val="000000"/>
                <w:kern w:val="2"/>
                <w:sz w:val="24"/>
                <w:szCs w:val="24"/>
                <w:shd w:val="clear" w:color="auto" w:fill="FFFFFF"/>
              </w:rPr>
              <w:t>муниципальной</w:t>
            </w:r>
            <w:r w:rsidRPr="00AF60F8">
              <w:rPr>
                <w:rFonts w:ascii="Times New Roman" w:eastAsia="Times New Roman" w:hAnsi="Times New Roman" w:cs="Times New Roman"/>
                <w:color w:val="000000"/>
                <w:kern w:val="2"/>
                <w:sz w:val="24"/>
                <w:szCs w:val="24"/>
              </w:rPr>
              <w:t xml:space="preserve"> услуги</w:t>
            </w:r>
          </w:p>
        </w:tc>
        <w:tc>
          <w:tcPr>
            <w:tcW w:w="2988" w:type="pct"/>
            <w:gridSpan w:val="9"/>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 xml:space="preserve">Показатель качества </w:t>
            </w:r>
            <w:r w:rsidRPr="00AF60F8">
              <w:rPr>
                <w:rFonts w:ascii="Times New Roman" w:eastAsia="Times New Roman" w:hAnsi="Times New Roman" w:cs="Times New Roman"/>
                <w:bCs/>
                <w:color w:val="000000"/>
                <w:kern w:val="2"/>
                <w:sz w:val="24"/>
                <w:szCs w:val="24"/>
                <w:shd w:val="clear" w:color="auto" w:fill="FFFFFF"/>
              </w:rPr>
              <w:t>муниципальной</w:t>
            </w:r>
            <w:r w:rsidRPr="00AF60F8">
              <w:rPr>
                <w:rFonts w:ascii="Times New Roman" w:eastAsia="Times New Roman" w:hAnsi="Times New Roman" w:cs="Times New Roman"/>
                <w:color w:val="000000"/>
                <w:kern w:val="2"/>
                <w:sz w:val="24"/>
                <w:szCs w:val="24"/>
              </w:rPr>
              <w:t xml:space="preserve"> услуги</w:t>
            </w:r>
          </w:p>
        </w:tc>
      </w:tr>
      <w:tr w:rsidR="00AF60F8" w:rsidRPr="00AF60F8" w:rsidTr="00AF60F8">
        <w:tc>
          <w:tcPr>
            <w:tcW w:w="375"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983" w:type="pct"/>
            <w:gridSpan w:val="3"/>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654" w:type="pct"/>
            <w:gridSpan w:val="2"/>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72"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roofErr w:type="spellStart"/>
            <w:r w:rsidRPr="00AF60F8">
              <w:rPr>
                <w:rFonts w:ascii="Times New Roman" w:eastAsia="Times New Roman" w:hAnsi="Times New Roman" w:cs="Times New Roman"/>
                <w:color w:val="000000"/>
                <w:kern w:val="2"/>
                <w:sz w:val="24"/>
                <w:szCs w:val="24"/>
              </w:rPr>
              <w:t>Наимено-вание</w:t>
            </w:r>
            <w:proofErr w:type="spellEnd"/>
            <w:r w:rsidRPr="00AF60F8">
              <w:rPr>
                <w:rFonts w:ascii="Times New Roman" w:eastAsia="Times New Roman" w:hAnsi="Times New Roman" w:cs="Times New Roman"/>
                <w:color w:val="000000"/>
                <w:kern w:val="2"/>
                <w:sz w:val="24"/>
                <w:szCs w:val="24"/>
              </w:rPr>
              <w:t xml:space="preserve"> показа-теля</w:t>
            </w:r>
          </w:p>
        </w:tc>
        <w:tc>
          <w:tcPr>
            <w:tcW w:w="657" w:type="pct"/>
            <w:gridSpan w:val="2"/>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 xml:space="preserve">Единица измерения </w:t>
            </w:r>
          </w:p>
        </w:tc>
        <w:tc>
          <w:tcPr>
            <w:tcW w:w="1022" w:type="pct"/>
            <w:gridSpan w:val="3"/>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bCs/>
                <w:kern w:val="2"/>
                <w:sz w:val="24"/>
                <w:szCs w:val="24"/>
              </w:rPr>
              <w:t>Значение</w:t>
            </w:r>
          </w:p>
        </w:tc>
        <w:tc>
          <w:tcPr>
            <w:tcW w:w="281"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roofErr w:type="spellStart"/>
            <w:r w:rsidRPr="00AF60F8">
              <w:rPr>
                <w:rFonts w:ascii="Times New Roman" w:eastAsia="Times New Roman" w:hAnsi="Times New Roman" w:cs="Times New Roman"/>
                <w:color w:val="000000"/>
                <w:kern w:val="2"/>
                <w:sz w:val="24"/>
                <w:szCs w:val="24"/>
              </w:rPr>
              <w:t>Допус-тимое</w:t>
            </w:r>
            <w:proofErr w:type="spellEnd"/>
            <w:r w:rsidRPr="00AF60F8">
              <w:rPr>
                <w:rFonts w:ascii="Times New Roman" w:eastAsia="Times New Roman" w:hAnsi="Times New Roman" w:cs="Times New Roman"/>
                <w:color w:val="000000"/>
                <w:kern w:val="2"/>
                <w:sz w:val="24"/>
                <w:szCs w:val="24"/>
              </w:rPr>
              <w:t xml:space="preserve"> </w:t>
            </w:r>
            <w:r w:rsidRPr="00AF60F8">
              <w:rPr>
                <w:rFonts w:ascii="Times New Roman" w:eastAsia="Times New Roman" w:hAnsi="Times New Roman" w:cs="Times New Roman"/>
                <w:color w:val="000000"/>
                <w:spacing w:val="-16"/>
                <w:kern w:val="2"/>
                <w:sz w:val="24"/>
                <w:szCs w:val="24"/>
              </w:rPr>
              <w:t>(</w:t>
            </w:r>
            <w:proofErr w:type="spellStart"/>
            <w:r w:rsidRPr="00AF60F8">
              <w:rPr>
                <w:rFonts w:ascii="Times New Roman" w:eastAsia="Times New Roman" w:hAnsi="Times New Roman" w:cs="Times New Roman"/>
                <w:color w:val="000000"/>
                <w:spacing w:val="-16"/>
                <w:kern w:val="2"/>
                <w:sz w:val="24"/>
                <w:szCs w:val="24"/>
              </w:rPr>
              <w:t>возмож-</w:t>
            </w:r>
            <w:r w:rsidRPr="00AF60F8">
              <w:rPr>
                <w:rFonts w:ascii="Times New Roman" w:eastAsia="Times New Roman" w:hAnsi="Times New Roman" w:cs="Times New Roman"/>
                <w:color w:val="000000"/>
                <w:kern w:val="2"/>
                <w:sz w:val="24"/>
                <w:szCs w:val="24"/>
              </w:rPr>
              <w:t>ное</w:t>
            </w:r>
            <w:proofErr w:type="spellEnd"/>
            <w:r w:rsidRPr="00AF60F8">
              <w:rPr>
                <w:rFonts w:ascii="Times New Roman" w:eastAsia="Times New Roman" w:hAnsi="Times New Roman" w:cs="Times New Roman"/>
                <w:color w:val="000000"/>
                <w:kern w:val="2"/>
                <w:sz w:val="24"/>
                <w:szCs w:val="24"/>
              </w:rPr>
              <w:t>) откло-нение</w:t>
            </w:r>
            <w:r w:rsidRPr="00AF60F8">
              <w:rPr>
                <w:rFonts w:ascii="Times New Roman" w:eastAsia="Times New Roman" w:hAnsi="Times New Roman" w:cs="Times New Roman"/>
                <w:color w:val="000000"/>
                <w:kern w:val="2"/>
                <w:sz w:val="24"/>
                <w:szCs w:val="24"/>
                <w:vertAlign w:val="superscript"/>
              </w:rPr>
              <w:t>5</w:t>
            </w:r>
          </w:p>
        </w:tc>
        <w:tc>
          <w:tcPr>
            <w:tcW w:w="379"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roofErr w:type="spellStart"/>
            <w:r w:rsidRPr="00AF60F8">
              <w:rPr>
                <w:rFonts w:ascii="Times New Roman" w:eastAsia="Times New Roman" w:hAnsi="Times New Roman" w:cs="Times New Roman"/>
                <w:color w:val="000000"/>
                <w:kern w:val="2"/>
                <w:sz w:val="24"/>
                <w:szCs w:val="24"/>
              </w:rPr>
              <w:t>Отклоне-ние</w:t>
            </w:r>
            <w:proofErr w:type="spellEnd"/>
            <w:r w:rsidRPr="00AF60F8">
              <w:rPr>
                <w:rFonts w:ascii="Times New Roman" w:eastAsia="Times New Roman" w:hAnsi="Times New Roman" w:cs="Times New Roman"/>
                <w:color w:val="000000"/>
                <w:kern w:val="2"/>
                <w:sz w:val="24"/>
                <w:szCs w:val="24"/>
              </w:rPr>
              <w:t xml:space="preserve">, </w:t>
            </w:r>
            <w:proofErr w:type="spellStart"/>
            <w:r w:rsidRPr="00AF60F8">
              <w:rPr>
                <w:rFonts w:ascii="Times New Roman" w:eastAsia="Times New Roman" w:hAnsi="Times New Roman" w:cs="Times New Roman"/>
                <w:color w:val="000000"/>
                <w:kern w:val="2"/>
                <w:sz w:val="24"/>
                <w:szCs w:val="24"/>
              </w:rPr>
              <w:t>превыша-ющее</w:t>
            </w:r>
            <w:proofErr w:type="spellEnd"/>
            <w:r w:rsidRPr="00AF60F8">
              <w:rPr>
                <w:rFonts w:ascii="Times New Roman" w:eastAsia="Times New Roman" w:hAnsi="Times New Roman" w:cs="Times New Roman"/>
                <w:color w:val="000000"/>
                <w:kern w:val="2"/>
                <w:sz w:val="24"/>
                <w:szCs w:val="24"/>
              </w:rPr>
              <w:t xml:space="preserve"> допусти-мое (</w:t>
            </w:r>
            <w:proofErr w:type="spellStart"/>
            <w:r w:rsidRPr="00AF60F8">
              <w:rPr>
                <w:rFonts w:ascii="Times New Roman" w:eastAsia="Times New Roman" w:hAnsi="Times New Roman" w:cs="Times New Roman"/>
                <w:color w:val="000000"/>
                <w:kern w:val="2"/>
                <w:sz w:val="24"/>
                <w:szCs w:val="24"/>
              </w:rPr>
              <w:t>возмож-ное</w:t>
            </w:r>
            <w:proofErr w:type="spellEnd"/>
            <w:r w:rsidRPr="00AF60F8">
              <w:rPr>
                <w:rFonts w:ascii="Times New Roman" w:eastAsia="Times New Roman" w:hAnsi="Times New Roman" w:cs="Times New Roman"/>
                <w:color w:val="000000"/>
                <w:kern w:val="2"/>
                <w:sz w:val="24"/>
                <w:szCs w:val="24"/>
              </w:rPr>
              <w:t>) отклоне-ние</w:t>
            </w:r>
            <w:r w:rsidRPr="00AF60F8">
              <w:rPr>
                <w:rFonts w:ascii="Times New Roman" w:eastAsia="Times New Roman" w:hAnsi="Times New Roman" w:cs="Times New Roman"/>
                <w:color w:val="000000"/>
                <w:kern w:val="2"/>
                <w:sz w:val="24"/>
                <w:szCs w:val="24"/>
                <w:vertAlign w:val="superscript"/>
              </w:rPr>
              <w:t>6</w:t>
            </w:r>
          </w:p>
        </w:tc>
        <w:tc>
          <w:tcPr>
            <w:tcW w:w="277"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roofErr w:type="spellStart"/>
            <w:r w:rsidRPr="00AF60F8">
              <w:rPr>
                <w:rFonts w:ascii="Times New Roman" w:eastAsia="Times New Roman" w:hAnsi="Times New Roman" w:cs="Times New Roman"/>
                <w:bCs/>
                <w:kern w:val="2"/>
                <w:sz w:val="24"/>
                <w:szCs w:val="24"/>
              </w:rPr>
              <w:t>Причи</w:t>
            </w:r>
            <w:proofErr w:type="spellEnd"/>
            <w:r w:rsidRPr="00AF60F8">
              <w:rPr>
                <w:rFonts w:ascii="Times New Roman" w:eastAsia="Times New Roman" w:hAnsi="Times New Roman" w:cs="Times New Roman"/>
                <w:bCs/>
                <w:kern w:val="2"/>
                <w:sz w:val="24"/>
                <w:szCs w:val="24"/>
              </w:rPr>
              <w:t>-на</w:t>
            </w:r>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roofErr w:type="spellStart"/>
            <w:r w:rsidRPr="00AF60F8">
              <w:rPr>
                <w:rFonts w:ascii="Times New Roman" w:eastAsia="Times New Roman" w:hAnsi="Times New Roman" w:cs="Times New Roman"/>
                <w:bCs/>
                <w:kern w:val="2"/>
                <w:sz w:val="24"/>
                <w:szCs w:val="24"/>
              </w:rPr>
              <w:t>откло</w:t>
            </w:r>
            <w:proofErr w:type="spellEnd"/>
            <w:r w:rsidRPr="00AF60F8">
              <w:rPr>
                <w:rFonts w:ascii="Times New Roman" w:eastAsia="Times New Roman" w:hAnsi="Times New Roman" w:cs="Times New Roman"/>
                <w:bCs/>
                <w:kern w:val="2"/>
                <w:sz w:val="24"/>
                <w:szCs w:val="24"/>
              </w:rPr>
              <w:t>-нения</w:t>
            </w:r>
          </w:p>
        </w:tc>
      </w:tr>
      <w:tr w:rsidR="00AF60F8" w:rsidRPr="00AF60F8" w:rsidTr="00AF60F8">
        <w:tc>
          <w:tcPr>
            <w:tcW w:w="375"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6"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 (</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показа-теля)</w:t>
            </w:r>
          </w:p>
        </w:tc>
        <w:tc>
          <w:tcPr>
            <w:tcW w:w="329"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w:t>
            </w:r>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показа-теля)</w:t>
            </w:r>
          </w:p>
        </w:tc>
        <w:tc>
          <w:tcPr>
            <w:tcW w:w="328"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w:t>
            </w:r>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показа-теля)</w:t>
            </w:r>
          </w:p>
        </w:tc>
        <w:tc>
          <w:tcPr>
            <w:tcW w:w="329"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w:t>
            </w:r>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показа-теля)</w:t>
            </w:r>
          </w:p>
        </w:tc>
        <w:tc>
          <w:tcPr>
            <w:tcW w:w="325"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w:t>
            </w:r>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наиме-нование</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показа-теля)</w:t>
            </w:r>
          </w:p>
        </w:tc>
        <w:tc>
          <w:tcPr>
            <w:tcW w:w="372"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74"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roofErr w:type="spellStart"/>
            <w:r w:rsidRPr="00AF60F8">
              <w:rPr>
                <w:rFonts w:ascii="Times New Roman" w:eastAsia="Times New Roman" w:hAnsi="Times New Roman" w:cs="Times New Roman"/>
                <w:color w:val="000000"/>
                <w:kern w:val="2"/>
                <w:sz w:val="24"/>
                <w:szCs w:val="24"/>
              </w:rPr>
              <w:t>Наимено-вание</w:t>
            </w:r>
            <w:proofErr w:type="spellEnd"/>
          </w:p>
        </w:tc>
        <w:tc>
          <w:tcPr>
            <w:tcW w:w="283"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Код</w:t>
            </w:r>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по ОКЕИ</w:t>
            </w:r>
          </w:p>
        </w:tc>
        <w:tc>
          <w:tcPr>
            <w:tcW w:w="370"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color w:val="000000"/>
                <w:kern w:val="2"/>
                <w:sz w:val="24"/>
                <w:szCs w:val="24"/>
              </w:rPr>
              <w:t>Утверж-дено</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 в </w:t>
            </w:r>
            <w:r w:rsidRPr="00AF60F8">
              <w:rPr>
                <w:rFonts w:ascii="Times New Roman" w:eastAsia="Times New Roman" w:hAnsi="Times New Roman" w:cs="Times New Roman"/>
                <w:bCs/>
                <w:color w:val="000000"/>
                <w:kern w:val="2"/>
                <w:sz w:val="24"/>
                <w:szCs w:val="24"/>
                <w:shd w:val="clear" w:color="auto" w:fill="FFFFFF"/>
              </w:rPr>
              <w:t>муниципальном</w:t>
            </w:r>
            <w:r w:rsidRPr="00AF60F8">
              <w:rPr>
                <w:rFonts w:ascii="Times New Roman" w:eastAsia="Times New Roman" w:hAnsi="Times New Roman" w:cs="Times New Roman"/>
                <w:color w:val="000000"/>
                <w:kern w:val="2"/>
                <w:sz w:val="24"/>
                <w:szCs w:val="24"/>
              </w:rPr>
              <w:t xml:space="preserve"> задании </w:t>
            </w:r>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на год</w:t>
            </w:r>
          </w:p>
        </w:tc>
        <w:tc>
          <w:tcPr>
            <w:tcW w:w="326"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sz w:val="24"/>
                <w:szCs w:val="24"/>
              </w:rPr>
              <w:t>Утверж-дено</w:t>
            </w:r>
            <w:proofErr w:type="spellEnd"/>
            <w:r w:rsidRPr="00AF60F8">
              <w:rPr>
                <w:rFonts w:ascii="Times New Roman" w:eastAsia="Times New Roman" w:hAnsi="Times New Roman" w:cs="Times New Roman"/>
                <w:bCs/>
                <w:sz w:val="24"/>
                <w:szCs w:val="24"/>
              </w:rPr>
              <w:t xml:space="preserve"> в </w:t>
            </w:r>
            <w:r w:rsidRPr="00AF60F8">
              <w:rPr>
                <w:rFonts w:ascii="Times New Roman" w:eastAsia="Times New Roman" w:hAnsi="Times New Roman" w:cs="Times New Roman"/>
                <w:bCs/>
                <w:color w:val="000000"/>
                <w:kern w:val="2"/>
                <w:sz w:val="24"/>
                <w:szCs w:val="24"/>
                <w:shd w:val="clear" w:color="auto" w:fill="FFFFFF"/>
              </w:rPr>
              <w:t>муниципальном</w:t>
            </w:r>
            <w:r w:rsidRPr="00AF60F8">
              <w:rPr>
                <w:rFonts w:ascii="Times New Roman" w:eastAsia="Times New Roman" w:hAnsi="Times New Roman" w:cs="Times New Roman"/>
                <w:bCs/>
                <w:sz w:val="24"/>
                <w:szCs w:val="24"/>
              </w:rPr>
              <w:t xml:space="preserve"> задании на отчет-</w:t>
            </w:r>
            <w:proofErr w:type="spellStart"/>
            <w:r w:rsidRPr="00AF60F8">
              <w:rPr>
                <w:rFonts w:ascii="Times New Roman" w:eastAsia="Times New Roman" w:hAnsi="Times New Roman" w:cs="Times New Roman"/>
                <w:bCs/>
                <w:sz w:val="24"/>
                <w:szCs w:val="24"/>
              </w:rPr>
              <w:t>ную</w:t>
            </w:r>
            <w:proofErr w:type="spellEnd"/>
            <w:r w:rsidRPr="00AF60F8">
              <w:rPr>
                <w:rFonts w:ascii="Times New Roman" w:eastAsia="Times New Roman" w:hAnsi="Times New Roman" w:cs="Times New Roman"/>
                <w:bCs/>
                <w:sz w:val="24"/>
                <w:szCs w:val="24"/>
              </w:rPr>
              <w:t xml:space="preserve"> дату</w:t>
            </w:r>
            <w:r w:rsidRPr="00AF60F8">
              <w:rPr>
                <w:rFonts w:ascii="Times New Roman" w:eastAsia="Times New Roman" w:hAnsi="Times New Roman" w:cs="Times New Roman"/>
                <w:bCs/>
                <w:sz w:val="24"/>
                <w:szCs w:val="24"/>
                <w:vertAlign w:val="superscript"/>
              </w:rPr>
              <w:t xml:space="preserve">3 </w:t>
            </w:r>
            <w:hyperlink r:id="rId21" w:history="1">
              <w:r w:rsidRPr="00AF60F8">
                <w:rPr>
                  <w:rFonts w:ascii="Times New Roman" w:eastAsia="Times New Roman" w:hAnsi="Times New Roman" w:cs="Times New Roman"/>
                  <w:color w:val="0000FF"/>
                  <w:sz w:val="24"/>
                  <w:szCs w:val="24"/>
                </w:rPr>
                <w:t xml:space="preserve"> </w:t>
              </w:r>
            </w:hyperlink>
          </w:p>
        </w:tc>
        <w:tc>
          <w:tcPr>
            <w:tcW w:w="326"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color w:val="000000"/>
                <w:kern w:val="2"/>
                <w:sz w:val="24"/>
                <w:szCs w:val="24"/>
              </w:rPr>
              <w:t>Испол-нено</w:t>
            </w:r>
            <w:proofErr w:type="spellEnd"/>
            <w:r w:rsidRPr="00AF60F8">
              <w:rPr>
                <w:rFonts w:ascii="Times New Roman" w:eastAsia="Times New Roman" w:hAnsi="Times New Roman" w:cs="Times New Roman"/>
                <w:color w:val="000000"/>
                <w:kern w:val="2"/>
                <w:sz w:val="24"/>
                <w:szCs w:val="24"/>
              </w:rPr>
              <w:t xml:space="preserve"> на отчет-</w:t>
            </w:r>
            <w:proofErr w:type="spellStart"/>
            <w:r w:rsidRPr="00AF60F8">
              <w:rPr>
                <w:rFonts w:ascii="Times New Roman" w:eastAsia="Times New Roman" w:hAnsi="Times New Roman" w:cs="Times New Roman"/>
                <w:color w:val="000000"/>
                <w:kern w:val="2"/>
                <w:sz w:val="24"/>
                <w:szCs w:val="24"/>
              </w:rPr>
              <w:t>ную</w:t>
            </w:r>
            <w:proofErr w:type="spellEnd"/>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 xml:space="preserve"> дату</w:t>
            </w:r>
            <w:r w:rsidRPr="00AF60F8">
              <w:rPr>
                <w:rFonts w:ascii="Times New Roman" w:eastAsia="Times New Roman" w:hAnsi="Times New Roman" w:cs="Times New Roman"/>
                <w:color w:val="000000"/>
                <w:kern w:val="2"/>
                <w:sz w:val="24"/>
                <w:szCs w:val="24"/>
                <w:vertAlign w:val="superscript"/>
              </w:rPr>
              <w:t>4</w:t>
            </w:r>
          </w:p>
        </w:tc>
        <w:tc>
          <w:tcPr>
            <w:tcW w:w="281"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79"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277"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r>
      <w:tr w:rsidR="00AF60F8" w:rsidRPr="00AF60F8" w:rsidTr="00AF60F8">
        <w:tc>
          <w:tcPr>
            <w:tcW w:w="375"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1</w:t>
            </w:r>
          </w:p>
        </w:tc>
        <w:tc>
          <w:tcPr>
            <w:tcW w:w="326"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2</w:t>
            </w:r>
          </w:p>
        </w:tc>
        <w:tc>
          <w:tcPr>
            <w:tcW w:w="329"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3</w:t>
            </w:r>
          </w:p>
        </w:tc>
        <w:tc>
          <w:tcPr>
            <w:tcW w:w="328"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4</w:t>
            </w:r>
          </w:p>
        </w:tc>
        <w:tc>
          <w:tcPr>
            <w:tcW w:w="329"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5</w:t>
            </w:r>
          </w:p>
        </w:tc>
        <w:tc>
          <w:tcPr>
            <w:tcW w:w="325"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6</w:t>
            </w:r>
          </w:p>
        </w:tc>
        <w:tc>
          <w:tcPr>
            <w:tcW w:w="372"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7</w:t>
            </w:r>
          </w:p>
        </w:tc>
        <w:tc>
          <w:tcPr>
            <w:tcW w:w="374"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8</w:t>
            </w:r>
          </w:p>
        </w:tc>
        <w:tc>
          <w:tcPr>
            <w:tcW w:w="283"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9</w:t>
            </w:r>
          </w:p>
        </w:tc>
        <w:tc>
          <w:tcPr>
            <w:tcW w:w="370"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10</w:t>
            </w:r>
          </w:p>
        </w:tc>
        <w:tc>
          <w:tcPr>
            <w:tcW w:w="326"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11</w:t>
            </w:r>
          </w:p>
        </w:tc>
        <w:tc>
          <w:tcPr>
            <w:tcW w:w="326"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12</w:t>
            </w:r>
          </w:p>
        </w:tc>
        <w:tc>
          <w:tcPr>
            <w:tcW w:w="281"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13</w:t>
            </w:r>
          </w:p>
        </w:tc>
        <w:tc>
          <w:tcPr>
            <w:tcW w:w="379"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14</w:t>
            </w:r>
          </w:p>
        </w:tc>
        <w:tc>
          <w:tcPr>
            <w:tcW w:w="277"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15</w:t>
            </w:r>
          </w:p>
        </w:tc>
      </w:tr>
      <w:tr w:rsidR="00AF60F8" w:rsidRPr="00AF60F8" w:rsidTr="00AF60F8">
        <w:tc>
          <w:tcPr>
            <w:tcW w:w="375"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6"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9"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8"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9"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5"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72"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74"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283"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70"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6"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6"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281"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79"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277"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r>
      <w:tr w:rsidR="00AF60F8" w:rsidRPr="00AF60F8" w:rsidTr="00AF60F8">
        <w:tc>
          <w:tcPr>
            <w:tcW w:w="375"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6"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9"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8"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9"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5"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72"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74"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283"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70"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6"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6"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281"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79"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277"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r>
      <w:tr w:rsidR="00AF60F8" w:rsidRPr="00AF60F8" w:rsidTr="00AF60F8">
        <w:tc>
          <w:tcPr>
            <w:tcW w:w="375"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6"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9"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8"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9"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5" w:type="pct"/>
            <w:vMerge w:val="restar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72"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74"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283"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70"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6"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26"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281"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379"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c>
          <w:tcPr>
            <w:tcW w:w="277"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tc>
      </w:tr>
      <w:tr w:rsidR="00AF60F8" w:rsidRPr="00AF60F8" w:rsidTr="00AF60F8">
        <w:tc>
          <w:tcPr>
            <w:tcW w:w="375"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326"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329"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328"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329"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325" w:type="pct"/>
            <w:vMerge/>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372"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374"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283"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370"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326"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326"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281"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379"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c>
          <w:tcPr>
            <w:tcW w:w="277" w:type="pct"/>
            <w:shd w:val="clear" w:color="auto" w:fill="FFFFFF"/>
          </w:tcPr>
          <w:p w:rsidR="00AF60F8" w:rsidRPr="00AF60F8" w:rsidRDefault="00AF60F8" w:rsidP="00AF60F8">
            <w:pPr>
              <w:spacing w:after="0" w:line="240" w:lineRule="auto"/>
              <w:jc w:val="center"/>
              <w:outlineLvl w:val="3"/>
              <w:rPr>
                <w:rFonts w:ascii="Times New Roman" w:eastAsia="Times New Roman" w:hAnsi="Times New Roman" w:cs="Times New Roman"/>
                <w:b/>
                <w:bCs/>
                <w:kern w:val="2"/>
                <w:sz w:val="24"/>
                <w:szCs w:val="24"/>
              </w:rPr>
            </w:pPr>
          </w:p>
        </w:tc>
      </w:tr>
    </w:tbl>
    <w:p w:rsidR="00AF60F8" w:rsidRPr="00AF60F8" w:rsidRDefault="00AF60F8" w:rsidP="00AF60F8">
      <w:pPr>
        <w:pageBreakBefore/>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lastRenderedPageBreak/>
        <w:t xml:space="preserve">3.2. Сведения о фактическом достижении показателей, характеризующих объем муниципальной услуги </w:t>
      </w:r>
    </w:p>
    <w:p w:rsidR="00AF60F8" w:rsidRPr="00AF60F8" w:rsidRDefault="00AF60F8" w:rsidP="00AF60F8">
      <w:pPr>
        <w:spacing w:after="0" w:line="240" w:lineRule="auto"/>
        <w:outlineLvl w:val="3"/>
        <w:rPr>
          <w:rFonts w:ascii="Times New Roman" w:eastAsia="Times New Roman" w:hAnsi="Times New Roman" w:cs="Times New Roman"/>
          <w:b/>
          <w:bCs/>
          <w:color w:val="000000"/>
          <w:kern w:val="2"/>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7"/>
        <w:gridCol w:w="920"/>
        <w:gridCol w:w="915"/>
        <w:gridCol w:w="1046"/>
        <w:gridCol w:w="1046"/>
        <w:gridCol w:w="915"/>
        <w:gridCol w:w="915"/>
        <w:gridCol w:w="916"/>
        <w:gridCol w:w="784"/>
        <w:gridCol w:w="914"/>
        <w:gridCol w:w="785"/>
        <w:gridCol w:w="784"/>
        <w:gridCol w:w="784"/>
        <w:gridCol w:w="1047"/>
        <w:gridCol w:w="695"/>
        <w:gridCol w:w="785"/>
      </w:tblGrid>
      <w:tr w:rsidR="00AF60F8" w:rsidRPr="00AF60F8" w:rsidTr="00AF60F8">
        <w:tc>
          <w:tcPr>
            <w:tcW w:w="1135"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Уникаль-ный</w:t>
            </w:r>
            <w:proofErr w:type="spellEnd"/>
            <w:r w:rsidRPr="00AF60F8">
              <w:rPr>
                <w:rFonts w:ascii="Times New Roman" w:eastAsia="Times New Roman" w:hAnsi="Times New Roman" w:cs="Times New Roman"/>
                <w:bCs/>
                <w:color w:val="000000"/>
                <w:kern w:val="2"/>
                <w:sz w:val="24"/>
                <w:szCs w:val="24"/>
              </w:rPr>
              <w:t xml:space="preserve"> номер </w:t>
            </w:r>
            <w:proofErr w:type="spellStart"/>
            <w:r w:rsidRPr="00AF60F8">
              <w:rPr>
                <w:rFonts w:ascii="Times New Roman" w:eastAsia="Times New Roman" w:hAnsi="Times New Roman" w:cs="Times New Roman"/>
                <w:bCs/>
                <w:color w:val="000000"/>
                <w:kern w:val="2"/>
                <w:sz w:val="24"/>
                <w:szCs w:val="24"/>
              </w:rPr>
              <w:t>реестро</w:t>
            </w:r>
            <w:proofErr w:type="spellEnd"/>
            <w:r w:rsidRPr="00AF60F8">
              <w:rPr>
                <w:rFonts w:ascii="Times New Roman" w:eastAsia="Times New Roman" w:hAnsi="Times New Roman" w:cs="Times New Roman"/>
                <w:bCs/>
                <w:color w:val="000000"/>
                <w:kern w:val="2"/>
                <w:sz w:val="24"/>
                <w:szCs w:val="24"/>
              </w:rPr>
              <w:t>-вой записи</w:t>
            </w:r>
          </w:p>
        </w:tc>
        <w:tc>
          <w:tcPr>
            <w:tcW w:w="3124" w:type="dxa"/>
            <w:gridSpan w:val="3"/>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Показатель, </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 xml:space="preserve">характеризующий содержание </w:t>
            </w:r>
            <w:r w:rsidRPr="00AF60F8">
              <w:rPr>
                <w:rFonts w:ascii="Times New Roman" w:eastAsia="Times New Roman" w:hAnsi="Times New Roman" w:cs="Times New Roman"/>
                <w:bCs/>
                <w:color w:val="000000"/>
                <w:kern w:val="2"/>
                <w:sz w:val="24"/>
                <w:szCs w:val="24"/>
                <w:shd w:val="clear" w:color="auto" w:fill="FFFFFF"/>
              </w:rPr>
              <w:t>муниципальной</w:t>
            </w:r>
            <w:r w:rsidRPr="00AF60F8">
              <w:rPr>
                <w:rFonts w:ascii="Times New Roman" w:eastAsia="Times New Roman" w:hAnsi="Times New Roman" w:cs="Times New Roman"/>
                <w:bCs/>
                <w:color w:val="000000"/>
                <w:kern w:val="2"/>
                <w:sz w:val="24"/>
                <w:szCs w:val="24"/>
              </w:rPr>
              <w:t xml:space="preserve"> услуги</w:t>
            </w:r>
          </w:p>
        </w:tc>
        <w:tc>
          <w:tcPr>
            <w:tcW w:w="2126" w:type="dxa"/>
            <w:gridSpan w:val="2"/>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 xml:space="preserve">Показатель, характеризующий условия (формы) оказания </w:t>
            </w:r>
            <w:r w:rsidRPr="00AF60F8">
              <w:rPr>
                <w:rFonts w:ascii="Times New Roman" w:eastAsia="Times New Roman" w:hAnsi="Times New Roman" w:cs="Times New Roman"/>
                <w:bCs/>
                <w:color w:val="000000"/>
                <w:kern w:val="2"/>
                <w:sz w:val="24"/>
                <w:szCs w:val="24"/>
                <w:shd w:val="clear" w:color="auto" w:fill="FFFFFF"/>
              </w:rPr>
              <w:t>муниципальной</w:t>
            </w:r>
            <w:r w:rsidRPr="00AF60F8">
              <w:rPr>
                <w:rFonts w:ascii="Times New Roman" w:eastAsia="Times New Roman" w:hAnsi="Times New Roman" w:cs="Times New Roman"/>
                <w:bCs/>
                <w:color w:val="000000"/>
                <w:kern w:val="2"/>
                <w:sz w:val="24"/>
                <w:szCs w:val="24"/>
              </w:rPr>
              <w:t xml:space="preserve"> услуги</w:t>
            </w:r>
          </w:p>
        </w:tc>
        <w:tc>
          <w:tcPr>
            <w:tcW w:w="8265" w:type="dxa"/>
            <w:gridSpan w:val="9"/>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 xml:space="preserve">Показатель объема </w:t>
            </w:r>
            <w:r w:rsidRPr="00AF60F8">
              <w:rPr>
                <w:rFonts w:ascii="Times New Roman" w:eastAsia="Times New Roman" w:hAnsi="Times New Roman" w:cs="Times New Roman"/>
                <w:bCs/>
                <w:color w:val="000000"/>
                <w:kern w:val="2"/>
                <w:sz w:val="24"/>
                <w:szCs w:val="24"/>
                <w:shd w:val="clear" w:color="auto" w:fill="FFFFFF"/>
              </w:rPr>
              <w:t>муниципальной услуги</w:t>
            </w:r>
          </w:p>
        </w:tc>
        <w:tc>
          <w:tcPr>
            <w:tcW w:w="851"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Размер платы</w:t>
            </w:r>
          </w:p>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(цена, тариф)</w:t>
            </w:r>
          </w:p>
        </w:tc>
      </w:tr>
      <w:tr w:rsidR="00AF60F8" w:rsidRPr="00AF60F8" w:rsidTr="00AF60F8">
        <w:tc>
          <w:tcPr>
            <w:tcW w:w="1135"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3124" w:type="dxa"/>
            <w:gridSpan w:val="3"/>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2126" w:type="dxa"/>
            <w:gridSpan w:val="2"/>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2"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proofErr w:type="spellStart"/>
            <w:r w:rsidRPr="00AF60F8">
              <w:rPr>
                <w:rFonts w:ascii="Times New Roman" w:eastAsia="Times New Roman" w:hAnsi="Times New Roman" w:cs="Times New Roman"/>
                <w:bCs/>
                <w:color w:val="000000"/>
                <w:kern w:val="2"/>
                <w:sz w:val="24"/>
                <w:szCs w:val="24"/>
              </w:rPr>
              <w:t>Наиме-нование</w:t>
            </w:r>
            <w:proofErr w:type="spellEnd"/>
            <w:r w:rsidRPr="00AF60F8">
              <w:rPr>
                <w:rFonts w:ascii="Times New Roman" w:eastAsia="Times New Roman" w:hAnsi="Times New Roman" w:cs="Times New Roman"/>
                <w:bCs/>
                <w:color w:val="000000"/>
                <w:kern w:val="2"/>
                <w:sz w:val="24"/>
                <w:szCs w:val="24"/>
              </w:rPr>
              <w:t xml:space="preserve"> показа-</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теля</w:t>
            </w:r>
          </w:p>
        </w:tc>
        <w:tc>
          <w:tcPr>
            <w:tcW w:w="1843" w:type="dxa"/>
            <w:gridSpan w:val="2"/>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 xml:space="preserve">Единица измерения </w:t>
            </w:r>
          </w:p>
        </w:tc>
        <w:tc>
          <w:tcPr>
            <w:tcW w:w="2692" w:type="dxa"/>
            <w:gridSpan w:val="3"/>
            <w:shd w:val="clear" w:color="auto" w:fill="FFFFFF"/>
          </w:tcPr>
          <w:p w:rsidR="00AF60F8" w:rsidRPr="00AF60F8" w:rsidRDefault="00AF60F8" w:rsidP="00AF60F8">
            <w:pPr>
              <w:spacing w:after="0" w:line="228"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bCs/>
                <w:kern w:val="2"/>
                <w:sz w:val="24"/>
                <w:szCs w:val="24"/>
              </w:rPr>
              <w:t>Значение</w:t>
            </w:r>
          </w:p>
        </w:tc>
        <w:tc>
          <w:tcPr>
            <w:tcW w:w="850" w:type="dxa"/>
            <w:vMerge w:val="restart"/>
            <w:shd w:val="clear" w:color="auto" w:fill="FFFFFF"/>
          </w:tcPr>
          <w:p w:rsidR="00AF60F8" w:rsidRPr="00AF60F8" w:rsidRDefault="00AF60F8" w:rsidP="00AF60F8">
            <w:pPr>
              <w:spacing w:after="0" w:line="228" w:lineRule="auto"/>
              <w:jc w:val="center"/>
              <w:outlineLvl w:val="3"/>
              <w:rPr>
                <w:rFonts w:ascii="Times New Roman" w:eastAsia="Times New Roman" w:hAnsi="Times New Roman" w:cs="Times New Roman"/>
                <w:bCs/>
                <w:kern w:val="2"/>
                <w:sz w:val="24"/>
                <w:szCs w:val="24"/>
              </w:rPr>
            </w:pPr>
            <w:proofErr w:type="spellStart"/>
            <w:r w:rsidRPr="00AF60F8">
              <w:rPr>
                <w:rFonts w:ascii="Times New Roman" w:eastAsia="Times New Roman" w:hAnsi="Times New Roman" w:cs="Times New Roman"/>
                <w:color w:val="000000"/>
                <w:kern w:val="2"/>
                <w:sz w:val="24"/>
                <w:szCs w:val="24"/>
              </w:rPr>
              <w:t>Допус-тимое</w:t>
            </w:r>
            <w:proofErr w:type="spellEnd"/>
            <w:r w:rsidRPr="00AF60F8">
              <w:rPr>
                <w:rFonts w:ascii="Times New Roman" w:eastAsia="Times New Roman" w:hAnsi="Times New Roman" w:cs="Times New Roman"/>
                <w:color w:val="000000"/>
                <w:kern w:val="2"/>
                <w:sz w:val="24"/>
                <w:szCs w:val="24"/>
              </w:rPr>
              <w:t xml:space="preserve"> (</w:t>
            </w:r>
            <w:proofErr w:type="spellStart"/>
            <w:r w:rsidRPr="00AF60F8">
              <w:rPr>
                <w:rFonts w:ascii="Times New Roman" w:eastAsia="Times New Roman" w:hAnsi="Times New Roman" w:cs="Times New Roman"/>
                <w:color w:val="000000"/>
                <w:kern w:val="2"/>
                <w:sz w:val="24"/>
                <w:szCs w:val="24"/>
              </w:rPr>
              <w:t>возмо-жное</w:t>
            </w:r>
            <w:proofErr w:type="spellEnd"/>
            <w:r w:rsidRPr="00AF60F8">
              <w:rPr>
                <w:rFonts w:ascii="Times New Roman" w:eastAsia="Times New Roman" w:hAnsi="Times New Roman" w:cs="Times New Roman"/>
                <w:color w:val="000000"/>
                <w:kern w:val="2"/>
                <w:sz w:val="24"/>
                <w:szCs w:val="24"/>
              </w:rPr>
              <w:t>) откло-нение</w:t>
            </w:r>
            <w:r w:rsidRPr="00AF60F8">
              <w:rPr>
                <w:rFonts w:ascii="Times New Roman" w:eastAsia="Times New Roman" w:hAnsi="Times New Roman" w:cs="Times New Roman"/>
                <w:color w:val="000000"/>
                <w:kern w:val="2"/>
                <w:sz w:val="24"/>
                <w:szCs w:val="24"/>
                <w:vertAlign w:val="superscript"/>
              </w:rPr>
              <w:t>5</w:t>
            </w:r>
          </w:p>
        </w:tc>
        <w:tc>
          <w:tcPr>
            <w:tcW w:w="1135" w:type="dxa"/>
            <w:vMerge w:val="restart"/>
            <w:shd w:val="clear" w:color="auto" w:fill="FFFFFF"/>
          </w:tcPr>
          <w:p w:rsidR="00AF60F8" w:rsidRPr="00AF60F8" w:rsidRDefault="00AF60F8" w:rsidP="00AF60F8">
            <w:pPr>
              <w:spacing w:after="0" w:line="228" w:lineRule="auto"/>
              <w:jc w:val="center"/>
              <w:outlineLvl w:val="3"/>
              <w:rPr>
                <w:rFonts w:ascii="Times New Roman" w:eastAsia="Times New Roman" w:hAnsi="Times New Roman" w:cs="Times New Roman"/>
                <w:bCs/>
                <w:kern w:val="2"/>
                <w:sz w:val="24"/>
                <w:szCs w:val="24"/>
              </w:rPr>
            </w:pPr>
            <w:proofErr w:type="spellStart"/>
            <w:r w:rsidRPr="00AF60F8">
              <w:rPr>
                <w:rFonts w:ascii="Times New Roman" w:eastAsia="Times New Roman" w:hAnsi="Times New Roman" w:cs="Times New Roman"/>
                <w:color w:val="000000"/>
                <w:kern w:val="2"/>
                <w:sz w:val="24"/>
                <w:szCs w:val="24"/>
              </w:rPr>
              <w:t>Отклоне-ние</w:t>
            </w:r>
            <w:proofErr w:type="spellEnd"/>
            <w:r w:rsidRPr="00AF60F8">
              <w:rPr>
                <w:rFonts w:ascii="Times New Roman" w:eastAsia="Times New Roman" w:hAnsi="Times New Roman" w:cs="Times New Roman"/>
                <w:color w:val="000000"/>
                <w:kern w:val="2"/>
                <w:sz w:val="24"/>
                <w:szCs w:val="24"/>
              </w:rPr>
              <w:t xml:space="preserve">, </w:t>
            </w:r>
            <w:proofErr w:type="spellStart"/>
            <w:r w:rsidRPr="00AF60F8">
              <w:rPr>
                <w:rFonts w:ascii="Times New Roman" w:eastAsia="Times New Roman" w:hAnsi="Times New Roman" w:cs="Times New Roman"/>
                <w:color w:val="000000"/>
                <w:kern w:val="2"/>
                <w:sz w:val="24"/>
                <w:szCs w:val="24"/>
              </w:rPr>
              <w:t>превыша-ющее</w:t>
            </w:r>
            <w:proofErr w:type="spellEnd"/>
            <w:r w:rsidRPr="00AF60F8">
              <w:rPr>
                <w:rFonts w:ascii="Times New Roman" w:eastAsia="Times New Roman" w:hAnsi="Times New Roman" w:cs="Times New Roman"/>
                <w:color w:val="000000"/>
                <w:kern w:val="2"/>
                <w:sz w:val="24"/>
                <w:szCs w:val="24"/>
              </w:rPr>
              <w:t xml:space="preserve"> допусти-мое (</w:t>
            </w:r>
            <w:proofErr w:type="spellStart"/>
            <w:r w:rsidRPr="00AF60F8">
              <w:rPr>
                <w:rFonts w:ascii="Times New Roman" w:eastAsia="Times New Roman" w:hAnsi="Times New Roman" w:cs="Times New Roman"/>
                <w:color w:val="000000"/>
                <w:kern w:val="2"/>
                <w:sz w:val="24"/>
                <w:szCs w:val="24"/>
              </w:rPr>
              <w:t>возмож-ное</w:t>
            </w:r>
            <w:proofErr w:type="spellEnd"/>
            <w:r w:rsidRPr="00AF60F8">
              <w:rPr>
                <w:rFonts w:ascii="Times New Roman" w:eastAsia="Times New Roman" w:hAnsi="Times New Roman" w:cs="Times New Roman"/>
                <w:color w:val="000000"/>
                <w:kern w:val="2"/>
                <w:sz w:val="24"/>
                <w:szCs w:val="24"/>
              </w:rPr>
              <w:t>) отклоне-ние</w:t>
            </w:r>
            <w:r w:rsidRPr="00AF60F8">
              <w:rPr>
                <w:rFonts w:ascii="Times New Roman" w:eastAsia="Times New Roman" w:hAnsi="Times New Roman" w:cs="Times New Roman"/>
                <w:color w:val="000000"/>
                <w:kern w:val="2"/>
                <w:sz w:val="24"/>
                <w:szCs w:val="24"/>
                <w:vertAlign w:val="superscript"/>
              </w:rPr>
              <w:t>6</w:t>
            </w:r>
          </w:p>
        </w:tc>
        <w:tc>
          <w:tcPr>
            <w:tcW w:w="753"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При-чина </w:t>
            </w:r>
            <w:proofErr w:type="spellStart"/>
            <w:r w:rsidRPr="00AF60F8">
              <w:rPr>
                <w:rFonts w:ascii="Times New Roman" w:eastAsia="Times New Roman" w:hAnsi="Times New Roman" w:cs="Times New Roman"/>
                <w:color w:val="000000"/>
                <w:kern w:val="2"/>
                <w:sz w:val="24"/>
                <w:szCs w:val="24"/>
              </w:rPr>
              <w:t>откло</w:t>
            </w:r>
            <w:proofErr w:type="spellEnd"/>
            <w:r w:rsidRPr="00AF60F8">
              <w:rPr>
                <w:rFonts w:ascii="Times New Roman" w:eastAsia="Times New Roman" w:hAnsi="Times New Roman" w:cs="Times New Roman"/>
                <w:color w:val="000000"/>
                <w:kern w:val="2"/>
                <w:sz w:val="24"/>
                <w:szCs w:val="24"/>
              </w:rPr>
              <w:t>-нения</w:t>
            </w:r>
          </w:p>
        </w:tc>
        <w:tc>
          <w:tcPr>
            <w:tcW w:w="851"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r>
      <w:tr w:rsidR="00AF60F8" w:rsidRPr="00AF60F8" w:rsidTr="00AF60F8">
        <w:tc>
          <w:tcPr>
            <w:tcW w:w="1135"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8"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______________</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w:t>
            </w:r>
            <w:proofErr w:type="spellStart"/>
            <w:r w:rsidRPr="00AF60F8">
              <w:rPr>
                <w:rFonts w:ascii="Times New Roman" w:eastAsia="Times New Roman" w:hAnsi="Times New Roman" w:cs="Times New Roman"/>
                <w:bCs/>
                <w:color w:val="000000"/>
                <w:kern w:val="2"/>
                <w:sz w:val="24"/>
                <w:szCs w:val="24"/>
              </w:rPr>
              <w:t>наиме-нование</w:t>
            </w:r>
            <w:proofErr w:type="spellEnd"/>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показа-теля)</w:t>
            </w:r>
          </w:p>
        </w:tc>
        <w:tc>
          <w:tcPr>
            <w:tcW w:w="992"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______________</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w:t>
            </w:r>
            <w:proofErr w:type="spellStart"/>
            <w:r w:rsidRPr="00AF60F8">
              <w:rPr>
                <w:rFonts w:ascii="Times New Roman" w:eastAsia="Times New Roman" w:hAnsi="Times New Roman" w:cs="Times New Roman"/>
                <w:bCs/>
                <w:color w:val="000000"/>
                <w:kern w:val="2"/>
                <w:sz w:val="24"/>
                <w:szCs w:val="24"/>
              </w:rPr>
              <w:t>наиме-нование</w:t>
            </w:r>
            <w:proofErr w:type="spellEnd"/>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показа-теля)</w:t>
            </w:r>
          </w:p>
        </w:tc>
        <w:tc>
          <w:tcPr>
            <w:tcW w:w="1134"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_______________</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w:t>
            </w:r>
            <w:proofErr w:type="spellStart"/>
            <w:r w:rsidRPr="00AF60F8">
              <w:rPr>
                <w:rFonts w:ascii="Times New Roman" w:eastAsia="Times New Roman" w:hAnsi="Times New Roman" w:cs="Times New Roman"/>
                <w:bCs/>
                <w:color w:val="000000"/>
                <w:kern w:val="2"/>
                <w:sz w:val="24"/>
                <w:szCs w:val="24"/>
              </w:rPr>
              <w:t>наимено-вание</w:t>
            </w:r>
            <w:proofErr w:type="spellEnd"/>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показа-теля)</w:t>
            </w:r>
          </w:p>
        </w:tc>
        <w:tc>
          <w:tcPr>
            <w:tcW w:w="1134"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________________</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w:t>
            </w:r>
            <w:proofErr w:type="spellStart"/>
            <w:r w:rsidRPr="00AF60F8">
              <w:rPr>
                <w:rFonts w:ascii="Times New Roman" w:eastAsia="Times New Roman" w:hAnsi="Times New Roman" w:cs="Times New Roman"/>
                <w:bCs/>
                <w:color w:val="000000"/>
                <w:kern w:val="2"/>
                <w:sz w:val="24"/>
                <w:szCs w:val="24"/>
              </w:rPr>
              <w:t>наимено-вание</w:t>
            </w:r>
            <w:proofErr w:type="spellEnd"/>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показа-теля)</w:t>
            </w:r>
          </w:p>
        </w:tc>
        <w:tc>
          <w:tcPr>
            <w:tcW w:w="992"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______________</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w:t>
            </w:r>
            <w:proofErr w:type="spellStart"/>
            <w:r w:rsidRPr="00AF60F8">
              <w:rPr>
                <w:rFonts w:ascii="Times New Roman" w:eastAsia="Times New Roman" w:hAnsi="Times New Roman" w:cs="Times New Roman"/>
                <w:bCs/>
                <w:color w:val="000000"/>
                <w:kern w:val="2"/>
                <w:sz w:val="24"/>
                <w:szCs w:val="24"/>
              </w:rPr>
              <w:t>наиме-нование</w:t>
            </w:r>
            <w:proofErr w:type="spellEnd"/>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показа-теля)</w:t>
            </w:r>
          </w:p>
        </w:tc>
        <w:tc>
          <w:tcPr>
            <w:tcW w:w="992"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3"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Наиме-нование</w:t>
            </w:r>
            <w:proofErr w:type="spellEnd"/>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Код</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 ОКЕИ</w:t>
            </w:r>
          </w:p>
        </w:tc>
        <w:tc>
          <w:tcPr>
            <w:tcW w:w="99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color w:val="000000"/>
                <w:kern w:val="2"/>
                <w:sz w:val="24"/>
                <w:szCs w:val="24"/>
              </w:rPr>
            </w:pPr>
            <w:proofErr w:type="spellStart"/>
            <w:r w:rsidRPr="00AF60F8">
              <w:rPr>
                <w:rFonts w:ascii="Times New Roman" w:eastAsia="Times New Roman" w:hAnsi="Times New Roman" w:cs="Times New Roman"/>
                <w:bCs/>
                <w:color w:val="000000"/>
                <w:kern w:val="2"/>
                <w:sz w:val="24"/>
                <w:szCs w:val="24"/>
              </w:rPr>
              <w:t>Утверж-дено</w:t>
            </w:r>
            <w:proofErr w:type="spellEnd"/>
            <w:r w:rsidRPr="00AF60F8">
              <w:rPr>
                <w:rFonts w:ascii="Times New Roman" w:eastAsia="Times New Roman" w:hAnsi="Times New Roman" w:cs="Times New Roman"/>
                <w:bCs/>
                <w:color w:val="000000"/>
                <w:kern w:val="2"/>
                <w:sz w:val="24"/>
                <w:szCs w:val="24"/>
              </w:rPr>
              <w:t xml:space="preserve"> в </w:t>
            </w:r>
            <w:r w:rsidRPr="00AF60F8">
              <w:rPr>
                <w:rFonts w:ascii="Times New Roman" w:eastAsia="Times New Roman" w:hAnsi="Times New Roman" w:cs="Times New Roman"/>
                <w:bCs/>
                <w:color w:val="000000"/>
                <w:kern w:val="2"/>
                <w:sz w:val="24"/>
                <w:szCs w:val="24"/>
                <w:shd w:val="clear" w:color="auto" w:fill="FFFFFF"/>
              </w:rPr>
              <w:t>муниципальном</w:t>
            </w:r>
            <w:r w:rsidRPr="00AF60F8">
              <w:rPr>
                <w:rFonts w:ascii="Times New Roman" w:eastAsia="Times New Roman" w:hAnsi="Times New Roman" w:cs="Times New Roman"/>
                <w:bCs/>
                <w:color w:val="000000"/>
                <w:kern w:val="2"/>
                <w:sz w:val="24"/>
                <w:szCs w:val="24"/>
              </w:rPr>
              <w:t xml:space="preserve"> задании </w:t>
            </w:r>
          </w:p>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на год</w:t>
            </w:r>
          </w:p>
        </w:tc>
        <w:tc>
          <w:tcPr>
            <w:tcW w:w="85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bCs/>
                <w:kern w:val="2"/>
                <w:sz w:val="24"/>
                <w:szCs w:val="24"/>
              </w:rPr>
            </w:pPr>
            <w:proofErr w:type="spellStart"/>
            <w:r w:rsidRPr="00AF60F8">
              <w:rPr>
                <w:rFonts w:ascii="Times New Roman" w:eastAsia="Times New Roman" w:hAnsi="Times New Roman" w:cs="Times New Roman"/>
                <w:bCs/>
                <w:sz w:val="24"/>
                <w:szCs w:val="24"/>
              </w:rPr>
              <w:t>Утвер-ждено</w:t>
            </w:r>
            <w:proofErr w:type="spellEnd"/>
            <w:r w:rsidRPr="00AF60F8">
              <w:rPr>
                <w:rFonts w:ascii="Times New Roman" w:eastAsia="Times New Roman" w:hAnsi="Times New Roman" w:cs="Times New Roman"/>
                <w:bCs/>
                <w:sz w:val="24"/>
                <w:szCs w:val="24"/>
              </w:rPr>
              <w:t xml:space="preserve"> в </w:t>
            </w:r>
            <w:r w:rsidRPr="00AF60F8">
              <w:rPr>
                <w:rFonts w:ascii="Times New Roman" w:eastAsia="Times New Roman" w:hAnsi="Times New Roman" w:cs="Times New Roman"/>
                <w:bCs/>
                <w:color w:val="000000"/>
                <w:kern w:val="2"/>
                <w:sz w:val="24"/>
                <w:szCs w:val="24"/>
                <w:shd w:val="clear" w:color="auto" w:fill="FFFFFF"/>
              </w:rPr>
              <w:t>муниципальном</w:t>
            </w:r>
            <w:r w:rsidRPr="00AF60F8">
              <w:rPr>
                <w:rFonts w:ascii="Times New Roman" w:eastAsia="Times New Roman" w:hAnsi="Times New Roman" w:cs="Times New Roman"/>
                <w:bCs/>
                <w:sz w:val="24"/>
                <w:szCs w:val="24"/>
              </w:rPr>
              <w:t xml:space="preserve"> задании на от-четную дату</w:t>
            </w:r>
            <w:r w:rsidRPr="00AF60F8">
              <w:rPr>
                <w:rFonts w:ascii="Times New Roman" w:eastAsia="Times New Roman" w:hAnsi="Times New Roman" w:cs="Times New Roman"/>
                <w:bCs/>
                <w:sz w:val="24"/>
                <w:szCs w:val="24"/>
                <w:vertAlign w:val="superscript"/>
              </w:rPr>
              <w:t xml:space="preserve">3 </w:t>
            </w:r>
            <w:hyperlink r:id="rId22" w:history="1">
              <w:r w:rsidRPr="00AF60F8">
                <w:rPr>
                  <w:rFonts w:ascii="Times New Roman" w:eastAsia="Times New Roman" w:hAnsi="Times New Roman" w:cs="Times New Roman"/>
                  <w:color w:val="0000FF"/>
                  <w:sz w:val="24"/>
                  <w:szCs w:val="24"/>
                </w:rPr>
                <w:t xml:space="preserve"> </w:t>
              </w:r>
            </w:hyperlink>
          </w:p>
        </w:tc>
        <w:tc>
          <w:tcPr>
            <w:tcW w:w="850" w:type="dxa"/>
            <w:shd w:val="clear" w:color="auto" w:fill="FFFFFF"/>
          </w:tcPr>
          <w:p w:rsidR="00AF60F8" w:rsidRPr="00AF60F8" w:rsidRDefault="00AF60F8" w:rsidP="00AF60F8">
            <w:pPr>
              <w:spacing w:after="0" w:line="228" w:lineRule="auto"/>
              <w:jc w:val="center"/>
              <w:outlineLvl w:val="3"/>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color w:val="000000"/>
                <w:kern w:val="2"/>
                <w:sz w:val="24"/>
                <w:szCs w:val="24"/>
              </w:rPr>
              <w:t>Испол-нено</w:t>
            </w:r>
            <w:proofErr w:type="spellEnd"/>
            <w:r w:rsidRPr="00AF60F8">
              <w:rPr>
                <w:rFonts w:ascii="Times New Roman" w:eastAsia="Times New Roman" w:hAnsi="Times New Roman" w:cs="Times New Roman"/>
                <w:color w:val="000000"/>
                <w:kern w:val="2"/>
                <w:sz w:val="24"/>
                <w:szCs w:val="24"/>
              </w:rPr>
              <w:t xml:space="preserve"> на отчет-</w:t>
            </w:r>
            <w:proofErr w:type="spellStart"/>
            <w:r w:rsidRPr="00AF60F8">
              <w:rPr>
                <w:rFonts w:ascii="Times New Roman" w:eastAsia="Times New Roman" w:hAnsi="Times New Roman" w:cs="Times New Roman"/>
                <w:color w:val="000000"/>
                <w:kern w:val="2"/>
                <w:sz w:val="24"/>
                <w:szCs w:val="24"/>
              </w:rPr>
              <w:t>ную</w:t>
            </w:r>
            <w:proofErr w:type="spellEnd"/>
          </w:p>
          <w:p w:rsidR="00AF60F8" w:rsidRPr="00AF60F8" w:rsidRDefault="00AF60F8" w:rsidP="00AF60F8">
            <w:pPr>
              <w:spacing w:after="0" w:line="228"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 xml:space="preserve"> дату</w:t>
            </w:r>
            <w:r w:rsidRPr="00AF60F8">
              <w:rPr>
                <w:rFonts w:ascii="Times New Roman" w:eastAsia="Times New Roman" w:hAnsi="Times New Roman" w:cs="Times New Roman"/>
                <w:color w:val="000000"/>
                <w:kern w:val="2"/>
                <w:sz w:val="24"/>
                <w:szCs w:val="24"/>
                <w:vertAlign w:val="superscript"/>
              </w:rPr>
              <w:t>4</w:t>
            </w:r>
          </w:p>
        </w:tc>
        <w:tc>
          <w:tcPr>
            <w:tcW w:w="850"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1135"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753"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1"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r>
      <w:tr w:rsidR="00AF60F8" w:rsidRPr="00AF60F8" w:rsidTr="00AF60F8">
        <w:tc>
          <w:tcPr>
            <w:tcW w:w="1135"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1</w:t>
            </w:r>
          </w:p>
        </w:tc>
        <w:tc>
          <w:tcPr>
            <w:tcW w:w="998"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2</w:t>
            </w:r>
          </w:p>
        </w:tc>
        <w:tc>
          <w:tcPr>
            <w:tcW w:w="992"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3</w:t>
            </w:r>
          </w:p>
        </w:tc>
        <w:tc>
          <w:tcPr>
            <w:tcW w:w="1134"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4</w:t>
            </w:r>
          </w:p>
        </w:tc>
        <w:tc>
          <w:tcPr>
            <w:tcW w:w="1134"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5</w:t>
            </w:r>
          </w:p>
        </w:tc>
        <w:tc>
          <w:tcPr>
            <w:tcW w:w="992"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6</w:t>
            </w:r>
          </w:p>
        </w:tc>
        <w:tc>
          <w:tcPr>
            <w:tcW w:w="992"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7</w:t>
            </w:r>
          </w:p>
        </w:tc>
        <w:tc>
          <w:tcPr>
            <w:tcW w:w="993"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8</w:t>
            </w: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9</w:t>
            </w:r>
          </w:p>
        </w:tc>
        <w:tc>
          <w:tcPr>
            <w:tcW w:w="99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10</w:t>
            </w:r>
          </w:p>
        </w:tc>
        <w:tc>
          <w:tcPr>
            <w:tcW w:w="85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11</w:t>
            </w: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12</w:t>
            </w: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13</w:t>
            </w:r>
          </w:p>
        </w:tc>
        <w:tc>
          <w:tcPr>
            <w:tcW w:w="1135"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14</w:t>
            </w:r>
          </w:p>
        </w:tc>
        <w:tc>
          <w:tcPr>
            <w:tcW w:w="753"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15</w:t>
            </w:r>
          </w:p>
        </w:tc>
        <w:tc>
          <w:tcPr>
            <w:tcW w:w="85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16</w:t>
            </w:r>
          </w:p>
        </w:tc>
      </w:tr>
      <w:tr w:rsidR="00AF60F8" w:rsidRPr="00AF60F8" w:rsidTr="00AF60F8">
        <w:tc>
          <w:tcPr>
            <w:tcW w:w="1135"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8"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2"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1134"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1134"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2"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2"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3"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1135"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753"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r>
      <w:tr w:rsidR="00AF60F8" w:rsidRPr="00AF60F8" w:rsidTr="00AF60F8">
        <w:tc>
          <w:tcPr>
            <w:tcW w:w="1135"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8"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2"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1134"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1134"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2"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2"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3"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1135"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753"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r>
      <w:tr w:rsidR="00AF60F8" w:rsidRPr="00AF60F8" w:rsidTr="00AF60F8">
        <w:tc>
          <w:tcPr>
            <w:tcW w:w="1135"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8"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2"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1134"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1134"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2" w:type="dxa"/>
            <w:vMerge w:val="restart"/>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2"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3"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1135"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753"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r>
      <w:tr w:rsidR="00AF60F8" w:rsidRPr="00AF60F8" w:rsidTr="00AF60F8">
        <w:tc>
          <w:tcPr>
            <w:tcW w:w="1135"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8"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2"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1134"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1134"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2" w:type="dxa"/>
            <w:vMerge/>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2"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3"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99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0"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1135"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753"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c>
          <w:tcPr>
            <w:tcW w:w="851" w:type="dxa"/>
            <w:shd w:val="clear" w:color="auto" w:fill="FFFFFF"/>
          </w:tcPr>
          <w:p w:rsidR="00AF60F8" w:rsidRPr="00AF60F8" w:rsidRDefault="00AF60F8" w:rsidP="00AF60F8">
            <w:pPr>
              <w:spacing w:after="0" w:line="228" w:lineRule="auto"/>
              <w:jc w:val="center"/>
              <w:rPr>
                <w:rFonts w:ascii="Times New Roman" w:eastAsia="Times New Roman" w:hAnsi="Times New Roman" w:cs="Times New Roman"/>
                <w:color w:val="000000"/>
                <w:kern w:val="2"/>
                <w:sz w:val="24"/>
                <w:szCs w:val="24"/>
              </w:rPr>
            </w:pPr>
          </w:p>
        </w:tc>
      </w:tr>
    </w:tbl>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shd w:val="clear" w:color="auto" w:fill="FFFFFF"/>
        </w:rPr>
      </w:pPr>
    </w:p>
    <w:p w:rsidR="00AF60F8" w:rsidRPr="00AF60F8" w:rsidRDefault="00AF60F8" w:rsidP="00AF60F8">
      <w:pPr>
        <w:pageBreakBefore/>
        <w:spacing w:after="0" w:line="24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bCs/>
          <w:color w:val="000000"/>
          <w:kern w:val="2"/>
          <w:sz w:val="24"/>
          <w:szCs w:val="24"/>
          <w:shd w:val="clear" w:color="auto" w:fill="FFFFFF"/>
        </w:rPr>
        <w:lastRenderedPageBreak/>
        <w:t xml:space="preserve">ЧАСТЬ 2. Сведения о выполняемых работах </w:t>
      </w:r>
      <w:r w:rsidRPr="00AF60F8">
        <w:rPr>
          <w:rFonts w:ascii="Times New Roman" w:eastAsia="Times New Roman" w:hAnsi="Times New Roman" w:cs="Times New Roman"/>
          <w:bCs/>
          <w:color w:val="000000"/>
          <w:kern w:val="2"/>
          <w:sz w:val="24"/>
          <w:szCs w:val="24"/>
          <w:shd w:val="clear" w:color="auto" w:fill="FFFFFF"/>
          <w:vertAlign w:val="superscript"/>
        </w:rPr>
        <w:t>7</w:t>
      </w:r>
    </w:p>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shd w:val="clear" w:color="auto" w:fill="FFFFFF"/>
        </w:rPr>
      </w:pPr>
    </w:p>
    <w:p w:rsidR="00AF60F8" w:rsidRPr="00AF60F8" w:rsidRDefault="00AF60F8" w:rsidP="00AF60F8">
      <w:pPr>
        <w:spacing w:after="0" w:line="240" w:lineRule="auto"/>
        <w:jc w:val="center"/>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РАЗДЕЛ ____</w:t>
      </w:r>
    </w:p>
    <w:p w:rsidR="00AF60F8" w:rsidRPr="00AF60F8" w:rsidRDefault="00AF60F8" w:rsidP="00AF60F8">
      <w:pPr>
        <w:spacing w:after="0" w:line="240" w:lineRule="auto"/>
        <w:jc w:val="center"/>
        <w:outlineLvl w:val="3"/>
        <w:rPr>
          <w:rFonts w:ascii="Times New Roman" w:eastAsia="Times New Roman" w:hAnsi="Times New Roman" w:cs="Times New Roman"/>
          <w:bCs/>
          <w:kern w:val="2"/>
          <w:sz w:val="24"/>
          <w:szCs w:val="24"/>
        </w:rPr>
      </w:pPr>
    </w:p>
    <w:p w:rsidR="00AF60F8" w:rsidRPr="00AF60F8" w:rsidRDefault="00B94453"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Pr>
          <w:rFonts w:ascii="Times New Roman" w:eastAsia="Times New Roman" w:hAnsi="Times New Roman" w:cs="Times New Roman"/>
          <w:noProof/>
          <w:sz w:val="24"/>
          <w:szCs w:val="24"/>
        </w:rPr>
        <w:pict>
          <v:shape id="Поле 6" o:spid="_x0000_s1037" type="#_x0000_t202" style="position:absolute;margin-left:597.4pt;margin-top:4.2pt;width:139.5pt;height:70.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" stroked="f">
            <v:textbox>
              <w:txbxContent>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tblGrid>
                  <w:tr w:rsidR="009F4975" w:rsidRPr="0081053E" w:rsidTr="00AF60F8">
                    <w:trPr>
                      <w:trHeight w:val="118"/>
                    </w:trPr>
                    <w:tc>
                      <w:tcPr>
                        <w:tcW w:w="1843" w:type="dxa"/>
                        <w:tcBorders>
                          <w:top w:val="nil"/>
                          <w:left w:val="nil"/>
                          <w:bottom w:val="nil"/>
                          <w:right w:val="single" w:sz="12" w:space="0" w:color="auto"/>
                        </w:tcBorders>
                      </w:tcPr>
                      <w:p w:rsidR="009F4975" w:rsidRPr="00684A9C" w:rsidRDefault="009F4975" w:rsidP="00AF60F8">
                        <w:pPr>
                          <w:pStyle w:val="410"/>
                          <w:suppressAutoHyphens/>
                          <w:spacing w:before="0"/>
                          <w:ind w:left="-250" w:right="34" w:firstLine="250"/>
                          <w:jc w:val="right"/>
                          <w:rPr>
                            <w:rStyle w:val="CharStyle9Exact"/>
                            <w:rFonts w:ascii="Times New Roman" w:hAnsi="Times New Roman"/>
                            <w:i w:val="0"/>
                            <w:color w:val="auto"/>
                            <w:sz w:val="24"/>
                            <w:szCs w:val="24"/>
                          </w:rPr>
                        </w:pPr>
                        <w:r>
                          <w:rPr>
                            <w:rStyle w:val="40"/>
                            <w:rFonts w:ascii="Times New Roman" w:hAnsi="Times New Roman"/>
                            <w:color w:val="auto"/>
                            <w:sz w:val="24"/>
                            <w:szCs w:val="24"/>
                          </w:rPr>
                          <w:t>Код</w:t>
                        </w:r>
                        <w:r w:rsidRPr="00684A9C">
                          <w:rPr>
                            <w:rStyle w:val="CharStyle9Exact"/>
                            <w:rFonts w:ascii="Times New Roman" w:hAnsi="Times New Roman"/>
                            <w:i w:val="0"/>
                            <w:color w:val="auto"/>
                            <w:sz w:val="24"/>
                            <w:szCs w:val="24"/>
                          </w:rPr>
                          <w:t xml:space="preserve"> по региональному</w:t>
                        </w:r>
                      </w:p>
                      <w:p w:rsidR="009F4975" w:rsidRPr="001069DC" w:rsidRDefault="009F4975" w:rsidP="00AF60F8">
                        <w:pPr>
                          <w:pStyle w:val="410"/>
                          <w:suppressAutoHyphens/>
                          <w:spacing w:before="0"/>
                          <w:ind w:right="34"/>
                          <w:jc w:val="right"/>
                          <w:rPr>
                            <w:b w:val="0"/>
                          </w:rPr>
                        </w:pPr>
                        <w:r w:rsidRPr="00684A9C">
                          <w:rPr>
                            <w:rStyle w:val="CharStyle9Exact"/>
                            <w:rFonts w:ascii="Times New Roman" w:hAnsi="Times New Roman"/>
                            <w:i w:val="0"/>
                            <w:color w:val="auto"/>
                            <w:sz w:val="24"/>
                            <w:szCs w:val="24"/>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rsidR="009F4975" w:rsidRPr="001069DC" w:rsidRDefault="009F4975" w:rsidP="00AF60F8">
                        <w:pPr>
                          <w:pStyle w:val="Style7"/>
                          <w:shd w:val="clear" w:color="auto" w:fill="auto"/>
                          <w:spacing w:before="0" w:after="0" w:line="144" w:lineRule="exact"/>
                          <w:ind w:left="-108" w:firstLine="65"/>
                          <w:jc w:val="right"/>
                          <w:rPr>
                            <w:i/>
                            <w:sz w:val="20"/>
                          </w:rPr>
                        </w:pPr>
                      </w:p>
                    </w:tc>
                  </w:tr>
                </w:tbl>
                <w:p w:rsidR="009F4975" w:rsidRPr="0081053E" w:rsidRDefault="009F4975" w:rsidP="00AF60F8">
                  <w:pPr>
                    <w:ind w:hanging="142"/>
                  </w:pPr>
                </w:p>
              </w:txbxContent>
            </v:textbox>
          </v:shape>
        </w:pict>
      </w:r>
      <w:r w:rsidR="00AF60F8" w:rsidRPr="00AF60F8">
        <w:rPr>
          <w:rFonts w:ascii="Times New Roman" w:eastAsia="Times New Roman" w:hAnsi="Times New Roman" w:cs="Times New Roman"/>
          <w:bCs/>
          <w:color w:val="000000"/>
          <w:kern w:val="2"/>
          <w:sz w:val="24"/>
          <w:szCs w:val="24"/>
          <w:shd w:val="clear" w:color="auto" w:fill="FFFFFF"/>
        </w:rPr>
        <w:t>1. Наименование работы _________________________________________________________________________________________</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______________________________________________________________________________________________________</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t>2. Категории потребителей работы ______________________________________________________________________________________</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______________________________________________________________________________________________________</w:t>
      </w:r>
    </w:p>
    <w:p w:rsidR="00AF60F8" w:rsidRPr="00AF60F8" w:rsidRDefault="00AF60F8" w:rsidP="00AF60F8">
      <w:pPr>
        <w:spacing w:after="0" w:line="240" w:lineRule="auto"/>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______________________________________________________________________________________________________</w:t>
      </w:r>
    </w:p>
    <w:p w:rsidR="00AF60F8" w:rsidRPr="00AF60F8" w:rsidRDefault="00AF60F8" w:rsidP="00AF60F8">
      <w:pPr>
        <w:tabs>
          <w:tab w:val="left" w:pos="269"/>
        </w:tabs>
        <w:spacing w:after="0" w:line="228" w:lineRule="auto"/>
        <w:jc w:val="both"/>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rPr>
        <w:t>3. Сведения о фактическом достижении показателей, характеризующих объем и (или) качество работы</w:t>
      </w:r>
    </w:p>
    <w:p w:rsidR="00AF60F8" w:rsidRPr="00AF60F8" w:rsidRDefault="00AF60F8" w:rsidP="00AF60F8">
      <w:pPr>
        <w:autoSpaceDE w:val="0"/>
        <w:autoSpaceDN w:val="0"/>
        <w:adjustRightInd w:val="0"/>
        <w:spacing w:after="0" w:line="228" w:lineRule="auto"/>
        <w:jc w:val="both"/>
        <w:outlineLvl w:val="0"/>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rPr>
        <w:t>3.1. Сведения о фактическом достижении показателей, характеризующие качество работы на 20__ год и на плановый период 20__ и 20__ годов на 1______ 20__ г.</w:t>
      </w:r>
    </w:p>
    <w:p w:rsidR="00AF60F8" w:rsidRPr="00AF60F8" w:rsidRDefault="00AF60F8" w:rsidP="00AF60F8">
      <w:pPr>
        <w:spacing w:after="0" w:line="240" w:lineRule="auto"/>
        <w:outlineLvl w:val="3"/>
        <w:rPr>
          <w:rFonts w:ascii="Times New Roman" w:eastAsia="Times New Roman" w:hAnsi="Times New Roman" w:cs="Times New Roman"/>
          <w:bCs/>
          <w:color w:val="000000"/>
          <w:kern w:val="2"/>
          <w:sz w:val="24"/>
          <w:szCs w:val="24"/>
          <w:shd w:val="clear" w:color="auto" w:fill="FFFFFF"/>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1061"/>
        <w:gridCol w:w="1067"/>
        <w:gridCol w:w="1069"/>
        <w:gridCol w:w="1069"/>
        <w:gridCol w:w="1069"/>
        <w:gridCol w:w="936"/>
        <w:gridCol w:w="935"/>
        <w:gridCol w:w="669"/>
        <w:gridCol w:w="1069"/>
        <w:gridCol w:w="936"/>
        <w:gridCol w:w="801"/>
        <w:gridCol w:w="802"/>
        <w:gridCol w:w="1069"/>
        <w:gridCol w:w="936"/>
      </w:tblGrid>
      <w:tr w:rsidR="00AF60F8" w:rsidRPr="00AF60F8" w:rsidTr="00AF60F8">
        <w:tc>
          <w:tcPr>
            <w:tcW w:w="860" w:type="dxa"/>
            <w:vMerge w:val="restar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Уни-каль-ный</w:t>
            </w:r>
            <w:proofErr w:type="spellEnd"/>
            <w:r w:rsidRPr="00AF60F8">
              <w:rPr>
                <w:rFonts w:ascii="Times New Roman" w:eastAsia="Times New Roman" w:hAnsi="Times New Roman" w:cs="Times New Roman"/>
                <w:bCs/>
                <w:color w:val="000000"/>
                <w:kern w:val="2"/>
                <w:sz w:val="24"/>
                <w:szCs w:val="24"/>
              </w:rPr>
              <w:t xml:space="preserve"> номер </w:t>
            </w:r>
            <w:proofErr w:type="spellStart"/>
            <w:r w:rsidRPr="00AF60F8">
              <w:rPr>
                <w:rFonts w:ascii="Times New Roman" w:eastAsia="Times New Roman" w:hAnsi="Times New Roman" w:cs="Times New Roman"/>
                <w:bCs/>
                <w:color w:val="000000"/>
                <w:kern w:val="2"/>
                <w:sz w:val="24"/>
                <w:szCs w:val="24"/>
              </w:rPr>
              <w:t>реест-ровой</w:t>
            </w:r>
            <w:proofErr w:type="spellEnd"/>
            <w:r w:rsidRPr="00AF60F8">
              <w:rPr>
                <w:rFonts w:ascii="Times New Roman" w:eastAsia="Times New Roman" w:hAnsi="Times New Roman" w:cs="Times New Roman"/>
                <w:bCs/>
                <w:color w:val="000000"/>
                <w:kern w:val="2"/>
                <w:sz w:val="24"/>
                <w:szCs w:val="24"/>
              </w:rPr>
              <w:t xml:space="preserve"> записи</w:t>
            </w:r>
          </w:p>
        </w:tc>
        <w:tc>
          <w:tcPr>
            <w:tcW w:w="3394" w:type="dxa"/>
            <w:gridSpan w:val="3"/>
            <w:vMerge w:val="restar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Показатель, характеризующий содержание работы</w:t>
            </w:r>
          </w:p>
        </w:tc>
        <w:tc>
          <w:tcPr>
            <w:tcW w:w="2268" w:type="dxa"/>
            <w:gridSpan w:val="2"/>
            <w:vMerge w:val="restar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Показатель, характеризующий условия (формы) оказания работы</w:t>
            </w:r>
          </w:p>
        </w:tc>
        <w:tc>
          <w:tcPr>
            <w:tcW w:w="8649" w:type="dxa"/>
            <w:gridSpan w:val="9"/>
            <w:shd w:val="clear" w:color="auto" w:fill="FFFFFF"/>
          </w:tcPr>
          <w:p w:rsidR="00AF60F8" w:rsidRPr="00AF60F8" w:rsidRDefault="00AF60F8" w:rsidP="00AF60F8">
            <w:pPr>
              <w:tabs>
                <w:tab w:val="left" w:pos="7852"/>
              </w:tabs>
              <w:spacing w:after="0" w:line="230" w:lineRule="auto"/>
              <w:ind w:right="271"/>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Показатель качества работы</w:t>
            </w:r>
          </w:p>
        </w:tc>
      </w:tr>
      <w:tr w:rsidR="00AF60F8" w:rsidRPr="00AF60F8" w:rsidTr="00AF60F8">
        <w:tc>
          <w:tcPr>
            <w:tcW w:w="860" w:type="dxa"/>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
        </w:tc>
        <w:tc>
          <w:tcPr>
            <w:tcW w:w="3394" w:type="dxa"/>
            <w:gridSpan w:val="3"/>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
        </w:tc>
        <w:tc>
          <w:tcPr>
            <w:tcW w:w="2268" w:type="dxa"/>
            <w:gridSpan w:val="2"/>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
        </w:tc>
        <w:tc>
          <w:tcPr>
            <w:tcW w:w="993" w:type="dxa"/>
            <w:vMerge w:val="restar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Наиме-нование</w:t>
            </w:r>
            <w:proofErr w:type="spellEnd"/>
            <w:r w:rsidRPr="00AF60F8">
              <w:rPr>
                <w:rFonts w:ascii="Times New Roman" w:eastAsia="Times New Roman" w:hAnsi="Times New Roman" w:cs="Times New Roman"/>
                <w:bCs/>
                <w:color w:val="000000"/>
                <w:kern w:val="2"/>
                <w:sz w:val="24"/>
                <w:szCs w:val="24"/>
              </w:rPr>
              <w:t xml:space="preserve"> показа-теля</w:t>
            </w:r>
          </w:p>
        </w:tc>
        <w:tc>
          <w:tcPr>
            <w:tcW w:w="1701" w:type="dxa"/>
            <w:gridSpan w:val="2"/>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Единица </w:t>
            </w:r>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 xml:space="preserve">измерения </w:t>
            </w:r>
          </w:p>
        </w:tc>
        <w:tc>
          <w:tcPr>
            <w:tcW w:w="2977" w:type="dxa"/>
            <w:gridSpan w:val="3"/>
            <w:shd w:val="clear" w:color="auto" w:fill="FFFFFF"/>
          </w:tcPr>
          <w:p w:rsidR="00AF60F8" w:rsidRPr="00AF60F8" w:rsidRDefault="00AF60F8" w:rsidP="00AF60F8">
            <w:pPr>
              <w:spacing w:after="0" w:line="23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bCs/>
                <w:kern w:val="2"/>
                <w:sz w:val="24"/>
                <w:szCs w:val="24"/>
              </w:rPr>
              <w:t>Значение</w:t>
            </w:r>
          </w:p>
        </w:tc>
        <w:tc>
          <w:tcPr>
            <w:tcW w:w="851" w:type="dxa"/>
            <w:vMerge w:val="restart"/>
            <w:shd w:val="clear" w:color="auto" w:fill="FFFFFF"/>
          </w:tcPr>
          <w:p w:rsidR="00AF60F8" w:rsidRPr="00AF60F8" w:rsidRDefault="00AF60F8" w:rsidP="00AF60F8">
            <w:pPr>
              <w:spacing w:after="0" w:line="230" w:lineRule="auto"/>
              <w:jc w:val="center"/>
              <w:outlineLvl w:val="3"/>
              <w:rPr>
                <w:rFonts w:ascii="Times New Roman" w:eastAsia="Times New Roman" w:hAnsi="Times New Roman" w:cs="Times New Roman"/>
                <w:bCs/>
                <w:kern w:val="2"/>
                <w:sz w:val="24"/>
                <w:szCs w:val="24"/>
              </w:rPr>
            </w:pPr>
            <w:proofErr w:type="spellStart"/>
            <w:r w:rsidRPr="00AF60F8">
              <w:rPr>
                <w:rFonts w:ascii="Times New Roman" w:eastAsia="Times New Roman" w:hAnsi="Times New Roman" w:cs="Times New Roman"/>
                <w:color w:val="000000"/>
                <w:kern w:val="2"/>
                <w:sz w:val="24"/>
                <w:szCs w:val="24"/>
              </w:rPr>
              <w:t>Допус-тимое</w:t>
            </w:r>
            <w:proofErr w:type="spellEnd"/>
            <w:r w:rsidRPr="00AF60F8">
              <w:rPr>
                <w:rFonts w:ascii="Times New Roman" w:eastAsia="Times New Roman" w:hAnsi="Times New Roman" w:cs="Times New Roman"/>
                <w:color w:val="000000"/>
                <w:kern w:val="2"/>
                <w:sz w:val="24"/>
                <w:szCs w:val="24"/>
              </w:rPr>
              <w:t xml:space="preserve"> (воз-</w:t>
            </w:r>
            <w:proofErr w:type="spellStart"/>
            <w:r w:rsidRPr="00AF60F8">
              <w:rPr>
                <w:rFonts w:ascii="Times New Roman" w:eastAsia="Times New Roman" w:hAnsi="Times New Roman" w:cs="Times New Roman"/>
                <w:color w:val="000000"/>
                <w:kern w:val="2"/>
                <w:sz w:val="24"/>
                <w:szCs w:val="24"/>
              </w:rPr>
              <w:t>мож</w:t>
            </w:r>
            <w:proofErr w:type="spellEnd"/>
            <w:r w:rsidRPr="00AF60F8">
              <w:rPr>
                <w:rFonts w:ascii="Times New Roman" w:eastAsia="Times New Roman" w:hAnsi="Times New Roman" w:cs="Times New Roman"/>
                <w:color w:val="000000"/>
                <w:kern w:val="2"/>
                <w:sz w:val="24"/>
                <w:szCs w:val="24"/>
              </w:rPr>
              <w:t>-</w:t>
            </w:r>
            <w:proofErr w:type="spellStart"/>
            <w:r w:rsidRPr="00AF60F8">
              <w:rPr>
                <w:rFonts w:ascii="Times New Roman" w:eastAsia="Times New Roman" w:hAnsi="Times New Roman" w:cs="Times New Roman"/>
                <w:color w:val="000000"/>
                <w:kern w:val="2"/>
                <w:sz w:val="24"/>
                <w:szCs w:val="24"/>
              </w:rPr>
              <w:t>ное</w:t>
            </w:r>
            <w:proofErr w:type="spellEnd"/>
            <w:r w:rsidRPr="00AF60F8">
              <w:rPr>
                <w:rFonts w:ascii="Times New Roman" w:eastAsia="Times New Roman" w:hAnsi="Times New Roman" w:cs="Times New Roman"/>
                <w:color w:val="000000"/>
                <w:kern w:val="2"/>
                <w:sz w:val="24"/>
                <w:szCs w:val="24"/>
              </w:rPr>
              <w:t>) откло-нение</w:t>
            </w:r>
            <w:r w:rsidRPr="00AF60F8">
              <w:rPr>
                <w:rFonts w:ascii="Times New Roman" w:eastAsia="Times New Roman" w:hAnsi="Times New Roman" w:cs="Times New Roman"/>
                <w:color w:val="000000"/>
                <w:kern w:val="2"/>
                <w:sz w:val="24"/>
                <w:szCs w:val="24"/>
                <w:vertAlign w:val="superscript"/>
              </w:rPr>
              <w:t>5</w:t>
            </w:r>
          </w:p>
        </w:tc>
        <w:tc>
          <w:tcPr>
            <w:tcW w:w="1134" w:type="dxa"/>
            <w:vMerge w:val="restart"/>
            <w:shd w:val="clear" w:color="auto" w:fill="FFFFFF"/>
          </w:tcPr>
          <w:p w:rsidR="00AF60F8" w:rsidRPr="00AF60F8" w:rsidRDefault="00AF60F8" w:rsidP="00AF60F8">
            <w:pPr>
              <w:spacing w:after="0" w:line="230" w:lineRule="auto"/>
              <w:jc w:val="center"/>
              <w:outlineLvl w:val="3"/>
              <w:rPr>
                <w:rFonts w:ascii="Times New Roman" w:eastAsia="Times New Roman" w:hAnsi="Times New Roman" w:cs="Times New Roman"/>
                <w:bCs/>
                <w:kern w:val="2"/>
                <w:sz w:val="24"/>
                <w:szCs w:val="24"/>
              </w:rPr>
            </w:pPr>
            <w:proofErr w:type="spellStart"/>
            <w:r w:rsidRPr="00AF60F8">
              <w:rPr>
                <w:rFonts w:ascii="Times New Roman" w:eastAsia="Times New Roman" w:hAnsi="Times New Roman" w:cs="Times New Roman"/>
                <w:color w:val="000000"/>
                <w:kern w:val="2"/>
                <w:sz w:val="24"/>
                <w:szCs w:val="24"/>
              </w:rPr>
              <w:t>Отклоне-ние</w:t>
            </w:r>
            <w:proofErr w:type="spellEnd"/>
            <w:r w:rsidRPr="00AF60F8">
              <w:rPr>
                <w:rFonts w:ascii="Times New Roman" w:eastAsia="Times New Roman" w:hAnsi="Times New Roman" w:cs="Times New Roman"/>
                <w:color w:val="000000"/>
                <w:kern w:val="2"/>
                <w:sz w:val="24"/>
                <w:szCs w:val="24"/>
              </w:rPr>
              <w:t xml:space="preserve">, </w:t>
            </w:r>
            <w:proofErr w:type="spellStart"/>
            <w:r w:rsidRPr="00AF60F8">
              <w:rPr>
                <w:rFonts w:ascii="Times New Roman" w:eastAsia="Times New Roman" w:hAnsi="Times New Roman" w:cs="Times New Roman"/>
                <w:color w:val="000000"/>
                <w:kern w:val="2"/>
                <w:sz w:val="24"/>
                <w:szCs w:val="24"/>
              </w:rPr>
              <w:t>превыша-ющее</w:t>
            </w:r>
            <w:proofErr w:type="spellEnd"/>
            <w:r w:rsidRPr="00AF60F8">
              <w:rPr>
                <w:rFonts w:ascii="Times New Roman" w:eastAsia="Times New Roman" w:hAnsi="Times New Roman" w:cs="Times New Roman"/>
                <w:color w:val="000000"/>
                <w:kern w:val="2"/>
                <w:sz w:val="24"/>
                <w:szCs w:val="24"/>
              </w:rPr>
              <w:t xml:space="preserve"> допусти-мое (</w:t>
            </w:r>
            <w:proofErr w:type="spellStart"/>
            <w:r w:rsidRPr="00AF60F8">
              <w:rPr>
                <w:rFonts w:ascii="Times New Roman" w:eastAsia="Times New Roman" w:hAnsi="Times New Roman" w:cs="Times New Roman"/>
                <w:color w:val="000000"/>
                <w:kern w:val="2"/>
                <w:sz w:val="24"/>
                <w:szCs w:val="24"/>
              </w:rPr>
              <w:t>возмож-ное</w:t>
            </w:r>
            <w:proofErr w:type="spellEnd"/>
            <w:r w:rsidRPr="00AF60F8">
              <w:rPr>
                <w:rFonts w:ascii="Times New Roman" w:eastAsia="Times New Roman" w:hAnsi="Times New Roman" w:cs="Times New Roman"/>
                <w:color w:val="000000"/>
                <w:kern w:val="2"/>
                <w:sz w:val="24"/>
                <w:szCs w:val="24"/>
              </w:rPr>
              <w:t>) отклоне-ние</w:t>
            </w:r>
            <w:r w:rsidRPr="00AF60F8">
              <w:rPr>
                <w:rFonts w:ascii="Times New Roman" w:eastAsia="Times New Roman" w:hAnsi="Times New Roman" w:cs="Times New Roman"/>
                <w:color w:val="000000"/>
                <w:kern w:val="2"/>
                <w:sz w:val="24"/>
                <w:szCs w:val="24"/>
                <w:vertAlign w:val="superscript"/>
              </w:rPr>
              <w:t>6</w:t>
            </w:r>
          </w:p>
        </w:tc>
        <w:tc>
          <w:tcPr>
            <w:tcW w:w="993" w:type="dxa"/>
            <w:vMerge w:val="restar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 xml:space="preserve">Причина </w:t>
            </w:r>
          </w:p>
          <w:p w:rsidR="00AF60F8" w:rsidRPr="00AF60F8" w:rsidRDefault="00AF60F8" w:rsidP="00AF60F8">
            <w:pPr>
              <w:tabs>
                <w:tab w:val="left" w:pos="968"/>
              </w:tabs>
              <w:spacing w:after="0" w:line="230"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color w:val="000000"/>
                <w:kern w:val="2"/>
                <w:sz w:val="24"/>
                <w:szCs w:val="24"/>
              </w:rPr>
              <w:t>откло</w:t>
            </w:r>
            <w:proofErr w:type="spellEnd"/>
            <w:r w:rsidRPr="00AF60F8">
              <w:rPr>
                <w:rFonts w:ascii="Times New Roman" w:eastAsia="Times New Roman" w:hAnsi="Times New Roman" w:cs="Times New Roman"/>
                <w:color w:val="000000"/>
                <w:kern w:val="2"/>
                <w:sz w:val="24"/>
                <w:szCs w:val="24"/>
              </w:rPr>
              <w:t>-нения</w:t>
            </w:r>
          </w:p>
        </w:tc>
      </w:tr>
      <w:tr w:rsidR="00AF60F8" w:rsidRPr="00AF60F8" w:rsidTr="00AF60F8">
        <w:tc>
          <w:tcPr>
            <w:tcW w:w="860" w:type="dxa"/>
            <w:vMerge/>
            <w:shd w:val="clear" w:color="auto" w:fill="FFFFFF"/>
          </w:tcPr>
          <w:p w:rsidR="00AF60F8" w:rsidRPr="00AF60F8" w:rsidRDefault="00AF60F8" w:rsidP="00AF60F8">
            <w:pPr>
              <w:spacing w:after="0" w:line="230" w:lineRule="auto"/>
              <w:rPr>
                <w:rFonts w:ascii="Times New Roman" w:eastAsia="Times New Roman" w:hAnsi="Times New Roman" w:cs="Times New Roman"/>
                <w:color w:val="000000"/>
                <w:kern w:val="2"/>
                <w:sz w:val="24"/>
                <w:szCs w:val="24"/>
              </w:rPr>
            </w:pPr>
          </w:p>
        </w:tc>
        <w:tc>
          <w:tcPr>
            <w:tcW w:w="1127"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_________</w:t>
            </w:r>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w:t>
            </w:r>
            <w:proofErr w:type="spellStart"/>
            <w:r w:rsidRPr="00AF60F8">
              <w:rPr>
                <w:rFonts w:ascii="Times New Roman" w:eastAsia="Times New Roman" w:hAnsi="Times New Roman" w:cs="Times New Roman"/>
                <w:bCs/>
                <w:color w:val="000000"/>
                <w:kern w:val="2"/>
                <w:sz w:val="24"/>
                <w:szCs w:val="24"/>
              </w:rPr>
              <w:t>наимено-вание</w:t>
            </w:r>
            <w:proofErr w:type="spellEnd"/>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показа-теля)</w:t>
            </w:r>
          </w:p>
        </w:tc>
        <w:tc>
          <w:tcPr>
            <w:tcW w:w="1133"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_________</w:t>
            </w:r>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w:t>
            </w:r>
            <w:proofErr w:type="spellStart"/>
            <w:r w:rsidRPr="00AF60F8">
              <w:rPr>
                <w:rFonts w:ascii="Times New Roman" w:eastAsia="Times New Roman" w:hAnsi="Times New Roman" w:cs="Times New Roman"/>
                <w:bCs/>
                <w:color w:val="000000"/>
                <w:kern w:val="2"/>
                <w:sz w:val="24"/>
                <w:szCs w:val="24"/>
              </w:rPr>
              <w:t>наимено-вание</w:t>
            </w:r>
            <w:proofErr w:type="spellEnd"/>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показа-теля)</w:t>
            </w:r>
          </w:p>
        </w:tc>
        <w:tc>
          <w:tcPr>
            <w:tcW w:w="1134"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_________</w:t>
            </w:r>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w:t>
            </w:r>
            <w:proofErr w:type="spellStart"/>
            <w:r w:rsidRPr="00AF60F8">
              <w:rPr>
                <w:rFonts w:ascii="Times New Roman" w:eastAsia="Times New Roman" w:hAnsi="Times New Roman" w:cs="Times New Roman"/>
                <w:bCs/>
                <w:color w:val="000000"/>
                <w:kern w:val="2"/>
                <w:sz w:val="24"/>
                <w:szCs w:val="24"/>
              </w:rPr>
              <w:t>наимено-вание</w:t>
            </w:r>
            <w:proofErr w:type="spellEnd"/>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показа-теля)</w:t>
            </w:r>
          </w:p>
        </w:tc>
        <w:tc>
          <w:tcPr>
            <w:tcW w:w="1134"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_________</w:t>
            </w:r>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w:t>
            </w:r>
            <w:proofErr w:type="spellStart"/>
            <w:r w:rsidRPr="00AF60F8">
              <w:rPr>
                <w:rFonts w:ascii="Times New Roman" w:eastAsia="Times New Roman" w:hAnsi="Times New Roman" w:cs="Times New Roman"/>
                <w:bCs/>
                <w:color w:val="000000"/>
                <w:kern w:val="2"/>
                <w:sz w:val="24"/>
                <w:szCs w:val="24"/>
              </w:rPr>
              <w:t>наимено-вание</w:t>
            </w:r>
            <w:proofErr w:type="spellEnd"/>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показа-теля)</w:t>
            </w:r>
          </w:p>
        </w:tc>
        <w:tc>
          <w:tcPr>
            <w:tcW w:w="1134"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_________</w:t>
            </w:r>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w:t>
            </w:r>
            <w:proofErr w:type="spellStart"/>
            <w:r w:rsidRPr="00AF60F8">
              <w:rPr>
                <w:rFonts w:ascii="Times New Roman" w:eastAsia="Times New Roman" w:hAnsi="Times New Roman" w:cs="Times New Roman"/>
                <w:bCs/>
                <w:color w:val="000000"/>
                <w:kern w:val="2"/>
                <w:sz w:val="24"/>
                <w:szCs w:val="24"/>
              </w:rPr>
              <w:t>наимено-вание</w:t>
            </w:r>
            <w:proofErr w:type="spellEnd"/>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показа-теля)</w:t>
            </w:r>
          </w:p>
        </w:tc>
        <w:tc>
          <w:tcPr>
            <w:tcW w:w="993" w:type="dxa"/>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kern w:val="2"/>
                <w:sz w:val="24"/>
                <w:szCs w:val="24"/>
              </w:rPr>
            </w:pPr>
          </w:p>
        </w:tc>
        <w:tc>
          <w:tcPr>
            <w:tcW w:w="992"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Наиме-нование</w:t>
            </w:r>
            <w:proofErr w:type="spellEnd"/>
          </w:p>
        </w:tc>
        <w:tc>
          <w:tcPr>
            <w:tcW w:w="709"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Код</w:t>
            </w:r>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 ОКЕИ</w:t>
            </w:r>
          </w:p>
        </w:tc>
        <w:tc>
          <w:tcPr>
            <w:tcW w:w="1134"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proofErr w:type="spellStart"/>
            <w:r w:rsidRPr="00AF60F8">
              <w:rPr>
                <w:rFonts w:ascii="Times New Roman" w:eastAsia="Times New Roman" w:hAnsi="Times New Roman" w:cs="Times New Roman"/>
                <w:bCs/>
                <w:color w:val="000000"/>
                <w:kern w:val="2"/>
                <w:sz w:val="24"/>
                <w:szCs w:val="24"/>
              </w:rPr>
              <w:t>Утверж-дено</w:t>
            </w:r>
            <w:proofErr w:type="spellEnd"/>
            <w:r w:rsidRPr="00AF60F8">
              <w:rPr>
                <w:rFonts w:ascii="Times New Roman" w:eastAsia="Times New Roman" w:hAnsi="Times New Roman" w:cs="Times New Roman"/>
                <w:bCs/>
                <w:color w:val="000000"/>
                <w:kern w:val="2"/>
                <w:sz w:val="24"/>
                <w:szCs w:val="24"/>
              </w:rPr>
              <w:t xml:space="preserve"> в </w:t>
            </w:r>
            <w:r w:rsidRPr="00AF60F8">
              <w:rPr>
                <w:rFonts w:ascii="Times New Roman" w:eastAsia="Times New Roman" w:hAnsi="Times New Roman" w:cs="Times New Roman"/>
                <w:bCs/>
                <w:color w:val="000000"/>
                <w:kern w:val="2"/>
                <w:sz w:val="24"/>
                <w:szCs w:val="24"/>
                <w:shd w:val="clear" w:color="auto" w:fill="FFFFFF"/>
              </w:rPr>
              <w:t>муниципальном</w:t>
            </w:r>
            <w:r w:rsidRPr="00AF60F8">
              <w:rPr>
                <w:rFonts w:ascii="Times New Roman" w:eastAsia="Times New Roman" w:hAnsi="Times New Roman" w:cs="Times New Roman"/>
                <w:bCs/>
                <w:color w:val="000000"/>
                <w:kern w:val="2"/>
                <w:sz w:val="24"/>
                <w:szCs w:val="24"/>
              </w:rPr>
              <w:t xml:space="preserve"> задании </w:t>
            </w:r>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на год</w:t>
            </w:r>
          </w:p>
        </w:tc>
        <w:tc>
          <w:tcPr>
            <w:tcW w:w="993"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kern w:val="2"/>
                <w:sz w:val="24"/>
                <w:szCs w:val="24"/>
              </w:rPr>
            </w:pPr>
            <w:proofErr w:type="spellStart"/>
            <w:r w:rsidRPr="00AF60F8">
              <w:rPr>
                <w:rFonts w:ascii="Times New Roman" w:eastAsia="Times New Roman" w:hAnsi="Times New Roman" w:cs="Times New Roman"/>
                <w:bCs/>
                <w:sz w:val="24"/>
                <w:szCs w:val="24"/>
              </w:rPr>
              <w:t>Утверж-дено</w:t>
            </w:r>
            <w:proofErr w:type="spellEnd"/>
            <w:r w:rsidRPr="00AF60F8">
              <w:rPr>
                <w:rFonts w:ascii="Times New Roman" w:eastAsia="Times New Roman" w:hAnsi="Times New Roman" w:cs="Times New Roman"/>
                <w:bCs/>
                <w:sz w:val="24"/>
                <w:szCs w:val="24"/>
              </w:rPr>
              <w:t xml:space="preserve"> в </w:t>
            </w:r>
            <w:proofErr w:type="spellStart"/>
            <w:r w:rsidRPr="00AF60F8">
              <w:rPr>
                <w:rFonts w:ascii="Times New Roman" w:eastAsia="Times New Roman" w:hAnsi="Times New Roman" w:cs="Times New Roman"/>
                <w:bCs/>
                <w:color w:val="000000"/>
                <w:kern w:val="2"/>
                <w:sz w:val="24"/>
                <w:szCs w:val="24"/>
                <w:shd w:val="clear" w:color="auto" w:fill="FFFFFF"/>
              </w:rPr>
              <w:t>муниципальной</w:t>
            </w:r>
            <w:r w:rsidRPr="00AF60F8">
              <w:rPr>
                <w:rFonts w:ascii="Times New Roman" w:eastAsia="Times New Roman" w:hAnsi="Times New Roman" w:cs="Times New Roman"/>
                <w:bCs/>
                <w:sz w:val="24"/>
                <w:szCs w:val="24"/>
              </w:rPr>
              <w:t>задании</w:t>
            </w:r>
            <w:proofErr w:type="spellEnd"/>
            <w:r w:rsidRPr="00AF60F8">
              <w:rPr>
                <w:rFonts w:ascii="Times New Roman" w:eastAsia="Times New Roman" w:hAnsi="Times New Roman" w:cs="Times New Roman"/>
                <w:bCs/>
                <w:sz w:val="24"/>
                <w:szCs w:val="24"/>
              </w:rPr>
              <w:t xml:space="preserve"> на отчет-</w:t>
            </w:r>
            <w:proofErr w:type="spellStart"/>
            <w:r w:rsidRPr="00AF60F8">
              <w:rPr>
                <w:rFonts w:ascii="Times New Roman" w:eastAsia="Times New Roman" w:hAnsi="Times New Roman" w:cs="Times New Roman"/>
                <w:bCs/>
                <w:sz w:val="24"/>
                <w:szCs w:val="24"/>
              </w:rPr>
              <w:t>ную</w:t>
            </w:r>
            <w:proofErr w:type="spellEnd"/>
            <w:r w:rsidRPr="00AF60F8">
              <w:rPr>
                <w:rFonts w:ascii="Times New Roman" w:eastAsia="Times New Roman" w:hAnsi="Times New Roman" w:cs="Times New Roman"/>
                <w:bCs/>
                <w:sz w:val="24"/>
                <w:szCs w:val="24"/>
              </w:rPr>
              <w:t xml:space="preserve"> дату</w:t>
            </w:r>
            <w:r w:rsidRPr="00AF60F8">
              <w:rPr>
                <w:rFonts w:ascii="Times New Roman" w:eastAsia="Times New Roman" w:hAnsi="Times New Roman" w:cs="Times New Roman"/>
                <w:bCs/>
                <w:sz w:val="24"/>
                <w:szCs w:val="24"/>
                <w:vertAlign w:val="superscript"/>
              </w:rPr>
              <w:t xml:space="preserve">3 </w:t>
            </w:r>
            <w:hyperlink r:id="rId23" w:history="1">
              <w:r w:rsidRPr="00AF60F8">
                <w:rPr>
                  <w:rFonts w:ascii="Times New Roman" w:eastAsia="Times New Roman" w:hAnsi="Times New Roman" w:cs="Times New Roman"/>
                  <w:color w:val="0000FF"/>
                  <w:sz w:val="24"/>
                  <w:szCs w:val="24"/>
                </w:rPr>
                <w:t xml:space="preserve"> </w:t>
              </w:r>
            </w:hyperlink>
          </w:p>
        </w:tc>
        <w:tc>
          <w:tcPr>
            <w:tcW w:w="850" w:type="dxa"/>
            <w:shd w:val="clear" w:color="auto" w:fill="FFFFFF"/>
          </w:tcPr>
          <w:p w:rsidR="00AF60F8" w:rsidRPr="00AF60F8" w:rsidRDefault="00AF60F8" w:rsidP="00AF60F8">
            <w:pPr>
              <w:spacing w:after="0" w:line="230" w:lineRule="auto"/>
              <w:jc w:val="center"/>
              <w:outlineLvl w:val="3"/>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color w:val="000000"/>
                <w:kern w:val="2"/>
                <w:sz w:val="24"/>
                <w:szCs w:val="24"/>
              </w:rPr>
              <w:t>Испол-нено</w:t>
            </w:r>
            <w:proofErr w:type="spellEnd"/>
            <w:r w:rsidRPr="00AF60F8">
              <w:rPr>
                <w:rFonts w:ascii="Times New Roman" w:eastAsia="Times New Roman" w:hAnsi="Times New Roman" w:cs="Times New Roman"/>
                <w:color w:val="000000"/>
                <w:kern w:val="2"/>
                <w:sz w:val="24"/>
                <w:szCs w:val="24"/>
              </w:rPr>
              <w:t xml:space="preserve"> на отчет-</w:t>
            </w:r>
            <w:proofErr w:type="spellStart"/>
            <w:r w:rsidRPr="00AF60F8">
              <w:rPr>
                <w:rFonts w:ascii="Times New Roman" w:eastAsia="Times New Roman" w:hAnsi="Times New Roman" w:cs="Times New Roman"/>
                <w:color w:val="000000"/>
                <w:kern w:val="2"/>
                <w:sz w:val="24"/>
                <w:szCs w:val="24"/>
              </w:rPr>
              <w:t>ную</w:t>
            </w:r>
            <w:proofErr w:type="spellEnd"/>
          </w:p>
          <w:p w:rsidR="00AF60F8" w:rsidRPr="00AF60F8" w:rsidRDefault="00AF60F8" w:rsidP="00AF60F8">
            <w:pPr>
              <w:spacing w:after="0" w:line="23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 xml:space="preserve"> дату</w:t>
            </w:r>
            <w:r w:rsidRPr="00AF60F8">
              <w:rPr>
                <w:rFonts w:ascii="Times New Roman" w:eastAsia="Times New Roman" w:hAnsi="Times New Roman" w:cs="Times New Roman"/>
                <w:color w:val="000000"/>
                <w:kern w:val="2"/>
                <w:sz w:val="24"/>
                <w:szCs w:val="24"/>
                <w:vertAlign w:val="superscript"/>
              </w:rPr>
              <w:t>4</w:t>
            </w:r>
          </w:p>
        </w:tc>
        <w:tc>
          <w:tcPr>
            <w:tcW w:w="851" w:type="dxa"/>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
        </w:tc>
        <w:tc>
          <w:tcPr>
            <w:tcW w:w="1134" w:type="dxa"/>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
        </w:tc>
        <w:tc>
          <w:tcPr>
            <w:tcW w:w="993" w:type="dxa"/>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
        </w:tc>
      </w:tr>
      <w:tr w:rsidR="00AF60F8" w:rsidRPr="00AF60F8" w:rsidTr="00AF60F8">
        <w:tc>
          <w:tcPr>
            <w:tcW w:w="860"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1</w:t>
            </w:r>
          </w:p>
        </w:tc>
        <w:tc>
          <w:tcPr>
            <w:tcW w:w="1127"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2</w:t>
            </w:r>
          </w:p>
        </w:tc>
        <w:tc>
          <w:tcPr>
            <w:tcW w:w="1133"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3</w:t>
            </w:r>
          </w:p>
        </w:tc>
        <w:tc>
          <w:tcPr>
            <w:tcW w:w="1134"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4</w:t>
            </w:r>
          </w:p>
        </w:tc>
        <w:tc>
          <w:tcPr>
            <w:tcW w:w="1134"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5</w:t>
            </w:r>
          </w:p>
        </w:tc>
        <w:tc>
          <w:tcPr>
            <w:tcW w:w="1134"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6</w:t>
            </w:r>
          </w:p>
        </w:tc>
        <w:tc>
          <w:tcPr>
            <w:tcW w:w="993"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7</w:t>
            </w:r>
          </w:p>
        </w:tc>
        <w:tc>
          <w:tcPr>
            <w:tcW w:w="992"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8</w:t>
            </w:r>
          </w:p>
        </w:tc>
        <w:tc>
          <w:tcPr>
            <w:tcW w:w="709"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9</w:t>
            </w:r>
          </w:p>
        </w:tc>
        <w:tc>
          <w:tcPr>
            <w:tcW w:w="1134"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10</w:t>
            </w:r>
          </w:p>
        </w:tc>
        <w:tc>
          <w:tcPr>
            <w:tcW w:w="993"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11</w:t>
            </w:r>
          </w:p>
        </w:tc>
        <w:tc>
          <w:tcPr>
            <w:tcW w:w="850"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12</w:t>
            </w:r>
          </w:p>
        </w:tc>
        <w:tc>
          <w:tcPr>
            <w:tcW w:w="851"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13</w:t>
            </w:r>
          </w:p>
        </w:tc>
        <w:tc>
          <w:tcPr>
            <w:tcW w:w="1134"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14</w:t>
            </w:r>
          </w:p>
        </w:tc>
        <w:tc>
          <w:tcPr>
            <w:tcW w:w="993" w:type="dxa"/>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15</w:t>
            </w:r>
          </w:p>
        </w:tc>
      </w:tr>
      <w:tr w:rsidR="00AF60F8" w:rsidRPr="00AF60F8" w:rsidTr="00AF60F8">
        <w:tc>
          <w:tcPr>
            <w:tcW w:w="860" w:type="dxa"/>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27" w:type="dxa"/>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3" w:type="dxa"/>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993"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992"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709"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993"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850"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851"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993"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r>
      <w:tr w:rsidR="00AF60F8" w:rsidRPr="00AF60F8" w:rsidTr="00AF60F8">
        <w:tc>
          <w:tcPr>
            <w:tcW w:w="860" w:type="dxa"/>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27" w:type="dxa"/>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3" w:type="dxa"/>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993"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992"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709"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993"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850"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851"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993"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r>
      <w:tr w:rsidR="00AF60F8" w:rsidRPr="00AF60F8" w:rsidTr="00AF60F8">
        <w:tc>
          <w:tcPr>
            <w:tcW w:w="860" w:type="dxa"/>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27" w:type="dxa"/>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3" w:type="dxa"/>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993"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992"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709"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993"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850"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851"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993"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r>
      <w:tr w:rsidR="00AF60F8" w:rsidRPr="00AF60F8" w:rsidTr="00AF60F8">
        <w:tc>
          <w:tcPr>
            <w:tcW w:w="860" w:type="dxa"/>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27" w:type="dxa"/>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3" w:type="dxa"/>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993"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992"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709"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993"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850"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851"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1134"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993" w:type="dxa"/>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r>
    </w:tbl>
    <w:p w:rsidR="00AF60F8" w:rsidRPr="00AF60F8" w:rsidRDefault="00AF60F8" w:rsidP="00AF60F8">
      <w:pPr>
        <w:spacing w:after="0" w:line="230" w:lineRule="auto"/>
        <w:outlineLvl w:val="3"/>
        <w:rPr>
          <w:rFonts w:ascii="Times New Roman" w:eastAsia="Times New Roman" w:hAnsi="Times New Roman" w:cs="Times New Roman"/>
          <w:bCs/>
          <w:color w:val="000000"/>
          <w:kern w:val="2"/>
          <w:sz w:val="24"/>
          <w:szCs w:val="24"/>
          <w:shd w:val="clear" w:color="auto" w:fill="FFFFFF"/>
        </w:rPr>
      </w:pPr>
    </w:p>
    <w:p w:rsidR="00AF60F8" w:rsidRPr="00AF60F8" w:rsidRDefault="00AF60F8" w:rsidP="00AF60F8">
      <w:pPr>
        <w:pageBreakBefore/>
        <w:spacing w:after="0" w:line="230" w:lineRule="auto"/>
        <w:outlineLvl w:val="3"/>
        <w:rPr>
          <w:rFonts w:ascii="Times New Roman" w:eastAsia="Times New Roman" w:hAnsi="Times New Roman" w:cs="Times New Roman"/>
          <w:bCs/>
          <w:color w:val="000000"/>
          <w:kern w:val="2"/>
          <w:sz w:val="24"/>
          <w:szCs w:val="24"/>
          <w:shd w:val="clear" w:color="auto" w:fill="FFFFFF"/>
        </w:rPr>
      </w:pPr>
      <w:r w:rsidRPr="00AF60F8">
        <w:rPr>
          <w:rFonts w:ascii="Times New Roman" w:eastAsia="Times New Roman" w:hAnsi="Times New Roman" w:cs="Times New Roman"/>
          <w:bCs/>
          <w:color w:val="000000"/>
          <w:kern w:val="2"/>
          <w:sz w:val="24"/>
          <w:szCs w:val="24"/>
          <w:shd w:val="clear" w:color="auto" w:fill="FFFFFF"/>
        </w:rPr>
        <w:lastRenderedPageBreak/>
        <w:t>3.2. Сведения о фактическом достижении показателей, характеризующих объем работы</w:t>
      </w:r>
    </w:p>
    <w:p w:rsidR="00AF60F8" w:rsidRPr="00AF60F8" w:rsidRDefault="00AF60F8" w:rsidP="00AF60F8">
      <w:pPr>
        <w:spacing w:after="0" w:line="230" w:lineRule="auto"/>
        <w:outlineLvl w:val="3"/>
        <w:rPr>
          <w:rFonts w:ascii="Times New Roman" w:eastAsia="Times New Roman" w:hAnsi="Times New Roman" w:cs="Times New Roman"/>
          <w:bCs/>
          <w:color w:val="000000"/>
          <w:kern w:val="2"/>
          <w:sz w:val="24"/>
          <w:szCs w:val="24"/>
          <w:shd w:val="clear" w:color="auto" w:fill="FFFFFF"/>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
        <w:gridCol w:w="1066"/>
        <w:gridCol w:w="1067"/>
        <w:gridCol w:w="1204"/>
        <w:gridCol w:w="1069"/>
        <w:gridCol w:w="1135"/>
        <w:gridCol w:w="761"/>
        <w:gridCol w:w="761"/>
        <w:gridCol w:w="629"/>
        <w:gridCol w:w="861"/>
        <w:gridCol w:w="947"/>
        <w:gridCol w:w="778"/>
        <w:gridCol w:w="878"/>
        <w:gridCol w:w="841"/>
        <w:gridCol w:w="795"/>
        <w:gridCol w:w="826"/>
      </w:tblGrid>
      <w:tr w:rsidR="00AF60F8" w:rsidRPr="00AF60F8" w:rsidTr="00AF60F8">
        <w:tc>
          <w:tcPr>
            <w:tcW w:w="238" w:type="pct"/>
            <w:vMerge w:val="restar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Уни-каль-ный</w:t>
            </w:r>
            <w:proofErr w:type="spellEnd"/>
            <w:r w:rsidRPr="00AF60F8">
              <w:rPr>
                <w:rFonts w:ascii="Times New Roman" w:eastAsia="Times New Roman" w:hAnsi="Times New Roman" w:cs="Times New Roman"/>
                <w:bCs/>
                <w:color w:val="000000"/>
                <w:kern w:val="2"/>
                <w:sz w:val="24"/>
                <w:szCs w:val="24"/>
              </w:rPr>
              <w:t xml:space="preserve"> номер </w:t>
            </w:r>
            <w:proofErr w:type="spellStart"/>
            <w:r w:rsidRPr="00AF60F8">
              <w:rPr>
                <w:rFonts w:ascii="Times New Roman" w:eastAsia="Times New Roman" w:hAnsi="Times New Roman" w:cs="Times New Roman"/>
                <w:bCs/>
                <w:color w:val="000000"/>
                <w:kern w:val="2"/>
                <w:sz w:val="24"/>
                <w:szCs w:val="24"/>
              </w:rPr>
              <w:t>реест-ровой</w:t>
            </w:r>
            <w:proofErr w:type="spellEnd"/>
            <w:r w:rsidRPr="00AF60F8">
              <w:rPr>
                <w:rFonts w:ascii="Times New Roman" w:eastAsia="Times New Roman" w:hAnsi="Times New Roman" w:cs="Times New Roman"/>
                <w:bCs/>
                <w:color w:val="000000"/>
                <w:kern w:val="2"/>
                <w:sz w:val="24"/>
                <w:szCs w:val="24"/>
              </w:rPr>
              <w:t xml:space="preserve"> записи</w:t>
            </w:r>
          </w:p>
        </w:tc>
        <w:tc>
          <w:tcPr>
            <w:tcW w:w="1167" w:type="pct"/>
            <w:gridSpan w:val="3"/>
            <w:vMerge w:val="restar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Показатель, характеризующий содержание работы</w:t>
            </w:r>
          </w:p>
        </w:tc>
        <w:tc>
          <w:tcPr>
            <w:tcW w:w="771" w:type="pct"/>
            <w:gridSpan w:val="2"/>
            <w:vMerge w:val="restar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Показатель, характеризующий условия (формы) оказания работы</w:t>
            </w:r>
          </w:p>
        </w:tc>
        <w:tc>
          <w:tcPr>
            <w:tcW w:w="2535" w:type="pct"/>
            <w:gridSpan w:val="9"/>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Показатель объема работы</w:t>
            </w:r>
          </w:p>
        </w:tc>
        <w:tc>
          <w:tcPr>
            <w:tcW w:w="289" w:type="pct"/>
            <w:vMerge w:val="restar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sz w:val="24"/>
                <w:szCs w:val="24"/>
              </w:rPr>
              <w:t>Размер платы (цена, тариф)</w:t>
            </w:r>
          </w:p>
        </w:tc>
      </w:tr>
      <w:tr w:rsidR="00AF60F8" w:rsidRPr="00AF60F8" w:rsidTr="00AF60F8">
        <w:tc>
          <w:tcPr>
            <w:tcW w:w="238" w:type="pct"/>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
        </w:tc>
        <w:tc>
          <w:tcPr>
            <w:tcW w:w="1167" w:type="pct"/>
            <w:gridSpan w:val="3"/>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
        </w:tc>
        <w:tc>
          <w:tcPr>
            <w:tcW w:w="771" w:type="pct"/>
            <w:gridSpan w:val="2"/>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
        </w:tc>
        <w:tc>
          <w:tcPr>
            <w:tcW w:w="266" w:type="pct"/>
            <w:vMerge w:val="restar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Наиме</w:t>
            </w:r>
            <w:proofErr w:type="spellEnd"/>
            <w:r w:rsidRPr="00AF60F8">
              <w:rPr>
                <w:rFonts w:ascii="Times New Roman" w:eastAsia="Times New Roman" w:hAnsi="Times New Roman" w:cs="Times New Roman"/>
                <w:bCs/>
                <w:color w:val="000000"/>
                <w:kern w:val="2"/>
                <w:sz w:val="24"/>
                <w:szCs w:val="24"/>
              </w:rPr>
              <w:t>-нова-</w:t>
            </w:r>
            <w:proofErr w:type="spellStart"/>
            <w:r w:rsidRPr="00AF60F8">
              <w:rPr>
                <w:rFonts w:ascii="Times New Roman" w:eastAsia="Times New Roman" w:hAnsi="Times New Roman" w:cs="Times New Roman"/>
                <w:bCs/>
                <w:color w:val="000000"/>
                <w:kern w:val="2"/>
                <w:sz w:val="24"/>
                <w:szCs w:val="24"/>
              </w:rPr>
              <w:t>ние</w:t>
            </w:r>
            <w:proofErr w:type="spellEnd"/>
            <w:r w:rsidRPr="00AF60F8">
              <w:rPr>
                <w:rFonts w:ascii="Times New Roman" w:eastAsia="Times New Roman" w:hAnsi="Times New Roman" w:cs="Times New Roman"/>
                <w:bCs/>
                <w:color w:val="000000"/>
                <w:kern w:val="2"/>
                <w:sz w:val="24"/>
                <w:szCs w:val="24"/>
              </w:rPr>
              <w:t xml:space="preserve"> показа-теля</w:t>
            </w:r>
          </w:p>
        </w:tc>
        <w:tc>
          <w:tcPr>
            <w:tcW w:w="486" w:type="pct"/>
            <w:gridSpan w:val="2"/>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Единица измерения </w:t>
            </w:r>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
        </w:tc>
        <w:tc>
          <w:tcPr>
            <w:tcW w:w="904" w:type="pct"/>
            <w:gridSpan w:val="3"/>
            <w:shd w:val="clear" w:color="auto" w:fill="FFFFFF"/>
          </w:tcPr>
          <w:p w:rsidR="00AF60F8" w:rsidRPr="00AF60F8" w:rsidRDefault="00AF60F8" w:rsidP="00AF60F8">
            <w:pPr>
              <w:spacing w:after="0" w:line="23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bCs/>
                <w:kern w:val="2"/>
                <w:sz w:val="24"/>
                <w:szCs w:val="24"/>
              </w:rPr>
              <w:t>Значение</w:t>
            </w:r>
          </w:p>
        </w:tc>
        <w:tc>
          <w:tcPr>
            <w:tcW w:w="307" w:type="pct"/>
            <w:vMerge w:val="restart"/>
            <w:shd w:val="clear" w:color="auto" w:fill="FFFFFF"/>
          </w:tcPr>
          <w:p w:rsidR="00AF60F8" w:rsidRPr="00AF60F8" w:rsidRDefault="00AF60F8" w:rsidP="00AF60F8">
            <w:pPr>
              <w:spacing w:after="0" w:line="230" w:lineRule="auto"/>
              <w:jc w:val="center"/>
              <w:outlineLvl w:val="3"/>
              <w:rPr>
                <w:rFonts w:ascii="Times New Roman" w:eastAsia="Times New Roman" w:hAnsi="Times New Roman" w:cs="Times New Roman"/>
                <w:bCs/>
                <w:kern w:val="2"/>
                <w:sz w:val="24"/>
                <w:szCs w:val="24"/>
              </w:rPr>
            </w:pPr>
            <w:proofErr w:type="spellStart"/>
            <w:r w:rsidRPr="00AF60F8">
              <w:rPr>
                <w:rFonts w:ascii="Times New Roman" w:eastAsia="Times New Roman" w:hAnsi="Times New Roman" w:cs="Times New Roman"/>
                <w:color w:val="000000"/>
                <w:kern w:val="2"/>
                <w:sz w:val="24"/>
                <w:szCs w:val="24"/>
              </w:rPr>
              <w:t>Допус-тимое</w:t>
            </w:r>
            <w:proofErr w:type="spellEnd"/>
            <w:r w:rsidRPr="00AF60F8">
              <w:rPr>
                <w:rFonts w:ascii="Times New Roman" w:eastAsia="Times New Roman" w:hAnsi="Times New Roman" w:cs="Times New Roman"/>
                <w:color w:val="000000"/>
                <w:kern w:val="2"/>
                <w:sz w:val="24"/>
                <w:szCs w:val="24"/>
              </w:rPr>
              <w:t xml:space="preserve"> </w:t>
            </w:r>
            <w:r w:rsidRPr="00AF60F8">
              <w:rPr>
                <w:rFonts w:ascii="Times New Roman" w:eastAsia="Times New Roman" w:hAnsi="Times New Roman" w:cs="Times New Roman"/>
                <w:color w:val="000000"/>
                <w:spacing w:val="-12"/>
                <w:kern w:val="2"/>
                <w:sz w:val="24"/>
                <w:szCs w:val="24"/>
              </w:rPr>
              <w:t>(</w:t>
            </w:r>
            <w:proofErr w:type="spellStart"/>
            <w:r w:rsidRPr="00AF60F8">
              <w:rPr>
                <w:rFonts w:ascii="Times New Roman" w:eastAsia="Times New Roman" w:hAnsi="Times New Roman" w:cs="Times New Roman"/>
                <w:color w:val="000000"/>
                <w:spacing w:val="-12"/>
                <w:kern w:val="2"/>
                <w:sz w:val="24"/>
                <w:szCs w:val="24"/>
              </w:rPr>
              <w:t>возмож-</w:t>
            </w:r>
            <w:r w:rsidRPr="00AF60F8">
              <w:rPr>
                <w:rFonts w:ascii="Times New Roman" w:eastAsia="Times New Roman" w:hAnsi="Times New Roman" w:cs="Times New Roman"/>
                <w:color w:val="000000"/>
                <w:kern w:val="2"/>
                <w:sz w:val="24"/>
                <w:szCs w:val="24"/>
              </w:rPr>
              <w:t>ное</w:t>
            </w:r>
            <w:proofErr w:type="spellEnd"/>
            <w:r w:rsidRPr="00AF60F8">
              <w:rPr>
                <w:rFonts w:ascii="Times New Roman" w:eastAsia="Times New Roman" w:hAnsi="Times New Roman" w:cs="Times New Roman"/>
                <w:color w:val="000000"/>
                <w:kern w:val="2"/>
                <w:sz w:val="24"/>
                <w:szCs w:val="24"/>
              </w:rPr>
              <w:t>) отклоне-ние</w:t>
            </w:r>
            <w:r w:rsidRPr="00AF60F8">
              <w:rPr>
                <w:rFonts w:ascii="Times New Roman" w:eastAsia="Times New Roman" w:hAnsi="Times New Roman" w:cs="Times New Roman"/>
                <w:color w:val="000000"/>
                <w:kern w:val="2"/>
                <w:sz w:val="24"/>
                <w:szCs w:val="24"/>
                <w:vertAlign w:val="superscript"/>
              </w:rPr>
              <w:t>5</w:t>
            </w:r>
          </w:p>
        </w:tc>
        <w:tc>
          <w:tcPr>
            <w:tcW w:w="294" w:type="pct"/>
            <w:vMerge w:val="restart"/>
            <w:shd w:val="clear" w:color="auto" w:fill="FFFFFF"/>
          </w:tcPr>
          <w:p w:rsidR="00AF60F8" w:rsidRPr="00AF60F8" w:rsidRDefault="00AF60F8" w:rsidP="00AF60F8">
            <w:pPr>
              <w:spacing w:after="0" w:line="230" w:lineRule="auto"/>
              <w:jc w:val="center"/>
              <w:outlineLvl w:val="3"/>
              <w:rPr>
                <w:rFonts w:ascii="Times New Roman" w:eastAsia="Times New Roman" w:hAnsi="Times New Roman" w:cs="Times New Roman"/>
                <w:bCs/>
                <w:kern w:val="2"/>
                <w:sz w:val="24"/>
                <w:szCs w:val="24"/>
              </w:rPr>
            </w:pPr>
            <w:proofErr w:type="spellStart"/>
            <w:r w:rsidRPr="00AF60F8">
              <w:rPr>
                <w:rFonts w:ascii="Times New Roman" w:eastAsia="Times New Roman" w:hAnsi="Times New Roman" w:cs="Times New Roman"/>
                <w:color w:val="000000"/>
                <w:kern w:val="2"/>
                <w:sz w:val="24"/>
                <w:szCs w:val="24"/>
              </w:rPr>
              <w:t>Откло-нение</w:t>
            </w:r>
            <w:proofErr w:type="spellEnd"/>
            <w:r w:rsidRPr="00AF60F8">
              <w:rPr>
                <w:rFonts w:ascii="Times New Roman" w:eastAsia="Times New Roman" w:hAnsi="Times New Roman" w:cs="Times New Roman"/>
                <w:color w:val="000000"/>
                <w:kern w:val="2"/>
                <w:sz w:val="24"/>
                <w:szCs w:val="24"/>
              </w:rPr>
              <w:t xml:space="preserve">, </w:t>
            </w:r>
            <w:proofErr w:type="spellStart"/>
            <w:r w:rsidRPr="00AF60F8">
              <w:rPr>
                <w:rFonts w:ascii="Times New Roman" w:eastAsia="Times New Roman" w:hAnsi="Times New Roman" w:cs="Times New Roman"/>
                <w:color w:val="000000"/>
                <w:kern w:val="2"/>
                <w:sz w:val="24"/>
                <w:szCs w:val="24"/>
              </w:rPr>
              <w:t>превы-ша-ющее</w:t>
            </w:r>
            <w:proofErr w:type="spellEnd"/>
            <w:r w:rsidRPr="00AF60F8">
              <w:rPr>
                <w:rFonts w:ascii="Times New Roman" w:eastAsia="Times New Roman" w:hAnsi="Times New Roman" w:cs="Times New Roman"/>
                <w:color w:val="000000"/>
                <w:kern w:val="2"/>
                <w:sz w:val="24"/>
                <w:szCs w:val="24"/>
              </w:rPr>
              <w:t xml:space="preserve"> </w:t>
            </w:r>
            <w:proofErr w:type="spellStart"/>
            <w:r w:rsidRPr="00AF60F8">
              <w:rPr>
                <w:rFonts w:ascii="Times New Roman" w:eastAsia="Times New Roman" w:hAnsi="Times New Roman" w:cs="Times New Roman"/>
                <w:color w:val="000000"/>
                <w:kern w:val="2"/>
                <w:sz w:val="24"/>
                <w:szCs w:val="24"/>
              </w:rPr>
              <w:t>допус-тимое</w:t>
            </w:r>
            <w:proofErr w:type="spellEnd"/>
            <w:r w:rsidRPr="00AF60F8">
              <w:rPr>
                <w:rFonts w:ascii="Times New Roman" w:eastAsia="Times New Roman" w:hAnsi="Times New Roman" w:cs="Times New Roman"/>
                <w:color w:val="000000"/>
                <w:kern w:val="2"/>
                <w:sz w:val="24"/>
                <w:szCs w:val="24"/>
              </w:rPr>
              <w:t xml:space="preserve"> (</w:t>
            </w:r>
            <w:proofErr w:type="spellStart"/>
            <w:r w:rsidRPr="00AF60F8">
              <w:rPr>
                <w:rFonts w:ascii="Times New Roman" w:eastAsia="Times New Roman" w:hAnsi="Times New Roman" w:cs="Times New Roman"/>
                <w:color w:val="000000"/>
                <w:spacing w:val="-10"/>
                <w:kern w:val="2"/>
                <w:sz w:val="24"/>
                <w:szCs w:val="24"/>
              </w:rPr>
              <w:t>возмож-</w:t>
            </w:r>
            <w:r w:rsidRPr="00AF60F8">
              <w:rPr>
                <w:rFonts w:ascii="Times New Roman" w:eastAsia="Times New Roman" w:hAnsi="Times New Roman" w:cs="Times New Roman"/>
                <w:color w:val="000000"/>
                <w:kern w:val="2"/>
                <w:sz w:val="24"/>
                <w:szCs w:val="24"/>
              </w:rPr>
              <w:t>ное</w:t>
            </w:r>
            <w:proofErr w:type="spellEnd"/>
            <w:r w:rsidRPr="00AF60F8">
              <w:rPr>
                <w:rFonts w:ascii="Times New Roman" w:eastAsia="Times New Roman" w:hAnsi="Times New Roman" w:cs="Times New Roman"/>
                <w:color w:val="000000"/>
                <w:kern w:val="2"/>
                <w:sz w:val="24"/>
                <w:szCs w:val="24"/>
              </w:rPr>
              <w:t>) откло-нение</w:t>
            </w:r>
            <w:r w:rsidRPr="00AF60F8">
              <w:rPr>
                <w:rFonts w:ascii="Times New Roman" w:eastAsia="Times New Roman" w:hAnsi="Times New Roman" w:cs="Times New Roman"/>
                <w:color w:val="000000"/>
                <w:kern w:val="2"/>
                <w:sz w:val="24"/>
                <w:szCs w:val="24"/>
                <w:vertAlign w:val="superscript"/>
              </w:rPr>
              <w:t>6</w:t>
            </w:r>
          </w:p>
        </w:tc>
        <w:tc>
          <w:tcPr>
            <w:tcW w:w="278" w:type="pct"/>
            <w:vMerge w:val="restar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color w:val="000000"/>
                <w:kern w:val="2"/>
                <w:sz w:val="24"/>
                <w:szCs w:val="24"/>
              </w:rPr>
              <w:t>Причи</w:t>
            </w:r>
            <w:proofErr w:type="spellEnd"/>
            <w:r w:rsidRPr="00AF60F8">
              <w:rPr>
                <w:rFonts w:ascii="Times New Roman" w:eastAsia="Times New Roman" w:hAnsi="Times New Roman" w:cs="Times New Roman"/>
                <w:color w:val="000000"/>
                <w:kern w:val="2"/>
                <w:sz w:val="24"/>
                <w:szCs w:val="24"/>
              </w:rPr>
              <w:t>-на</w:t>
            </w:r>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color w:val="000000"/>
                <w:kern w:val="2"/>
                <w:sz w:val="24"/>
                <w:szCs w:val="24"/>
              </w:rPr>
              <w:t>откло</w:t>
            </w:r>
            <w:proofErr w:type="spellEnd"/>
            <w:r w:rsidRPr="00AF60F8">
              <w:rPr>
                <w:rFonts w:ascii="Times New Roman" w:eastAsia="Times New Roman" w:hAnsi="Times New Roman" w:cs="Times New Roman"/>
                <w:color w:val="000000"/>
                <w:kern w:val="2"/>
                <w:sz w:val="24"/>
                <w:szCs w:val="24"/>
              </w:rPr>
              <w:t>-нения</w:t>
            </w:r>
          </w:p>
        </w:tc>
        <w:tc>
          <w:tcPr>
            <w:tcW w:w="289" w:type="pct"/>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
        </w:tc>
      </w:tr>
      <w:tr w:rsidR="00AF60F8" w:rsidRPr="00AF60F8" w:rsidTr="00AF60F8">
        <w:tc>
          <w:tcPr>
            <w:tcW w:w="238" w:type="pct"/>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
        </w:tc>
        <w:tc>
          <w:tcPr>
            <w:tcW w:w="373"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_________</w:t>
            </w:r>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w:t>
            </w:r>
            <w:proofErr w:type="spellStart"/>
            <w:r w:rsidRPr="00AF60F8">
              <w:rPr>
                <w:rFonts w:ascii="Times New Roman" w:eastAsia="Times New Roman" w:hAnsi="Times New Roman" w:cs="Times New Roman"/>
                <w:bCs/>
                <w:color w:val="000000"/>
                <w:kern w:val="2"/>
                <w:sz w:val="24"/>
                <w:szCs w:val="24"/>
              </w:rPr>
              <w:t>наимено-вание</w:t>
            </w:r>
            <w:proofErr w:type="spellEnd"/>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показа-теля)</w:t>
            </w:r>
          </w:p>
        </w:tc>
        <w:tc>
          <w:tcPr>
            <w:tcW w:w="373"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_________</w:t>
            </w:r>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w:t>
            </w:r>
            <w:proofErr w:type="spellStart"/>
            <w:r w:rsidRPr="00AF60F8">
              <w:rPr>
                <w:rFonts w:ascii="Times New Roman" w:eastAsia="Times New Roman" w:hAnsi="Times New Roman" w:cs="Times New Roman"/>
                <w:bCs/>
                <w:color w:val="000000"/>
                <w:kern w:val="2"/>
                <w:sz w:val="24"/>
                <w:szCs w:val="24"/>
              </w:rPr>
              <w:t>наимено-вание</w:t>
            </w:r>
            <w:proofErr w:type="spellEnd"/>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показа-теля)</w:t>
            </w:r>
          </w:p>
        </w:tc>
        <w:tc>
          <w:tcPr>
            <w:tcW w:w="421"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__________</w:t>
            </w:r>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w:t>
            </w:r>
            <w:proofErr w:type="spellStart"/>
            <w:r w:rsidRPr="00AF60F8">
              <w:rPr>
                <w:rFonts w:ascii="Times New Roman" w:eastAsia="Times New Roman" w:hAnsi="Times New Roman" w:cs="Times New Roman"/>
                <w:bCs/>
                <w:color w:val="000000"/>
                <w:kern w:val="2"/>
                <w:sz w:val="24"/>
                <w:szCs w:val="24"/>
              </w:rPr>
              <w:t>наимено-вание</w:t>
            </w:r>
            <w:proofErr w:type="spellEnd"/>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показателя)</w:t>
            </w:r>
          </w:p>
        </w:tc>
        <w:tc>
          <w:tcPr>
            <w:tcW w:w="374"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_________</w:t>
            </w:r>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w:t>
            </w:r>
            <w:proofErr w:type="spellStart"/>
            <w:r w:rsidRPr="00AF60F8">
              <w:rPr>
                <w:rFonts w:ascii="Times New Roman" w:eastAsia="Times New Roman" w:hAnsi="Times New Roman" w:cs="Times New Roman"/>
                <w:bCs/>
                <w:color w:val="000000"/>
                <w:kern w:val="2"/>
                <w:sz w:val="24"/>
                <w:szCs w:val="24"/>
              </w:rPr>
              <w:t>наимено-вание</w:t>
            </w:r>
            <w:proofErr w:type="spellEnd"/>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показа-теля)</w:t>
            </w:r>
          </w:p>
        </w:tc>
        <w:tc>
          <w:tcPr>
            <w:tcW w:w="397"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_________</w:t>
            </w:r>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w:t>
            </w:r>
            <w:proofErr w:type="spellStart"/>
            <w:r w:rsidRPr="00AF60F8">
              <w:rPr>
                <w:rFonts w:ascii="Times New Roman" w:eastAsia="Times New Roman" w:hAnsi="Times New Roman" w:cs="Times New Roman"/>
                <w:bCs/>
                <w:color w:val="000000"/>
                <w:kern w:val="2"/>
                <w:sz w:val="24"/>
                <w:szCs w:val="24"/>
              </w:rPr>
              <w:t>наимено-вание</w:t>
            </w:r>
            <w:proofErr w:type="spellEnd"/>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показате</w:t>
            </w:r>
            <w:proofErr w:type="spellEnd"/>
            <w:r w:rsidRPr="00AF60F8">
              <w:rPr>
                <w:rFonts w:ascii="Times New Roman" w:eastAsia="Times New Roman" w:hAnsi="Times New Roman" w:cs="Times New Roman"/>
                <w:bCs/>
                <w:color w:val="000000"/>
                <w:kern w:val="2"/>
                <w:sz w:val="24"/>
                <w:szCs w:val="24"/>
              </w:rPr>
              <w:t>-ля)</w:t>
            </w:r>
          </w:p>
        </w:tc>
        <w:tc>
          <w:tcPr>
            <w:tcW w:w="266" w:type="pct"/>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kern w:val="2"/>
                <w:sz w:val="24"/>
                <w:szCs w:val="24"/>
              </w:rPr>
            </w:pPr>
          </w:p>
        </w:tc>
        <w:tc>
          <w:tcPr>
            <w:tcW w:w="266"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bCs/>
                <w:color w:val="000000"/>
                <w:kern w:val="2"/>
                <w:sz w:val="24"/>
                <w:szCs w:val="24"/>
              </w:rPr>
              <w:t>Наиме-</w:t>
            </w:r>
            <w:r w:rsidRPr="00AF60F8">
              <w:rPr>
                <w:rFonts w:ascii="Times New Roman" w:eastAsia="Times New Roman" w:hAnsi="Times New Roman" w:cs="Times New Roman"/>
                <w:bCs/>
                <w:color w:val="000000"/>
                <w:spacing w:val="-10"/>
                <w:kern w:val="2"/>
                <w:sz w:val="24"/>
                <w:szCs w:val="24"/>
              </w:rPr>
              <w:t>нование</w:t>
            </w:r>
            <w:proofErr w:type="spellEnd"/>
          </w:p>
        </w:tc>
        <w:tc>
          <w:tcPr>
            <w:tcW w:w="220"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 xml:space="preserve">Код по </w:t>
            </w:r>
            <w:r w:rsidRPr="00AF60F8">
              <w:rPr>
                <w:rFonts w:ascii="Times New Roman" w:eastAsia="Times New Roman" w:hAnsi="Times New Roman" w:cs="Times New Roman"/>
                <w:bCs/>
                <w:color w:val="000000"/>
                <w:spacing w:val="-14"/>
                <w:kern w:val="2"/>
                <w:sz w:val="24"/>
                <w:szCs w:val="24"/>
              </w:rPr>
              <w:t>ОКЕИ</w:t>
            </w:r>
          </w:p>
        </w:tc>
        <w:tc>
          <w:tcPr>
            <w:tcW w:w="301"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proofErr w:type="spellStart"/>
            <w:r w:rsidRPr="00AF60F8">
              <w:rPr>
                <w:rFonts w:ascii="Times New Roman" w:eastAsia="Times New Roman" w:hAnsi="Times New Roman" w:cs="Times New Roman"/>
                <w:bCs/>
                <w:color w:val="000000"/>
                <w:kern w:val="2"/>
                <w:sz w:val="24"/>
                <w:szCs w:val="24"/>
              </w:rPr>
              <w:t>Утверж-дено</w:t>
            </w:r>
            <w:proofErr w:type="spellEnd"/>
            <w:r w:rsidRPr="00AF60F8">
              <w:rPr>
                <w:rFonts w:ascii="Times New Roman" w:eastAsia="Times New Roman" w:hAnsi="Times New Roman" w:cs="Times New Roman"/>
                <w:bCs/>
                <w:color w:val="000000"/>
                <w:kern w:val="2"/>
                <w:sz w:val="24"/>
                <w:szCs w:val="24"/>
              </w:rPr>
              <w:t xml:space="preserve"> </w:t>
            </w:r>
          </w:p>
          <w:p w:rsidR="00AF60F8" w:rsidRPr="00AF60F8" w:rsidRDefault="00AF60F8" w:rsidP="00AF60F8">
            <w:pPr>
              <w:spacing w:after="0" w:line="230" w:lineRule="auto"/>
              <w:jc w:val="center"/>
              <w:rPr>
                <w:rFonts w:ascii="Times New Roman" w:eastAsia="Times New Roman" w:hAnsi="Times New Roman" w:cs="Times New Roman"/>
                <w:bCs/>
                <w:color w:val="000000"/>
                <w:kern w:val="2"/>
                <w:sz w:val="24"/>
                <w:szCs w:val="24"/>
              </w:rPr>
            </w:pPr>
            <w:r w:rsidRPr="00AF60F8">
              <w:rPr>
                <w:rFonts w:ascii="Times New Roman" w:eastAsia="Times New Roman" w:hAnsi="Times New Roman" w:cs="Times New Roman"/>
                <w:bCs/>
                <w:color w:val="000000"/>
                <w:kern w:val="2"/>
                <w:sz w:val="24"/>
                <w:szCs w:val="24"/>
              </w:rPr>
              <w:t xml:space="preserve">в </w:t>
            </w:r>
            <w:r w:rsidRPr="00AF60F8">
              <w:rPr>
                <w:rFonts w:ascii="Times New Roman" w:eastAsia="Times New Roman" w:hAnsi="Times New Roman" w:cs="Times New Roman"/>
                <w:bCs/>
                <w:color w:val="000000"/>
                <w:kern w:val="2"/>
                <w:sz w:val="24"/>
                <w:szCs w:val="24"/>
                <w:shd w:val="clear" w:color="auto" w:fill="FFFFFF"/>
              </w:rPr>
              <w:t>муниципальном</w:t>
            </w:r>
            <w:r w:rsidRPr="00AF60F8">
              <w:rPr>
                <w:rFonts w:ascii="Times New Roman" w:eastAsia="Times New Roman" w:hAnsi="Times New Roman" w:cs="Times New Roman"/>
                <w:bCs/>
                <w:color w:val="000000"/>
                <w:kern w:val="2"/>
                <w:sz w:val="24"/>
                <w:szCs w:val="24"/>
              </w:rPr>
              <w:t xml:space="preserve"> задании </w:t>
            </w:r>
          </w:p>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на год</w:t>
            </w:r>
          </w:p>
        </w:tc>
        <w:tc>
          <w:tcPr>
            <w:tcW w:w="331"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bCs/>
                <w:kern w:val="2"/>
                <w:sz w:val="24"/>
                <w:szCs w:val="24"/>
              </w:rPr>
            </w:pPr>
            <w:proofErr w:type="spellStart"/>
            <w:r w:rsidRPr="00AF60F8">
              <w:rPr>
                <w:rFonts w:ascii="Times New Roman" w:eastAsia="Times New Roman" w:hAnsi="Times New Roman" w:cs="Times New Roman"/>
                <w:bCs/>
                <w:sz w:val="24"/>
                <w:szCs w:val="24"/>
              </w:rPr>
              <w:t>Утверж-дено</w:t>
            </w:r>
            <w:proofErr w:type="spellEnd"/>
            <w:r w:rsidRPr="00AF60F8">
              <w:rPr>
                <w:rFonts w:ascii="Times New Roman" w:eastAsia="Times New Roman" w:hAnsi="Times New Roman" w:cs="Times New Roman"/>
                <w:bCs/>
                <w:sz w:val="24"/>
                <w:szCs w:val="24"/>
              </w:rPr>
              <w:t xml:space="preserve"> в </w:t>
            </w:r>
            <w:r w:rsidRPr="00AF60F8">
              <w:rPr>
                <w:rFonts w:ascii="Times New Roman" w:eastAsia="Times New Roman" w:hAnsi="Times New Roman" w:cs="Times New Roman"/>
                <w:bCs/>
                <w:color w:val="000000"/>
                <w:kern w:val="2"/>
                <w:sz w:val="24"/>
                <w:szCs w:val="24"/>
                <w:shd w:val="clear" w:color="auto" w:fill="FFFFFF"/>
              </w:rPr>
              <w:t xml:space="preserve">муниципальном </w:t>
            </w:r>
            <w:r w:rsidRPr="00AF60F8">
              <w:rPr>
                <w:rFonts w:ascii="Times New Roman" w:eastAsia="Times New Roman" w:hAnsi="Times New Roman" w:cs="Times New Roman"/>
                <w:bCs/>
                <w:sz w:val="24"/>
                <w:szCs w:val="24"/>
              </w:rPr>
              <w:t>задании на отчетную дату</w:t>
            </w:r>
            <w:r w:rsidRPr="00AF60F8">
              <w:rPr>
                <w:rFonts w:ascii="Times New Roman" w:eastAsia="Times New Roman" w:hAnsi="Times New Roman" w:cs="Times New Roman"/>
                <w:bCs/>
                <w:sz w:val="24"/>
                <w:szCs w:val="24"/>
                <w:vertAlign w:val="superscript"/>
              </w:rPr>
              <w:t xml:space="preserve">3 </w:t>
            </w:r>
            <w:hyperlink r:id="rId24" w:history="1">
              <w:r w:rsidRPr="00AF60F8">
                <w:rPr>
                  <w:rFonts w:ascii="Times New Roman" w:eastAsia="Times New Roman" w:hAnsi="Times New Roman" w:cs="Times New Roman"/>
                  <w:color w:val="0000FF"/>
                  <w:sz w:val="24"/>
                  <w:szCs w:val="24"/>
                </w:rPr>
                <w:t xml:space="preserve"> </w:t>
              </w:r>
            </w:hyperlink>
          </w:p>
        </w:tc>
        <w:tc>
          <w:tcPr>
            <w:tcW w:w="272" w:type="pct"/>
            <w:shd w:val="clear" w:color="auto" w:fill="FFFFFF"/>
          </w:tcPr>
          <w:p w:rsidR="00AF60F8" w:rsidRPr="00AF60F8" w:rsidRDefault="00AF60F8" w:rsidP="00AF60F8">
            <w:pPr>
              <w:spacing w:after="0" w:line="230" w:lineRule="auto"/>
              <w:jc w:val="center"/>
              <w:outlineLvl w:val="3"/>
              <w:rPr>
                <w:rFonts w:ascii="Times New Roman" w:eastAsia="Times New Roman" w:hAnsi="Times New Roman" w:cs="Times New Roman"/>
                <w:color w:val="000000"/>
                <w:kern w:val="2"/>
                <w:sz w:val="24"/>
                <w:szCs w:val="24"/>
              </w:rPr>
            </w:pPr>
            <w:proofErr w:type="spellStart"/>
            <w:r w:rsidRPr="00AF60F8">
              <w:rPr>
                <w:rFonts w:ascii="Times New Roman" w:eastAsia="Times New Roman" w:hAnsi="Times New Roman" w:cs="Times New Roman"/>
                <w:color w:val="000000"/>
                <w:kern w:val="2"/>
                <w:sz w:val="24"/>
                <w:szCs w:val="24"/>
              </w:rPr>
              <w:t>Испол-не</w:t>
            </w:r>
            <w:proofErr w:type="spellEnd"/>
            <w:r w:rsidRPr="00AF60F8">
              <w:rPr>
                <w:rFonts w:ascii="Times New Roman" w:eastAsia="Times New Roman" w:hAnsi="Times New Roman" w:cs="Times New Roman"/>
                <w:color w:val="000000"/>
                <w:kern w:val="2"/>
                <w:sz w:val="24"/>
                <w:szCs w:val="24"/>
              </w:rPr>
              <w:t>-</w:t>
            </w:r>
          </w:p>
          <w:p w:rsidR="00AF60F8" w:rsidRPr="00AF60F8" w:rsidRDefault="00AF60F8" w:rsidP="00AF60F8">
            <w:pPr>
              <w:spacing w:after="0" w:line="230" w:lineRule="auto"/>
              <w:jc w:val="center"/>
              <w:outlineLvl w:val="3"/>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но на отчет-</w:t>
            </w:r>
            <w:proofErr w:type="spellStart"/>
            <w:r w:rsidRPr="00AF60F8">
              <w:rPr>
                <w:rFonts w:ascii="Times New Roman" w:eastAsia="Times New Roman" w:hAnsi="Times New Roman" w:cs="Times New Roman"/>
                <w:color w:val="000000"/>
                <w:kern w:val="2"/>
                <w:sz w:val="24"/>
                <w:szCs w:val="24"/>
              </w:rPr>
              <w:t>ную</w:t>
            </w:r>
            <w:proofErr w:type="spellEnd"/>
          </w:p>
          <w:p w:rsidR="00AF60F8" w:rsidRPr="00AF60F8" w:rsidRDefault="00AF60F8" w:rsidP="00AF60F8">
            <w:pPr>
              <w:spacing w:after="0" w:line="230" w:lineRule="auto"/>
              <w:jc w:val="center"/>
              <w:outlineLvl w:val="3"/>
              <w:rPr>
                <w:rFonts w:ascii="Times New Roman" w:eastAsia="Times New Roman" w:hAnsi="Times New Roman" w:cs="Times New Roman"/>
                <w:bCs/>
                <w:kern w:val="2"/>
                <w:sz w:val="24"/>
                <w:szCs w:val="24"/>
              </w:rPr>
            </w:pPr>
            <w:r w:rsidRPr="00AF60F8">
              <w:rPr>
                <w:rFonts w:ascii="Times New Roman" w:eastAsia="Times New Roman" w:hAnsi="Times New Roman" w:cs="Times New Roman"/>
                <w:color w:val="000000"/>
                <w:kern w:val="2"/>
                <w:sz w:val="24"/>
                <w:szCs w:val="24"/>
              </w:rPr>
              <w:t xml:space="preserve"> дату</w:t>
            </w:r>
            <w:r w:rsidRPr="00AF60F8">
              <w:rPr>
                <w:rFonts w:ascii="Times New Roman" w:eastAsia="Times New Roman" w:hAnsi="Times New Roman" w:cs="Times New Roman"/>
                <w:color w:val="000000"/>
                <w:kern w:val="2"/>
                <w:sz w:val="24"/>
                <w:szCs w:val="24"/>
                <w:vertAlign w:val="superscript"/>
              </w:rPr>
              <w:t>4</w:t>
            </w:r>
          </w:p>
        </w:tc>
        <w:tc>
          <w:tcPr>
            <w:tcW w:w="307" w:type="pct"/>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
        </w:tc>
        <w:tc>
          <w:tcPr>
            <w:tcW w:w="294" w:type="pct"/>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
        </w:tc>
        <w:tc>
          <w:tcPr>
            <w:tcW w:w="278" w:type="pct"/>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
        </w:tc>
        <w:tc>
          <w:tcPr>
            <w:tcW w:w="289" w:type="pct"/>
            <w:vMerge/>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p>
        </w:tc>
      </w:tr>
      <w:tr w:rsidR="00AF60F8" w:rsidRPr="00AF60F8" w:rsidTr="00AF60F8">
        <w:tc>
          <w:tcPr>
            <w:tcW w:w="238"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1</w:t>
            </w:r>
          </w:p>
        </w:tc>
        <w:tc>
          <w:tcPr>
            <w:tcW w:w="373"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2</w:t>
            </w:r>
          </w:p>
        </w:tc>
        <w:tc>
          <w:tcPr>
            <w:tcW w:w="373"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3</w:t>
            </w:r>
          </w:p>
        </w:tc>
        <w:tc>
          <w:tcPr>
            <w:tcW w:w="421"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4</w:t>
            </w:r>
          </w:p>
        </w:tc>
        <w:tc>
          <w:tcPr>
            <w:tcW w:w="374"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5</w:t>
            </w:r>
          </w:p>
        </w:tc>
        <w:tc>
          <w:tcPr>
            <w:tcW w:w="397"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6</w:t>
            </w:r>
          </w:p>
        </w:tc>
        <w:tc>
          <w:tcPr>
            <w:tcW w:w="266"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7</w:t>
            </w:r>
          </w:p>
        </w:tc>
        <w:tc>
          <w:tcPr>
            <w:tcW w:w="266"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8</w:t>
            </w:r>
          </w:p>
        </w:tc>
        <w:tc>
          <w:tcPr>
            <w:tcW w:w="220"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9</w:t>
            </w:r>
          </w:p>
        </w:tc>
        <w:tc>
          <w:tcPr>
            <w:tcW w:w="301"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10</w:t>
            </w:r>
          </w:p>
        </w:tc>
        <w:tc>
          <w:tcPr>
            <w:tcW w:w="331"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11</w:t>
            </w:r>
          </w:p>
        </w:tc>
        <w:tc>
          <w:tcPr>
            <w:tcW w:w="272"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bCs/>
                <w:color w:val="000000"/>
                <w:kern w:val="2"/>
                <w:sz w:val="24"/>
                <w:szCs w:val="24"/>
              </w:rPr>
              <w:t>12</w:t>
            </w:r>
          </w:p>
        </w:tc>
        <w:tc>
          <w:tcPr>
            <w:tcW w:w="307"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13</w:t>
            </w:r>
          </w:p>
        </w:tc>
        <w:tc>
          <w:tcPr>
            <w:tcW w:w="294"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14</w:t>
            </w:r>
          </w:p>
        </w:tc>
        <w:tc>
          <w:tcPr>
            <w:tcW w:w="278"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15</w:t>
            </w:r>
          </w:p>
        </w:tc>
        <w:tc>
          <w:tcPr>
            <w:tcW w:w="289" w:type="pct"/>
            <w:shd w:val="clear" w:color="auto" w:fill="FFFFFF"/>
          </w:tcPr>
          <w:p w:rsidR="00AF60F8" w:rsidRPr="00AF60F8" w:rsidRDefault="00AF60F8" w:rsidP="00AF60F8">
            <w:pPr>
              <w:spacing w:after="0" w:line="230" w:lineRule="auto"/>
              <w:jc w:val="center"/>
              <w:rPr>
                <w:rFonts w:ascii="Times New Roman" w:eastAsia="Times New Roman" w:hAnsi="Times New Roman" w:cs="Times New Roman"/>
                <w:color w:val="000000"/>
                <w:kern w:val="2"/>
                <w:sz w:val="24"/>
                <w:szCs w:val="24"/>
              </w:rPr>
            </w:pPr>
            <w:r w:rsidRPr="00AF60F8">
              <w:rPr>
                <w:rFonts w:ascii="Times New Roman" w:eastAsia="Times New Roman" w:hAnsi="Times New Roman" w:cs="Times New Roman"/>
                <w:color w:val="000000"/>
                <w:kern w:val="2"/>
                <w:sz w:val="24"/>
                <w:szCs w:val="24"/>
              </w:rPr>
              <w:t>16</w:t>
            </w:r>
          </w:p>
        </w:tc>
      </w:tr>
      <w:tr w:rsidR="00AF60F8" w:rsidRPr="00AF60F8" w:rsidTr="00AF60F8">
        <w:tc>
          <w:tcPr>
            <w:tcW w:w="238" w:type="pct"/>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73" w:type="pct"/>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73" w:type="pct"/>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421" w:type="pct"/>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74" w:type="pct"/>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97" w:type="pct"/>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66"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66"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20"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01"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31"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72"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07"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94"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78"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89"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r>
      <w:tr w:rsidR="00AF60F8" w:rsidRPr="00AF60F8" w:rsidTr="00AF60F8">
        <w:tc>
          <w:tcPr>
            <w:tcW w:w="238" w:type="pct"/>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73" w:type="pct"/>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73" w:type="pct"/>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421" w:type="pct"/>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74" w:type="pct"/>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97" w:type="pct"/>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66"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66"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20"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01"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31"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72"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07"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94"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78"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89"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r>
      <w:tr w:rsidR="00AF60F8" w:rsidRPr="00AF60F8" w:rsidTr="00AF60F8">
        <w:tc>
          <w:tcPr>
            <w:tcW w:w="238" w:type="pct"/>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73" w:type="pct"/>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73" w:type="pct"/>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421" w:type="pct"/>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74" w:type="pct"/>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97" w:type="pct"/>
            <w:vMerge w:val="restar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66"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66"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20"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01"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31"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72"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07"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94"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78"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89"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r>
      <w:tr w:rsidR="00AF60F8" w:rsidRPr="00AF60F8" w:rsidTr="00AF60F8">
        <w:tc>
          <w:tcPr>
            <w:tcW w:w="238" w:type="pct"/>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73" w:type="pct"/>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73" w:type="pct"/>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421" w:type="pct"/>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74" w:type="pct"/>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97" w:type="pct"/>
            <w:vMerge/>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66"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66"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20"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01"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31"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72"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307"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94"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78"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c>
          <w:tcPr>
            <w:tcW w:w="289" w:type="pct"/>
            <w:shd w:val="clear" w:color="auto" w:fill="FFFFFF"/>
          </w:tcPr>
          <w:p w:rsidR="00AF60F8" w:rsidRPr="00AF60F8" w:rsidRDefault="00AF60F8" w:rsidP="00AF60F8">
            <w:pPr>
              <w:spacing w:after="0" w:line="230" w:lineRule="auto"/>
              <w:rPr>
                <w:rFonts w:ascii="Times New Roman" w:eastAsia="Times New Roman" w:hAnsi="Times New Roman" w:cs="Times New Roman"/>
                <w:kern w:val="2"/>
                <w:sz w:val="24"/>
                <w:szCs w:val="24"/>
              </w:rPr>
            </w:pPr>
          </w:p>
        </w:tc>
      </w:tr>
    </w:tbl>
    <w:p w:rsidR="00AF60F8" w:rsidRPr="00AF60F8" w:rsidRDefault="00AF60F8" w:rsidP="00AF60F8">
      <w:pPr>
        <w:spacing w:after="0" w:line="230" w:lineRule="auto"/>
        <w:ind w:left="709"/>
        <w:rPr>
          <w:rFonts w:ascii="Times New Roman" w:eastAsia="Times New Roman" w:hAnsi="Times New Roman" w:cs="Times New Roman"/>
          <w:kern w:val="2"/>
          <w:sz w:val="24"/>
          <w:szCs w:val="24"/>
        </w:rPr>
      </w:pPr>
    </w:p>
    <w:p w:rsidR="00AF60F8" w:rsidRPr="00AF60F8" w:rsidRDefault="00AF60F8" w:rsidP="00AF60F8">
      <w:pPr>
        <w:spacing w:after="0" w:line="230" w:lineRule="auto"/>
        <w:ind w:left="709"/>
        <w:rPr>
          <w:rFonts w:ascii="Times New Roman" w:eastAsia="Times New Roman" w:hAnsi="Times New Roman" w:cs="Times New Roman"/>
          <w:kern w:val="2"/>
          <w:sz w:val="24"/>
          <w:szCs w:val="24"/>
        </w:rPr>
      </w:pPr>
    </w:p>
    <w:p w:rsidR="00AF60F8" w:rsidRPr="00AF60F8" w:rsidRDefault="00AF60F8" w:rsidP="00AF60F8">
      <w:pPr>
        <w:spacing w:after="0" w:line="230" w:lineRule="auto"/>
        <w:ind w:left="709"/>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Руководитель (уполномоченное лицо) ___________________ ____________________ ____________________________</w:t>
      </w:r>
    </w:p>
    <w:p w:rsidR="00AF60F8" w:rsidRPr="00AF60F8" w:rsidRDefault="00AF60F8" w:rsidP="00AF60F8">
      <w:pPr>
        <w:spacing w:after="0" w:line="230" w:lineRule="auto"/>
        <w:ind w:left="709"/>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 xml:space="preserve">                                                                                      (должность)                             (подпись)                             (расшифровка подписи)</w:t>
      </w:r>
    </w:p>
    <w:p w:rsidR="00AF60F8" w:rsidRPr="00AF60F8" w:rsidRDefault="00AF60F8" w:rsidP="00AF60F8">
      <w:pPr>
        <w:spacing w:after="0" w:line="230" w:lineRule="auto"/>
        <w:ind w:left="709"/>
        <w:rPr>
          <w:rFonts w:ascii="Times New Roman" w:eastAsia="Times New Roman" w:hAnsi="Times New Roman" w:cs="Times New Roman"/>
          <w:kern w:val="2"/>
          <w:sz w:val="24"/>
          <w:szCs w:val="24"/>
        </w:rPr>
      </w:pPr>
    </w:p>
    <w:p w:rsidR="00AF60F8" w:rsidRPr="00AF60F8" w:rsidRDefault="00AF60F8" w:rsidP="00AF60F8">
      <w:pPr>
        <w:spacing w:after="0" w:line="230" w:lineRule="auto"/>
        <w:ind w:left="709"/>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 _____ » __________________________________ 20___ г.</w:t>
      </w:r>
    </w:p>
    <w:p w:rsidR="00AF60F8" w:rsidRPr="00AF60F8" w:rsidRDefault="00AF60F8" w:rsidP="00AF60F8">
      <w:pPr>
        <w:spacing w:after="0" w:line="240" w:lineRule="auto"/>
        <w:ind w:left="709"/>
        <w:rPr>
          <w:rFonts w:ascii="Times New Roman" w:eastAsia="Times New Roman" w:hAnsi="Times New Roman" w:cs="Times New Roman"/>
          <w:kern w:val="2"/>
          <w:sz w:val="24"/>
          <w:szCs w:val="24"/>
        </w:rPr>
      </w:pPr>
    </w:p>
    <w:p w:rsidR="00AF60F8" w:rsidRPr="00AF60F8" w:rsidRDefault="00AF60F8" w:rsidP="00AF60F8">
      <w:pPr>
        <w:spacing w:after="0" w:line="240" w:lineRule="auto"/>
        <w:ind w:left="709"/>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________________________</w:t>
      </w:r>
    </w:p>
    <w:p w:rsidR="00AF60F8" w:rsidRPr="00AF60F8" w:rsidRDefault="00AF60F8" w:rsidP="00AF60F8">
      <w:pPr>
        <w:spacing w:after="0" w:line="240" w:lineRule="auto"/>
        <w:ind w:left="709"/>
        <w:rPr>
          <w:rFonts w:ascii="Times New Roman" w:eastAsia="Times New Roman" w:hAnsi="Times New Roman" w:cs="Times New Roman"/>
          <w:kern w:val="2"/>
          <w:sz w:val="24"/>
          <w:szCs w:val="24"/>
        </w:rPr>
      </w:pPr>
    </w:p>
    <w:p w:rsidR="00AF60F8" w:rsidRPr="00AF60F8" w:rsidRDefault="00AF60F8" w:rsidP="00AF60F8">
      <w:pPr>
        <w:spacing w:after="0" w:line="228" w:lineRule="auto"/>
        <w:ind w:firstLine="709"/>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color w:val="000000"/>
          <w:kern w:val="2"/>
          <w:sz w:val="24"/>
          <w:szCs w:val="24"/>
          <w:shd w:val="clear" w:color="auto" w:fill="FFFFFF"/>
          <w:vertAlign w:val="superscript"/>
        </w:rPr>
        <w:t xml:space="preserve">1 </w:t>
      </w:r>
      <w:r w:rsidRPr="00AF60F8">
        <w:rPr>
          <w:rFonts w:ascii="Times New Roman" w:eastAsia="Times New Roman" w:hAnsi="Times New Roman" w:cs="Times New Roman"/>
          <w:color w:val="000000"/>
          <w:kern w:val="2"/>
          <w:sz w:val="24"/>
          <w:szCs w:val="24"/>
          <w:shd w:val="clear" w:color="auto" w:fill="FFFFFF"/>
        </w:rPr>
        <w:t xml:space="preserve">Номер </w:t>
      </w:r>
      <w:r w:rsidRPr="00AF60F8">
        <w:rPr>
          <w:rFonts w:ascii="Times New Roman" w:eastAsia="Times New Roman" w:hAnsi="Times New Roman" w:cs="Times New Roman"/>
          <w:bCs/>
          <w:color w:val="000000"/>
          <w:kern w:val="2"/>
          <w:sz w:val="24"/>
          <w:szCs w:val="24"/>
          <w:shd w:val="clear" w:color="auto" w:fill="FFFFFF"/>
        </w:rPr>
        <w:t>муниципального</w:t>
      </w:r>
      <w:r w:rsidRPr="00AF60F8">
        <w:rPr>
          <w:rFonts w:ascii="Times New Roman" w:eastAsia="Times New Roman" w:hAnsi="Times New Roman" w:cs="Times New Roman"/>
          <w:color w:val="000000"/>
          <w:kern w:val="2"/>
          <w:sz w:val="24"/>
          <w:szCs w:val="24"/>
          <w:shd w:val="clear" w:color="auto" w:fill="FFFFFF"/>
        </w:rPr>
        <w:t xml:space="preserve"> задания присваивается в информационной системе «Единая автоматизированная система управления общественными финансами в Ростовской области» </w:t>
      </w:r>
      <w:r w:rsidRPr="00AF60F8">
        <w:rPr>
          <w:rFonts w:ascii="Times New Roman" w:eastAsia="Times New Roman" w:hAnsi="Times New Roman" w:cs="Times New Roman"/>
          <w:kern w:val="2"/>
          <w:sz w:val="24"/>
          <w:szCs w:val="24"/>
          <w:shd w:val="clear" w:color="auto" w:fill="FFFFFF"/>
        </w:rPr>
        <w:t xml:space="preserve">или в случае формирования </w:t>
      </w:r>
      <w:r w:rsidRPr="00AF60F8">
        <w:rPr>
          <w:rFonts w:ascii="Times New Roman" w:eastAsia="Times New Roman" w:hAnsi="Times New Roman" w:cs="Times New Roman"/>
          <w:bCs/>
          <w:color w:val="000000"/>
          <w:kern w:val="2"/>
          <w:sz w:val="24"/>
          <w:szCs w:val="24"/>
          <w:shd w:val="clear" w:color="auto" w:fill="FFFFFF"/>
        </w:rPr>
        <w:t>муниципального</w:t>
      </w:r>
      <w:r w:rsidRPr="00AF60F8">
        <w:rPr>
          <w:rFonts w:ascii="Times New Roman" w:eastAsia="Times New Roman" w:hAnsi="Times New Roman" w:cs="Times New Roman"/>
          <w:kern w:val="2"/>
          <w:sz w:val="24"/>
          <w:szCs w:val="24"/>
          <w:shd w:val="clear" w:color="auto" w:fill="FFFFFF"/>
        </w:rPr>
        <w:t xml:space="preserve"> задания на бумажном носителе – присваивается последовательно в соответствии со сквозной нумерацией</w:t>
      </w:r>
      <w:r w:rsidRPr="00AF60F8">
        <w:rPr>
          <w:rFonts w:ascii="Times New Roman" w:eastAsia="Times New Roman" w:hAnsi="Times New Roman" w:cs="Times New Roman"/>
          <w:color w:val="000000"/>
          <w:kern w:val="2"/>
          <w:sz w:val="24"/>
          <w:szCs w:val="24"/>
          <w:shd w:val="clear" w:color="auto" w:fill="FFFFFF"/>
        </w:rPr>
        <w:t>.</w:t>
      </w:r>
    </w:p>
    <w:p w:rsidR="00AF60F8" w:rsidRPr="00AF60F8" w:rsidRDefault="00AF60F8" w:rsidP="00AF60F8">
      <w:pPr>
        <w:spacing w:after="0" w:line="228" w:lineRule="auto"/>
        <w:ind w:firstLine="709"/>
        <w:jc w:val="both"/>
        <w:rPr>
          <w:rFonts w:ascii="Times New Roman" w:eastAsia="Times New Roman" w:hAnsi="Times New Roman" w:cs="Times New Roman"/>
          <w:color w:val="000000"/>
          <w:kern w:val="2"/>
          <w:sz w:val="24"/>
          <w:szCs w:val="24"/>
          <w:shd w:val="clear" w:color="auto" w:fill="FFFFFF"/>
        </w:rPr>
      </w:pPr>
      <w:r w:rsidRPr="00AF60F8">
        <w:rPr>
          <w:rFonts w:ascii="Times New Roman" w:eastAsia="Times New Roman" w:hAnsi="Times New Roman" w:cs="Times New Roman"/>
          <w:color w:val="000000"/>
          <w:kern w:val="2"/>
          <w:sz w:val="24"/>
          <w:szCs w:val="24"/>
          <w:shd w:val="clear" w:color="auto" w:fill="FFFFFF"/>
          <w:vertAlign w:val="superscript"/>
        </w:rPr>
        <w:t xml:space="preserve">2 </w:t>
      </w:r>
      <w:r w:rsidRPr="00AF60F8">
        <w:rPr>
          <w:rFonts w:ascii="Times New Roman" w:eastAsia="Times New Roman" w:hAnsi="Times New Roman" w:cs="Times New Roman"/>
          <w:color w:val="000000"/>
          <w:kern w:val="2"/>
          <w:sz w:val="24"/>
          <w:szCs w:val="24"/>
          <w:shd w:val="clear" w:color="auto" w:fill="FFFFFF"/>
        </w:rPr>
        <w:t xml:space="preserve">Формируется при установлении </w:t>
      </w:r>
      <w:r w:rsidRPr="00AF60F8">
        <w:rPr>
          <w:rFonts w:ascii="Times New Roman" w:eastAsia="Times New Roman" w:hAnsi="Times New Roman" w:cs="Times New Roman"/>
          <w:bCs/>
          <w:color w:val="000000"/>
          <w:kern w:val="2"/>
          <w:sz w:val="24"/>
          <w:szCs w:val="24"/>
          <w:shd w:val="clear" w:color="auto" w:fill="FFFFFF"/>
        </w:rPr>
        <w:t>муниципального</w:t>
      </w:r>
      <w:r w:rsidRPr="00AF60F8">
        <w:rPr>
          <w:rFonts w:ascii="Times New Roman" w:eastAsia="Times New Roman" w:hAnsi="Times New Roman" w:cs="Times New Roman"/>
          <w:color w:val="000000"/>
          <w:kern w:val="2"/>
          <w:sz w:val="24"/>
          <w:szCs w:val="24"/>
          <w:shd w:val="clear" w:color="auto" w:fill="FFFFFF"/>
        </w:rPr>
        <w:t xml:space="preserve"> задания на оказание </w:t>
      </w:r>
      <w:r w:rsidRPr="00AF60F8">
        <w:rPr>
          <w:rFonts w:ascii="Times New Roman" w:eastAsia="Times New Roman" w:hAnsi="Times New Roman" w:cs="Times New Roman"/>
          <w:bCs/>
          <w:color w:val="000000"/>
          <w:kern w:val="2"/>
          <w:sz w:val="24"/>
          <w:szCs w:val="24"/>
          <w:shd w:val="clear" w:color="auto" w:fill="FFFFFF"/>
        </w:rPr>
        <w:t>муниципаль</w:t>
      </w:r>
      <w:r w:rsidRPr="00AF60F8">
        <w:rPr>
          <w:rFonts w:ascii="Times New Roman" w:eastAsia="Times New Roman" w:hAnsi="Times New Roman" w:cs="Times New Roman"/>
          <w:color w:val="000000"/>
          <w:kern w:val="2"/>
          <w:sz w:val="24"/>
          <w:szCs w:val="24"/>
          <w:shd w:val="clear" w:color="auto" w:fill="FFFFFF"/>
        </w:rPr>
        <w:t>ной(</w:t>
      </w:r>
      <w:proofErr w:type="spellStart"/>
      <w:r w:rsidRPr="00AF60F8">
        <w:rPr>
          <w:rFonts w:ascii="Times New Roman" w:eastAsia="Times New Roman" w:hAnsi="Times New Roman" w:cs="Times New Roman"/>
          <w:color w:val="000000"/>
          <w:kern w:val="2"/>
          <w:sz w:val="24"/>
          <w:szCs w:val="24"/>
          <w:shd w:val="clear" w:color="auto" w:fill="FFFFFF"/>
        </w:rPr>
        <w:t>ых</w:t>
      </w:r>
      <w:proofErr w:type="spellEnd"/>
      <w:r w:rsidRPr="00AF60F8">
        <w:rPr>
          <w:rFonts w:ascii="Times New Roman" w:eastAsia="Times New Roman" w:hAnsi="Times New Roman" w:cs="Times New Roman"/>
          <w:color w:val="000000"/>
          <w:kern w:val="2"/>
          <w:sz w:val="24"/>
          <w:szCs w:val="24"/>
          <w:shd w:val="clear" w:color="auto" w:fill="FFFFFF"/>
        </w:rPr>
        <w:t xml:space="preserve">) услуги (услуг) и работы (работ) и содержит требования к оказанию </w:t>
      </w:r>
      <w:r w:rsidRPr="00AF60F8">
        <w:rPr>
          <w:rFonts w:ascii="Times New Roman" w:eastAsia="Times New Roman" w:hAnsi="Times New Roman" w:cs="Times New Roman"/>
          <w:bCs/>
          <w:color w:val="000000"/>
          <w:kern w:val="2"/>
          <w:sz w:val="24"/>
          <w:szCs w:val="24"/>
          <w:shd w:val="clear" w:color="auto" w:fill="FFFFFF"/>
        </w:rPr>
        <w:t>муниципальной</w:t>
      </w:r>
      <w:r w:rsidRPr="00AF60F8">
        <w:rPr>
          <w:rFonts w:ascii="Times New Roman" w:eastAsia="Times New Roman" w:hAnsi="Times New Roman" w:cs="Times New Roman"/>
          <w:color w:val="000000"/>
          <w:kern w:val="2"/>
          <w:sz w:val="24"/>
          <w:szCs w:val="24"/>
          <w:shd w:val="clear" w:color="auto" w:fill="FFFFFF"/>
        </w:rPr>
        <w:t>(</w:t>
      </w:r>
      <w:proofErr w:type="spellStart"/>
      <w:r w:rsidRPr="00AF60F8">
        <w:rPr>
          <w:rFonts w:ascii="Times New Roman" w:eastAsia="Times New Roman" w:hAnsi="Times New Roman" w:cs="Times New Roman"/>
          <w:color w:val="000000"/>
          <w:kern w:val="2"/>
          <w:sz w:val="24"/>
          <w:szCs w:val="24"/>
          <w:shd w:val="clear" w:color="auto" w:fill="FFFFFF"/>
        </w:rPr>
        <w:t>ых</w:t>
      </w:r>
      <w:proofErr w:type="spellEnd"/>
      <w:r w:rsidRPr="00AF60F8">
        <w:rPr>
          <w:rFonts w:ascii="Times New Roman" w:eastAsia="Times New Roman" w:hAnsi="Times New Roman" w:cs="Times New Roman"/>
          <w:color w:val="000000"/>
          <w:kern w:val="2"/>
          <w:sz w:val="24"/>
          <w:szCs w:val="24"/>
          <w:shd w:val="clear" w:color="auto" w:fill="FFFFFF"/>
        </w:rPr>
        <w:t xml:space="preserve">) услуги (услуг) раздельно по каждой из </w:t>
      </w:r>
      <w:r w:rsidRPr="00AF60F8">
        <w:rPr>
          <w:rFonts w:ascii="Times New Roman" w:eastAsia="Times New Roman" w:hAnsi="Times New Roman" w:cs="Times New Roman"/>
          <w:bCs/>
          <w:color w:val="000000"/>
          <w:kern w:val="2"/>
          <w:sz w:val="24"/>
          <w:szCs w:val="24"/>
          <w:shd w:val="clear" w:color="auto" w:fill="FFFFFF"/>
        </w:rPr>
        <w:t>муниципаль</w:t>
      </w:r>
      <w:r w:rsidRPr="00AF60F8">
        <w:rPr>
          <w:rFonts w:ascii="Times New Roman" w:eastAsia="Times New Roman" w:hAnsi="Times New Roman" w:cs="Times New Roman"/>
          <w:color w:val="000000"/>
          <w:kern w:val="2"/>
          <w:sz w:val="24"/>
          <w:szCs w:val="24"/>
          <w:shd w:val="clear" w:color="auto" w:fill="FFFFFF"/>
        </w:rPr>
        <w:t>ных услуг с указанием порядкового номера раздела.</w:t>
      </w:r>
    </w:p>
    <w:p w:rsidR="00AF60F8" w:rsidRPr="00AF60F8" w:rsidRDefault="00AF60F8" w:rsidP="00AF60F8">
      <w:pPr>
        <w:autoSpaceDE w:val="0"/>
        <w:autoSpaceDN w:val="0"/>
        <w:adjustRightInd w:val="0"/>
        <w:spacing w:after="0" w:line="228"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vertAlign w:val="superscript"/>
        </w:rPr>
        <w:lastRenderedPageBreak/>
        <w:t xml:space="preserve">3 </w:t>
      </w:r>
      <w:r w:rsidRPr="00AF60F8">
        <w:rPr>
          <w:rFonts w:ascii="Times New Roman" w:eastAsia="Times New Roman" w:hAnsi="Times New Roman" w:cs="Times New Roman"/>
          <w:sz w:val="24"/>
          <w:szCs w:val="24"/>
        </w:rPr>
        <w:t xml:space="preserve">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w:t>
      </w:r>
      <w:r w:rsidRPr="00AF60F8">
        <w:rPr>
          <w:rFonts w:ascii="Times New Roman" w:eastAsia="Times New Roman" w:hAnsi="Times New Roman" w:cs="Times New Roman"/>
          <w:bCs/>
          <w:color w:val="000000"/>
          <w:kern w:val="2"/>
          <w:sz w:val="24"/>
          <w:szCs w:val="24"/>
          <w:shd w:val="clear" w:color="auto" w:fill="FFFFFF"/>
        </w:rPr>
        <w:t>муниципального</w:t>
      </w:r>
      <w:r w:rsidRPr="00AF60F8">
        <w:rPr>
          <w:rFonts w:ascii="Times New Roman" w:eastAsia="Times New Roman" w:hAnsi="Times New Roman" w:cs="Times New Roman"/>
          <w:sz w:val="24"/>
          <w:szCs w:val="24"/>
        </w:rPr>
        <w:t xml:space="preserve"> задания. При установлении показателя достижения результатов выполнения </w:t>
      </w:r>
      <w:r w:rsidRPr="00AF60F8">
        <w:rPr>
          <w:rFonts w:ascii="Times New Roman" w:eastAsia="Times New Roman" w:hAnsi="Times New Roman" w:cs="Times New Roman"/>
          <w:bCs/>
          <w:color w:val="000000"/>
          <w:kern w:val="2"/>
          <w:sz w:val="24"/>
          <w:szCs w:val="24"/>
          <w:shd w:val="clear" w:color="auto" w:fill="FFFFFF"/>
        </w:rPr>
        <w:t>муниципального</w:t>
      </w:r>
      <w:r w:rsidRPr="00AF60F8">
        <w:rPr>
          <w:rFonts w:ascii="Times New Roman" w:eastAsia="Times New Roman" w:hAnsi="Times New Roman" w:cs="Times New Roman"/>
          <w:sz w:val="24"/>
          <w:szCs w:val="24"/>
        </w:rPr>
        <w:t xml:space="preserve"> задания на отчетную дату в процентах от годового объема оказания </w:t>
      </w:r>
      <w:r w:rsidRPr="00AF60F8">
        <w:rPr>
          <w:rFonts w:ascii="Times New Roman" w:eastAsia="Times New Roman" w:hAnsi="Times New Roman" w:cs="Times New Roman"/>
          <w:bCs/>
          <w:color w:val="000000"/>
          <w:kern w:val="2"/>
          <w:sz w:val="24"/>
          <w:szCs w:val="24"/>
          <w:shd w:val="clear" w:color="auto" w:fill="FFFFFF"/>
        </w:rPr>
        <w:t>муниципальн</w:t>
      </w:r>
      <w:r w:rsidRPr="00AF60F8">
        <w:rPr>
          <w:rFonts w:ascii="Times New Roman" w:eastAsia="Times New Roman" w:hAnsi="Times New Roman" w:cs="Times New Roman"/>
          <w:sz w:val="24"/>
          <w:szCs w:val="24"/>
        </w:rPr>
        <w:t xml:space="preserve">ой услуги (выполнения работы) рассчитывается путем умножения годового объема </w:t>
      </w:r>
      <w:r w:rsidRPr="00AF60F8">
        <w:rPr>
          <w:rFonts w:ascii="Times New Roman" w:eastAsia="Times New Roman" w:hAnsi="Times New Roman" w:cs="Times New Roman"/>
          <w:bCs/>
          <w:color w:val="000000"/>
          <w:kern w:val="2"/>
          <w:sz w:val="24"/>
          <w:szCs w:val="24"/>
          <w:shd w:val="clear" w:color="auto" w:fill="FFFFFF"/>
        </w:rPr>
        <w:t>муниципальной</w:t>
      </w:r>
      <w:r w:rsidRPr="00AF60F8">
        <w:rPr>
          <w:rFonts w:ascii="Times New Roman" w:eastAsia="Times New Roman" w:hAnsi="Times New Roman" w:cs="Times New Roman"/>
          <w:sz w:val="24"/>
          <w:szCs w:val="24"/>
        </w:rPr>
        <w:t xml:space="preserve"> услуги (работы) на установленный процент достижения результатов выполнения </w:t>
      </w:r>
      <w:r w:rsidRPr="00AF60F8">
        <w:rPr>
          <w:rFonts w:ascii="Times New Roman" w:eastAsia="Times New Roman" w:hAnsi="Times New Roman" w:cs="Times New Roman"/>
          <w:bCs/>
          <w:color w:val="000000"/>
          <w:kern w:val="2"/>
          <w:sz w:val="24"/>
          <w:szCs w:val="24"/>
          <w:shd w:val="clear" w:color="auto" w:fill="FFFFFF"/>
        </w:rPr>
        <w:t>муниципального</w:t>
      </w:r>
      <w:r w:rsidRPr="00AF60F8">
        <w:rPr>
          <w:rFonts w:ascii="Times New Roman" w:eastAsia="Times New Roman" w:hAnsi="Times New Roman" w:cs="Times New Roman"/>
          <w:sz w:val="24"/>
          <w:szCs w:val="24"/>
        </w:rPr>
        <w:t xml:space="preserve"> задания на отчетную дату, в том числе с учетом неравномерного оказания </w:t>
      </w:r>
      <w:r w:rsidRPr="00AF60F8">
        <w:rPr>
          <w:rFonts w:ascii="Times New Roman" w:eastAsia="Times New Roman" w:hAnsi="Times New Roman" w:cs="Times New Roman"/>
          <w:bCs/>
          <w:color w:val="000000"/>
          <w:kern w:val="2"/>
          <w:sz w:val="24"/>
          <w:szCs w:val="24"/>
          <w:shd w:val="clear" w:color="auto" w:fill="FFFFFF"/>
        </w:rPr>
        <w:t>муниципальны</w:t>
      </w:r>
      <w:r w:rsidRPr="00AF60F8">
        <w:rPr>
          <w:rFonts w:ascii="Times New Roman" w:eastAsia="Times New Roman" w:hAnsi="Times New Roman" w:cs="Times New Roman"/>
          <w:sz w:val="24"/>
          <w:szCs w:val="24"/>
        </w:rPr>
        <w:t xml:space="preserve">х услуг (выполнения работ) в течение календарного года. При установлении показателя достижения результатов выполнения </w:t>
      </w:r>
      <w:r w:rsidRPr="00AF60F8">
        <w:rPr>
          <w:rFonts w:ascii="Times New Roman" w:eastAsia="Times New Roman" w:hAnsi="Times New Roman" w:cs="Times New Roman"/>
          <w:bCs/>
          <w:color w:val="000000"/>
          <w:kern w:val="2"/>
          <w:sz w:val="24"/>
          <w:szCs w:val="24"/>
          <w:shd w:val="clear" w:color="auto" w:fill="FFFFFF"/>
        </w:rPr>
        <w:t>муниципального</w:t>
      </w:r>
      <w:r w:rsidRPr="00AF60F8">
        <w:rPr>
          <w:rFonts w:ascii="Times New Roman" w:eastAsia="Times New Roman" w:hAnsi="Times New Roman" w:cs="Times New Roman"/>
          <w:sz w:val="24"/>
          <w:szCs w:val="24"/>
        </w:rPr>
        <w:t xml:space="preserve"> задания на отчетную дату в абсолютных величинах заполняется в соответствии с </w:t>
      </w:r>
      <w:r w:rsidRPr="00AF60F8">
        <w:rPr>
          <w:rFonts w:ascii="Times New Roman" w:eastAsia="Times New Roman" w:hAnsi="Times New Roman" w:cs="Times New Roman"/>
          <w:bCs/>
          <w:color w:val="000000"/>
          <w:kern w:val="2"/>
          <w:sz w:val="24"/>
          <w:szCs w:val="24"/>
          <w:shd w:val="clear" w:color="auto" w:fill="FFFFFF"/>
        </w:rPr>
        <w:t>муниципаль</w:t>
      </w:r>
      <w:r w:rsidRPr="00AF60F8">
        <w:rPr>
          <w:rFonts w:ascii="Times New Roman" w:eastAsia="Times New Roman" w:hAnsi="Times New Roman" w:cs="Times New Roman"/>
          <w:sz w:val="24"/>
          <w:szCs w:val="24"/>
        </w:rPr>
        <w:t xml:space="preserve">ным заданием (в том числе с учетом неравномерного оказания </w:t>
      </w:r>
      <w:r w:rsidRPr="00AF60F8">
        <w:rPr>
          <w:rFonts w:ascii="Times New Roman" w:eastAsia="Times New Roman" w:hAnsi="Times New Roman" w:cs="Times New Roman"/>
          <w:bCs/>
          <w:color w:val="000000"/>
          <w:kern w:val="2"/>
          <w:sz w:val="24"/>
          <w:szCs w:val="24"/>
          <w:shd w:val="clear" w:color="auto" w:fill="FFFFFF"/>
        </w:rPr>
        <w:t>муниципальн</w:t>
      </w:r>
      <w:r w:rsidRPr="00AF60F8">
        <w:rPr>
          <w:rFonts w:ascii="Times New Roman" w:eastAsia="Times New Roman" w:hAnsi="Times New Roman" w:cs="Times New Roman"/>
          <w:sz w:val="24"/>
          <w:szCs w:val="24"/>
        </w:rPr>
        <w:t>ых услуг (выполнения работ) в течение календарного года).</w:t>
      </w:r>
    </w:p>
    <w:p w:rsidR="00AF60F8" w:rsidRPr="00AF60F8" w:rsidRDefault="00AF60F8" w:rsidP="00AF60F8">
      <w:pPr>
        <w:autoSpaceDE w:val="0"/>
        <w:autoSpaceDN w:val="0"/>
        <w:adjustRightInd w:val="0"/>
        <w:spacing w:after="0" w:line="228"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vertAlign w:val="superscript"/>
        </w:rPr>
        <w:t xml:space="preserve">4 </w:t>
      </w:r>
      <w:r w:rsidRPr="00AF60F8">
        <w:rPr>
          <w:rFonts w:ascii="Times New Roman" w:eastAsia="Times New Roman" w:hAnsi="Times New Roman" w:cs="Times New Roman"/>
          <w:sz w:val="24"/>
          <w:szCs w:val="24"/>
        </w:rPr>
        <w:t>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AF60F8" w:rsidRPr="00AF60F8" w:rsidRDefault="00AF60F8" w:rsidP="00AF60F8">
      <w:pPr>
        <w:autoSpaceDE w:val="0"/>
        <w:autoSpaceDN w:val="0"/>
        <w:adjustRightInd w:val="0"/>
        <w:spacing w:after="0" w:line="228"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vertAlign w:val="superscript"/>
        </w:rPr>
        <w:t xml:space="preserve">5 </w:t>
      </w:r>
      <w:r w:rsidRPr="00AF60F8">
        <w:rPr>
          <w:rFonts w:ascii="Times New Roman" w:eastAsia="Times New Roman" w:hAnsi="Times New Roman" w:cs="Times New Roman"/>
          <w:sz w:val="24"/>
          <w:szCs w:val="24"/>
        </w:rPr>
        <w:t xml:space="preserve">Рассчитывается путем умножения значения показателя объема и (или) качества </w:t>
      </w:r>
      <w:r w:rsidRPr="00AF60F8">
        <w:rPr>
          <w:rFonts w:ascii="Times New Roman" w:eastAsia="Times New Roman" w:hAnsi="Times New Roman" w:cs="Times New Roman"/>
          <w:bCs/>
          <w:color w:val="000000"/>
          <w:kern w:val="2"/>
          <w:sz w:val="24"/>
          <w:szCs w:val="24"/>
          <w:shd w:val="clear" w:color="auto" w:fill="FFFFFF"/>
        </w:rPr>
        <w:t>муниципальн</w:t>
      </w:r>
      <w:r w:rsidRPr="00AF60F8">
        <w:rPr>
          <w:rFonts w:ascii="Times New Roman" w:eastAsia="Times New Roman" w:hAnsi="Times New Roman" w:cs="Times New Roman"/>
          <w:sz w:val="24"/>
          <w:szCs w:val="24"/>
        </w:rPr>
        <w:t xml:space="preserve">ой услуги (работы), установленного в </w:t>
      </w:r>
      <w:r w:rsidRPr="00AF60F8">
        <w:rPr>
          <w:rFonts w:ascii="Times New Roman" w:eastAsia="Times New Roman" w:hAnsi="Times New Roman" w:cs="Times New Roman"/>
          <w:bCs/>
          <w:color w:val="000000"/>
          <w:kern w:val="2"/>
          <w:sz w:val="24"/>
          <w:szCs w:val="24"/>
          <w:shd w:val="clear" w:color="auto" w:fill="FFFFFF"/>
        </w:rPr>
        <w:t>муниципальн</w:t>
      </w:r>
      <w:r w:rsidRPr="00AF60F8">
        <w:rPr>
          <w:rFonts w:ascii="Times New Roman" w:eastAsia="Times New Roman" w:hAnsi="Times New Roman" w:cs="Times New Roman"/>
          <w:sz w:val="24"/>
          <w:szCs w:val="24"/>
        </w:rPr>
        <w:t xml:space="preserve">ом задании (графа 10), на установленное в </w:t>
      </w:r>
      <w:r w:rsidRPr="00AF60F8">
        <w:rPr>
          <w:rFonts w:ascii="Times New Roman" w:eastAsia="Times New Roman" w:hAnsi="Times New Roman" w:cs="Times New Roman"/>
          <w:bCs/>
          <w:color w:val="000000"/>
          <w:kern w:val="2"/>
          <w:sz w:val="24"/>
          <w:szCs w:val="24"/>
          <w:shd w:val="clear" w:color="auto" w:fill="FFFFFF"/>
        </w:rPr>
        <w:t>муниципальн</w:t>
      </w:r>
      <w:r w:rsidRPr="00AF60F8">
        <w:rPr>
          <w:rFonts w:ascii="Times New Roman" w:eastAsia="Times New Roman" w:hAnsi="Times New Roman" w:cs="Times New Roman"/>
          <w:sz w:val="24"/>
          <w:szCs w:val="24"/>
        </w:rPr>
        <w:t xml:space="preserve">ом задании значение допустимого (возможного) отклонения от установленных показателей качества (объема) </w:t>
      </w:r>
      <w:r w:rsidRPr="00AF60F8">
        <w:rPr>
          <w:rFonts w:ascii="Times New Roman" w:eastAsia="Times New Roman" w:hAnsi="Times New Roman" w:cs="Times New Roman"/>
          <w:bCs/>
          <w:color w:val="000000"/>
          <w:kern w:val="2"/>
          <w:sz w:val="24"/>
          <w:szCs w:val="24"/>
          <w:shd w:val="clear" w:color="auto" w:fill="FFFFFF"/>
        </w:rPr>
        <w:t>муниципально</w:t>
      </w:r>
      <w:r w:rsidRPr="00AF60F8">
        <w:rPr>
          <w:rFonts w:ascii="Times New Roman" w:eastAsia="Times New Roman" w:hAnsi="Times New Roman" w:cs="Times New Roman"/>
          <w:sz w:val="24"/>
          <w:szCs w:val="24"/>
        </w:rPr>
        <w:t xml:space="preserve">й услуги (работы), в пределах которого </w:t>
      </w:r>
      <w:r w:rsidRPr="00AF60F8">
        <w:rPr>
          <w:rFonts w:ascii="Times New Roman" w:eastAsia="Times New Roman" w:hAnsi="Times New Roman" w:cs="Times New Roman"/>
          <w:bCs/>
          <w:color w:val="000000"/>
          <w:kern w:val="2"/>
          <w:sz w:val="24"/>
          <w:szCs w:val="24"/>
          <w:shd w:val="clear" w:color="auto" w:fill="FFFFFF"/>
        </w:rPr>
        <w:t>муниципального</w:t>
      </w:r>
      <w:r w:rsidRPr="00AF60F8">
        <w:rPr>
          <w:rFonts w:ascii="Times New Roman" w:eastAsia="Times New Roman" w:hAnsi="Times New Roman" w:cs="Times New Roman"/>
          <w:sz w:val="24"/>
          <w:szCs w:val="24"/>
        </w:rPr>
        <w:t xml:space="preserve">  задание считается выполненным (в процентах), при установлении допустимого (возможного) отклонения от установленных показателей качества (объема) </w:t>
      </w:r>
      <w:r w:rsidRPr="00AF60F8">
        <w:rPr>
          <w:rFonts w:ascii="Times New Roman" w:eastAsia="Times New Roman" w:hAnsi="Times New Roman" w:cs="Times New Roman"/>
          <w:bCs/>
          <w:color w:val="000000"/>
          <w:kern w:val="2"/>
          <w:sz w:val="24"/>
          <w:szCs w:val="24"/>
          <w:shd w:val="clear" w:color="auto" w:fill="FFFFFF"/>
        </w:rPr>
        <w:t>муниципальн</w:t>
      </w:r>
      <w:r w:rsidRPr="00AF60F8">
        <w:rPr>
          <w:rFonts w:ascii="Times New Roman" w:eastAsia="Times New Roman" w:hAnsi="Times New Roman" w:cs="Times New Roman"/>
          <w:sz w:val="24"/>
          <w:szCs w:val="24"/>
        </w:rPr>
        <w:t xml:space="preserve">ой услуги (работы) в абсолютных величинах заполняется в соответствии с </w:t>
      </w:r>
      <w:r w:rsidRPr="00AF60F8">
        <w:rPr>
          <w:rFonts w:ascii="Times New Roman" w:eastAsia="Times New Roman" w:hAnsi="Times New Roman" w:cs="Times New Roman"/>
          <w:bCs/>
          <w:color w:val="000000"/>
          <w:kern w:val="2"/>
          <w:sz w:val="24"/>
          <w:szCs w:val="24"/>
          <w:shd w:val="clear" w:color="auto" w:fill="FFFFFF"/>
        </w:rPr>
        <w:t>муниципальн</w:t>
      </w:r>
      <w:r w:rsidRPr="00AF60F8">
        <w:rPr>
          <w:rFonts w:ascii="Times New Roman" w:eastAsia="Times New Roman" w:hAnsi="Times New Roman" w:cs="Times New Roman"/>
          <w:sz w:val="24"/>
          <w:szCs w:val="24"/>
        </w:rPr>
        <w:t xml:space="preserve">ым заданием. Значение указывается в единицах измерения показателя, установленных в </w:t>
      </w:r>
      <w:r w:rsidRPr="00AF60F8">
        <w:rPr>
          <w:rFonts w:ascii="Times New Roman" w:eastAsia="Times New Roman" w:hAnsi="Times New Roman" w:cs="Times New Roman"/>
          <w:bCs/>
          <w:color w:val="000000"/>
          <w:kern w:val="2"/>
          <w:sz w:val="24"/>
          <w:szCs w:val="24"/>
          <w:shd w:val="clear" w:color="auto" w:fill="FFFFFF"/>
        </w:rPr>
        <w:t xml:space="preserve">муниципальном </w:t>
      </w:r>
      <w:r w:rsidRPr="00AF60F8">
        <w:rPr>
          <w:rFonts w:ascii="Times New Roman" w:eastAsia="Times New Roman" w:hAnsi="Times New Roman" w:cs="Times New Roman"/>
          <w:sz w:val="24"/>
          <w:szCs w:val="24"/>
        </w:rPr>
        <w:t xml:space="preserve">задании (графа 8), в целых единицах. Значение менее </w:t>
      </w:r>
      <w:r w:rsidRPr="00AF60F8">
        <w:rPr>
          <w:rFonts w:ascii="Times New Roman" w:eastAsia="Times New Roman" w:hAnsi="Times New Roman" w:cs="Times New Roman"/>
          <w:sz w:val="24"/>
          <w:szCs w:val="24"/>
        </w:rPr>
        <w:br/>
        <w:t>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AF60F8" w:rsidRPr="00AF60F8" w:rsidRDefault="00AF60F8" w:rsidP="00AF60F8">
      <w:pPr>
        <w:autoSpaceDE w:val="0"/>
        <w:autoSpaceDN w:val="0"/>
        <w:adjustRightInd w:val="0"/>
        <w:spacing w:after="0" w:line="228"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color w:val="000000"/>
          <w:kern w:val="2"/>
          <w:sz w:val="24"/>
          <w:szCs w:val="24"/>
          <w:shd w:val="clear" w:color="auto" w:fill="FFFFFF"/>
          <w:vertAlign w:val="superscript"/>
        </w:rPr>
        <w:t>6</w:t>
      </w:r>
      <w:r w:rsidRPr="00AF60F8">
        <w:rPr>
          <w:rFonts w:ascii="Times New Roman" w:eastAsia="Times New Roman" w:hAnsi="Times New Roman" w:cs="Times New Roman"/>
          <w:sz w:val="24"/>
          <w:szCs w:val="24"/>
        </w:rPr>
        <w:t xml:space="preserve"> Рассчитывается при формировании отчета за год как разница показателей граф 10, 12 и 13.</w:t>
      </w:r>
    </w:p>
    <w:p w:rsidR="00AF60F8" w:rsidRPr="00AF60F8" w:rsidRDefault="00AF60F8" w:rsidP="00AF60F8">
      <w:pPr>
        <w:spacing w:after="0" w:line="228" w:lineRule="auto"/>
        <w:ind w:firstLine="709"/>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vertAlign w:val="superscript"/>
        </w:rPr>
        <w:t>7 </w:t>
      </w:r>
      <w:r w:rsidRPr="00AF60F8">
        <w:rPr>
          <w:rFonts w:ascii="Times New Roman" w:eastAsia="Times New Roman" w:hAnsi="Times New Roman" w:cs="Times New Roman"/>
          <w:kern w:val="2"/>
          <w:sz w:val="24"/>
          <w:szCs w:val="24"/>
        </w:rPr>
        <w:t xml:space="preserve">Формируется при установлении </w:t>
      </w:r>
      <w:r w:rsidRPr="00AF60F8">
        <w:rPr>
          <w:rFonts w:ascii="Times New Roman" w:eastAsia="Times New Roman" w:hAnsi="Times New Roman" w:cs="Times New Roman"/>
          <w:bCs/>
          <w:color w:val="000000"/>
          <w:kern w:val="2"/>
          <w:sz w:val="24"/>
          <w:szCs w:val="24"/>
          <w:shd w:val="clear" w:color="auto" w:fill="FFFFFF"/>
        </w:rPr>
        <w:t>муниципального</w:t>
      </w:r>
      <w:r w:rsidRPr="00AF60F8">
        <w:rPr>
          <w:rFonts w:ascii="Times New Roman" w:eastAsia="Times New Roman" w:hAnsi="Times New Roman" w:cs="Times New Roman"/>
          <w:kern w:val="2"/>
          <w:sz w:val="24"/>
          <w:szCs w:val="24"/>
        </w:rPr>
        <w:t xml:space="preserve"> задания на оказание </w:t>
      </w:r>
      <w:r w:rsidRPr="00AF60F8">
        <w:rPr>
          <w:rFonts w:ascii="Times New Roman" w:eastAsia="Times New Roman" w:hAnsi="Times New Roman" w:cs="Times New Roman"/>
          <w:bCs/>
          <w:color w:val="000000"/>
          <w:kern w:val="2"/>
          <w:sz w:val="24"/>
          <w:szCs w:val="24"/>
          <w:shd w:val="clear" w:color="auto" w:fill="FFFFFF"/>
        </w:rPr>
        <w:t>муниципаль</w:t>
      </w:r>
      <w:r w:rsidRPr="00AF60F8">
        <w:rPr>
          <w:rFonts w:ascii="Times New Roman" w:eastAsia="Times New Roman" w:hAnsi="Times New Roman" w:cs="Times New Roman"/>
          <w:kern w:val="2"/>
          <w:sz w:val="24"/>
          <w:szCs w:val="24"/>
        </w:rPr>
        <w:t>ной(</w:t>
      </w:r>
      <w:proofErr w:type="spellStart"/>
      <w:r w:rsidRPr="00AF60F8">
        <w:rPr>
          <w:rFonts w:ascii="Times New Roman" w:eastAsia="Times New Roman" w:hAnsi="Times New Roman" w:cs="Times New Roman"/>
          <w:kern w:val="2"/>
          <w:sz w:val="24"/>
          <w:szCs w:val="24"/>
        </w:rPr>
        <w:t>ых</w:t>
      </w:r>
      <w:proofErr w:type="spellEnd"/>
      <w:r w:rsidRPr="00AF60F8">
        <w:rPr>
          <w:rFonts w:ascii="Times New Roman" w:eastAsia="Times New Roman" w:hAnsi="Times New Roman" w:cs="Times New Roman"/>
          <w:kern w:val="2"/>
          <w:sz w:val="24"/>
          <w:szCs w:val="24"/>
        </w:rPr>
        <w:t>) услуги (услуг) и работы (работ) и содержит сведения о выполнении работы (работ) раздельно по каждой из работ с указанием порядкового номера раздела.».</w:t>
      </w:r>
    </w:p>
    <w:p w:rsidR="00AF60F8" w:rsidRPr="00AF60F8" w:rsidRDefault="00AF60F8" w:rsidP="00AF60F8">
      <w:pPr>
        <w:spacing w:after="0" w:line="240" w:lineRule="auto"/>
        <w:ind w:firstLine="709"/>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.4. В приложении № 3:</w:t>
      </w:r>
    </w:p>
    <w:p w:rsidR="00AF60F8" w:rsidRPr="00AF60F8" w:rsidRDefault="00AF60F8" w:rsidP="00AF60F8">
      <w:pPr>
        <w:spacing w:after="0" w:line="240" w:lineRule="auto"/>
        <w:ind w:firstLine="709"/>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1.4.1. Раздел 1 изложить в редакции:</w:t>
      </w:r>
    </w:p>
    <w:p w:rsidR="00AF60F8" w:rsidRPr="00AF60F8" w:rsidRDefault="00AF60F8" w:rsidP="00AF60F8">
      <w:pPr>
        <w:autoSpaceDE w:val="0"/>
        <w:autoSpaceDN w:val="0"/>
        <w:spacing w:after="0" w:line="240" w:lineRule="auto"/>
        <w:jc w:val="both"/>
        <w:rPr>
          <w:rFonts w:ascii="Times New Roman" w:eastAsia="Times New Roman" w:hAnsi="Times New Roman" w:cs="Times New Roman"/>
          <w:sz w:val="24"/>
          <w:szCs w:val="24"/>
        </w:rPr>
      </w:pPr>
    </w:p>
    <w:p w:rsidR="00AF60F8" w:rsidRPr="00AF60F8" w:rsidRDefault="00AF60F8" w:rsidP="00AF60F8">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F60F8">
        <w:rPr>
          <w:rFonts w:ascii="Times New Roman" w:eastAsia="Calibri" w:hAnsi="Times New Roman" w:cs="Times New Roman"/>
          <w:sz w:val="24"/>
          <w:szCs w:val="24"/>
          <w:lang w:eastAsia="en-US"/>
        </w:rPr>
        <w:t>«1. Предмет Соглашения</w:t>
      </w:r>
    </w:p>
    <w:p w:rsidR="00AF60F8" w:rsidRPr="00AF60F8" w:rsidRDefault="00AF60F8" w:rsidP="00AF60F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AF60F8" w:rsidRPr="00AF60F8" w:rsidRDefault="00AF60F8" w:rsidP="00AF60F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Calibri" w:hAnsi="Times New Roman" w:cs="Times New Roman"/>
          <w:sz w:val="24"/>
          <w:szCs w:val="24"/>
          <w:lang w:eastAsia="en-US"/>
        </w:rPr>
        <w:t xml:space="preserve">Предметом настоящего Соглашения является определение порядка и условий предоставления Учредителем Учреждению субсидии из бюджета </w:t>
      </w:r>
      <w:r w:rsidRPr="00AF60F8">
        <w:rPr>
          <w:rFonts w:ascii="Times New Roman" w:eastAsia="Times New Roman" w:hAnsi="Times New Roman" w:cs="Times New Roman"/>
          <w:bCs/>
          <w:sz w:val="24"/>
          <w:szCs w:val="24"/>
          <w:shd w:val="clear" w:color="auto" w:fill="FFFFFF"/>
        </w:rPr>
        <w:t xml:space="preserve">Дубовского сельского поселения </w:t>
      </w:r>
      <w:r w:rsidRPr="00AF60F8">
        <w:rPr>
          <w:rFonts w:ascii="Times New Roman" w:eastAsia="Times New Roman" w:hAnsi="Times New Roman" w:cs="Times New Roman"/>
          <w:kern w:val="2"/>
          <w:sz w:val="24"/>
          <w:szCs w:val="24"/>
        </w:rPr>
        <w:t xml:space="preserve">Дубовского района </w:t>
      </w:r>
      <w:r w:rsidRPr="00AF60F8">
        <w:rPr>
          <w:rFonts w:ascii="Times New Roman" w:eastAsia="Calibri" w:hAnsi="Times New Roman" w:cs="Times New Roman"/>
          <w:sz w:val="24"/>
          <w:szCs w:val="24"/>
          <w:lang w:eastAsia="en-US"/>
        </w:rPr>
        <w:t>на финансовое обеспечение выполнения муниципального задания на оказание муниципальных услуг (выполнение работ) в 20___/ 20___ – 20___ годах</w:t>
      </w:r>
      <w:r w:rsidRPr="00AF60F8">
        <w:rPr>
          <w:rFonts w:ascii="Times New Roman" w:eastAsia="Calibri" w:hAnsi="Times New Roman" w:cs="Times New Roman"/>
          <w:sz w:val="24"/>
          <w:szCs w:val="24"/>
          <w:vertAlign w:val="superscript"/>
          <w:lang w:eastAsia="en-US"/>
        </w:rPr>
        <w:t>1</w:t>
      </w:r>
      <w:r w:rsidRPr="00AF60F8">
        <w:rPr>
          <w:rFonts w:ascii="Times New Roman" w:eastAsia="Calibri" w:hAnsi="Times New Roman" w:cs="Times New Roman"/>
          <w:sz w:val="24"/>
          <w:szCs w:val="24"/>
          <w:lang w:eastAsia="en-US"/>
        </w:rPr>
        <w:t xml:space="preserve"> (далее – муниципальное задание).».</w:t>
      </w:r>
    </w:p>
    <w:p w:rsidR="00AF60F8" w:rsidRPr="00AF60F8" w:rsidRDefault="00AF60F8" w:rsidP="00AF60F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Calibri" w:hAnsi="Times New Roman" w:cs="Times New Roman"/>
          <w:sz w:val="24"/>
          <w:szCs w:val="24"/>
          <w:lang w:eastAsia="en-US"/>
        </w:rPr>
        <w:t>1.4.2. Дополнить сноской следующего содержания:</w:t>
      </w:r>
    </w:p>
    <w:p w:rsidR="00AF60F8" w:rsidRPr="00AF60F8" w:rsidRDefault="00AF60F8" w:rsidP="00AF60F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Calibri" w:hAnsi="Times New Roman" w:cs="Times New Roman"/>
          <w:sz w:val="24"/>
          <w:szCs w:val="24"/>
          <w:lang w:eastAsia="en-US"/>
        </w:rPr>
        <w:t>«</w:t>
      </w:r>
      <w:r w:rsidRPr="00AF60F8">
        <w:rPr>
          <w:rFonts w:ascii="Times New Roman" w:eastAsia="Calibri" w:hAnsi="Times New Roman" w:cs="Times New Roman"/>
          <w:sz w:val="24"/>
          <w:szCs w:val="24"/>
          <w:vertAlign w:val="superscript"/>
          <w:lang w:eastAsia="en-US"/>
        </w:rPr>
        <w:t>1 </w:t>
      </w:r>
      <w:r w:rsidRPr="00AF60F8">
        <w:rPr>
          <w:rFonts w:ascii="Times New Roman" w:eastAsia="Calibri" w:hAnsi="Times New Roman" w:cs="Times New Roman"/>
          <w:sz w:val="24"/>
          <w:szCs w:val="24"/>
          <w:lang w:eastAsia="en-US"/>
        </w:rPr>
        <w:t>Указывается в соответствии с решением о местном бюджете.».</w:t>
      </w:r>
    </w:p>
    <w:p w:rsidR="00AF60F8" w:rsidRPr="00AF60F8" w:rsidRDefault="00AF60F8" w:rsidP="00AF60F8">
      <w:pPr>
        <w:autoSpaceDE w:val="0"/>
        <w:autoSpaceDN w:val="0"/>
        <w:spacing w:after="0" w:line="240" w:lineRule="auto"/>
        <w:jc w:val="both"/>
        <w:rPr>
          <w:rFonts w:ascii="Times New Roman" w:eastAsia="Times New Roman" w:hAnsi="Times New Roman" w:cs="Times New Roman"/>
          <w:sz w:val="28"/>
          <w:szCs w:val="28"/>
        </w:rPr>
        <w:sectPr w:rsidR="00AF60F8" w:rsidRPr="00AF60F8" w:rsidSect="00AF60F8">
          <w:footerReference w:type="even" r:id="rId25"/>
          <w:footerReference w:type="default" r:id="rId26"/>
          <w:pgSz w:w="16840" w:h="11907" w:orient="landscape" w:code="9"/>
          <w:pgMar w:top="1304" w:right="851" w:bottom="851" w:left="1701" w:header="720" w:footer="720" w:gutter="0"/>
          <w:cols w:space="720"/>
          <w:docGrid w:linePitch="272"/>
        </w:sectPr>
      </w:pPr>
    </w:p>
    <w:p w:rsidR="00AF60F8" w:rsidRDefault="00AF60F8" w:rsidP="00AF60F8">
      <w:pPr>
        <w:tabs>
          <w:tab w:val="left" w:pos="2564"/>
        </w:tabs>
        <w:spacing w:after="0" w:line="240" w:lineRule="auto"/>
        <w:rPr>
          <w:rFonts w:ascii="Times New Roman" w:eastAsia="Times New Roman" w:hAnsi="Times New Roman" w:cs="Times New Roman"/>
          <w:b/>
          <w:sz w:val="20"/>
          <w:szCs w:val="20"/>
        </w:rPr>
      </w:pPr>
    </w:p>
    <w:p w:rsidR="004F0A4A" w:rsidRPr="00ED0D89" w:rsidRDefault="004F0A4A" w:rsidP="004F0A4A">
      <w:pPr>
        <w:tabs>
          <w:tab w:val="left" w:pos="2564"/>
        </w:tabs>
        <w:spacing w:after="0" w:line="240" w:lineRule="auto"/>
        <w:jc w:val="center"/>
        <w:rPr>
          <w:rFonts w:ascii="Times New Roman" w:eastAsia="Times New Roman" w:hAnsi="Times New Roman" w:cs="Times New Roman"/>
          <w:b/>
          <w:sz w:val="20"/>
          <w:szCs w:val="20"/>
        </w:rPr>
      </w:pPr>
      <w:r w:rsidRPr="00ED0D89">
        <w:rPr>
          <w:rFonts w:ascii="Times New Roman" w:eastAsia="Times New Roman" w:hAnsi="Times New Roman" w:cs="Times New Roman"/>
          <w:b/>
          <w:sz w:val="20"/>
          <w:szCs w:val="20"/>
        </w:rPr>
        <w:t>РОССИЙСКАЯ ФЕДЕРАЦИЯ</w:t>
      </w:r>
    </w:p>
    <w:p w:rsidR="004F0A4A" w:rsidRPr="00ED0D89" w:rsidRDefault="004F0A4A" w:rsidP="004F0A4A">
      <w:pPr>
        <w:tabs>
          <w:tab w:val="left" w:pos="2564"/>
        </w:tabs>
        <w:spacing w:after="0" w:line="240" w:lineRule="auto"/>
        <w:jc w:val="center"/>
        <w:rPr>
          <w:rFonts w:ascii="Times New Roman" w:eastAsia="Times New Roman" w:hAnsi="Times New Roman" w:cs="Times New Roman"/>
          <w:b/>
          <w:sz w:val="20"/>
          <w:szCs w:val="20"/>
        </w:rPr>
      </w:pPr>
      <w:r w:rsidRPr="00ED0D89">
        <w:rPr>
          <w:rFonts w:ascii="Times New Roman" w:eastAsia="Times New Roman" w:hAnsi="Times New Roman" w:cs="Times New Roman"/>
          <w:b/>
          <w:sz w:val="20"/>
          <w:szCs w:val="20"/>
        </w:rPr>
        <w:t>РОСТОВСКАЯ ОБЛАСТЬ</w:t>
      </w:r>
    </w:p>
    <w:p w:rsidR="004F0A4A" w:rsidRPr="00ED0D89" w:rsidRDefault="004F0A4A" w:rsidP="004F0A4A">
      <w:pPr>
        <w:tabs>
          <w:tab w:val="left" w:pos="2564"/>
        </w:tabs>
        <w:spacing w:after="0" w:line="240" w:lineRule="auto"/>
        <w:jc w:val="center"/>
        <w:rPr>
          <w:rFonts w:ascii="Times New Roman" w:eastAsia="Times New Roman" w:hAnsi="Times New Roman" w:cs="Times New Roman"/>
          <w:b/>
          <w:sz w:val="20"/>
          <w:szCs w:val="20"/>
        </w:rPr>
      </w:pPr>
      <w:r w:rsidRPr="00ED0D89">
        <w:rPr>
          <w:rFonts w:ascii="Times New Roman" w:eastAsia="Times New Roman" w:hAnsi="Times New Roman" w:cs="Times New Roman"/>
          <w:b/>
          <w:sz w:val="20"/>
          <w:szCs w:val="20"/>
        </w:rPr>
        <w:t>МУНИЦИПАЛЬНОЕ ОБРАЗОВАНИЕ «ДУБОВСКИЙ РАЙОН»</w:t>
      </w:r>
    </w:p>
    <w:p w:rsidR="004F0A4A" w:rsidRPr="00ED0D89" w:rsidRDefault="004F0A4A" w:rsidP="004F0A4A">
      <w:pPr>
        <w:tabs>
          <w:tab w:val="left" w:pos="2564"/>
        </w:tabs>
        <w:spacing w:after="0" w:line="240" w:lineRule="auto"/>
        <w:jc w:val="center"/>
        <w:rPr>
          <w:rFonts w:ascii="Times New Roman" w:eastAsia="Times New Roman" w:hAnsi="Times New Roman" w:cs="Times New Roman"/>
          <w:b/>
          <w:sz w:val="28"/>
          <w:szCs w:val="28"/>
        </w:rPr>
      </w:pPr>
      <w:r w:rsidRPr="00ED0D89">
        <w:rPr>
          <w:rFonts w:ascii="Times New Roman" w:eastAsia="Times New Roman" w:hAnsi="Times New Roman" w:cs="Times New Roman"/>
          <w:b/>
          <w:sz w:val="20"/>
          <w:szCs w:val="20"/>
        </w:rPr>
        <w:t>АДМИНИСТРАЦИЯ ДУБОВСКОГО СЕЛЬСКОГО ПОСЕЛЕНИЯ</w:t>
      </w:r>
    </w:p>
    <w:p w:rsidR="004F0A4A" w:rsidRPr="00ED0D89" w:rsidRDefault="004F0A4A" w:rsidP="004F0A4A">
      <w:pPr>
        <w:tabs>
          <w:tab w:val="left" w:pos="2564"/>
        </w:tabs>
        <w:spacing w:after="0" w:line="240" w:lineRule="auto"/>
        <w:jc w:val="center"/>
        <w:rPr>
          <w:rFonts w:ascii="Times New Roman" w:eastAsia="Times New Roman" w:hAnsi="Times New Roman" w:cs="Times New Roman"/>
          <w:b/>
          <w:sz w:val="28"/>
          <w:szCs w:val="28"/>
        </w:rPr>
      </w:pPr>
    </w:p>
    <w:p w:rsidR="004F0A4A" w:rsidRPr="00ED0D89" w:rsidRDefault="004F0A4A" w:rsidP="004F0A4A">
      <w:pPr>
        <w:tabs>
          <w:tab w:val="left" w:pos="2564"/>
        </w:tabs>
        <w:spacing w:after="0" w:line="240" w:lineRule="auto"/>
        <w:jc w:val="center"/>
        <w:rPr>
          <w:rFonts w:ascii="Times New Roman" w:eastAsia="Times New Roman" w:hAnsi="Times New Roman" w:cs="Times New Roman"/>
          <w:b/>
          <w:sz w:val="20"/>
          <w:szCs w:val="20"/>
        </w:rPr>
      </w:pPr>
      <w:r w:rsidRPr="00ED0D89">
        <w:rPr>
          <w:rFonts w:ascii="Times New Roman" w:eastAsia="Times New Roman" w:hAnsi="Times New Roman" w:cs="Times New Roman"/>
          <w:b/>
          <w:sz w:val="20"/>
          <w:szCs w:val="20"/>
        </w:rPr>
        <w:t>ПОСТАНОВЛЕНИЕ</w:t>
      </w:r>
    </w:p>
    <w:p w:rsidR="004F0A4A" w:rsidRPr="00ED0D89" w:rsidRDefault="004F0A4A" w:rsidP="004F0A4A">
      <w:pPr>
        <w:tabs>
          <w:tab w:val="left" w:pos="2564"/>
        </w:tabs>
        <w:spacing w:after="0" w:line="240" w:lineRule="auto"/>
        <w:jc w:val="center"/>
        <w:rPr>
          <w:rFonts w:ascii="Times New Roman" w:eastAsia="Times New Roman" w:hAnsi="Times New Roman" w:cs="Times New Roman"/>
          <w:b/>
          <w:sz w:val="20"/>
          <w:szCs w:val="20"/>
        </w:rPr>
      </w:pPr>
    </w:p>
    <w:p w:rsidR="004F0A4A" w:rsidRPr="00ED0D89" w:rsidRDefault="004F0A4A" w:rsidP="004F0A4A">
      <w:pPr>
        <w:tabs>
          <w:tab w:val="left" w:pos="2564"/>
        </w:tabs>
        <w:spacing w:after="0" w:line="240" w:lineRule="auto"/>
        <w:rPr>
          <w:rFonts w:ascii="Times New Roman" w:eastAsia="Times New Roman" w:hAnsi="Times New Roman" w:cs="Times New Roman"/>
          <w:b/>
          <w:sz w:val="20"/>
          <w:szCs w:val="20"/>
        </w:rPr>
      </w:pPr>
      <w:r w:rsidRPr="00ED0D89">
        <w:rPr>
          <w:rFonts w:ascii="Times New Roman" w:eastAsia="Times New Roman" w:hAnsi="Times New Roman" w:cs="Times New Roman"/>
          <w:b/>
          <w:sz w:val="20"/>
          <w:szCs w:val="20"/>
        </w:rPr>
        <w:t xml:space="preserve">от 12.02.2018г. № 43                                                                                                                                    </w:t>
      </w:r>
      <w:proofErr w:type="spellStart"/>
      <w:r w:rsidRPr="00ED0D89">
        <w:rPr>
          <w:rFonts w:ascii="Times New Roman" w:eastAsia="Times New Roman" w:hAnsi="Times New Roman" w:cs="Times New Roman"/>
          <w:b/>
          <w:sz w:val="20"/>
          <w:szCs w:val="20"/>
        </w:rPr>
        <w:t>с.Дубовское</w:t>
      </w:r>
      <w:proofErr w:type="spellEnd"/>
    </w:p>
    <w:p w:rsidR="004F0A4A" w:rsidRPr="004F0A4A" w:rsidRDefault="004F0A4A" w:rsidP="004F0A4A">
      <w:pPr>
        <w:spacing w:after="0" w:line="240" w:lineRule="auto"/>
        <w:rPr>
          <w:rFonts w:ascii="Times New Roman" w:eastAsia="Times New Roman" w:hAnsi="Times New Roman" w:cs="Times New Roman"/>
          <w:sz w:val="20"/>
          <w:szCs w:val="20"/>
        </w:rPr>
      </w:pPr>
    </w:p>
    <w:p w:rsidR="004F0A4A" w:rsidRPr="00ED0D89" w:rsidRDefault="004F0A4A" w:rsidP="004F0A4A">
      <w:pPr>
        <w:spacing w:after="0" w:line="247" w:lineRule="auto"/>
        <w:ind w:right="567" w:firstLine="720"/>
        <w:jc w:val="center"/>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Об утверждении отчета об исполнении  плана реализации муниципальной программы Дубовского сельского поселения</w:t>
      </w:r>
    </w:p>
    <w:p w:rsidR="004F0A4A" w:rsidRPr="00ED0D89" w:rsidRDefault="004F0A4A" w:rsidP="004F0A4A">
      <w:pPr>
        <w:spacing w:after="0" w:line="247" w:lineRule="auto"/>
        <w:ind w:right="567" w:firstLine="720"/>
        <w:jc w:val="center"/>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  «Развитие культуры и туризма» за 2017 год</w:t>
      </w:r>
    </w:p>
    <w:p w:rsidR="004F0A4A" w:rsidRPr="00ED0D89" w:rsidRDefault="004F0A4A" w:rsidP="004F0A4A">
      <w:pPr>
        <w:spacing w:after="0" w:line="247" w:lineRule="auto"/>
        <w:ind w:right="567" w:firstLine="720"/>
        <w:jc w:val="both"/>
        <w:rPr>
          <w:rFonts w:ascii="Times New Roman" w:eastAsia="Times New Roman" w:hAnsi="Times New Roman" w:cs="Times New Roman"/>
          <w:sz w:val="24"/>
          <w:szCs w:val="24"/>
        </w:rPr>
      </w:pPr>
    </w:p>
    <w:p w:rsidR="004F0A4A" w:rsidRPr="00ED0D89" w:rsidRDefault="004F0A4A" w:rsidP="004F0A4A">
      <w:pPr>
        <w:spacing w:after="0" w:line="247" w:lineRule="auto"/>
        <w:ind w:right="567" w:firstLine="720"/>
        <w:jc w:val="both"/>
        <w:rPr>
          <w:rFonts w:ascii="Times New Roman" w:eastAsia="Times New Roman" w:hAnsi="Times New Roman" w:cs="Times New Roman"/>
          <w:sz w:val="24"/>
          <w:szCs w:val="24"/>
        </w:rPr>
      </w:pPr>
    </w:p>
    <w:p w:rsidR="004F0A4A" w:rsidRPr="00ED0D89" w:rsidRDefault="004F0A4A" w:rsidP="004F0A4A">
      <w:pPr>
        <w:spacing w:after="0" w:line="247" w:lineRule="auto"/>
        <w:ind w:right="-29" w:firstLine="720"/>
        <w:jc w:val="both"/>
        <w:rPr>
          <w:rFonts w:ascii="Times New Roman" w:eastAsia="Times New Roman" w:hAnsi="Times New Roman" w:cs="Times New Roman"/>
          <w:bCs/>
          <w:sz w:val="24"/>
          <w:szCs w:val="24"/>
        </w:rPr>
      </w:pPr>
      <w:r w:rsidRPr="00ED0D89">
        <w:rPr>
          <w:rFonts w:ascii="Times New Roman" w:eastAsia="Times New Roman" w:hAnsi="Times New Roman" w:cs="Times New Roman"/>
          <w:sz w:val="24"/>
          <w:szCs w:val="24"/>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ED0D89">
        <w:rPr>
          <w:rFonts w:ascii="Times New Roman" w:eastAsia="Times New Roman" w:hAnsi="Times New Roman" w:cs="Times New Roman"/>
          <w:bCs/>
          <w:sz w:val="24"/>
          <w:szCs w:val="24"/>
        </w:rPr>
        <w:t>постановляет:</w:t>
      </w:r>
    </w:p>
    <w:p w:rsidR="004F0A4A" w:rsidRPr="00ED0D89" w:rsidRDefault="004F0A4A" w:rsidP="004F0A4A">
      <w:pPr>
        <w:autoSpaceDE w:val="0"/>
        <w:autoSpaceDN w:val="0"/>
        <w:adjustRightInd w:val="0"/>
        <w:spacing w:after="0" w:line="240" w:lineRule="auto"/>
        <w:jc w:val="center"/>
        <w:rPr>
          <w:rFonts w:ascii="Times New Roman" w:eastAsia="Times New Roman" w:hAnsi="Times New Roman" w:cs="Times New Roman"/>
          <w:sz w:val="24"/>
          <w:szCs w:val="24"/>
        </w:rPr>
      </w:pPr>
    </w:p>
    <w:p w:rsidR="004F0A4A" w:rsidRPr="00ED0D89" w:rsidRDefault="004F0A4A" w:rsidP="004F0A4A">
      <w:pPr>
        <w:spacing w:after="0" w:line="240" w:lineRule="auto"/>
        <w:ind w:firstLine="720"/>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1. Утвердить отчет об исполнении  плана реализации муниципальной программы Дубовского сельского поселения «Развитие культуры и туризма» за 2017 год , утвержденной постановлением Администрации Дубовского  сельского поселения от 01.10.2013 года  № 202 «Об</w:t>
      </w:r>
      <w:r w:rsidRPr="00ED0D89">
        <w:rPr>
          <w:rFonts w:ascii="Times New Roman" w:eastAsia="Times New Roman" w:hAnsi="Times New Roman" w:cs="Times New Roman"/>
          <w:spacing w:val="-4"/>
          <w:sz w:val="24"/>
          <w:szCs w:val="24"/>
        </w:rPr>
        <w:t xml:space="preserve"> </w:t>
      </w:r>
      <w:r w:rsidRPr="00ED0D89">
        <w:rPr>
          <w:rFonts w:ascii="Times New Roman" w:eastAsia="Times New Roman" w:hAnsi="Times New Roman" w:cs="Times New Roman"/>
          <w:sz w:val="24"/>
          <w:szCs w:val="24"/>
        </w:rPr>
        <w:t xml:space="preserve">утверждении муниципальной программы Дубовского сельского поселения </w:t>
      </w:r>
      <w:r w:rsidRPr="00ED0D89">
        <w:rPr>
          <w:rFonts w:ascii="Times New Roman" w:eastAsia="Times New Roman" w:hAnsi="Times New Roman" w:cs="Times New Roman"/>
          <w:spacing w:val="-4"/>
          <w:sz w:val="24"/>
          <w:szCs w:val="24"/>
        </w:rPr>
        <w:t xml:space="preserve"> «Развитие культуры и туризма»,</w:t>
      </w:r>
      <w:r w:rsidRPr="00ED0D89">
        <w:rPr>
          <w:rFonts w:ascii="Times New Roman" w:eastAsia="Times New Roman" w:hAnsi="Times New Roman" w:cs="Times New Roman"/>
          <w:sz w:val="24"/>
          <w:szCs w:val="24"/>
        </w:rPr>
        <w:t xml:space="preserve"> согласно приложению 1 к настоящему постановлению.</w:t>
      </w:r>
    </w:p>
    <w:p w:rsidR="004F0A4A" w:rsidRPr="00ED0D89" w:rsidRDefault="004F0A4A" w:rsidP="004F0A4A">
      <w:pPr>
        <w:tabs>
          <w:tab w:val="left" w:pos="6600"/>
        </w:tabs>
        <w:spacing w:after="0" w:line="240" w:lineRule="auto"/>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         2. Настоящее постановление вступает в силу с момента его обнародования.</w:t>
      </w:r>
    </w:p>
    <w:p w:rsidR="004F0A4A" w:rsidRPr="00ED0D89" w:rsidRDefault="004F0A4A" w:rsidP="004F0A4A">
      <w:pPr>
        <w:tabs>
          <w:tab w:val="left" w:pos="6600"/>
        </w:tabs>
        <w:spacing w:after="0" w:line="240" w:lineRule="auto"/>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         3. Контроль за выполнением постановления оставляю за собой.</w:t>
      </w:r>
    </w:p>
    <w:p w:rsidR="004F0A4A" w:rsidRPr="00ED0D89" w:rsidRDefault="004F0A4A" w:rsidP="004F0A4A">
      <w:pPr>
        <w:spacing w:after="0" w:line="240" w:lineRule="auto"/>
        <w:rPr>
          <w:rFonts w:ascii="Times New Roman" w:eastAsia="Times New Roman" w:hAnsi="Times New Roman" w:cs="Times New Roman"/>
          <w:sz w:val="24"/>
          <w:szCs w:val="24"/>
        </w:rPr>
      </w:pPr>
    </w:p>
    <w:p w:rsidR="004F0A4A" w:rsidRPr="00ED0D89" w:rsidRDefault="004F0A4A" w:rsidP="004F0A4A">
      <w:pPr>
        <w:spacing w:after="0" w:line="240" w:lineRule="auto"/>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Глава  Администрации </w:t>
      </w:r>
    </w:p>
    <w:p w:rsidR="004F0A4A" w:rsidRPr="00ED0D89" w:rsidRDefault="004F0A4A" w:rsidP="004F0A4A">
      <w:pPr>
        <w:spacing w:after="0" w:line="240" w:lineRule="auto"/>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Дубовского  сельского поселения:                                                 А.В.Мендель</w:t>
      </w:r>
    </w:p>
    <w:p w:rsidR="004F0A4A" w:rsidRPr="00ED0D89" w:rsidRDefault="004F0A4A" w:rsidP="004F0A4A">
      <w:pPr>
        <w:spacing w:after="0" w:line="240" w:lineRule="auto"/>
        <w:rPr>
          <w:rFonts w:ascii="Times New Roman" w:eastAsia="Times New Roman" w:hAnsi="Times New Roman" w:cs="Times New Roman"/>
          <w:sz w:val="24"/>
          <w:szCs w:val="24"/>
        </w:rPr>
      </w:pPr>
    </w:p>
    <w:p w:rsidR="004F0A4A" w:rsidRPr="00ED0D89" w:rsidRDefault="004F0A4A" w:rsidP="004F0A4A">
      <w:pPr>
        <w:spacing w:after="0" w:line="240" w:lineRule="auto"/>
        <w:rPr>
          <w:rFonts w:ascii="Times New Roman" w:eastAsia="Times New Roman" w:hAnsi="Times New Roman" w:cs="Times New Roman"/>
          <w:sz w:val="24"/>
          <w:szCs w:val="24"/>
        </w:rPr>
      </w:pPr>
    </w:p>
    <w:p w:rsidR="004F0A4A" w:rsidRPr="00ED0D89" w:rsidRDefault="004F0A4A" w:rsidP="004F0A4A">
      <w:pPr>
        <w:spacing w:after="0" w:line="240" w:lineRule="auto"/>
        <w:rPr>
          <w:rFonts w:ascii="Times New Roman" w:eastAsia="Times New Roman" w:hAnsi="Times New Roman" w:cs="Times New Roman"/>
        </w:rPr>
      </w:pPr>
      <w:r w:rsidRPr="00ED0D89">
        <w:rPr>
          <w:rFonts w:ascii="Times New Roman" w:eastAsia="Times New Roman" w:hAnsi="Times New Roman" w:cs="Times New Roman"/>
        </w:rPr>
        <w:t>Верно:</w:t>
      </w:r>
    </w:p>
    <w:p w:rsidR="004F0A4A" w:rsidRPr="00ED0D89" w:rsidRDefault="004F0A4A" w:rsidP="004F0A4A">
      <w:pPr>
        <w:spacing w:after="0" w:line="240" w:lineRule="auto"/>
        <w:rPr>
          <w:rFonts w:ascii="Times New Roman" w:eastAsia="Times New Roman" w:hAnsi="Times New Roman" w:cs="Times New Roman"/>
        </w:rPr>
      </w:pPr>
      <w:r w:rsidRPr="00ED0D89">
        <w:rPr>
          <w:rFonts w:ascii="Times New Roman" w:eastAsia="Times New Roman" w:hAnsi="Times New Roman" w:cs="Times New Roman"/>
        </w:rPr>
        <w:t xml:space="preserve">Специалист 1 категории по правовой, кадровой, </w:t>
      </w:r>
    </w:p>
    <w:p w:rsidR="004F0A4A" w:rsidRPr="00ED0D89" w:rsidRDefault="004F0A4A" w:rsidP="004F0A4A">
      <w:pPr>
        <w:spacing w:after="0" w:line="240" w:lineRule="auto"/>
        <w:rPr>
          <w:rFonts w:ascii="Times New Roman" w:eastAsia="Times New Roman" w:hAnsi="Times New Roman" w:cs="Times New Roman"/>
        </w:rPr>
      </w:pPr>
      <w:r w:rsidRPr="00ED0D89">
        <w:rPr>
          <w:rFonts w:ascii="Times New Roman" w:eastAsia="Times New Roman" w:hAnsi="Times New Roman" w:cs="Times New Roman"/>
        </w:rPr>
        <w:t xml:space="preserve">архивной работе, регистрационному учету                                 </w:t>
      </w:r>
      <w:r w:rsidR="00ED0D89">
        <w:rPr>
          <w:rFonts w:ascii="Times New Roman" w:eastAsia="Times New Roman" w:hAnsi="Times New Roman" w:cs="Times New Roman"/>
        </w:rPr>
        <w:t xml:space="preserve">                              </w:t>
      </w:r>
      <w:r w:rsidRPr="00ED0D89">
        <w:rPr>
          <w:rFonts w:ascii="Times New Roman" w:eastAsia="Times New Roman" w:hAnsi="Times New Roman" w:cs="Times New Roman"/>
        </w:rPr>
        <w:t xml:space="preserve">  И.С. Сидненко</w:t>
      </w:r>
    </w:p>
    <w:p w:rsidR="004F0A4A" w:rsidRPr="00ED0D89" w:rsidRDefault="004F0A4A" w:rsidP="004F0A4A">
      <w:pPr>
        <w:keepNext/>
        <w:spacing w:after="0" w:line="240" w:lineRule="auto"/>
        <w:jc w:val="right"/>
        <w:outlineLvl w:val="2"/>
        <w:rPr>
          <w:rFonts w:ascii="Times New Roman" w:eastAsia="Times New Roman" w:hAnsi="Times New Roman" w:cs="Times New Roman"/>
          <w:sz w:val="24"/>
          <w:szCs w:val="24"/>
        </w:rPr>
      </w:pPr>
    </w:p>
    <w:p w:rsidR="004F0A4A" w:rsidRPr="00ED0D89" w:rsidRDefault="004F0A4A" w:rsidP="004F0A4A">
      <w:pPr>
        <w:spacing w:after="0" w:line="240" w:lineRule="auto"/>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Постановление вносит </w:t>
      </w:r>
    </w:p>
    <w:p w:rsidR="004F0A4A" w:rsidRPr="00ED0D89" w:rsidRDefault="004F0A4A" w:rsidP="004F0A4A">
      <w:pPr>
        <w:spacing w:after="0" w:line="240" w:lineRule="auto"/>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Сектор экономики и финансов</w:t>
      </w:r>
    </w:p>
    <w:p w:rsidR="004F0A4A" w:rsidRPr="00ED0D89" w:rsidRDefault="00ED0D89" w:rsidP="004F0A4A">
      <w:pPr>
        <w:spacing w:after="0" w:line="240" w:lineRule="auto"/>
        <w:rPr>
          <w:rFonts w:ascii="Times New Roman" w:eastAsia="Times New Roman" w:hAnsi="Times New Roman" w:cs="Times New Roman"/>
          <w:sz w:val="24"/>
          <w:szCs w:val="24"/>
        </w:rPr>
        <w:sectPr w:rsidR="004F0A4A" w:rsidRPr="00ED0D89" w:rsidSect="00AF60F8">
          <w:footerReference w:type="even" r:id="rId27"/>
          <w:footerReference w:type="default" r:id="rId28"/>
          <w:pgSz w:w="11907" w:h="16840"/>
          <w:pgMar w:top="568" w:right="851" w:bottom="1134" w:left="1304" w:header="720" w:footer="720" w:gutter="0"/>
          <w:cols w:space="720"/>
        </w:sectPr>
      </w:pPr>
      <w:r>
        <w:rPr>
          <w:rFonts w:ascii="Times New Roman" w:eastAsia="Times New Roman" w:hAnsi="Times New Roman" w:cs="Times New Roman"/>
          <w:sz w:val="24"/>
          <w:szCs w:val="24"/>
        </w:rPr>
        <w:t>5-19-72</w:t>
      </w:r>
    </w:p>
    <w:p w:rsidR="004F0A4A" w:rsidRPr="004F0A4A" w:rsidRDefault="004F0A4A" w:rsidP="004F0A4A">
      <w:pPr>
        <w:spacing w:after="0" w:line="240" w:lineRule="auto"/>
        <w:rPr>
          <w:rFonts w:ascii="Times New Roman" w:eastAsia="Times New Roman" w:hAnsi="Times New Roman" w:cs="Times New Roman"/>
          <w:sz w:val="20"/>
          <w:szCs w:val="20"/>
        </w:rPr>
      </w:pPr>
    </w:p>
    <w:p w:rsidR="00ED0D89" w:rsidRPr="004F0A4A" w:rsidRDefault="00ED0D89" w:rsidP="00ED0D89">
      <w:pPr>
        <w:keepNext/>
        <w:spacing w:after="0" w:line="240" w:lineRule="auto"/>
        <w:jc w:val="right"/>
        <w:outlineLvl w:val="2"/>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Приложение № 1</w:t>
      </w:r>
    </w:p>
    <w:p w:rsidR="00ED0D89" w:rsidRPr="004F0A4A" w:rsidRDefault="00ED0D89" w:rsidP="00ED0D89">
      <w:pPr>
        <w:spacing w:after="0" w:line="240" w:lineRule="auto"/>
        <w:ind w:left="125"/>
        <w:jc w:val="right"/>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xml:space="preserve">                                                                                                  к постановлению Администрации Дубовского сельского поселения</w:t>
      </w:r>
    </w:p>
    <w:p w:rsidR="00ED0D89" w:rsidRPr="004F0A4A" w:rsidRDefault="00ED0D89" w:rsidP="00ED0D89">
      <w:pPr>
        <w:spacing w:after="0" w:line="240" w:lineRule="auto"/>
        <w:ind w:left="125"/>
        <w:jc w:val="right"/>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от 12.02.2018 № 43</w:t>
      </w:r>
    </w:p>
    <w:p w:rsidR="00ED0D89" w:rsidRPr="004F0A4A" w:rsidRDefault="00ED0D89" w:rsidP="00ED0D89">
      <w:pPr>
        <w:spacing w:after="0" w:line="240" w:lineRule="auto"/>
        <w:ind w:left="125"/>
        <w:jc w:val="right"/>
        <w:rPr>
          <w:rFonts w:ascii="Times New Roman" w:eastAsia="Times New Roman" w:hAnsi="Times New Roman" w:cs="Times New Roman"/>
          <w:sz w:val="24"/>
          <w:szCs w:val="24"/>
        </w:rPr>
      </w:pPr>
    </w:p>
    <w:p w:rsidR="00ED0D89" w:rsidRPr="00ED0D89" w:rsidRDefault="00ED0D89" w:rsidP="00ED0D89">
      <w:pPr>
        <w:spacing w:after="0" w:line="240" w:lineRule="auto"/>
        <w:ind w:left="125"/>
        <w:jc w:val="center"/>
        <w:rPr>
          <w:rFonts w:ascii="Times New Roman" w:eastAsia="Times New Roman" w:hAnsi="Times New Roman" w:cs="Times New Roman"/>
          <w:b/>
          <w:sz w:val="20"/>
          <w:szCs w:val="20"/>
        </w:rPr>
      </w:pPr>
      <w:r w:rsidRPr="00ED0D89">
        <w:rPr>
          <w:rFonts w:ascii="Times New Roman" w:eastAsia="Times New Roman" w:hAnsi="Times New Roman" w:cs="Times New Roman"/>
          <w:b/>
          <w:sz w:val="20"/>
          <w:szCs w:val="20"/>
        </w:rPr>
        <w:t>ОТЧЕТ</w:t>
      </w:r>
    </w:p>
    <w:p w:rsidR="00ED0D89" w:rsidRPr="00ED0D89" w:rsidRDefault="00ED0D89" w:rsidP="00ED0D89">
      <w:pPr>
        <w:spacing w:after="0" w:line="240" w:lineRule="auto"/>
        <w:jc w:val="center"/>
        <w:rPr>
          <w:rFonts w:ascii="Times New Roman" w:eastAsia="Times New Roman" w:hAnsi="Times New Roman" w:cs="Times New Roman"/>
          <w:b/>
          <w:sz w:val="20"/>
          <w:szCs w:val="20"/>
        </w:rPr>
      </w:pPr>
      <w:r w:rsidRPr="00ED0D89">
        <w:rPr>
          <w:rFonts w:ascii="Times New Roman" w:eastAsia="Times New Roman" w:hAnsi="Times New Roman" w:cs="Times New Roman"/>
          <w:b/>
          <w:sz w:val="20"/>
          <w:szCs w:val="20"/>
        </w:rPr>
        <w:t>ОБ ИСПОЛНЕНИИ ПЛАНА  РЕАЛИЗАЦИИ МУНИЦИПАЛЬНОЙ ПРОГРАММЫ ДУБОВСКОГО СЕЛЬСКОГО ПОСЕЛЕНИЯ «РАЗВИТИЕ КУЛЬТУРЫ И ТУРИЗМА»</w:t>
      </w:r>
    </w:p>
    <w:p w:rsidR="00ED0D89" w:rsidRPr="00ED0D89" w:rsidRDefault="00ED0D89" w:rsidP="00ED0D89">
      <w:pPr>
        <w:spacing w:after="0" w:line="240" w:lineRule="auto"/>
        <w:jc w:val="center"/>
        <w:rPr>
          <w:rFonts w:ascii="Times New Roman" w:eastAsia="Times New Roman" w:hAnsi="Times New Roman" w:cs="Times New Roman"/>
          <w:b/>
          <w:sz w:val="20"/>
          <w:szCs w:val="20"/>
        </w:rPr>
      </w:pPr>
      <w:r w:rsidRPr="00ED0D89">
        <w:rPr>
          <w:rFonts w:ascii="Times New Roman" w:eastAsia="Times New Roman" w:hAnsi="Times New Roman" w:cs="Times New Roman"/>
          <w:b/>
          <w:sz w:val="20"/>
          <w:szCs w:val="20"/>
        </w:rPr>
        <w:t>ЗА 2017 ГОД.</w:t>
      </w:r>
    </w:p>
    <w:p w:rsidR="00ED0D89" w:rsidRPr="00ED0D89" w:rsidRDefault="00ED0D89" w:rsidP="00ED0D89">
      <w:pPr>
        <w:spacing w:after="0" w:line="240" w:lineRule="auto"/>
        <w:jc w:val="center"/>
        <w:rPr>
          <w:rFonts w:ascii="Times New Roman" w:eastAsia="Times New Roman" w:hAnsi="Times New Roman" w:cs="Times New Roman"/>
          <w:b/>
          <w:sz w:val="24"/>
          <w:szCs w:val="24"/>
        </w:rPr>
      </w:pPr>
    </w:p>
    <w:p w:rsidR="00ED0D89" w:rsidRPr="00ED0D89" w:rsidRDefault="00ED0D89" w:rsidP="00ED0D89">
      <w:pPr>
        <w:spacing w:after="0" w:line="240" w:lineRule="auto"/>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ab/>
        <w:t>Отчет об исполнении муниципальной  программы Дубовского сельского поселения «Развитие культуры и туризма» за 2017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w:t>
      </w:r>
    </w:p>
    <w:p w:rsidR="00ED0D89" w:rsidRPr="00ED0D89" w:rsidRDefault="00ED0D89" w:rsidP="00ED0D8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Реализация программы была направлена на обеспечение конституционного права населения сельского поселения на доступ к ценностям культуры, на создание условий для сохранения и развития культурного потенциала сельского поселения.</w:t>
      </w:r>
    </w:p>
    <w:p w:rsidR="00ED0D89" w:rsidRPr="00ED0D89" w:rsidRDefault="00ED0D89" w:rsidP="00ED0D89">
      <w:pPr>
        <w:spacing w:after="0" w:line="240" w:lineRule="auto"/>
        <w:ind w:firstLine="426"/>
        <w:jc w:val="center"/>
        <w:rPr>
          <w:rFonts w:ascii="Times New Roman" w:eastAsia="Calibri" w:hAnsi="Times New Roman" w:cs="Times New Roman"/>
          <w:sz w:val="24"/>
          <w:szCs w:val="24"/>
        </w:rPr>
      </w:pPr>
    </w:p>
    <w:p w:rsidR="00ED0D89" w:rsidRPr="00ED0D89" w:rsidRDefault="00ED0D89" w:rsidP="00ED0D89">
      <w:pPr>
        <w:spacing w:after="0" w:line="240" w:lineRule="auto"/>
        <w:ind w:firstLine="426"/>
        <w:jc w:val="center"/>
        <w:rPr>
          <w:rFonts w:ascii="Times New Roman" w:eastAsia="Calibri" w:hAnsi="Times New Roman" w:cs="Times New Roman"/>
          <w:b/>
          <w:i/>
          <w:sz w:val="24"/>
          <w:szCs w:val="24"/>
        </w:rPr>
      </w:pPr>
      <w:r w:rsidRPr="00ED0D89">
        <w:rPr>
          <w:rFonts w:ascii="Times New Roman" w:eastAsia="Calibri" w:hAnsi="Times New Roman" w:cs="Times New Roman"/>
          <w:b/>
          <w:i/>
          <w:sz w:val="24"/>
          <w:szCs w:val="24"/>
        </w:rPr>
        <w:t>1. Результаты реализации муниципальной программы,</w:t>
      </w:r>
    </w:p>
    <w:p w:rsidR="00ED0D89" w:rsidRPr="00ED0D89" w:rsidRDefault="00ED0D89" w:rsidP="00ED0D89">
      <w:pPr>
        <w:spacing w:after="0" w:line="240" w:lineRule="auto"/>
        <w:ind w:firstLine="426"/>
        <w:jc w:val="center"/>
        <w:rPr>
          <w:rFonts w:ascii="Times New Roman" w:eastAsia="Calibri" w:hAnsi="Times New Roman" w:cs="Times New Roman"/>
          <w:b/>
          <w:i/>
          <w:sz w:val="24"/>
          <w:szCs w:val="24"/>
        </w:rPr>
      </w:pPr>
      <w:r w:rsidRPr="00ED0D89">
        <w:rPr>
          <w:rFonts w:ascii="Times New Roman" w:eastAsia="Calibri" w:hAnsi="Times New Roman" w:cs="Times New Roman"/>
          <w:b/>
          <w:i/>
          <w:sz w:val="24"/>
          <w:szCs w:val="24"/>
        </w:rPr>
        <w:t xml:space="preserve"> достигнутые за отчетный год</w:t>
      </w:r>
    </w:p>
    <w:p w:rsidR="00ED0D89" w:rsidRPr="00ED0D89" w:rsidRDefault="00ED0D89" w:rsidP="00ED0D89">
      <w:pPr>
        <w:spacing w:after="0" w:line="240" w:lineRule="auto"/>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          Реализация муниципальной программы Дубовского сельского поселения «Развитие культуры и туризма»</w:t>
      </w:r>
      <w:r w:rsidRPr="00ED0D89">
        <w:rPr>
          <w:rFonts w:ascii="Times New Roman" w:eastAsia="Times New Roman" w:hAnsi="Times New Roman" w:cs="Times New Roman"/>
          <w:bCs/>
          <w:sz w:val="24"/>
          <w:szCs w:val="24"/>
        </w:rPr>
        <w:t xml:space="preserve"> </w:t>
      </w:r>
      <w:r w:rsidRPr="00ED0D89">
        <w:rPr>
          <w:rFonts w:ascii="Times New Roman" w:eastAsia="Times New Roman" w:hAnsi="Times New Roman" w:cs="Times New Roman"/>
          <w:sz w:val="24"/>
          <w:szCs w:val="24"/>
        </w:rPr>
        <w:t>обусловлена необходимостью формирования единого культурного пространства, создания условий для выравнивания доступа населения к культурным ценностям, информационным ресурсам и пользованию учреждениями культуры.</w:t>
      </w:r>
    </w:p>
    <w:p w:rsidR="00ED0D89" w:rsidRPr="00ED0D89" w:rsidRDefault="00ED0D89" w:rsidP="00ED0D8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D0D89">
        <w:rPr>
          <w:rFonts w:ascii="Times New Roman" w:eastAsia="Times New Roman" w:hAnsi="Times New Roman" w:cs="Times New Roman"/>
          <w:kern w:val="2"/>
          <w:sz w:val="24"/>
          <w:szCs w:val="24"/>
        </w:rPr>
        <w:t>Ответственным исполнителем</w:t>
      </w:r>
      <w:r w:rsidRPr="00ED0D89">
        <w:rPr>
          <w:rFonts w:ascii="Times New Roman" w:eastAsia="Times New Roman" w:hAnsi="Times New Roman" w:cs="Times New Roman"/>
          <w:sz w:val="24"/>
          <w:szCs w:val="24"/>
        </w:rPr>
        <w:t xml:space="preserve"> муниципальной программы является Администрация Дубовского сельского поселения. Участником муниципальной программы является:</w:t>
      </w:r>
    </w:p>
    <w:p w:rsidR="00ED0D89" w:rsidRPr="00ED0D89" w:rsidRDefault="00ED0D89" w:rsidP="00ED0D89">
      <w:pPr>
        <w:autoSpaceDE w:val="0"/>
        <w:autoSpaceDN w:val="0"/>
        <w:adjustRightInd w:val="0"/>
        <w:spacing w:after="0" w:line="240" w:lineRule="auto"/>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МБУК « Ериковский СДК» Дубовского сельского поселения. </w:t>
      </w:r>
    </w:p>
    <w:p w:rsidR="00ED0D89" w:rsidRPr="00ED0D89" w:rsidRDefault="00ED0D89" w:rsidP="00ED0D89">
      <w:pPr>
        <w:autoSpaceDE w:val="0"/>
        <w:autoSpaceDN w:val="0"/>
        <w:adjustRightInd w:val="0"/>
        <w:spacing w:after="0" w:line="240" w:lineRule="auto"/>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         В связи с однородностью поставленных в рамках муниципальной программы задач была сформирована 1 подпрограмма: </w:t>
      </w:r>
    </w:p>
    <w:p w:rsidR="00ED0D89" w:rsidRPr="00ED0D89" w:rsidRDefault="00ED0D89" w:rsidP="00ED0D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«Развитие культуры»;</w:t>
      </w:r>
    </w:p>
    <w:p w:rsidR="00ED0D89" w:rsidRPr="00ED0D89" w:rsidRDefault="00ED0D89" w:rsidP="00ED0D89">
      <w:pPr>
        <w:tabs>
          <w:tab w:val="left" w:pos="-993"/>
        </w:tabs>
        <w:spacing w:after="0" w:line="233"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На реализацию муниципальной программы в 2017 году первоначально было предусмотрено 892,5 тыс. рублей, из них за счет средств:</w:t>
      </w:r>
    </w:p>
    <w:p w:rsidR="00ED0D89" w:rsidRPr="00ED0D89" w:rsidRDefault="00ED0D89" w:rsidP="00ED0D89">
      <w:pPr>
        <w:tabs>
          <w:tab w:val="left" w:pos="-993"/>
        </w:tabs>
        <w:spacing w:after="0" w:line="233" w:lineRule="auto"/>
        <w:ind w:firstLine="709"/>
        <w:jc w:val="both"/>
        <w:rPr>
          <w:rFonts w:ascii="Times New Roman" w:eastAsia="Times New Roman" w:hAnsi="Times New Roman" w:cs="Times New Roman"/>
          <w:color w:val="000000"/>
          <w:sz w:val="24"/>
          <w:szCs w:val="24"/>
        </w:rPr>
      </w:pPr>
      <w:r w:rsidRPr="00ED0D89">
        <w:rPr>
          <w:rFonts w:ascii="Times New Roman" w:eastAsia="Times New Roman" w:hAnsi="Times New Roman" w:cs="Times New Roman"/>
          <w:color w:val="000000"/>
          <w:sz w:val="24"/>
          <w:szCs w:val="24"/>
        </w:rPr>
        <w:t>- местного бюджета – 892,5 тыс. рублей;</w:t>
      </w:r>
    </w:p>
    <w:p w:rsidR="00ED0D89" w:rsidRPr="00ED0D89" w:rsidRDefault="00ED0D89" w:rsidP="00ED0D89">
      <w:pPr>
        <w:tabs>
          <w:tab w:val="left" w:pos="-993"/>
        </w:tabs>
        <w:spacing w:after="0" w:line="233" w:lineRule="auto"/>
        <w:ind w:firstLine="709"/>
        <w:jc w:val="both"/>
        <w:rPr>
          <w:rFonts w:ascii="Times New Roman" w:eastAsia="Times New Roman" w:hAnsi="Times New Roman" w:cs="Times New Roman"/>
          <w:color w:val="000000"/>
          <w:sz w:val="24"/>
          <w:szCs w:val="24"/>
        </w:rPr>
      </w:pPr>
      <w:r w:rsidRPr="00ED0D89">
        <w:rPr>
          <w:rFonts w:ascii="Times New Roman" w:eastAsia="Times New Roman" w:hAnsi="Times New Roman" w:cs="Times New Roman"/>
          <w:color w:val="000000"/>
          <w:sz w:val="24"/>
          <w:szCs w:val="24"/>
        </w:rPr>
        <w:t>- областного бюджета – 0,0 тыс. рублей;</w:t>
      </w:r>
    </w:p>
    <w:p w:rsidR="00ED0D89" w:rsidRPr="00ED0D89" w:rsidRDefault="00ED0D89" w:rsidP="00ED0D89">
      <w:pPr>
        <w:tabs>
          <w:tab w:val="left" w:pos="-993"/>
        </w:tabs>
        <w:spacing w:after="0" w:line="233" w:lineRule="auto"/>
        <w:ind w:firstLine="709"/>
        <w:jc w:val="both"/>
        <w:rPr>
          <w:rFonts w:ascii="Times New Roman" w:eastAsia="Times New Roman" w:hAnsi="Times New Roman" w:cs="Times New Roman"/>
          <w:color w:val="000000"/>
          <w:sz w:val="24"/>
          <w:szCs w:val="24"/>
        </w:rPr>
      </w:pPr>
      <w:r w:rsidRPr="00ED0D89">
        <w:rPr>
          <w:rFonts w:ascii="Times New Roman" w:eastAsia="Times New Roman" w:hAnsi="Times New Roman" w:cs="Times New Roman"/>
          <w:color w:val="000000"/>
          <w:sz w:val="24"/>
          <w:szCs w:val="24"/>
        </w:rPr>
        <w:t>- внебюджетные источники – 0,0 тыс. рублей.</w:t>
      </w:r>
    </w:p>
    <w:p w:rsidR="00ED0D89" w:rsidRPr="00ED0D89" w:rsidRDefault="00ED0D89" w:rsidP="00ED0D89">
      <w:pPr>
        <w:tabs>
          <w:tab w:val="left" w:pos="-993"/>
        </w:tabs>
        <w:spacing w:after="0" w:line="233" w:lineRule="auto"/>
        <w:ind w:firstLine="709"/>
        <w:jc w:val="both"/>
        <w:rPr>
          <w:rFonts w:ascii="Times New Roman" w:eastAsia="Times New Roman" w:hAnsi="Times New Roman" w:cs="Times New Roman"/>
          <w:color w:val="000000"/>
          <w:sz w:val="24"/>
          <w:szCs w:val="24"/>
        </w:rPr>
      </w:pPr>
      <w:r w:rsidRPr="00ED0D89">
        <w:rPr>
          <w:rFonts w:ascii="Times New Roman" w:eastAsia="Times New Roman" w:hAnsi="Times New Roman" w:cs="Times New Roman"/>
          <w:color w:val="000000"/>
          <w:sz w:val="24"/>
          <w:szCs w:val="24"/>
        </w:rPr>
        <w:t>Средства местного бюджета предоставлялись муниципальному бюджетному  учреждению культуры в форме  субсидии на выполнение муниципального задания.</w:t>
      </w:r>
    </w:p>
    <w:p w:rsidR="004F0A4A" w:rsidRDefault="00ED0D89" w:rsidP="00ED0D89">
      <w:pPr>
        <w:tabs>
          <w:tab w:val="left" w:pos="-993"/>
        </w:tabs>
        <w:spacing w:after="0" w:line="233" w:lineRule="auto"/>
        <w:ind w:firstLine="709"/>
        <w:jc w:val="both"/>
        <w:rPr>
          <w:rFonts w:ascii="Times New Roman" w:eastAsia="Times New Roman" w:hAnsi="Times New Roman" w:cs="Times New Roman"/>
          <w:color w:val="000000"/>
          <w:sz w:val="24"/>
          <w:szCs w:val="24"/>
        </w:rPr>
      </w:pPr>
      <w:r w:rsidRPr="00ED0D89">
        <w:rPr>
          <w:rFonts w:ascii="Times New Roman" w:eastAsia="Times New Roman" w:hAnsi="Times New Roman" w:cs="Times New Roman"/>
          <w:color w:val="000000"/>
          <w:sz w:val="24"/>
          <w:szCs w:val="24"/>
        </w:rPr>
        <w:t>В течение  2017 года сумма субсидии на выполнение муниципального задания была скорректирована до фактической потребности и соста</w:t>
      </w:r>
      <w:r>
        <w:rPr>
          <w:rFonts w:ascii="Times New Roman" w:eastAsia="Times New Roman" w:hAnsi="Times New Roman" w:cs="Times New Roman"/>
          <w:color w:val="000000"/>
          <w:sz w:val="24"/>
          <w:szCs w:val="24"/>
        </w:rPr>
        <w:t>вила 942,2 тыс. рублей.</w:t>
      </w:r>
    </w:p>
    <w:p w:rsidR="00ED0D89" w:rsidRDefault="00ED0D89" w:rsidP="00ED0D89">
      <w:pPr>
        <w:tabs>
          <w:tab w:val="left" w:pos="-993"/>
        </w:tabs>
        <w:spacing w:after="0" w:line="233" w:lineRule="auto"/>
        <w:ind w:firstLine="709"/>
        <w:jc w:val="both"/>
        <w:rPr>
          <w:rFonts w:ascii="Times New Roman" w:eastAsia="Times New Roman" w:hAnsi="Times New Roman" w:cs="Times New Roman"/>
          <w:color w:val="000000"/>
          <w:sz w:val="24"/>
          <w:szCs w:val="24"/>
        </w:rPr>
      </w:pPr>
    </w:p>
    <w:p w:rsidR="00ED0D89" w:rsidRDefault="00ED0D89" w:rsidP="00ED0D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1.2. Характеристика вклада основных результатов в решение задач и достижение целей муниципальной программы</w:t>
      </w:r>
      <w:r>
        <w:rPr>
          <w:rFonts w:ascii="Times New Roman" w:eastAsia="Times New Roman" w:hAnsi="Times New Roman" w:cs="Times New Roman"/>
          <w:sz w:val="24"/>
          <w:szCs w:val="24"/>
        </w:rPr>
        <w:t>.</w:t>
      </w:r>
    </w:p>
    <w:p w:rsidR="00ED0D89" w:rsidRPr="00ED0D89" w:rsidRDefault="00ED0D89" w:rsidP="00ED0D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 Задача обеспечения охраны и сохранения объектов культурного наследия Дубовского сельского поселения решалась за счет:</w:t>
      </w:r>
    </w:p>
    <w:p w:rsidR="00ED0D89" w:rsidRPr="00ED0D89" w:rsidRDefault="00ED0D89" w:rsidP="00ED0D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проведение субботников и ударников по ремонту памятников и уборки прилегающей территории;</w:t>
      </w:r>
    </w:p>
    <w:p w:rsidR="00ED0D89" w:rsidRPr="00ED0D89" w:rsidRDefault="00ED0D89" w:rsidP="00ED0D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Задача развития  музыкального, хореографического искусства решалась за счет:</w:t>
      </w:r>
    </w:p>
    <w:p w:rsidR="00ED0D89" w:rsidRPr="00ED0D89" w:rsidRDefault="00ED0D89" w:rsidP="00ED0D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работы при  учреждении кружков художественной самодеятельности;</w:t>
      </w:r>
    </w:p>
    <w:p w:rsidR="00ED0D89" w:rsidRPr="00ED0D89" w:rsidRDefault="00ED0D89" w:rsidP="00ED0D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Задача развития культурно -досуговой деятельности решалась за счет:</w:t>
      </w:r>
    </w:p>
    <w:p w:rsidR="00ED0D89" w:rsidRPr="00ED0D89" w:rsidRDefault="00ED0D89" w:rsidP="00ED0D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деятельности бюджетного учреждения культуры.</w:t>
      </w:r>
    </w:p>
    <w:p w:rsidR="00ED0D89" w:rsidRPr="00ED0D89" w:rsidRDefault="00ED0D89" w:rsidP="00ED0D89">
      <w:pPr>
        <w:spacing w:after="0" w:line="240" w:lineRule="auto"/>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lastRenderedPageBreak/>
        <w:t xml:space="preserve">Выполнение комплекса работ по решению основных задач муниципальной программы позволило частично достичь осуществления основной цели - сохранение исторического и культурного наследия сельского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учреждениями культуры, создание условий для сохранения и развития культурного потенциала сельского поселения . </w:t>
      </w:r>
    </w:p>
    <w:p w:rsidR="00ED0D89" w:rsidRPr="00ED0D89" w:rsidRDefault="00ED0D89" w:rsidP="00ED0D89">
      <w:pPr>
        <w:spacing w:after="0" w:line="240" w:lineRule="auto"/>
        <w:jc w:val="both"/>
        <w:rPr>
          <w:rFonts w:ascii="Times New Roman" w:eastAsia="Times New Roman" w:hAnsi="Times New Roman" w:cs="Times New Roman"/>
          <w:sz w:val="24"/>
          <w:szCs w:val="24"/>
        </w:rPr>
      </w:pPr>
    </w:p>
    <w:p w:rsidR="00ED0D89" w:rsidRPr="00ED0D89" w:rsidRDefault="00ED0D89" w:rsidP="00ED0D89">
      <w:pPr>
        <w:spacing w:after="0" w:line="240" w:lineRule="auto"/>
        <w:jc w:val="center"/>
        <w:rPr>
          <w:rFonts w:ascii="Times New Roman" w:eastAsia="Times New Roman" w:hAnsi="Times New Roman" w:cs="Times New Roman"/>
          <w:b/>
          <w:i/>
          <w:sz w:val="24"/>
          <w:szCs w:val="24"/>
        </w:rPr>
      </w:pPr>
      <w:r w:rsidRPr="00ED0D89">
        <w:rPr>
          <w:rFonts w:ascii="Times New Roman" w:eastAsia="Times New Roman" w:hAnsi="Times New Roman" w:cs="Times New Roman"/>
          <w:b/>
          <w:i/>
          <w:sz w:val="24"/>
          <w:szCs w:val="24"/>
        </w:rPr>
        <w:t xml:space="preserve">2. Результаты реализации основных мероприятий программы </w:t>
      </w:r>
    </w:p>
    <w:p w:rsidR="00ED0D89" w:rsidRPr="00ED0D89" w:rsidRDefault="00ED0D89" w:rsidP="00ED0D89">
      <w:pPr>
        <w:spacing w:after="0" w:line="240" w:lineRule="auto"/>
        <w:jc w:val="center"/>
        <w:rPr>
          <w:rFonts w:ascii="Times New Roman" w:eastAsia="Times New Roman" w:hAnsi="Times New Roman" w:cs="Times New Roman"/>
          <w:b/>
          <w:i/>
          <w:sz w:val="24"/>
          <w:szCs w:val="24"/>
        </w:rPr>
      </w:pPr>
      <w:r w:rsidRPr="00ED0D89">
        <w:rPr>
          <w:rFonts w:ascii="Times New Roman" w:eastAsia="Times New Roman" w:hAnsi="Times New Roman" w:cs="Times New Roman"/>
          <w:b/>
          <w:i/>
          <w:sz w:val="24"/>
          <w:szCs w:val="24"/>
        </w:rPr>
        <w:t>в разрезе подпрограммы</w:t>
      </w:r>
    </w:p>
    <w:p w:rsidR="00ED0D89" w:rsidRPr="00ED0D89" w:rsidRDefault="00ED0D89" w:rsidP="00ED0D8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2.1.Подпрограмма 1  «Развитие культуры».</w:t>
      </w:r>
    </w:p>
    <w:p w:rsidR="00ED0D89" w:rsidRPr="00ED0D89" w:rsidRDefault="00ED0D89" w:rsidP="00ED0D89">
      <w:pPr>
        <w:spacing w:after="0" w:line="240" w:lineRule="auto"/>
        <w:jc w:val="both"/>
        <w:rPr>
          <w:rFonts w:ascii="Times New Roman" w:eastAsia="Times New Roman" w:hAnsi="Times New Roman" w:cs="Arial"/>
          <w:sz w:val="24"/>
          <w:szCs w:val="24"/>
        </w:rPr>
      </w:pPr>
      <w:r w:rsidRPr="00ED0D89">
        <w:rPr>
          <w:rFonts w:ascii="Times New Roman" w:eastAsia="Times New Roman" w:hAnsi="Times New Roman" w:cs="Arial"/>
          <w:sz w:val="24"/>
          <w:szCs w:val="24"/>
        </w:rPr>
        <w:t>Для реализации поставленных целей и решения задач П</w:t>
      </w:r>
      <w:r w:rsidRPr="00ED0D89">
        <w:rPr>
          <w:rFonts w:ascii="Times New Roman" w:eastAsia="Times New Roman" w:hAnsi="Times New Roman" w:cs="Times New Roman"/>
          <w:sz w:val="24"/>
          <w:szCs w:val="24"/>
        </w:rPr>
        <w:t xml:space="preserve">одпрограммой 1  </w:t>
      </w:r>
      <w:r w:rsidRPr="00ED0D89">
        <w:rPr>
          <w:rFonts w:ascii="Times New Roman" w:eastAsia="Times New Roman" w:hAnsi="Times New Roman" w:cs="Arial"/>
          <w:sz w:val="24"/>
          <w:szCs w:val="24"/>
        </w:rPr>
        <w:t xml:space="preserve"> предусмотрено выполнение следующих мероприятий:</w:t>
      </w:r>
    </w:p>
    <w:p w:rsidR="00ED0D89" w:rsidRPr="00ED0D89" w:rsidRDefault="00ED0D89" w:rsidP="00ED0D89">
      <w:pPr>
        <w:spacing w:after="0" w:line="240" w:lineRule="auto"/>
        <w:ind w:left="720"/>
        <w:jc w:val="both"/>
        <w:rPr>
          <w:rFonts w:ascii="Times New Roman" w:eastAsia="Times New Roman" w:hAnsi="Times New Roman" w:cs="Times New Roman"/>
          <w:color w:val="000000"/>
          <w:sz w:val="24"/>
          <w:szCs w:val="24"/>
        </w:rPr>
      </w:pPr>
      <w:r w:rsidRPr="00ED0D89">
        <w:rPr>
          <w:rFonts w:ascii="Times New Roman" w:eastAsia="Times New Roman" w:hAnsi="Times New Roman" w:cs="Times New Roman"/>
          <w:sz w:val="24"/>
          <w:szCs w:val="24"/>
        </w:rPr>
        <w:t>-  развитие культурно- досуговой деятельности</w:t>
      </w:r>
      <w:r w:rsidRPr="00ED0D89">
        <w:rPr>
          <w:rFonts w:ascii="Times New Roman" w:eastAsia="Times New Roman" w:hAnsi="Times New Roman" w:cs="Times New Roman"/>
          <w:color w:val="000000"/>
          <w:sz w:val="24"/>
          <w:szCs w:val="24"/>
        </w:rPr>
        <w:t>.</w:t>
      </w:r>
    </w:p>
    <w:p w:rsidR="00ED0D89" w:rsidRPr="00ED0D89" w:rsidRDefault="00ED0D89" w:rsidP="00ED0D89">
      <w:pPr>
        <w:autoSpaceDE w:val="0"/>
        <w:autoSpaceDN w:val="0"/>
        <w:adjustRightInd w:val="0"/>
        <w:spacing w:after="0" w:line="240" w:lineRule="auto"/>
        <w:ind w:left="720"/>
        <w:jc w:val="both"/>
        <w:rPr>
          <w:rFonts w:ascii="Times New Roman" w:eastAsia="Times New Roman" w:hAnsi="Times New Roman" w:cs="Times New Roman"/>
          <w:kern w:val="2"/>
          <w:sz w:val="24"/>
          <w:szCs w:val="24"/>
        </w:rPr>
      </w:pPr>
      <w:r w:rsidRPr="00ED0D89">
        <w:rPr>
          <w:rFonts w:ascii="Times New Roman" w:eastAsia="Times New Roman" w:hAnsi="Times New Roman" w:cs="Times New Roman"/>
          <w:kern w:val="2"/>
          <w:sz w:val="24"/>
          <w:szCs w:val="24"/>
        </w:rPr>
        <w:t>На реализацию мероприятий Подпрограммы 1 на 2017 год было предусмотрено  942,2 тыс. рублей.</w:t>
      </w:r>
    </w:p>
    <w:p w:rsidR="00ED0D89" w:rsidRPr="00ED0D89" w:rsidRDefault="00ED0D89" w:rsidP="00ED0D89">
      <w:pPr>
        <w:autoSpaceDE w:val="0"/>
        <w:autoSpaceDN w:val="0"/>
        <w:adjustRightInd w:val="0"/>
        <w:spacing w:after="0" w:line="240" w:lineRule="auto"/>
        <w:ind w:firstLine="720"/>
        <w:jc w:val="both"/>
        <w:rPr>
          <w:rFonts w:ascii="Times New Roman" w:eastAsia="Times New Roman" w:hAnsi="Times New Roman" w:cs="Times New Roman"/>
          <w:kern w:val="2"/>
          <w:sz w:val="24"/>
          <w:szCs w:val="24"/>
        </w:rPr>
      </w:pPr>
      <w:r w:rsidRPr="00ED0D89">
        <w:rPr>
          <w:rFonts w:ascii="Times New Roman" w:eastAsia="Times New Roman" w:hAnsi="Times New Roman" w:cs="Times New Roman"/>
          <w:kern w:val="2"/>
          <w:sz w:val="24"/>
          <w:szCs w:val="24"/>
        </w:rPr>
        <w:t>Средства освоены на сумму 942,2 тыс. рублей или на 100 %.</w:t>
      </w:r>
    </w:p>
    <w:p w:rsidR="00ED0D89" w:rsidRPr="00ED0D89" w:rsidRDefault="00ED0D89" w:rsidP="00ED0D89">
      <w:pPr>
        <w:tabs>
          <w:tab w:val="left" w:pos="-993"/>
        </w:tabs>
        <w:spacing w:after="0" w:line="233" w:lineRule="auto"/>
        <w:jc w:val="both"/>
        <w:rPr>
          <w:rFonts w:ascii="Times New Roman" w:eastAsia="Times New Roman" w:hAnsi="Times New Roman" w:cs="Times New Roman"/>
          <w:sz w:val="24"/>
          <w:szCs w:val="24"/>
        </w:rPr>
      </w:pPr>
      <w:r w:rsidRPr="00ED0D89">
        <w:rPr>
          <w:rFonts w:ascii="Times New Roman" w:eastAsia="Times New Roman" w:hAnsi="Times New Roman" w:cs="Times New Roman"/>
          <w:color w:val="000000"/>
          <w:sz w:val="24"/>
          <w:szCs w:val="24"/>
        </w:rPr>
        <w:tab/>
        <w:t>За счет местного бюджета Администрацией Дубовского сельского поселения предоставлялась субсидия на выполнение муниципального задания  бюджетному учреждению культуры</w:t>
      </w:r>
      <w:r w:rsidRPr="00ED0D89">
        <w:rPr>
          <w:rFonts w:ascii="Times New Roman" w:eastAsia="Times New Roman" w:hAnsi="Times New Roman" w:cs="Times New Roman"/>
          <w:sz w:val="24"/>
          <w:szCs w:val="24"/>
        </w:rPr>
        <w:t>.</w:t>
      </w:r>
    </w:p>
    <w:p w:rsidR="00ED0D89" w:rsidRPr="00ED0D89" w:rsidRDefault="00ED0D89" w:rsidP="00ED0D8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Контрольное событие подпрограммы выполнено:</w:t>
      </w:r>
    </w:p>
    <w:p w:rsidR="00ED0D89" w:rsidRPr="00ED0D89" w:rsidRDefault="00ED0D89" w:rsidP="00ED0D89">
      <w:pPr>
        <w:tabs>
          <w:tab w:val="left" w:pos="709"/>
          <w:tab w:val="left" w:pos="993"/>
        </w:tabs>
        <w:autoSpaceDE w:val="0"/>
        <w:autoSpaceDN w:val="0"/>
        <w:adjustRightInd w:val="0"/>
        <w:spacing w:after="0" w:line="240" w:lineRule="auto"/>
        <w:rPr>
          <w:rFonts w:ascii="Times New Roman" w:eastAsia="Times New Roman" w:hAnsi="Times New Roman" w:cs="Times New Roman"/>
          <w:kern w:val="2"/>
          <w:sz w:val="24"/>
          <w:szCs w:val="24"/>
        </w:rPr>
      </w:pPr>
      <w:r w:rsidRPr="00ED0D89">
        <w:rPr>
          <w:rFonts w:ascii="Times New Roman" w:eastAsia="Times New Roman" w:hAnsi="Times New Roman" w:cs="Times New Roman"/>
          <w:sz w:val="24"/>
          <w:szCs w:val="24"/>
        </w:rPr>
        <w:t xml:space="preserve">Администрацией Дубовского сельского поселения приняты </w:t>
      </w:r>
      <w:r w:rsidRPr="00ED0D89">
        <w:rPr>
          <w:rFonts w:ascii="Times New Roman" w:eastAsia="Times New Roman" w:hAnsi="Times New Roman" w:cs="Times New Roman"/>
          <w:kern w:val="2"/>
          <w:sz w:val="24"/>
          <w:szCs w:val="24"/>
        </w:rPr>
        <w:t>постановления  «</w:t>
      </w:r>
      <w:r w:rsidRPr="00ED0D89">
        <w:rPr>
          <w:rFonts w:ascii="Times New Roman" w:eastAsia="Times New Roman" w:hAnsi="Times New Roman" w:cs="Times New Roman"/>
          <w:bCs/>
          <w:color w:val="000000"/>
          <w:kern w:val="2"/>
          <w:sz w:val="24"/>
          <w:szCs w:val="24"/>
        </w:rPr>
        <w:t>О порядке форми</w:t>
      </w:r>
      <w:r>
        <w:rPr>
          <w:rFonts w:ascii="Times New Roman" w:eastAsia="Times New Roman" w:hAnsi="Times New Roman" w:cs="Times New Roman"/>
          <w:bCs/>
          <w:color w:val="000000"/>
          <w:kern w:val="2"/>
          <w:sz w:val="24"/>
          <w:szCs w:val="24"/>
        </w:rPr>
        <w:t xml:space="preserve">рования муниципального задания </w:t>
      </w:r>
      <w:r w:rsidRPr="00ED0D89">
        <w:rPr>
          <w:rFonts w:ascii="Times New Roman" w:eastAsia="Times New Roman" w:hAnsi="Times New Roman" w:cs="Times New Roman"/>
          <w:bCs/>
          <w:color w:val="000000"/>
          <w:kern w:val="2"/>
          <w:sz w:val="24"/>
          <w:szCs w:val="24"/>
        </w:rPr>
        <w:t>на оказание муниципа</w:t>
      </w:r>
      <w:r>
        <w:rPr>
          <w:rFonts w:ascii="Times New Roman" w:eastAsia="Times New Roman" w:hAnsi="Times New Roman" w:cs="Times New Roman"/>
          <w:bCs/>
          <w:color w:val="000000"/>
          <w:kern w:val="2"/>
          <w:sz w:val="24"/>
          <w:szCs w:val="24"/>
        </w:rPr>
        <w:t xml:space="preserve">льных услуг (выполнение работ) </w:t>
      </w:r>
      <w:r w:rsidRPr="00ED0D89">
        <w:rPr>
          <w:rFonts w:ascii="Times New Roman" w:eastAsia="Times New Roman" w:hAnsi="Times New Roman" w:cs="Times New Roman"/>
          <w:bCs/>
          <w:color w:val="000000"/>
          <w:kern w:val="2"/>
          <w:sz w:val="24"/>
          <w:szCs w:val="24"/>
        </w:rPr>
        <w:t>в отношении муниципальных учреждений Дубовского сельского поселения и финансового обеспечения выполнения муниципального задания</w:t>
      </w:r>
      <w:r>
        <w:rPr>
          <w:rFonts w:ascii="Times New Roman" w:eastAsia="Times New Roman" w:hAnsi="Times New Roman" w:cs="Times New Roman"/>
          <w:kern w:val="2"/>
          <w:sz w:val="24"/>
          <w:szCs w:val="24"/>
        </w:rPr>
        <w:t xml:space="preserve">». </w:t>
      </w:r>
    </w:p>
    <w:p w:rsidR="00ED0D89" w:rsidRPr="00ED0D89" w:rsidRDefault="00ED0D89" w:rsidP="00ED0D89">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r w:rsidRPr="00ED0D89">
        <w:rPr>
          <w:rFonts w:ascii="Times New Roman" w:eastAsia="Times New Roman" w:hAnsi="Times New Roman" w:cs="Times New Roman"/>
          <w:kern w:val="2"/>
          <w:sz w:val="24"/>
          <w:szCs w:val="24"/>
        </w:rPr>
        <w:t xml:space="preserve">          2.2. Перечень нереализованных или реализованных частично основных мероприятий подпрограммы (из числа предусмотренных к реализации в отчетном году) с указанием причин их реализации не в полном объеме.</w:t>
      </w:r>
    </w:p>
    <w:p w:rsidR="00ED0D89" w:rsidRPr="00ED0D89" w:rsidRDefault="00ED0D89" w:rsidP="00ED0D89">
      <w:pPr>
        <w:spacing w:after="0" w:line="240" w:lineRule="auto"/>
        <w:jc w:val="both"/>
        <w:rPr>
          <w:rFonts w:ascii="Times New Roman" w:eastAsia="Times New Roman" w:hAnsi="Times New Roman" w:cs="Times New Roman"/>
          <w:kern w:val="2"/>
          <w:sz w:val="24"/>
          <w:szCs w:val="24"/>
        </w:rPr>
      </w:pPr>
      <w:r w:rsidRPr="00ED0D89">
        <w:rPr>
          <w:rFonts w:ascii="Times New Roman" w:eastAsia="Times New Roman" w:hAnsi="Times New Roman" w:cs="Times New Roman"/>
          <w:kern w:val="2"/>
          <w:sz w:val="24"/>
          <w:szCs w:val="24"/>
        </w:rPr>
        <w:t xml:space="preserve">           Основные мероприятия Подпрограмм реализованы в п</w:t>
      </w:r>
      <w:r>
        <w:rPr>
          <w:rFonts w:ascii="Times New Roman" w:eastAsia="Times New Roman" w:hAnsi="Times New Roman" w:cs="Times New Roman"/>
          <w:kern w:val="2"/>
          <w:sz w:val="24"/>
          <w:szCs w:val="24"/>
        </w:rPr>
        <w:t xml:space="preserve">олном объеме.                </w:t>
      </w:r>
    </w:p>
    <w:p w:rsidR="00ED0D89" w:rsidRPr="00ED0D89" w:rsidRDefault="00ED0D89" w:rsidP="00ED0D89">
      <w:pPr>
        <w:spacing w:after="0" w:line="240" w:lineRule="auto"/>
        <w:ind w:firstLine="720"/>
        <w:jc w:val="both"/>
        <w:rPr>
          <w:rFonts w:ascii="Times New Roman" w:eastAsia="Times New Roman" w:hAnsi="Times New Roman" w:cs="Times New Roman"/>
          <w:kern w:val="2"/>
          <w:sz w:val="24"/>
          <w:szCs w:val="24"/>
        </w:rPr>
      </w:pPr>
      <w:r w:rsidRPr="00ED0D89">
        <w:rPr>
          <w:rFonts w:ascii="Times New Roman" w:eastAsia="Times New Roman" w:hAnsi="Times New Roman" w:cs="Times New Roman"/>
          <w:kern w:val="2"/>
          <w:sz w:val="24"/>
          <w:szCs w:val="24"/>
        </w:rPr>
        <w:t>2.3.  Анализ факторов, повлиявших на ход реализации муниципальной программы.</w:t>
      </w:r>
    </w:p>
    <w:p w:rsidR="00ED0D89" w:rsidRPr="00ED0D89" w:rsidRDefault="00ED0D89" w:rsidP="00ED0D89">
      <w:pPr>
        <w:spacing w:after="0" w:line="240" w:lineRule="auto"/>
        <w:jc w:val="both"/>
        <w:rPr>
          <w:rFonts w:ascii="Times New Roman" w:eastAsia="Times New Roman" w:hAnsi="Times New Roman" w:cs="Times New Roman"/>
          <w:kern w:val="2"/>
          <w:sz w:val="24"/>
          <w:szCs w:val="24"/>
        </w:rPr>
      </w:pPr>
      <w:r w:rsidRPr="00ED0D89">
        <w:rPr>
          <w:rFonts w:ascii="Times New Roman" w:eastAsia="Times New Roman" w:hAnsi="Times New Roman" w:cs="Times New Roman"/>
          <w:kern w:val="2"/>
          <w:sz w:val="24"/>
          <w:szCs w:val="24"/>
        </w:rPr>
        <w:t xml:space="preserve">          Отсутствие опыта взаимодействия органов местного самоуправления в </w:t>
      </w:r>
      <w:r>
        <w:rPr>
          <w:rFonts w:ascii="Times New Roman" w:eastAsia="Times New Roman" w:hAnsi="Times New Roman" w:cs="Times New Roman"/>
          <w:kern w:val="2"/>
          <w:sz w:val="24"/>
          <w:szCs w:val="24"/>
        </w:rPr>
        <w:t>режиме муниципальной программы.</w:t>
      </w:r>
    </w:p>
    <w:p w:rsidR="00ED0D89" w:rsidRPr="00ED0D89" w:rsidRDefault="00ED0D89" w:rsidP="00ED0D89">
      <w:pPr>
        <w:spacing w:after="0" w:line="240" w:lineRule="auto"/>
        <w:jc w:val="both"/>
        <w:rPr>
          <w:rFonts w:ascii="Times New Roman" w:eastAsia="Times New Roman" w:hAnsi="Times New Roman" w:cs="Times New Roman"/>
          <w:kern w:val="2"/>
          <w:sz w:val="24"/>
          <w:szCs w:val="24"/>
        </w:rPr>
      </w:pPr>
      <w:r w:rsidRPr="00ED0D89">
        <w:rPr>
          <w:rFonts w:ascii="Times New Roman" w:eastAsia="Times New Roman" w:hAnsi="Times New Roman" w:cs="Times New Roman"/>
          <w:kern w:val="2"/>
          <w:sz w:val="24"/>
          <w:szCs w:val="24"/>
        </w:rPr>
        <w:t xml:space="preserve">          2.4. Анализ фактических и вероятных последствий не реализации основных мероприятий подпрограмм</w:t>
      </w:r>
    </w:p>
    <w:p w:rsidR="00ED0D89" w:rsidRPr="00ED0D89" w:rsidRDefault="00ED0D89" w:rsidP="00ED0D89">
      <w:pPr>
        <w:spacing w:after="0" w:line="240" w:lineRule="auto"/>
        <w:jc w:val="both"/>
        <w:rPr>
          <w:rFonts w:ascii="Times New Roman" w:eastAsia="Times New Roman" w:hAnsi="Times New Roman" w:cs="Times New Roman"/>
          <w:kern w:val="2"/>
          <w:sz w:val="24"/>
          <w:szCs w:val="24"/>
        </w:rPr>
      </w:pPr>
      <w:r w:rsidRPr="00ED0D89">
        <w:rPr>
          <w:rFonts w:ascii="Times New Roman" w:eastAsia="Times New Roman" w:hAnsi="Times New Roman" w:cs="Times New Roman"/>
          <w:kern w:val="2"/>
          <w:sz w:val="24"/>
          <w:szCs w:val="24"/>
        </w:rPr>
        <w:t xml:space="preserve">             Запланированные мероприятия Подпрограмм реализованы.   </w:t>
      </w:r>
    </w:p>
    <w:p w:rsidR="00ED0D89" w:rsidRPr="00ED0D89" w:rsidRDefault="00ED0D89" w:rsidP="00ED0D89">
      <w:pPr>
        <w:spacing w:after="0" w:line="240" w:lineRule="auto"/>
        <w:jc w:val="both"/>
        <w:rPr>
          <w:rFonts w:ascii="Times New Roman" w:eastAsia="Times New Roman" w:hAnsi="Times New Roman" w:cs="Times New Roman"/>
          <w:kern w:val="2"/>
          <w:sz w:val="24"/>
          <w:szCs w:val="24"/>
        </w:rPr>
      </w:pPr>
      <w:r w:rsidRPr="00ED0D89">
        <w:rPr>
          <w:rFonts w:ascii="Times New Roman" w:eastAsia="Times New Roman" w:hAnsi="Times New Roman" w:cs="Times New Roman"/>
          <w:kern w:val="2"/>
          <w:sz w:val="24"/>
          <w:szCs w:val="24"/>
        </w:rPr>
        <w:t xml:space="preserve">               </w:t>
      </w:r>
    </w:p>
    <w:p w:rsidR="00ED0D89" w:rsidRPr="00ED0D89" w:rsidRDefault="00ED0D89" w:rsidP="00ED0D89">
      <w:pPr>
        <w:spacing w:after="0" w:line="240" w:lineRule="auto"/>
        <w:rPr>
          <w:rFonts w:ascii="Times New Roman" w:eastAsia="Times New Roman" w:hAnsi="Times New Roman" w:cs="Times New Roman"/>
          <w:sz w:val="24"/>
          <w:szCs w:val="24"/>
        </w:rPr>
      </w:pPr>
    </w:p>
    <w:p w:rsidR="00ED0D89" w:rsidRPr="00ED0D89" w:rsidRDefault="00ED0D89" w:rsidP="00ED0D89">
      <w:pPr>
        <w:spacing w:after="0" w:line="240" w:lineRule="auto"/>
        <w:ind w:left="-284"/>
        <w:jc w:val="center"/>
        <w:rPr>
          <w:rFonts w:ascii="Times New Roman" w:eastAsia="Times New Roman" w:hAnsi="Times New Roman" w:cs="Times New Roman"/>
          <w:b/>
          <w:i/>
          <w:sz w:val="24"/>
          <w:szCs w:val="24"/>
        </w:rPr>
      </w:pPr>
      <w:r w:rsidRPr="00ED0D89">
        <w:rPr>
          <w:rFonts w:ascii="Times New Roman" w:eastAsia="Times New Roman" w:hAnsi="Times New Roman" w:cs="Times New Roman"/>
          <w:b/>
          <w:i/>
          <w:sz w:val="24"/>
          <w:szCs w:val="24"/>
        </w:rPr>
        <w:t xml:space="preserve">3. Результаты использования бюджетных ассигнований </w:t>
      </w:r>
    </w:p>
    <w:p w:rsidR="00ED0D89" w:rsidRPr="00ED0D89" w:rsidRDefault="00ED0D89" w:rsidP="00ED0D89">
      <w:pPr>
        <w:spacing w:after="0" w:line="240" w:lineRule="auto"/>
        <w:ind w:left="-284"/>
        <w:jc w:val="center"/>
        <w:rPr>
          <w:rFonts w:ascii="Times New Roman" w:eastAsia="Times New Roman" w:hAnsi="Times New Roman" w:cs="Times New Roman"/>
          <w:b/>
          <w:i/>
          <w:sz w:val="24"/>
          <w:szCs w:val="24"/>
        </w:rPr>
      </w:pPr>
      <w:r w:rsidRPr="00ED0D89">
        <w:rPr>
          <w:rFonts w:ascii="Times New Roman" w:eastAsia="Times New Roman" w:hAnsi="Times New Roman" w:cs="Times New Roman"/>
          <w:b/>
          <w:i/>
          <w:sz w:val="24"/>
          <w:szCs w:val="24"/>
        </w:rPr>
        <w:t xml:space="preserve">и внебюджетных средств на реализацию мероприятий </w:t>
      </w:r>
    </w:p>
    <w:p w:rsidR="00ED0D89" w:rsidRPr="00ED0D89" w:rsidRDefault="00ED0D89" w:rsidP="00ED0D89">
      <w:pPr>
        <w:spacing w:after="0" w:line="240" w:lineRule="auto"/>
        <w:ind w:left="-284"/>
        <w:jc w:val="center"/>
        <w:rPr>
          <w:rFonts w:ascii="Times New Roman" w:eastAsia="Times New Roman" w:hAnsi="Times New Roman" w:cs="Times New Roman"/>
          <w:b/>
          <w:i/>
          <w:sz w:val="24"/>
          <w:szCs w:val="24"/>
        </w:rPr>
      </w:pPr>
      <w:r w:rsidRPr="00ED0D89">
        <w:rPr>
          <w:rFonts w:ascii="Times New Roman" w:eastAsia="Times New Roman" w:hAnsi="Times New Roman" w:cs="Times New Roman"/>
          <w:b/>
          <w:i/>
          <w:sz w:val="24"/>
          <w:szCs w:val="24"/>
        </w:rPr>
        <w:t>му</w:t>
      </w:r>
      <w:r>
        <w:rPr>
          <w:rFonts w:ascii="Times New Roman" w:eastAsia="Times New Roman" w:hAnsi="Times New Roman" w:cs="Times New Roman"/>
          <w:b/>
          <w:i/>
          <w:sz w:val="24"/>
          <w:szCs w:val="24"/>
        </w:rPr>
        <w:t>ниципальной программы</w:t>
      </w:r>
    </w:p>
    <w:p w:rsidR="00ED0D89" w:rsidRPr="00ED0D89" w:rsidRDefault="00ED0D89" w:rsidP="00ED0D89">
      <w:pPr>
        <w:suppressAutoHyphens/>
        <w:spacing w:after="0" w:line="240" w:lineRule="auto"/>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       </w:t>
      </w:r>
      <w:r w:rsidRPr="00ED0D89">
        <w:rPr>
          <w:rFonts w:ascii="Times New Roman" w:eastAsia="Times New Roman" w:hAnsi="Times New Roman" w:cs="Times New Roman"/>
          <w:sz w:val="24"/>
          <w:szCs w:val="24"/>
        </w:rPr>
        <w:tab/>
        <w:t xml:space="preserve"> Финансирование муниципальной программы в 2017 году осуществлялось  за счет средств местного бюджета в объемах, предусмотренных муниципальной программой, утвержденной постановлением администрации Дубовского  сельского поселения от 28.12.2017 г. № 226 «О внесении изменений в постановление от 01.10.2013г. № 202 «Об утверждении муниципальной программы Дубовского сельского поселения  «Развитие культуры и туризма</w:t>
      </w:r>
      <w:r w:rsidRPr="00ED0D89">
        <w:rPr>
          <w:rFonts w:ascii="Times New Roman" w:eastAsia="Times New Roman" w:hAnsi="Times New Roman" w:cs="Times New Roman"/>
          <w:color w:val="000000"/>
          <w:kern w:val="2"/>
          <w:sz w:val="24"/>
          <w:szCs w:val="24"/>
        </w:rPr>
        <w:t>»</w:t>
      </w:r>
      <w:r w:rsidRPr="00ED0D89">
        <w:rPr>
          <w:rFonts w:ascii="Times New Roman" w:eastAsia="Times New Roman" w:hAnsi="Times New Roman" w:cs="Times New Roman"/>
          <w:sz w:val="24"/>
          <w:szCs w:val="24"/>
        </w:rPr>
        <w:t>.</w:t>
      </w:r>
    </w:p>
    <w:p w:rsidR="00ED0D89" w:rsidRPr="00ED0D89" w:rsidRDefault="00ED0D89" w:rsidP="00ED0D8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     </w:t>
      </w:r>
      <w:r w:rsidRPr="00ED0D89">
        <w:rPr>
          <w:rFonts w:ascii="Times New Roman" w:eastAsia="Times New Roman" w:hAnsi="Times New Roman" w:cs="Times New Roman"/>
          <w:sz w:val="24"/>
          <w:szCs w:val="24"/>
        </w:rPr>
        <w:tab/>
        <w:t xml:space="preserve">Общий объем финансирования муниципальной программы в 2017 году составил 942,2 тыс. рублей, при плановых назначениях  942,2  тыс. рублей. Информация о расходах на реализацию муниципальной программы представлена в приложении № 4 к  приложению постановления. </w:t>
      </w:r>
    </w:p>
    <w:p w:rsidR="00ED0D89" w:rsidRPr="00ED0D89" w:rsidRDefault="00ED0D89" w:rsidP="00ED0D89">
      <w:pPr>
        <w:spacing w:after="0" w:line="240" w:lineRule="auto"/>
        <w:ind w:left="-284"/>
        <w:jc w:val="center"/>
        <w:rPr>
          <w:rFonts w:ascii="Times New Roman" w:eastAsia="Times New Roman" w:hAnsi="Times New Roman" w:cs="Times New Roman"/>
          <w:sz w:val="24"/>
          <w:szCs w:val="24"/>
        </w:rPr>
      </w:pPr>
    </w:p>
    <w:p w:rsidR="00ED0D89" w:rsidRPr="00ED0D89" w:rsidRDefault="00ED0D89" w:rsidP="00ED0D89">
      <w:pPr>
        <w:spacing w:after="0" w:line="240" w:lineRule="auto"/>
        <w:jc w:val="center"/>
        <w:rPr>
          <w:rFonts w:ascii="Times New Roman" w:eastAsia="Times New Roman" w:hAnsi="Times New Roman" w:cs="Times New Roman"/>
          <w:b/>
          <w:i/>
          <w:sz w:val="24"/>
          <w:szCs w:val="24"/>
        </w:rPr>
      </w:pPr>
      <w:r w:rsidRPr="00ED0D89">
        <w:rPr>
          <w:rFonts w:ascii="Times New Roman" w:eastAsia="Times New Roman" w:hAnsi="Times New Roman" w:cs="Times New Roman"/>
          <w:b/>
          <w:i/>
          <w:sz w:val="24"/>
          <w:szCs w:val="24"/>
        </w:rPr>
        <w:t xml:space="preserve">4. Сведения о достижении значений показателей (индикаторов) </w:t>
      </w:r>
    </w:p>
    <w:p w:rsidR="00ED0D89" w:rsidRPr="00ED0D89" w:rsidRDefault="00ED0D89" w:rsidP="00ED0D89">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муниципальной программы</w:t>
      </w:r>
    </w:p>
    <w:p w:rsidR="00ED0D89" w:rsidRPr="00ED0D89" w:rsidRDefault="00ED0D89" w:rsidP="00ED0D89">
      <w:pPr>
        <w:spacing w:after="0" w:line="240" w:lineRule="auto"/>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lastRenderedPageBreak/>
        <w:t xml:space="preserve">       </w:t>
      </w:r>
      <w:r w:rsidRPr="00ED0D89">
        <w:rPr>
          <w:rFonts w:ascii="Times New Roman" w:eastAsia="Times New Roman" w:hAnsi="Times New Roman" w:cs="Times New Roman"/>
          <w:sz w:val="24"/>
          <w:szCs w:val="24"/>
        </w:rPr>
        <w:tab/>
        <w:t xml:space="preserve">Сведения о достижении значений показателей (индикаторов) муниципальной программы, подпрограммы муниципальной программы за год приведены в приложении № 2 к  отчету о выполнении плана реализации  муниципальной программы Дубовского сельского поселения </w:t>
      </w:r>
      <w:r w:rsidRPr="00ED0D89">
        <w:rPr>
          <w:rFonts w:ascii="Times New Roman" w:eastAsia="Times New Roman" w:hAnsi="Times New Roman" w:cs="Times New Roman"/>
          <w:bCs/>
          <w:sz w:val="24"/>
          <w:szCs w:val="24"/>
        </w:rPr>
        <w:t>«Развитие культуры и туризма »</w:t>
      </w:r>
      <w:r w:rsidRPr="00ED0D89">
        <w:rPr>
          <w:rFonts w:ascii="Times New Roman" w:eastAsia="Times New Roman" w:hAnsi="Times New Roman" w:cs="Times New Roman"/>
          <w:sz w:val="24"/>
          <w:szCs w:val="24"/>
        </w:rPr>
        <w:t xml:space="preserve"> за 2017 год.</w:t>
      </w:r>
    </w:p>
    <w:p w:rsidR="00ED0D89" w:rsidRPr="00ED0D89" w:rsidRDefault="00ED0D89" w:rsidP="00ED0D89">
      <w:pPr>
        <w:spacing w:after="0" w:line="240" w:lineRule="auto"/>
        <w:jc w:val="center"/>
        <w:rPr>
          <w:rFonts w:ascii="Times New Roman" w:eastAsia="Times New Roman" w:hAnsi="Times New Roman" w:cs="Times New Roman"/>
          <w:b/>
          <w:i/>
          <w:sz w:val="24"/>
          <w:szCs w:val="24"/>
        </w:rPr>
      </w:pPr>
    </w:p>
    <w:p w:rsidR="00ED0D89" w:rsidRPr="00ED0D89" w:rsidRDefault="00ED0D89" w:rsidP="00ED0D89">
      <w:pPr>
        <w:spacing w:after="0" w:line="240" w:lineRule="auto"/>
        <w:jc w:val="center"/>
        <w:rPr>
          <w:rFonts w:ascii="Times New Roman" w:eastAsia="Times New Roman" w:hAnsi="Times New Roman" w:cs="Times New Roman"/>
          <w:b/>
          <w:i/>
          <w:sz w:val="24"/>
          <w:szCs w:val="24"/>
        </w:rPr>
      </w:pPr>
      <w:r w:rsidRPr="00ED0D89">
        <w:rPr>
          <w:rFonts w:ascii="Times New Roman" w:eastAsia="Times New Roman" w:hAnsi="Times New Roman" w:cs="Times New Roman"/>
          <w:b/>
          <w:i/>
          <w:sz w:val="24"/>
          <w:szCs w:val="24"/>
        </w:rPr>
        <w:t>5. Результаты реализации мер государстве</w:t>
      </w:r>
      <w:r>
        <w:rPr>
          <w:rFonts w:ascii="Times New Roman" w:eastAsia="Times New Roman" w:hAnsi="Times New Roman" w:cs="Times New Roman"/>
          <w:b/>
          <w:i/>
          <w:sz w:val="24"/>
          <w:szCs w:val="24"/>
        </w:rPr>
        <w:t>нного и правового регулирования</w:t>
      </w:r>
    </w:p>
    <w:p w:rsidR="00ED0D89" w:rsidRPr="00ED0D89" w:rsidRDefault="00ED0D89" w:rsidP="00ED0D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ED0D89">
        <w:rPr>
          <w:rFonts w:ascii="Times New Roman" w:eastAsia="Times New Roman" w:hAnsi="Times New Roman" w:cs="Times New Roman"/>
          <w:kern w:val="2"/>
          <w:sz w:val="24"/>
          <w:szCs w:val="24"/>
        </w:rPr>
        <w:t>В рамках реализации программы осуществление мер государственного регулирования не предусматривается, принятие нормативных правовых актов для достижения целей реализации программы не требуется.</w:t>
      </w:r>
    </w:p>
    <w:p w:rsidR="00ED0D89" w:rsidRPr="00ED0D89" w:rsidRDefault="00ED0D89" w:rsidP="00ED0D89">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p>
    <w:p w:rsidR="00ED0D89" w:rsidRPr="00ED0D89" w:rsidRDefault="00ED0D89" w:rsidP="00ED0D89">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ED0D89">
        <w:rPr>
          <w:rFonts w:ascii="Times New Roman" w:eastAsia="Times New Roman" w:hAnsi="Times New Roman" w:cs="Times New Roman"/>
          <w:b/>
          <w:i/>
          <w:kern w:val="2"/>
          <w:sz w:val="24"/>
          <w:szCs w:val="24"/>
        </w:rPr>
        <w:t>6. Информация о в</w:t>
      </w:r>
      <w:r>
        <w:rPr>
          <w:rFonts w:ascii="Times New Roman" w:eastAsia="Times New Roman" w:hAnsi="Times New Roman" w:cs="Times New Roman"/>
          <w:b/>
          <w:i/>
          <w:kern w:val="2"/>
          <w:sz w:val="24"/>
          <w:szCs w:val="24"/>
        </w:rPr>
        <w:t>несенных изменениях в программу</w:t>
      </w:r>
    </w:p>
    <w:p w:rsidR="00ED0D89" w:rsidRPr="00ED0D89" w:rsidRDefault="00ED0D89" w:rsidP="00ED0D8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kern w:val="2"/>
          <w:sz w:val="24"/>
          <w:szCs w:val="24"/>
        </w:rPr>
        <w:t>В течение 2017 года в программу, утвержденную постановлением  Администрации Дубовского сельского поселения от  0.10.2013 № 202, было внесено 2 изменения. В связи с необходимостью  корректирования средств местного бюджета приняты  постановления Администрации Дубовского сельского поселения от 14.12.2017 №</w:t>
      </w:r>
      <w:hyperlink r:id="rId29" w:history="1">
        <w:r w:rsidRPr="00ED0D89">
          <w:rPr>
            <w:rFonts w:ascii="Times New Roman" w:eastAsia="Times New Roman" w:hAnsi="Times New Roman" w:cs="Times New Roman"/>
            <w:kern w:val="2"/>
            <w:sz w:val="24"/>
            <w:szCs w:val="24"/>
          </w:rPr>
          <w:t xml:space="preserve"> 207; от  28.12.2017 № 226 </w:t>
        </w:r>
      </w:hyperlink>
      <w:r w:rsidRPr="00ED0D89">
        <w:rPr>
          <w:rFonts w:ascii="Times New Roman" w:eastAsia="Times New Roman" w:hAnsi="Times New Roman" w:cs="Times New Roman"/>
          <w:kern w:val="2"/>
          <w:sz w:val="24"/>
          <w:szCs w:val="24"/>
        </w:rPr>
        <w:t>«О внесении изменений в постановление Администрации Дубовского сельского поселения о1.10.2013  №202».</w:t>
      </w:r>
    </w:p>
    <w:p w:rsidR="00ED0D89" w:rsidRPr="00ED0D89" w:rsidRDefault="00ED0D89" w:rsidP="00ED0D89">
      <w:pPr>
        <w:spacing w:after="0" w:line="240" w:lineRule="auto"/>
        <w:jc w:val="center"/>
        <w:rPr>
          <w:rFonts w:ascii="Times New Roman" w:eastAsia="Times New Roman" w:hAnsi="Times New Roman" w:cs="Times New Roman"/>
          <w:sz w:val="24"/>
          <w:szCs w:val="24"/>
        </w:rPr>
      </w:pPr>
    </w:p>
    <w:p w:rsidR="00ED0D89" w:rsidRPr="00ED0D89" w:rsidRDefault="00ED0D89" w:rsidP="00ED0D89">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ED0D89">
        <w:rPr>
          <w:rFonts w:ascii="Times New Roman" w:eastAsia="Times New Roman" w:hAnsi="Times New Roman" w:cs="Times New Roman"/>
          <w:b/>
          <w:i/>
          <w:kern w:val="2"/>
          <w:sz w:val="24"/>
          <w:szCs w:val="24"/>
        </w:rPr>
        <w:t>7. Результаты оценки эффективности реализации муниципальной программы в отчетном году, в том числе бюджетной эффективности</w:t>
      </w:r>
    </w:p>
    <w:p w:rsidR="00ED0D89" w:rsidRPr="00ED0D89" w:rsidRDefault="00ED0D89" w:rsidP="00ED0D8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D0D89">
        <w:rPr>
          <w:rFonts w:ascii="Times New Roman" w:eastAsia="Times New Roman" w:hAnsi="Times New Roman" w:cs="Times New Roman"/>
          <w:sz w:val="24"/>
          <w:szCs w:val="24"/>
        </w:rPr>
        <w:t xml:space="preserve">          </w:t>
      </w:r>
      <w:r w:rsidRPr="00ED0D89">
        <w:rPr>
          <w:rFonts w:ascii="Times New Roman" w:eastAsia="Calibri" w:hAnsi="Times New Roman" w:cs="Times New Roman"/>
          <w:sz w:val="24"/>
          <w:szCs w:val="24"/>
          <w:lang w:eastAsia="en-US"/>
        </w:rPr>
        <w:t xml:space="preserve">Эффективность </w:t>
      </w:r>
      <w:r w:rsidRPr="00ED0D89">
        <w:rPr>
          <w:rFonts w:ascii="Times New Roman" w:eastAsia="Times New Roman" w:hAnsi="Times New Roman" w:cs="Times New Roman"/>
          <w:sz w:val="24"/>
          <w:szCs w:val="24"/>
        </w:rPr>
        <w:t>муниципальной</w:t>
      </w:r>
      <w:r w:rsidRPr="00ED0D89">
        <w:rPr>
          <w:rFonts w:ascii="Times New Roman" w:eastAsia="Calibri" w:hAnsi="Times New Roman" w:cs="Times New Roman"/>
          <w:sz w:val="24"/>
          <w:szCs w:val="24"/>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ED0D89">
        <w:rPr>
          <w:rFonts w:ascii="Times New Roman" w:eastAsia="Times New Roman" w:hAnsi="Times New Roman" w:cs="Times New Roman"/>
          <w:sz w:val="24"/>
          <w:szCs w:val="24"/>
        </w:rPr>
        <w:t>муниципальной</w:t>
      </w:r>
      <w:r w:rsidRPr="00ED0D89">
        <w:rPr>
          <w:rFonts w:ascii="Times New Roman" w:eastAsia="Calibri" w:hAnsi="Times New Roman" w:cs="Times New Roman"/>
          <w:sz w:val="24"/>
          <w:szCs w:val="24"/>
          <w:lang w:eastAsia="en-US"/>
        </w:rPr>
        <w:t xml:space="preserve"> программы.</w:t>
      </w:r>
    </w:p>
    <w:p w:rsidR="00ED0D89" w:rsidRPr="00ED0D89" w:rsidRDefault="00ED0D89" w:rsidP="00ED0D8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D0D89">
        <w:rPr>
          <w:rFonts w:ascii="Times New Roman" w:eastAsia="Times New Roman" w:hAnsi="Times New Roman" w:cs="Times New Roman"/>
          <w:kern w:val="2"/>
          <w:sz w:val="24"/>
          <w:szCs w:val="24"/>
          <w:lang w:eastAsia="en-US"/>
        </w:rPr>
        <w:t xml:space="preserve">1.Степень достижения целевых показателей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подпрограмм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осуществляется по нижеприведенным формулам.</w:t>
      </w:r>
    </w:p>
    <w:p w:rsidR="00ED0D89" w:rsidRPr="00ED0D89" w:rsidRDefault="00ED0D89" w:rsidP="00ED0D89">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eastAsia="en-US"/>
        </w:rPr>
        <w:t>1.1. В отношении показателя, большее значение которого отражает большую эффективность, – по формуле:</w:t>
      </w:r>
    </w:p>
    <w:p w:rsidR="00ED0D89" w:rsidRPr="00ED0D89" w:rsidRDefault="00ED0D89" w:rsidP="00ED0D89">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ED0D89">
        <w:rPr>
          <w:rFonts w:ascii="Times New Roman" w:eastAsia="Times New Roman" w:hAnsi="Times New Roman" w:cs="Times New Roman"/>
          <w:kern w:val="2"/>
          <w:sz w:val="24"/>
          <w:szCs w:val="24"/>
          <w:lang w:eastAsia="en-US"/>
        </w:rPr>
        <w:t>Э</w:t>
      </w:r>
      <w:r w:rsidRPr="00ED0D89">
        <w:rPr>
          <w:rFonts w:ascii="Times New Roman" w:eastAsia="Times New Roman" w:hAnsi="Times New Roman" w:cs="Times New Roman"/>
          <w:kern w:val="2"/>
          <w:sz w:val="24"/>
          <w:szCs w:val="24"/>
          <w:vertAlign w:val="subscript"/>
          <w:lang w:eastAsia="en-US"/>
        </w:rPr>
        <w:t>п</w:t>
      </w:r>
      <w:proofErr w:type="spellEnd"/>
      <w:r w:rsidRPr="00ED0D89">
        <w:rPr>
          <w:rFonts w:ascii="Times New Roman" w:eastAsia="Times New Roman" w:hAnsi="Times New Roman" w:cs="Times New Roman"/>
          <w:kern w:val="2"/>
          <w:sz w:val="24"/>
          <w:szCs w:val="24"/>
          <w:lang w:eastAsia="en-US"/>
        </w:rPr>
        <w:t xml:space="preserve"> = </w:t>
      </w:r>
      <w:proofErr w:type="spellStart"/>
      <w:r w:rsidRPr="00ED0D89">
        <w:rPr>
          <w:rFonts w:ascii="Times New Roman" w:eastAsia="Times New Roman" w:hAnsi="Times New Roman" w:cs="Times New Roman"/>
          <w:kern w:val="2"/>
          <w:sz w:val="24"/>
          <w:szCs w:val="24"/>
          <w:lang w:eastAsia="en-US"/>
        </w:rPr>
        <w:t>ИД</w:t>
      </w:r>
      <w:r w:rsidRPr="00ED0D89">
        <w:rPr>
          <w:rFonts w:ascii="Times New Roman" w:eastAsia="Times New Roman" w:hAnsi="Times New Roman" w:cs="Times New Roman"/>
          <w:kern w:val="2"/>
          <w:sz w:val="24"/>
          <w:szCs w:val="24"/>
          <w:vertAlign w:val="subscript"/>
          <w:lang w:eastAsia="en-US"/>
        </w:rPr>
        <w:t>п</w:t>
      </w:r>
      <w:proofErr w:type="spellEnd"/>
      <w:r w:rsidRPr="00ED0D89">
        <w:rPr>
          <w:rFonts w:ascii="Times New Roman" w:eastAsia="Times New Roman" w:hAnsi="Times New Roman" w:cs="Times New Roman"/>
          <w:kern w:val="2"/>
          <w:sz w:val="24"/>
          <w:szCs w:val="24"/>
          <w:lang w:eastAsia="en-US"/>
        </w:rPr>
        <w:t xml:space="preserve"> / </w:t>
      </w:r>
      <w:proofErr w:type="spellStart"/>
      <w:r w:rsidRPr="00ED0D89">
        <w:rPr>
          <w:rFonts w:ascii="Times New Roman" w:eastAsia="Times New Roman" w:hAnsi="Times New Roman" w:cs="Times New Roman"/>
          <w:kern w:val="2"/>
          <w:sz w:val="24"/>
          <w:szCs w:val="24"/>
          <w:lang w:eastAsia="en-US"/>
        </w:rPr>
        <w:t>ИЦ</w:t>
      </w:r>
      <w:r w:rsidRPr="00ED0D89">
        <w:rPr>
          <w:rFonts w:ascii="Times New Roman" w:eastAsia="Times New Roman" w:hAnsi="Times New Roman" w:cs="Times New Roman"/>
          <w:kern w:val="2"/>
          <w:sz w:val="24"/>
          <w:szCs w:val="24"/>
          <w:vertAlign w:val="subscript"/>
          <w:lang w:eastAsia="en-US"/>
        </w:rPr>
        <w:t>п</w:t>
      </w:r>
      <w:proofErr w:type="spellEnd"/>
      <w:r w:rsidRPr="00ED0D89">
        <w:rPr>
          <w:rFonts w:ascii="Times New Roman" w:eastAsia="Times New Roman" w:hAnsi="Times New Roman" w:cs="Times New Roman"/>
          <w:kern w:val="2"/>
          <w:sz w:val="24"/>
          <w:szCs w:val="24"/>
          <w:lang w:eastAsia="en-US"/>
        </w:rPr>
        <w:t>,</w:t>
      </w:r>
    </w:p>
    <w:p w:rsidR="00ED0D89" w:rsidRPr="00ED0D89" w:rsidRDefault="00ED0D89" w:rsidP="00ED0D89">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eastAsia="en-US"/>
        </w:rPr>
        <w:t xml:space="preserve">где: </w:t>
      </w:r>
    </w:p>
    <w:p w:rsidR="00ED0D89" w:rsidRPr="00ED0D89" w:rsidRDefault="00ED0D89" w:rsidP="00ED0D89">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ED0D89">
        <w:rPr>
          <w:rFonts w:ascii="Times New Roman" w:eastAsia="Times New Roman" w:hAnsi="Times New Roman" w:cs="Times New Roman"/>
          <w:kern w:val="2"/>
          <w:sz w:val="24"/>
          <w:szCs w:val="24"/>
          <w:lang w:eastAsia="en-US"/>
        </w:rPr>
        <w:t>Э</w:t>
      </w:r>
      <w:r w:rsidRPr="00ED0D89">
        <w:rPr>
          <w:rFonts w:ascii="Times New Roman" w:eastAsia="Times New Roman" w:hAnsi="Times New Roman" w:cs="Times New Roman"/>
          <w:kern w:val="2"/>
          <w:sz w:val="24"/>
          <w:szCs w:val="24"/>
          <w:vertAlign w:val="subscript"/>
          <w:lang w:eastAsia="en-US"/>
        </w:rPr>
        <w:t>п</w:t>
      </w:r>
      <w:proofErr w:type="spellEnd"/>
      <w:r w:rsidRPr="00ED0D89">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подпрограмм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w:t>
      </w:r>
    </w:p>
    <w:p w:rsidR="00ED0D89" w:rsidRPr="00ED0D89" w:rsidRDefault="00ED0D89" w:rsidP="00ED0D89">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ED0D89">
        <w:rPr>
          <w:rFonts w:ascii="Times New Roman" w:eastAsia="Times New Roman" w:hAnsi="Times New Roman" w:cs="Times New Roman"/>
          <w:kern w:val="2"/>
          <w:sz w:val="24"/>
          <w:szCs w:val="24"/>
          <w:lang w:eastAsia="en-US"/>
        </w:rPr>
        <w:t>ИД</w:t>
      </w:r>
      <w:r w:rsidRPr="00ED0D89">
        <w:rPr>
          <w:rFonts w:ascii="Times New Roman" w:eastAsia="Times New Roman" w:hAnsi="Times New Roman" w:cs="Times New Roman"/>
          <w:kern w:val="2"/>
          <w:sz w:val="24"/>
          <w:szCs w:val="24"/>
          <w:vertAlign w:val="subscript"/>
          <w:lang w:eastAsia="en-US"/>
        </w:rPr>
        <w:t>п</w:t>
      </w:r>
      <w:proofErr w:type="spellEnd"/>
      <w:r w:rsidRPr="00ED0D89">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подпрограмм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w:t>
      </w:r>
    </w:p>
    <w:p w:rsidR="00ED0D89" w:rsidRPr="00ED0D89" w:rsidRDefault="00ED0D89" w:rsidP="00ED0D89">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ED0D89">
        <w:rPr>
          <w:rFonts w:ascii="Times New Roman" w:eastAsia="Times New Roman" w:hAnsi="Times New Roman" w:cs="Times New Roman"/>
          <w:kern w:val="2"/>
          <w:sz w:val="24"/>
          <w:szCs w:val="24"/>
          <w:lang w:eastAsia="en-US"/>
        </w:rPr>
        <w:t>ИЦ</w:t>
      </w:r>
      <w:r w:rsidRPr="00ED0D89">
        <w:rPr>
          <w:rFonts w:ascii="Times New Roman" w:eastAsia="Times New Roman" w:hAnsi="Times New Roman" w:cs="Times New Roman"/>
          <w:kern w:val="2"/>
          <w:sz w:val="24"/>
          <w:szCs w:val="24"/>
          <w:vertAlign w:val="subscript"/>
          <w:lang w:eastAsia="en-US"/>
        </w:rPr>
        <w:t>п</w:t>
      </w:r>
      <w:proofErr w:type="spellEnd"/>
      <w:r w:rsidRPr="00ED0D89">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программой.</w:t>
      </w:r>
    </w:p>
    <w:p w:rsidR="00ED0D89" w:rsidRPr="00ED0D89" w:rsidRDefault="00ED0D89" w:rsidP="00ED0D89">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ED0D89">
        <w:rPr>
          <w:rFonts w:ascii="Times New Roman" w:eastAsia="Calibri" w:hAnsi="Times New Roman" w:cs="Times New Roman"/>
          <w:sz w:val="24"/>
          <w:szCs w:val="24"/>
          <w:lang w:eastAsia="en-US"/>
        </w:rPr>
        <w:tab/>
      </w:r>
      <w:r w:rsidRPr="00ED0D89">
        <w:rPr>
          <w:rFonts w:ascii="Times New Roman" w:eastAsia="Times New Roman" w:hAnsi="Times New Roman" w:cs="Times New Roman"/>
          <w:kern w:val="2"/>
          <w:sz w:val="24"/>
          <w:szCs w:val="24"/>
          <w:lang w:eastAsia="en-US"/>
        </w:rPr>
        <w:t xml:space="preserve">Если эффективность целевого показателя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w:t>
      </w:r>
      <w:r w:rsidRPr="00ED0D89">
        <w:rPr>
          <w:rFonts w:ascii="Times New Roman" w:eastAsia="Times New Roman" w:hAnsi="Times New Roman" w:cs="Times New Roman"/>
          <w:spacing w:val="-4"/>
          <w:kern w:val="2"/>
          <w:sz w:val="24"/>
          <w:szCs w:val="24"/>
          <w:lang w:eastAsia="en-US"/>
        </w:rPr>
        <w:t xml:space="preserve">подпрограммы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ED0D89">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единицу. Если эффективность целевого показателя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подпрограммы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составляет менее 0,95, </w:t>
      </w:r>
      <w:r w:rsidRPr="00ED0D89">
        <w:rPr>
          <w:rFonts w:ascii="Times New Roman" w:eastAsia="Times New Roman" w:hAnsi="Times New Roman" w:cs="Times New Roman"/>
          <w:spacing w:val="-4"/>
          <w:kern w:val="2"/>
          <w:sz w:val="24"/>
          <w:szCs w:val="24"/>
          <w:lang w:eastAsia="en-US"/>
        </w:rPr>
        <w:t>то при расчете суммарной эффективности эффективность по данному показателю</w:t>
      </w:r>
      <w:r w:rsidRPr="00ED0D89">
        <w:rPr>
          <w:rFonts w:ascii="Times New Roman" w:eastAsia="Times New Roman" w:hAnsi="Times New Roman" w:cs="Times New Roman"/>
          <w:kern w:val="2"/>
          <w:sz w:val="24"/>
          <w:szCs w:val="24"/>
          <w:lang w:eastAsia="en-US"/>
        </w:rPr>
        <w:t xml:space="preserve"> принимается за ноль.</w:t>
      </w:r>
    </w:p>
    <w:p w:rsidR="00ED0D89" w:rsidRPr="00ED0D89" w:rsidRDefault="00ED0D89" w:rsidP="00ED0D89">
      <w:pPr>
        <w:widowControl w:val="0"/>
        <w:shd w:val="clear" w:color="auto" w:fill="FFFFFF"/>
        <w:tabs>
          <w:tab w:val="left" w:pos="2147"/>
        </w:tabs>
        <w:autoSpaceDE w:val="0"/>
        <w:autoSpaceDN w:val="0"/>
        <w:adjustRightInd w:val="0"/>
        <w:spacing w:after="0" w:line="240" w:lineRule="auto"/>
        <w:ind w:firstLine="709"/>
        <w:jc w:val="both"/>
        <w:rPr>
          <w:rFonts w:ascii="Times New Roman" w:eastAsia="Calibri" w:hAnsi="Times New Roman" w:cs="Times New Roman"/>
          <w:sz w:val="24"/>
          <w:szCs w:val="24"/>
          <w:u w:val="single"/>
          <w:lang w:eastAsia="en-US"/>
        </w:rPr>
      </w:pPr>
    </w:p>
    <w:p w:rsidR="00ED0D89" w:rsidRPr="00ED0D89" w:rsidRDefault="00ED0D89" w:rsidP="00ED0D89">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D0D89">
        <w:rPr>
          <w:rFonts w:ascii="Times New Roman" w:eastAsia="Times New Roman" w:hAnsi="Times New Roman" w:cs="Times New Roman"/>
          <w:kern w:val="2"/>
          <w:sz w:val="24"/>
          <w:szCs w:val="24"/>
          <w:lang w:eastAsia="en-US"/>
        </w:rPr>
        <w:t xml:space="preserve">                        </w:t>
      </w:r>
      <w:proofErr w:type="spellStart"/>
      <w:r w:rsidRPr="00ED0D89">
        <w:rPr>
          <w:rFonts w:ascii="Times New Roman" w:eastAsia="Times New Roman" w:hAnsi="Times New Roman" w:cs="Times New Roman"/>
          <w:kern w:val="2"/>
          <w:sz w:val="24"/>
          <w:szCs w:val="24"/>
          <w:lang w:eastAsia="en-US"/>
        </w:rPr>
        <w:t>Э</w:t>
      </w:r>
      <w:r w:rsidRPr="00ED0D89">
        <w:rPr>
          <w:rFonts w:ascii="Times New Roman" w:eastAsia="Times New Roman" w:hAnsi="Times New Roman" w:cs="Times New Roman"/>
          <w:kern w:val="2"/>
          <w:sz w:val="24"/>
          <w:szCs w:val="24"/>
          <w:vertAlign w:val="subscript"/>
          <w:lang w:eastAsia="en-US"/>
        </w:rPr>
        <w:t>п</w:t>
      </w:r>
      <w:proofErr w:type="spellEnd"/>
      <w:r w:rsidRPr="00ED0D89">
        <w:rPr>
          <w:rFonts w:ascii="Times New Roman" w:eastAsia="Times New Roman" w:hAnsi="Times New Roman" w:cs="Times New Roman"/>
          <w:kern w:val="2"/>
          <w:sz w:val="24"/>
          <w:szCs w:val="24"/>
          <w:vertAlign w:val="subscript"/>
          <w:lang w:eastAsia="en-US"/>
        </w:rPr>
        <w:t xml:space="preserve">=  </w:t>
      </w:r>
      <w:r w:rsidRPr="00ED0D89">
        <w:rPr>
          <w:rFonts w:ascii="Times New Roman" w:eastAsia="Times New Roman" w:hAnsi="Times New Roman" w:cs="Times New Roman"/>
          <w:kern w:val="2"/>
          <w:sz w:val="24"/>
          <w:szCs w:val="24"/>
          <w:u w:val="single"/>
          <w:vertAlign w:val="subscript"/>
          <w:lang w:eastAsia="en-US"/>
        </w:rPr>
        <w:t>3931</w:t>
      </w:r>
      <w:r w:rsidRPr="00ED0D89">
        <w:rPr>
          <w:rFonts w:ascii="Times New Roman" w:eastAsia="Times New Roman" w:hAnsi="Times New Roman" w:cs="Times New Roman"/>
          <w:kern w:val="2"/>
          <w:sz w:val="24"/>
          <w:szCs w:val="24"/>
          <w:u w:val="single"/>
          <w:vertAlign w:val="subscript"/>
          <w:lang w:eastAsia="en-US"/>
        </w:rPr>
        <w:tab/>
      </w:r>
      <w:r w:rsidRPr="00ED0D89">
        <w:rPr>
          <w:rFonts w:ascii="Times New Roman" w:eastAsia="Times New Roman" w:hAnsi="Times New Roman" w:cs="Times New Roman"/>
          <w:kern w:val="2"/>
          <w:sz w:val="24"/>
          <w:szCs w:val="24"/>
          <w:vertAlign w:val="subscript"/>
          <w:lang w:eastAsia="en-US"/>
        </w:rPr>
        <w:t>= 1,206</w:t>
      </w:r>
    </w:p>
    <w:p w:rsidR="00ED0D89" w:rsidRPr="00ED0D89" w:rsidRDefault="00ED0D89" w:rsidP="00ED0D89">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t xml:space="preserve">               3258</w:t>
      </w:r>
    </w:p>
    <w:p w:rsidR="00ED0D89" w:rsidRPr="00ED0D89" w:rsidRDefault="00ED0D89" w:rsidP="00ED0D89">
      <w:pPr>
        <w:shd w:val="clear" w:color="auto" w:fill="FFFFFF"/>
        <w:autoSpaceDE w:val="0"/>
        <w:autoSpaceDN w:val="0"/>
        <w:adjustRightInd w:val="0"/>
        <w:spacing w:after="0" w:line="235"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eastAsia="en-US"/>
        </w:rPr>
        <w:t>1.2. В отношении показателя, меньшее значение которого отражает большую эффективность, – по формуле:</w:t>
      </w:r>
    </w:p>
    <w:p w:rsidR="00ED0D89" w:rsidRPr="00ED0D89" w:rsidRDefault="00ED0D89" w:rsidP="00ED0D89">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ED0D89">
        <w:rPr>
          <w:rFonts w:ascii="Times New Roman" w:eastAsia="Times New Roman" w:hAnsi="Times New Roman" w:cs="Times New Roman"/>
          <w:kern w:val="2"/>
          <w:sz w:val="24"/>
          <w:szCs w:val="24"/>
          <w:lang w:eastAsia="en-US"/>
        </w:rPr>
        <w:t>Э</w:t>
      </w:r>
      <w:r w:rsidRPr="00ED0D89">
        <w:rPr>
          <w:rFonts w:ascii="Times New Roman" w:eastAsia="Times New Roman" w:hAnsi="Times New Roman" w:cs="Times New Roman"/>
          <w:kern w:val="2"/>
          <w:sz w:val="24"/>
          <w:szCs w:val="24"/>
          <w:vertAlign w:val="subscript"/>
          <w:lang w:eastAsia="en-US"/>
        </w:rPr>
        <w:t>п</w:t>
      </w:r>
      <w:proofErr w:type="spellEnd"/>
      <w:r w:rsidRPr="00ED0D89">
        <w:rPr>
          <w:rFonts w:ascii="Times New Roman" w:eastAsia="Times New Roman" w:hAnsi="Times New Roman" w:cs="Times New Roman"/>
          <w:kern w:val="2"/>
          <w:sz w:val="24"/>
          <w:szCs w:val="24"/>
          <w:lang w:eastAsia="en-US"/>
        </w:rPr>
        <w:t xml:space="preserve"> = </w:t>
      </w:r>
      <w:proofErr w:type="spellStart"/>
      <w:r w:rsidRPr="00ED0D89">
        <w:rPr>
          <w:rFonts w:ascii="Times New Roman" w:eastAsia="Times New Roman" w:hAnsi="Times New Roman" w:cs="Times New Roman"/>
          <w:kern w:val="2"/>
          <w:sz w:val="24"/>
          <w:szCs w:val="24"/>
          <w:lang w:eastAsia="en-US"/>
        </w:rPr>
        <w:t>ИЦ</w:t>
      </w:r>
      <w:r w:rsidRPr="00ED0D89">
        <w:rPr>
          <w:rFonts w:ascii="Times New Roman" w:eastAsia="Times New Roman" w:hAnsi="Times New Roman" w:cs="Times New Roman"/>
          <w:kern w:val="2"/>
          <w:sz w:val="24"/>
          <w:szCs w:val="24"/>
          <w:vertAlign w:val="subscript"/>
          <w:lang w:eastAsia="en-US"/>
        </w:rPr>
        <w:t>п</w:t>
      </w:r>
      <w:proofErr w:type="spellEnd"/>
      <w:r w:rsidRPr="00ED0D89">
        <w:rPr>
          <w:rFonts w:ascii="Times New Roman" w:eastAsia="Times New Roman" w:hAnsi="Times New Roman" w:cs="Times New Roman"/>
          <w:kern w:val="2"/>
          <w:sz w:val="24"/>
          <w:szCs w:val="24"/>
          <w:lang w:eastAsia="en-US"/>
        </w:rPr>
        <w:t xml:space="preserve"> / </w:t>
      </w:r>
      <w:proofErr w:type="spellStart"/>
      <w:r w:rsidRPr="00ED0D89">
        <w:rPr>
          <w:rFonts w:ascii="Times New Roman" w:eastAsia="Times New Roman" w:hAnsi="Times New Roman" w:cs="Times New Roman"/>
          <w:kern w:val="2"/>
          <w:sz w:val="24"/>
          <w:szCs w:val="24"/>
          <w:lang w:eastAsia="en-US"/>
        </w:rPr>
        <w:t>ИД</w:t>
      </w:r>
      <w:r w:rsidRPr="00ED0D89">
        <w:rPr>
          <w:rFonts w:ascii="Times New Roman" w:eastAsia="Times New Roman" w:hAnsi="Times New Roman" w:cs="Times New Roman"/>
          <w:kern w:val="2"/>
          <w:sz w:val="24"/>
          <w:szCs w:val="24"/>
          <w:vertAlign w:val="subscript"/>
          <w:lang w:eastAsia="en-US"/>
        </w:rPr>
        <w:t>п</w:t>
      </w:r>
      <w:proofErr w:type="spellEnd"/>
      <w:r w:rsidRPr="00ED0D89">
        <w:rPr>
          <w:rFonts w:ascii="Times New Roman" w:eastAsia="Times New Roman" w:hAnsi="Times New Roman" w:cs="Times New Roman"/>
          <w:kern w:val="2"/>
          <w:sz w:val="24"/>
          <w:szCs w:val="24"/>
          <w:lang w:eastAsia="en-US"/>
        </w:rPr>
        <w:t>,</w:t>
      </w:r>
    </w:p>
    <w:p w:rsidR="00ED0D89" w:rsidRPr="00ED0D89" w:rsidRDefault="00ED0D89" w:rsidP="00ED0D89">
      <w:pPr>
        <w:shd w:val="clear" w:color="auto" w:fill="FFFFFF"/>
        <w:spacing w:after="0" w:line="235" w:lineRule="auto"/>
        <w:ind w:firstLine="709"/>
        <w:jc w:val="center"/>
        <w:rPr>
          <w:rFonts w:ascii="Times New Roman" w:eastAsia="Times New Roman" w:hAnsi="Times New Roman" w:cs="Times New Roman"/>
          <w:kern w:val="2"/>
          <w:sz w:val="24"/>
          <w:szCs w:val="24"/>
          <w:vertAlign w:val="subscript"/>
          <w:lang w:eastAsia="en-US"/>
        </w:rPr>
      </w:pPr>
    </w:p>
    <w:p w:rsidR="00ED0D89" w:rsidRPr="00ED0D89" w:rsidRDefault="00ED0D89" w:rsidP="00ED0D89">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eastAsia="en-US"/>
        </w:rPr>
        <w:t xml:space="preserve">где: </w:t>
      </w:r>
    </w:p>
    <w:p w:rsidR="00ED0D89" w:rsidRPr="00ED0D89" w:rsidRDefault="00ED0D89" w:rsidP="00ED0D89">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ED0D89">
        <w:rPr>
          <w:rFonts w:ascii="Times New Roman" w:eastAsia="Times New Roman" w:hAnsi="Times New Roman" w:cs="Times New Roman"/>
          <w:kern w:val="2"/>
          <w:sz w:val="24"/>
          <w:szCs w:val="24"/>
          <w:lang w:eastAsia="en-US"/>
        </w:rPr>
        <w:t>Э</w:t>
      </w:r>
      <w:r w:rsidRPr="00ED0D89">
        <w:rPr>
          <w:rFonts w:ascii="Times New Roman" w:eastAsia="Times New Roman" w:hAnsi="Times New Roman" w:cs="Times New Roman"/>
          <w:kern w:val="2"/>
          <w:sz w:val="24"/>
          <w:szCs w:val="24"/>
          <w:vertAlign w:val="subscript"/>
          <w:lang w:eastAsia="en-US"/>
        </w:rPr>
        <w:t>п</w:t>
      </w:r>
      <w:proofErr w:type="spellEnd"/>
      <w:r w:rsidRPr="00ED0D89">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w:t>
      </w:r>
    </w:p>
    <w:p w:rsidR="00ED0D89" w:rsidRPr="00ED0D89" w:rsidRDefault="00ED0D89" w:rsidP="00ED0D89">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ED0D89">
        <w:rPr>
          <w:rFonts w:ascii="Times New Roman" w:eastAsia="Times New Roman" w:hAnsi="Times New Roman" w:cs="Times New Roman"/>
          <w:kern w:val="2"/>
          <w:sz w:val="24"/>
          <w:szCs w:val="24"/>
          <w:lang w:eastAsia="en-US"/>
        </w:rPr>
        <w:t>ИЦ</w:t>
      </w:r>
      <w:r w:rsidRPr="00ED0D89">
        <w:rPr>
          <w:rFonts w:ascii="Times New Roman" w:eastAsia="Times New Roman" w:hAnsi="Times New Roman" w:cs="Times New Roman"/>
          <w:kern w:val="2"/>
          <w:sz w:val="24"/>
          <w:szCs w:val="24"/>
          <w:vertAlign w:val="subscript"/>
          <w:lang w:eastAsia="en-US"/>
        </w:rPr>
        <w:t>п</w:t>
      </w:r>
      <w:proofErr w:type="spellEnd"/>
      <w:r w:rsidRPr="00ED0D89">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программой;</w:t>
      </w:r>
    </w:p>
    <w:p w:rsidR="00ED0D89" w:rsidRPr="00ED0D89" w:rsidRDefault="00ED0D89" w:rsidP="00ED0D89">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ED0D89">
        <w:rPr>
          <w:rFonts w:ascii="Times New Roman" w:eastAsia="Times New Roman" w:hAnsi="Times New Roman" w:cs="Times New Roman"/>
          <w:kern w:val="2"/>
          <w:sz w:val="24"/>
          <w:szCs w:val="24"/>
          <w:lang w:eastAsia="en-US"/>
        </w:rPr>
        <w:t>ИД</w:t>
      </w:r>
      <w:r w:rsidRPr="00ED0D89">
        <w:rPr>
          <w:rFonts w:ascii="Times New Roman" w:eastAsia="Times New Roman" w:hAnsi="Times New Roman" w:cs="Times New Roman"/>
          <w:kern w:val="2"/>
          <w:sz w:val="24"/>
          <w:szCs w:val="24"/>
          <w:vertAlign w:val="subscript"/>
          <w:lang w:eastAsia="en-US"/>
        </w:rPr>
        <w:t>п</w:t>
      </w:r>
      <w:proofErr w:type="spellEnd"/>
      <w:r w:rsidRPr="00ED0D89">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w:t>
      </w:r>
    </w:p>
    <w:p w:rsidR="00ED0D89" w:rsidRPr="00ED0D89" w:rsidRDefault="00ED0D89" w:rsidP="00ED0D89">
      <w:pPr>
        <w:tabs>
          <w:tab w:val="left" w:pos="-993"/>
        </w:tabs>
        <w:spacing w:after="0" w:line="233" w:lineRule="auto"/>
        <w:rPr>
          <w:rFonts w:ascii="Times New Roman" w:eastAsia="Times New Roman" w:hAnsi="Times New Roman" w:cs="Times New Roman"/>
          <w:color w:val="000000"/>
          <w:sz w:val="24"/>
          <w:szCs w:val="24"/>
        </w:rPr>
        <w:sectPr w:rsidR="00ED0D89" w:rsidRPr="00ED0D89" w:rsidSect="00ED0D89">
          <w:pgSz w:w="11907" w:h="16840"/>
          <w:pgMar w:top="426" w:right="1304" w:bottom="709" w:left="1418" w:header="720" w:footer="720" w:gutter="0"/>
          <w:cols w:space="720"/>
        </w:sectPr>
      </w:pPr>
    </w:p>
    <w:p w:rsidR="00ED0D89" w:rsidRPr="00ED0D89" w:rsidRDefault="00ED0D89" w:rsidP="00ED0D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4F0A4A" w:rsidRPr="00ED0D89" w:rsidRDefault="004F0A4A" w:rsidP="00ED0D89">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eastAsia="en-US"/>
        </w:rPr>
        <w:t xml:space="preserve">Если эффективность целевого показателя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w:t>
      </w:r>
      <w:r w:rsidRPr="00ED0D89">
        <w:rPr>
          <w:rFonts w:ascii="Times New Roman" w:eastAsia="Times New Roman" w:hAnsi="Times New Roman" w:cs="Times New Roman"/>
          <w:spacing w:val="-4"/>
          <w:kern w:val="2"/>
          <w:sz w:val="24"/>
          <w:szCs w:val="24"/>
          <w:lang w:eastAsia="en-US"/>
        </w:rPr>
        <w:t xml:space="preserve">подпрограммы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ED0D89">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единицу. Если эффективность целевого показателя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подпрограммы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составляет менее 0,95, </w:t>
      </w:r>
      <w:r w:rsidRPr="00ED0D89">
        <w:rPr>
          <w:rFonts w:ascii="Times New Roman" w:eastAsia="Times New Roman" w:hAnsi="Times New Roman" w:cs="Times New Roman"/>
          <w:spacing w:val="-4"/>
          <w:kern w:val="2"/>
          <w:sz w:val="24"/>
          <w:szCs w:val="24"/>
          <w:lang w:eastAsia="en-US"/>
        </w:rPr>
        <w:t>то при расчете суммарной эффективности эффективность по данному показателю</w:t>
      </w:r>
      <w:r w:rsidR="00ED0D89">
        <w:rPr>
          <w:rFonts w:ascii="Times New Roman" w:eastAsia="Times New Roman" w:hAnsi="Times New Roman" w:cs="Times New Roman"/>
          <w:kern w:val="2"/>
          <w:sz w:val="24"/>
          <w:szCs w:val="24"/>
          <w:lang w:eastAsia="en-US"/>
        </w:rPr>
        <w:t xml:space="preserve"> принимается за ноль.</w:t>
      </w:r>
    </w:p>
    <w:p w:rsidR="004F0A4A" w:rsidRPr="00ED0D89" w:rsidRDefault="004F0A4A" w:rsidP="004F0A4A">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D0D89">
        <w:rPr>
          <w:rFonts w:ascii="Times New Roman" w:eastAsia="Times New Roman" w:hAnsi="Times New Roman" w:cs="Times New Roman"/>
          <w:b/>
          <w:i/>
          <w:kern w:val="2"/>
          <w:sz w:val="24"/>
          <w:szCs w:val="24"/>
        </w:rPr>
        <w:tab/>
      </w:r>
      <w:r w:rsidRPr="00ED0D89">
        <w:rPr>
          <w:rFonts w:ascii="Times New Roman" w:eastAsia="Times New Roman" w:hAnsi="Times New Roman" w:cs="Times New Roman"/>
          <w:kern w:val="2"/>
          <w:sz w:val="24"/>
          <w:szCs w:val="24"/>
          <w:lang w:eastAsia="en-US"/>
        </w:rPr>
        <w:t xml:space="preserve">         </w:t>
      </w:r>
      <w:proofErr w:type="spellStart"/>
      <w:r w:rsidRPr="00ED0D89">
        <w:rPr>
          <w:rFonts w:ascii="Times New Roman" w:eastAsia="Times New Roman" w:hAnsi="Times New Roman" w:cs="Times New Roman"/>
          <w:kern w:val="2"/>
          <w:sz w:val="24"/>
          <w:szCs w:val="24"/>
          <w:lang w:eastAsia="en-US"/>
        </w:rPr>
        <w:t>Э</w:t>
      </w:r>
      <w:r w:rsidRPr="00ED0D89">
        <w:rPr>
          <w:rFonts w:ascii="Times New Roman" w:eastAsia="Times New Roman" w:hAnsi="Times New Roman" w:cs="Times New Roman"/>
          <w:kern w:val="2"/>
          <w:sz w:val="24"/>
          <w:szCs w:val="24"/>
          <w:vertAlign w:val="subscript"/>
          <w:lang w:eastAsia="en-US"/>
        </w:rPr>
        <w:t>п</w:t>
      </w:r>
      <w:proofErr w:type="spellEnd"/>
      <w:r w:rsidRPr="00ED0D89">
        <w:rPr>
          <w:rFonts w:ascii="Times New Roman" w:eastAsia="Times New Roman" w:hAnsi="Times New Roman" w:cs="Times New Roman"/>
          <w:kern w:val="2"/>
          <w:sz w:val="24"/>
          <w:szCs w:val="24"/>
          <w:vertAlign w:val="subscript"/>
          <w:lang w:eastAsia="en-US"/>
        </w:rPr>
        <w:t xml:space="preserve">= </w:t>
      </w:r>
      <w:r w:rsidRPr="00ED0D89">
        <w:rPr>
          <w:rFonts w:ascii="Times New Roman" w:eastAsia="Times New Roman" w:hAnsi="Times New Roman" w:cs="Times New Roman"/>
          <w:kern w:val="2"/>
          <w:sz w:val="24"/>
          <w:szCs w:val="24"/>
          <w:u w:val="single"/>
          <w:vertAlign w:val="subscript"/>
          <w:lang w:eastAsia="en-US"/>
        </w:rPr>
        <w:t>115</w:t>
      </w:r>
      <w:r w:rsidRPr="00ED0D89">
        <w:rPr>
          <w:rFonts w:ascii="Times New Roman" w:eastAsia="Times New Roman" w:hAnsi="Times New Roman" w:cs="Times New Roman"/>
          <w:kern w:val="2"/>
          <w:sz w:val="24"/>
          <w:szCs w:val="24"/>
          <w:u w:val="single"/>
          <w:vertAlign w:val="subscript"/>
          <w:lang w:eastAsia="en-US"/>
        </w:rPr>
        <w:tab/>
      </w:r>
      <w:r w:rsidRPr="00ED0D89">
        <w:rPr>
          <w:rFonts w:ascii="Times New Roman" w:eastAsia="Times New Roman" w:hAnsi="Times New Roman" w:cs="Times New Roman"/>
          <w:kern w:val="2"/>
          <w:sz w:val="24"/>
          <w:szCs w:val="24"/>
          <w:vertAlign w:val="subscript"/>
          <w:lang w:eastAsia="en-US"/>
        </w:rPr>
        <w:t>= 0,958</w:t>
      </w:r>
    </w:p>
    <w:p w:rsidR="004F0A4A" w:rsidRPr="00ED0D89" w:rsidRDefault="004F0A4A" w:rsidP="00ED0D89">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D0D89">
        <w:rPr>
          <w:rFonts w:ascii="Times New Roman" w:eastAsia="Calibri" w:hAnsi="Times New Roman" w:cs="Times New Roman"/>
          <w:sz w:val="24"/>
          <w:szCs w:val="24"/>
          <w:lang w:eastAsia="en-US"/>
        </w:rPr>
        <w:tab/>
      </w:r>
      <w:r w:rsidR="00ED0D89">
        <w:rPr>
          <w:rFonts w:ascii="Times New Roman" w:eastAsia="Calibri" w:hAnsi="Times New Roman" w:cs="Times New Roman"/>
          <w:sz w:val="24"/>
          <w:szCs w:val="24"/>
          <w:lang w:eastAsia="en-US"/>
        </w:rPr>
        <w:t xml:space="preserve">                            120</w:t>
      </w:r>
    </w:p>
    <w:p w:rsidR="004F0A4A" w:rsidRPr="00ED0D89" w:rsidRDefault="004F0A4A" w:rsidP="00ED0D89">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eastAsia="en-US"/>
        </w:rPr>
        <w:t xml:space="preserve">1.3 Суммарная оценка степени достижения целевых показателей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w:t>
      </w:r>
      <w:r w:rsidR="00ED0D89">
        <w:rPr>
          <w:rFonts w:ascii="Times New Roman" w:eastAsia="Times New Roman" w:hAnsi="Times New Roman" w:cs="Times New Roman"/>
          <w:kern w:val="2"/>
          <w:sz w:val="24"/>
          <w:szCs w:val="24"/>
          <w:lang w:eastAsia="en-US"/>
        </w:rPr>
        <w:t>граммы определяется по формуле:</w:t>
      </w:r>
    </w:p>
    <w:p w:rsidR="004F0A4A" w:rsidRPr="00ED0D89" w:rsidRDefault="004F0A4A" w:rsidP="004F0A4A">
      <w:pPr>
        <w:shd w:val="clear" w:color="auto" w:fill="FFFFFF"/>
        <w:spacing w:after="0" w:line="235" w:lineRule="auto"/>
        <w:jc w:val="center"/>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noProof/>
          <w:kern w:val="2"/>
          <w:position w:val="-24"/>
          <w:sz w:val="24"/>
          <w:szCs w:val="24"/>
        </w:rPr>
        <w:drawing>
          <wp:inline distT="0" distB="0" distL="0" distR="0" wp14:anchorId="1B40518E" wp14:editId="0D856F55">
            <wp:extent cx="828675" cy="609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r w:rsidRPr="00ED0D89">
        <w:rPr>
          <w:rFonts w:ascii="Times New Roman" w:eastAsia="Times New Roman" w:hAnsi="Times New Roman" w:cs="Times New Roman"/>
          <w:kern w:val="2"/>
          <w:sz w:val="24"/>
          <w:szCs w:val="24"/>
          <w:lang w:eastAsia="en-US"/>
        </w:rPr>
        <w:t>,</w:t>
      </w:r>
    </w:p>
    <w:p w:rsidR="004F0A4A" w:rsidRPr="00ED0D89" w:rsidRDefault="004F0A4A" w:rsidP="004F0A4A">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
    <w:p w:rsidR="004F0A4A" w:rsidRPr="00ED0D89" w:rsidRDefault="004F0A4A" w:rsidP="004F0A4A">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eastAsia="en-US"/>
        </w:rPr>
        <w:t xml:space="preserve">где: </w:t>
      </w:r>
    </w:p>
    <w:p w:rsidR="004F0A4A" w:rsidRPr="00ED0D89" w:rsidRDefault="004F0A4A" w:rsidP="004F0A4A">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ED0D89">
        <w:rPr>
          <w:rFonts w:ascii="Times New Roman" w:eastAsia="Times New Roman" w:hAnsi="Times New Roman" w:cs="Times New Roman"/>
          <w:kern w:val="2"/>
          <w:sz w:val="24"/>
          <w:szCs w:val="24"/>
          <w:lang w:eastAsia="en-US"/>
        </w:rPr>
        <w:t>Э</w:t>
      </w:r>
      <w:r w:rsidRPr="00ED0D89">
        <w:rPr>
          <w:rFonts w:ascii="Times New Roman" w:eastAsia="Times New Roman" w:hAnsi="Times New Roman" w:cs="Times New Roman"/>
          <w:kern w:val="2"/>
          <w:sz w:val="24"/>
          <w:szCs w:val="24"/>
          <w:vertAlign w:val="subscript"/>
          <w:lang w:eastAsia="en-US"/>
        </w:rPr>
        <w:t>о</w:t>
      </w:r>
      <w:proofErr w:type="spellEnd"/>
      <w:r w:rsidRPr="00ED0D89">
        <w:rPr>
          <w:rFonts w:ascii="Times New Roman" w:eastAsia="Times New Roman" w:hAnsi="Times New Roman" w:cs="Times New Roman"/>
          <w:kern w:val="2"/>
          <w:sz w:val="24"/>
          <w:szCs w:val="24"/>
          <w:lang w:eastAsia="en-US"/>
        </w:rPr>
        <w:t xml:space="preserve"> – суммарная оценка степени достижения целевых показателей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w:t>
      </w:r>
    </w:p>
    <w:p w:rsidR="004F0A4A" w:rsidRPr="00ED0D89" w:rsidRDefault="004F0A4A" w:rsidP="004F0A4A">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ED0D89">
        <w:rPr>
          <w:rFonts w:ascii="Times New Roman" w:eastAsia="Times New Roman" w:hAnsi="Times New Roman" w:cs="Times New Roman"/>
          <w:kern w:val="2"/>
          <w:sz w:val="24"/>
          <w:szCs w:val="24"/>
          <w:lang w:eastAsia="en-US"/>
        </w:rPr>
        <w:t>Э</w:t>
      </w:r>
      <w:r w:rsidRPr="00ED0D89">
        <w:rPr>
          <w:rFonts w:ascii="Times New Roman" w:eastAsia="Times New Roman" w:hAnsi="Times New Roman" w:cs="Times New Roman"/>
          <w:kern w:val="2"/>
          <w:sz w:val="24"/>
          <w:szCs w:val="24"/>
          <w:vertAlign w:val="subscript"/>
          <w:lang w:eastAsia="en-US"/>
        </w:rPr>
        <w:t>п</w:t>
      </w:r>
      <w:proofErr w:type="spellEnd"/>
      <w:r w:rsidRPr="00ED0D89">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w:t>
      </w:r>
    </w:p>
    <w:p w:rsidR="004F0A4A" w:rsidRPr="00ED0D89" w:rsidRDefault="004F0A4A" w:rsidP="004F0A4A">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ED0D89">
        <w:rPr>
          <w:rFonts w:ascii="Times New Roman" w:eastAsia="Times New Roman" w:hAnsi="Times New Roman" w:cs="Times New Roman"/>
          <w:kern w:val="2"/>
          <w:sz w:val="24"/>
          <w:szCs w:val="24"/>
          <w:lang w:val="en-US" w:eastAsia="en-US"/>
        </w:rPr>
        <w:t>i</w:t>
      </w:r>
      <w:proofErr w:type="spellEnd"/>
      <w:r w:rsidRPr="00ED0D89">
        <w:rPr>
          <w:rFonts w:ascii="Times New Roman" w:eastAsia="Times New Roman" w:hAnsi="Times New Roman" w:cs="Times New Roman"/>
          <w:kern w:val="2"/>
          <w:sz w:val="24"/>
          <w:szCs w:val="24"/>
          <w:lang w:eastAsia="en-US"/>
        </w:rPr>
        <w:t xml:space="preserve"> – номер показателя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w:t>
      </w:r>
    </w:p>
    <w:p w:rsidR="004F0A4A" w:rsidRPr="00ED0D89" w:rsidRDefault="004F0A4A" w:rsidP="004F0A4A">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val="en-US" w:eastAsia="en-US"/>
        </w:rPr>
        <w:t>n</w:t>
      </w:r>
      <w:r w:rsidRPr="00ED0D89">
        <w:rPr>
          <w:rFonts w:ascii="Times New Roman" w:eastAsia="Times New Roman" w:hAnsi="Times New Roman" w:cs="Times New Roman"/>
          <w:kern w:val="2"/>
          <w:sz w:val="24"/>
          <w:szCs w:val="24"/>
          <w:lang w:eastAsia="en-US"/>
        </w:rPr>
        <w:t xml:space="preserve"> – количество целевых показателей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w:t>
      </w:r>
    </w:p>
    <w:p w:rsidR="004F0A4A" w:rsidRPr="00ED0D89" w:rsidRDefault="004F0A4A" w:rsidP="004F0A4A">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eastAsia="en-US"/>
        </w:rPr>
        <w:t xml:space="preserve">Если суммарная оценка степени достижения целевых показателей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составляет </w:t>
      </w:r>
      <w:r w:rsidRPr="00ED0D89">
        <w:rPr>
          <w:rFonts w:ascii="Times New Roman" w:eastAsia="Calibri" w:hAnsi="Times New Roman" w:cs="Times New Roman"/>
          <w:sz w:val="24"/>
          <w:szCs w:val="24"/>
          <w:lang w:eastAsia="en-US"/>
        </w:rPr>
        <w:t>0,95 и выше</w:t>
      </w:r>
      <w:r w:rsidRPr="00ED0D89">
        <w:rPr>
          <w:rFonts w:ascii="Times New Roman" w:eastAsia="Times New Roman" w:hAnsi="Times New Roman" w:cs="Times New Roman"/>
          <w:kern w:val="2"/>
          <w:sz w:val="24"/>
          <w:szCs w:val="24"/>
          <w:lang w:eastAsia="en-US"/>
        </w:rPr>
        <w:t xml:space="preserve">, это характеризует высокий уровень эффективности реализации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по степени достижения целевых показателей.</w:t>
      </w:r>
    </w:p>
    <w:p w:rsidR="004F0A4A" w:rsidRPr="00ED0D89" w:rsidRDefault="004F0A4A" w:rsidP="004F0A4A">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eastAsia="en-US"/>
        </w:rPr>
        <w:t xml:space="preserve">Если суммарная оценка степени достижения целевых показателей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составляет от 0,75 до 0,95, это характеризует удовлетворительный уровень эффективности реализации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по степени достижения целевых показателей.</w:t>
      </w:r>
    </w:p>
    <w:p w:rsidR="004F0A4A" w:rsidRPr="00ED0D89" w:rsidRDefault="004F0A4A" w:rsidP="004F0A4A">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eastAsia="en-US"/>
        </w:rPr>
        <w:t xml:space="preserve">Если суммарная оценка степени достижения целевых показателей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составляет менее 0,75, это характеризует низкий уровень эффективности реализации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по степени достижения целевых показателей.</w:t>
      </w:r>
    </w:p>
    <w:p w:rsidR="004F0A4A" w:rsidRPr="00ED0D89" w:rsidRDefault="004F0A4A" w:rsidP="004F0A4A">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
    <w:p w:rsidR="004F0A4A" w:rsidRPr="00ED0D89" w:rsidRDefault="004F0A4A" w:rsidP="004F0A4A">
      <w:pPr>
        <w:shd w:val="clear" w:color="auto" w:fill="FFFFFF"/>
        <w:tabs>
          <w:tab w:val="left" w:pos="3627"/>
        </w:tabs>
        <w:spacing w:after="0" w:line="240" w:lineRule="auto"/>
        <w:ind w:firstLine="709"/>
        <w:jc w:val="both"/>
        <w:rPr>
          <w:rFonts w:ascii="Times New Roman" w:eastAsia="Times New Roman" w:hAnsi="Times New Roman" w:cs="Times New Roman"/>
          <w:kern w:val="2"/>
          <w:sz w:val="24"/>
          <w:szCs w:val="24"/>
          <w:u w:val="single"/>
          <w:lang w:eastAsia="en-US"/>
        </w:rPr>
      </w:pPr>
      <w:r w:rsidRPr="00ED0D89">
        <w:rPr>
          <w:rFonts w:ascii="Times New Roman" w:eastAsia="Times New Roman" w:hAnsi="Times New Roman" w:cs="Times New Roman"/>
          <w:kern w:val="2"/>
          <w:sz w:val="24"/>
          <w:szCs w:val="24"/>
          <w:lang w:eastAsia="en-US"/>
        </w:rPr>
        <w:tab/>
        <w:t>1</w:t>
      </w:r>
      <w:r w:rsidRPr="00ED0D89">
        <w:rPr>
          <w:rFonts w:ascii="Times New Roman" w:eastAsia="Times New Roman" w:hAnsi="Times New Roman" w:cs="Times New Roman"/>
          <w:kern w:val="2"/>
          <w:sz w:val="24"/>
          <w:szCs w:val="24"/>
          <w:u w:val="single"/>
          <w:lang w:eastAsia="en-US"/>
        </w:rPr>
        <w:t>+1</w:t>
      </w:r>
    </w:p>
    <w:p w:rsidR="004F0A4A" w:rsidRPr="00ED0D89" w:rsidRDefault="004F0A4A" w:rsidP="00ED0D89">
      <w:pPr>
        <w:shd w:val="clear" w:color="auto" w:fill="FFFFFF"/>
        <w:tabs>
          <w:tab w:val="left" w:pos="2840"/>
          <w:tab w:val="left" w:pos="3627"/>
          <w:tab w:val="left" w:pos="4560"/>
        </w:tabs>
        <w:spacing w:after="0" w:line="240"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eastAsia="en-US"/>
        </w:rPr>
        <w:tab/>
      </w:r>
      <w:r w:rsidRPr="00ED0D89">
        <w:rPr>
          <w:rFonts w:ascii="Times New Roman" w:eastAsia="Times New Roman" w:hAnsi="Times New Roman" w:cs="Times New Roman"/>
          <w:noProof/>
          <w:kern w:val="2"/>
          <w:position w:val="-24"/>
          <w:sz w:val="24"/>
          <w:szCs w:val="24"/>
        </w:rPr>
        <w:t xml:space="preserve">Эо = </w:t>
      </w:r>
      <w:r w:rsidRPr="00ED0D89">
        <w:rPr>
          <w:rFonts w:ascii="Times New Roman" w:eastAsia="Times New Roman" w:hAnsi="Times New Roman" w:cs="Times New Roman"/>
          <w:noProof/>
          <w:kern w:val="2"/>
          <w:position w:val="-24"/>
          <w:sz w:val="24"/>
          <w:szCs w:val="24"/>
        </w:rPr>
        <w:tab/>
        <w:t xml:space="preserve">  2</w:t>
      </w:r>
      <w:r w:rsidRPr="00ED0D89">
        <w:rPr>
          <w:rFonts w:ascii="Times New Roman" w:eastAsia="Times New Roman" w:hAnsi="Times New Roman" w:cs="Times New Roman"/>
          <w:noProof/>
          <w:kern w:val="2"/>
          <w:position w:val="-24"/>
          <w:sz w:val="24"/>
          <w:szCs w:val="24"/>
        </w:rPr>
        <w:tab/>
        <w:t xml:space="preserve">           = 1</w:t>
      </w:r>
    </w:p>
    <w:p w:rsidR="004F0A4A" w:rsidRPr="00ED0D89" w:rsidRDefault="004F0A4A" w:rsidP="004F0A4A">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sz w:val="24"/>
          <w:szCs w:val="24"/>
        </w:rPr>
        <w:t xml:space="preserve">Учитывая полученные значения целевых показателей (индикаторов) муниципальной программы </w:t>
      </w:r>
      <w:r w:rsidRPr="00ED0D89">
        <w:rPr>
          <w:rFonts w:ascii="Times New Roman" w:eastAsia="Times New Roman" w:hAnsi="Times New Roman" w:cs="Times New Roman"/>
          <w:kern w:val="2"/>
          <w:sz w:val="24"/>
          <w:szCs w:val="24"/>
          <w:lang w:eastAsia="en-US"/>
        </w:rPr>
        <w:t xml:space="preserve">по степени достижения целевых показателей характеризуется высокий уровень эффективности реализации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w:t>
      </w:r>
    </w:p>
    <w:p w:rsidR="004F0A4A" w:rsidRPr="00ED0D89" w:rsidRDefault="004F0A4A" w:rsidP="004F0A4A">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
    <w:p w:rsidR="004F0A4A" w:rsidRPr="00ED0D89" w:rsidRDefault="004F0A4A" w:rsidP="00ED0D89">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eastAsia="en-US"/>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w:t>
      </w:r>
      <w:r w:rsidR="00ED0D89">
        <w:rPr>
          <w:rFonts w:ascii="Times New Roman" w:eastAsia="Times New Roman" w:hAnsi="Times New Roman" w:cs="Times New Roman"/>
          <w:kern w:val="2"/>
          <w:sz w:val="24"/>
          <w:szCs w:val="24"/>
          <w:lang w:eastAsia="en-US"/>
        </w:rPr>
        <w:t>м объеме, по следующей формуле:</w:t>
      </w:r>
    </w:p>
    <w:p w:rsidR="004F0A4A" w:rsidRPr="00ED0D89" w:rsidRDefault="004F0A4A" w:rsidP="004F0A4A">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ED0D89">
        <w:rPr>
          <w:rFonts w:ascii="Times New Roman" w:eastAsia="Times New Roman" w:hAnsi="Times New Roman" w:cs="Times New Roman"/>
          <w:sz w:val="24"/>
          <w:szCs w:val="24"/>
        </w:rPr>
        <w:t>СРом</w:t>
      </w:r>
      <w:proofErr w:type="spellEnd"/>
      <w:r w:rsidRPr="00ED0D89">
        <w:rPr>
          <w:rFonts w:ascii="Times New Roman" w:eastAsia="Times New Roman" w:hAnsi="Times New Roman" w:cs="Times New Roman"/>
          <w:sz w:val="24"/>
          <w:szCs w:val="24"/>
        </w:rPr>
        <w:t xml:space="preserve"> = </w:t>
      </w:r>
      <w:proofErr w:type="spellStart"/>
      <w:r w:rsidRPr="00ED0D89">
        <w:rPr>
          <w:rFonts w:ascii="Times New Roman" w:eastAsia="Times New Roman" w:hAnsi="Times New Roman" w:cs="Times New Roman"/>
          <w:sz w:val="24"/>
          <w:szCs w:val="24"/>
        </w:rPr>
        <w:t>Мв</w:t>
      </w:r>
      <w:proofErr w:type="spellEnd"/>
      <w:r w:rsidRPr="00ED0D89">
        <w:rPr>
          <w:rFonts w:ascii="Times New Roman" w:eastAsia="Times New Roman" w:hAnsi="Times New Roman" w:cs="Times New Roman"/>
          <w:sz w:val="24"/>
          <w:szCs w:val="24"/>
        </w:rPr>
        <w:t xml:space="preserve"> / М,</w:t>
      </w: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где: </w:t>
      </w: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ED0D89">
        <w:rPr>
          <w:rFonts w:ascii="Times New Roman" w:eastAsia="Times New Roman" w:hAnsi="Times New Roman" w:cs="Times New Roman"/>
          <w:sz w:val="24"/>
          <w:szCs w:val="24"/>
        </w:rPr>
        <w:t>СРом</w:t>
      </w:r>
      <w:proofErr w:type="spellEnd"/>
      <w:r w:rsidRPr="00ED0D89">
        <w:rPr>
          <w:rFonts w:ascii="Times New Roman" w:eastAsia="Times New Roman" w:hAnsi="Times New Roman" w:cs="Times New Roman"/>
          <w:sz w:val="24"/>
          <w:szCs w:val="24"/>
        </w:rPr>
        <w:t xml:space="preserve"> – степень реализации </w:t>
      </w:r>
      <w:r w:rsidRPr="00ED0D89">
        <w:rPr>
          <w:rFonts w:ascii="Times New Roman" w:eastAsia="Times New Roman" w:hAnsi="Times New Roman" w:cs="Times New Roman"/>
          <w:kern w:val="2"/>
          <w:sz w:val="24"/>
          <w:szCs w:val="24"/>
          <w:lang w:eastAsia="en-US"/>
        </w:rPr>
        <w:t>основных</w:t>
      </w:r>
      <w:r w:rsidRPr="00ED0D89">
        <w:rPr>
          <w:rFonts w:ascii="Times New Roman" w:eastAsia="Times New Roman" w:hAnsi="Times New Roman" w:cs="Times New Roman"/>
          <w:sz w:val="24"/>
          <w:szCs w:val="24"/>
        </w:rPr>
        <w:t xml:space="preserve"> мероприятий;</w:t>
      </w: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ED0D89">
        <w:rPr>
          <w:rFonts w:ascii="Times New Roman" w:eastAsia="Times New Roman" w:hAnsi="Times New Roman" w:cs="Times New Roman"/>
          <w:sz w:val="24"/>
          <w:szCs w:val="24"/>
        </w:rPr>
        <w:t>Мв</w:t>
      </w:r>
      <w:proofErr w:type="spellEnd"/>
      <w:r w:rsidRPr="00ED0D89">
        <w:rPr>
          <w:rFonts w:ascii="Times New Roman" w:eastAsia="Times New Roman" w:hAnsi="Times New Roman" w:cs="Times New Roman"/>
          <w:sz w:val="24"/>
          <w:szCs w:val="24"/>
        </w:rPr>
        <w:t xml:space="preserve"> – количество </w:t>
      </w:r>
      <w:r w:rsidRPr="00ED0D89">
        <w:rPr>
          <w:rFonts w:ascii="Times New Roman" w:eastAsia="Times New Roman" w:hAnsi="Times New Roman" w:cs="Times New Roman"/>
          <w:kern w:val="2"/>
          <w:sz w:val="24"/>
          <w:szCs w:val="24"/>
          <w:lang w:eastAsia="en-US"/>
        </w:rPr>
        <w:t>основных</w:t>
      </w:r>
      <w:r w:rsidRPr="00ED0D89">
        <w:rPr>
          <w:rFonts w:ascii="Times New Roman" w:eastAsia="Times New Roman" w:hAnsi="Times New Roman" w:cs="Times New Roman"/>
          <w:sz w:val="24"/>
          <w:szCs w:val="24"/>
        </w:rPr>
        <w:t xml:space="preserve"> мероприятий, выполненных в полном объеме, из числа </w:t>
      </w:r>
      <w:r w:rsidRPr="00ED0D89">
        <w:rPr>
          <w:rFonts w:ascii="Times New Roman" w:eastAsia="Times New Roman" w:hAnsi="Times New Roman" w:cs="Times New Roman"/>
          <w:kern w:val="2"/>
          <w:sz w:val="24"/>
          <w:szCs w:val="24"/>
          <w:lang w:eastAsia="en-US"/>
        </w:rPr>
        <w:t>основных</w:t>
      </w:r>
      <w:r w:rsidRPr="00ED0D89">
        <w:rPr>
          <w:rFonts w:ascii="Times New Roman" w:eastAsia="Times New Roman" w:hAnsi="Times New Roman" w:cs="Times New Roman"/>
          <w:sz w:val="24"/>
          <w:szCs w:val="24"/>
        </w:rPr>
        <w:t xml:space="preserve"> мероприятий, запланированных к реализации в отчетном году;</w:t>
      </w: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pacing w:val="-6"/>
          <w:sz w:val="24"/>
          <w:szCs w:val="24"/>
        </w:rPr>
        <w:t>М – общее количество основных мероприятий, запланированных к реализации</w:t>
      </w:r>
      <w:r w:rsidRPr="00ED0D89">
        <w:rPr>
          <w:rFonts w:ascii="Times New Roman" w:eastAsia="Times New Roman" w:hAnsi="Times New Roman" w:cs="Times New Roman"/>
          <w:sz w:val="24"/>
          <w:szCs w:val="24"/>
        </w:rPr>
        <w:t xml:space="preserve"> в отчетном году.</w:t>
      </w: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pacing w:val="-4"/>
          <w:kern w:val="2"/>
          <w:sz w:val="24"/>
          <w:szCs w:val="24"/>
          <w:lang w:eastAsia="en-US"/>
        </w:rPr>
        <w:t>Основное м</w:t>
      </w:r>
      <w:r w:rsidRPr="00ED0D89">
        <w:rPr>
          <w:rFonts w:ascii="Times New Roman" w:eastAsia="Times New Roman" w:hAnsi="Times New Roman" w:cs="Times New Roman"/>
          <w:spacing w:val="-4"/>
          <w:sz w:val="24"/>
          <w:szCs w:val="24"/>
        </w:rPr>
        <w:t>ероприятие может считаться выполненным в полном объеме</w:t>
      </w:r>
      <w:r w:rsidRPr="00ED0D89">
        <w:rPr>
          <w:rFonts w:ascii="Times New Roman" w:eastAsia="Times New Roman" w:hAnsi="Times New Roman" w:cs="Times New Roman"/>
          <w:sz w:val="24"/>
          <w:szCs w:val="24"/>
        </w:rPr>
        <w:t xml:space="preserve"> при достижении в совокупности следующих результатов:</w:t>
      </w:r>
    </w:p>
    <w:p w:rsidR="004F0A4A" w:rsidRPr="00ED0D89" w:rsidRDefault="004F0A4A" w:rsidP="004F0A4A">
      <w:pPr>
        <w:shd w:val="clear" w:color="auto" w:fill="FFFFFF"/>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если фактически достигнутое значение показателя (индикатора) составляет </w:t>
      </w:r>
      <w:r w:rsidRPr="00ED0D89">
        <w:rPr>
          <w:rFonts w:ascii="Times New Roman" w:eastAsia="Calibri" w:hAnsi="Times New Roman" w:cs="Times New Roman"/>
          <w:sz w:val="24"/>
          <w:szCs w:val="24"/>
          <w:lang w:eastAsia="en-US"/>
        </w:rPr>
        <w:t>95 и более</w:t>
      </w:r>
      <w:r w:rsidRPr="00ED0D89">
        <w:rPr>
          <w:rFonts w:ascii="Times New Roman" w:eastAsia="Times New Roman" w:hAnsi="Times New Roman" w:cs="Times New Roman"/>
          <w:sz w:val="24"/>
          <w:szCs w:val="24"/>
        </w:rPr>
        <w:t xml:space="preserve"> процентов от запланированного. В том случае, когда для описания результатов реализации </w:t>
      </w:r>
      <w:r w:rsidRPr="00ED0D89">
        <w:rPr>
          <w:rFonts w:ascii="Times New Roman" w:eastAsia="Times New Roman" w:hAnsi="Times New Roman" w:cs="Times New Roman"/>
          <w:kern w:val="2"/>
          <w:sz w:val="24"/>
          <w:szCs w:val="24"/>
          <w:lang w:eastAsia="en-US"/>
        </w:rPr>
        <w:lastRenderedPageBreak/>
        <w:t>основного</w:t>
      </w:r>
      <w:r w:rsidRPr="00ED0D89">
        <w:rPr>
          <w:rFonts w:ascii="Times New Roman" w:eastAsia="Times New Roman" w:hAnsi="Times New Roman" w:cs="Times New Roman"/>
          <w:sz w:val="24"/>
          <w:szCs w:val="24"/>
        </w:rPr>
        <w:t xml:space="preserve"> мероприятия используются несколько показателей (индикаторов), для оценки степени реализации </w:t>
      </w:r>
      <w:r w:rsidRPr="00ED0D89">
        <w:rPr>
          <w:rFonts w:ascii="Times New Roman" w:eastAsia="Times New Roman" w:hAnsi="Times New Roman" w:cs="Times New Roman"/>
          <w:kern w:val="2"/>
          <w:sz w:val="24"/>
          <w:szCs w:val="24"/>
          <w:lang w:eastAsia="en-US"/>
        </w:rPr>
        <w:t>основного</w:t>
      </w:r>
      <w:r w:rsidRPr="00ED0D89">
        <w:rPr>
          <w:rFonts w:ascii="Times New Roman" w:eastAsia="Times New Roman" w:hAnsi="Times New Roman" w:cs="Times New Roman"/>
          <w:sz w:val="24"/>
          <w:szCs w:val="24"/>
        </w:rPr>
        <w:t xml:space="preserve"> мероприятия применяется среднее арифметическое значение отношений фактических значений показателей к запланированным значениям;</w:t>
      </w: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если достигнут ожидаемый результат и выполнены контрольные события, относящиеся к реализации данного основного мероприятия.</w:t>
      </w:r>
    </w:p>
    <w:p w:rsidR="004F0A4A" w:rsidRPr="00ED0D89" w:rsidRDefault="004F0A4A" w:rsidP="004F0A4A">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eastAsia="en-US"/>
        </w:rPr>
        <w:t xml:space="preserve"> Если суммарная оценка степени </w:t>
      </w:r>
      <w:r w:rsidRPr="00ED0D89">
        <w:rPr>
          <w:rFonts w:ascii="Times New Roman" w:eastAsia="Times New Roman" w:hAnsi="Times New Roman" w:cs="Times New Roman"/>
          <w:sz w:val="24"/>
          <w:szCs w:val="24"/>
        </w:rPr>
        <w:t>реализации основных мероприятий</w:t>
      </w:r>
      <w:r w:rsidRPr="00ED0D89">
        <w:rPr>
          <w:rFonts w:ascii="Times New Roman" w:eastAsia="Times New Roman" w:hAnsi="Times New Roman" w:cs="Times New Roman"/>
          <w:kern w:val="2"/>
          <w:sz w:val="24"/>
          <w:szCs w:val="24"/>
          <w:lang w:eastAsia="en-US"/>
        </w:rPr>
        <w:t xml:space="preserve">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составляет </w:t>
      </w:r>
      <w:r w:rsidRPr="00ED0D89">
        <w:rPr>
          <w:rFonts w:ascii="Times New Roman" w:eastAsia="Calibri" w:hAnsi="Times New Roman" w:cs="Times New Roman"/>
          <w:sz w:val="24"/>
          <w:szCs w:val="24"/>
          <w:lang w:eastAsia="en-US"/>
        </w:rPr>
        <w:t>0,95 и более</w:t>
      </w:r>
      <w:r w:rsidRPr="00ED0D89">
        <w:rPr>
          <w:rFonts w:ascii="Times New Roman" w:eastAsia="Times New Roman" w:hAnsi="Times New Roman" w:cs="Times New Roman"/>
          <w:kern w:val="2"/>
          <w:sz w:val="24"/>
          <w:szCs w:val="24"/>
          <w:lang w:eastAsia="en-US"/>
        </w:rPr>
        <w:t xml:space="preserve">, это характеризует высокий уровень эффективности реализации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по степени </w:t>
      </w:r>
      <w:r w:rsidRPr="00ED0D89">
        <w:rPr>
          <w:rFonts w:ascii="Times New Roman" w:eastAsia="Times New Roman" w:hAnsi="Times New Roman" w:cs="Times New Roman"/>
          <w:sz w:val="24"/>
          <w:szCs w:val="24"/>
        </w:rPr>
        <w:t>реализации основных мероприятий</w:t>
      </w:r>
      <w:r w:rsidRPr="00ED0D89">
        <w:rPr>
          <w:rFonts w:ascii="Times New Roman" w:eastAsia="Times New Roman" w:hAnsi="Times New Roman" w:cs="Times New Roman"/>
          <w:kern w:val="2"/>
          <w:sz w:val="24"/>
          <w:szCs w:val="24"/>
          <w:lang w:eastAsia="en-US"/>
        </w:rPr>
        <w:t>.</w:t>
      </w:r>
    </w:p>
    <w:p w:rsidR="004F0A4A" w:rsidRPr="00ED0D89" w:rsidRDefault="004F0A4A" w:rsidP="004F0A4A">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eastAsia="en-US"/>
        </w:rPr>
        <w:t xml:space="preserve">Если суммарная оценка степени </w:t>
      </w:r>
      <w:r w:rsidRPr="00ED0D89">
        <w:rPr>
          <w:rFonts w:ascii="Times New Roman" w:eastAsia="Times New Roman" w:hAnsi="Times New Roman" w:cs="Times New Roman"/>
          <w:sz w:val="24"/>
          <w:szCs w:val="24"/>
        </w:rPr>
        <w:t>реализации основных мероприятий</w:t>
      </w:r>
      <w:r w:rsidRPr="00ED0D89">
        <w:rPr>
          <w:rFonts w:ascii="Times New Roman" w:eastAsia="Times New Roman" w:hAnsi="Times New Roman" w:cs="Times New Roman"/>
          <w:kern w:val="2"/>
          <w:sz w:val="24"/>
          <w:szCs w:val="24"/>
          <w:lang w:eastAsia="en-US"/>
        </w:rPr>
        <w:t xml:space="preserve">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составляет от 0,75 до 0,95, это характеризует удовлетворительный уровень эффективности реализации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по степени </w:t>
      </w:r>
      <w:r w:rsidRPr="00ED0D89">
        <w:rPr>
          <w:rFonts w:ascii="Times New Roman" w:eastAsia="Times New Roman" w:hAnsi="Times New Roman" w:cs="Times New Roman"/>
          <w:sz w:val="24"/>
          <w:szCs w:val="24"/>
        </w:rPr>
        <w:t>реализации основных мероприятий</w:t>
      </w:r>
      <w:r w:rsidRPr="00ED0D89">
        <w:rPr>
          <w:rFonts w:ascii="Times New Roman" w:eastAsia="Times New Roman" w:hAnsi="Times New Roman" w:cs="Times New Roman"/>
          <w:kern w:val="2"/>
          <w:sz w:val="24"/>
          <w:szCs w:val="24"/>
          <w:lang w:eastAsia="en-US"/>
        </w:rPr>
        <w:t>.</w:t>
      </w:r>
    </w:p>
    <w:p w:rsidR="004F0A4A" w:rsidRPr="00ED0D89" w:rsidRDefault="004F0A4A" w:rsidP="004F0A4A">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eastAsia="en-US"/>
        </w:rPr>
        <w:t xml:space="preserve">Если суммарная оценка степени </w:t>
      </w:r>
      <w:r w:rsidRPr="00ED0D89">
        <w:rPr>
          <w:rFonts w:ascii="Times New Roman" w:eastAsia="Times New Roman" w:hAnsi="Times New Roman" w:cs="Times New Roman"/>
          <w:sz w:val="24"/>
          <w:szCs w:val="24"/>
        </w:rPr>
        <w:t>реализации основных мероприятий</w:t>
      </w:r>
      <w:r w:rsidRPr="00ED0D89">
        <w:rPr>
          <w:rFonts w:ascii="Times New Roman" w:eastAsia="Times New Roman" w:hAnsi="Times New Roman" w:cs="Times New Roman"/>
          <w:kern w:val="2"/>
          <w:sz w:val="24"/>
          <w:szCs w:val="24"/>
          <w:lang w:eastAsia="en-US"/>
        </w:rPr>
        <w:t xml:space="preserve">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составляет менее 0,75, это характеризует низкий уровень эффективности реализации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по степени </w:t>
      </w:r>
      <w:r w:rsidRPr="00ED0D89">
        <w:rPr>
          <w:rFonts w:ascii="Times New Roman" w:eastAsia="Times New Roman" w:hAnsi="Times New Roman" w:cs="Times New Roman"/>
          <w:sz w:val="24"/>
          <w:szCs w:val="24"/>
        </w:rPr>
        <w:t>реализации основных мероприятий</w:t>
      </w:r>
      <w:r w:rsidRPr="00ED0D89">
        <w:rPr>
          <w:rFonts w:ascii="Times New Roman" w:eastAsia="Times New Roman" w:hAnsi="Times New Roman" w:cs="Times New Roman"/>
          <w:kern w:val="2"/>
          <w:sz w:val="24"/>
          <w:szCs w:val="24"/>
          <w:lang w:eastAsia="en-US"/>
        </w:rPr>
        <w:t>.</w:t>
      </w: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F0A4A" w:rsidRPr="00ED0D89" w:rsidRDefault="004F0A4A" w:rsidP="004F0A4A">
      <w:pPr>
        <w:shd w:val="clear" w:color="auto" w:fill="FFFFFF"/>
        <w:tabs>
          <w:tab w:val="left" w:pos="2827"/>
          <w:tab w:val="left" w:pos="4200"/>
        </w:tabs>
        <w:spacing w:after="0" w:line="240" w:lineRule="auto"/>
        <w:ind w:firstLine="709"/>
        <w:jc w:val="both"/>
        <w:rPr>
          <w:rFonts w:ascii="Times New Roman" w:eastAsia="Times New Roman" w:hAnsi="Times New Roman" w:cs="Times New Roman"/>
          <w:kern w:val="2"/>
          <w:sz w:val="24"/>
          <w:szCs w:val="24"/>
          <w:u w:val="single"/>
          <w:lang w:eastAsia="en-US"/>
        </w:rPr>
      </w:pPr>
      <w:r w:rsidRPr="00ED0D89">
        <w:rPr>
          <w:rFonts w:ascii="Times New Roman" w:eastAsia="Times New Roman" w:hAnsi="Times New Roman" w:cs="Times New Roman"/>
          <w:kern w:val="2"/>
          <w:sz w:val="24"/>
          <w:szCs w:val="24"/>
          <w:lang w:eastAsia="en-US"/>
        </w:rPr>
        <w:tab/>
      </w:r>
      <w:r w:rsidRPr="00ED0D89">
        <w:rPr>
          <w:rFonts w:ascii="Times New Roman" w:eastAsia="Times New Roman" w:hAnsi="Times New Roman" w:cs="Times New Roman"/>
          <w:kern w:val="2"/>
          <w:sz w:val="24"/>
          <w:szCs w:val="24"/>
          <w:lang w:eastAsia="en-US"/>
        </w:rPr>
        <w:tab/>
      </w:r>
      <w:r w:rsidRPr="00ED0D89">
        <w:rPr>
          <w:rFonts w:ascii="Times New Roman" w:eastAsia="Times New Roman" w:hAnsi="Times New Roman" w:cs="Times New Roman"/>
          <w:kern w:val="2"/>
          <w:sz w:val="24"/>
          <w:szCs w:val="24"/>
          <w:u w:val="single"/>
          <w:lang w:eastAsia="en-US"/>
        </w:rPr>
        <w:t>__1</w:t>
      </w:r>
      <w:r w:rsidRPr="00ED0D89">
        <w:rPr>
          <w:rFonts w:ascii="Times New Roman" w:eastAsia="Times New Roman" w:hAnsi="Times New Roman" w:cs="Times New Roman"/>
          <w:kern w:val="2"/>
          <w:sz w:val="24"/>
          <w:szCs w:val="24"/>
          <w:lang w:eastAsia="en-US"/>
        </w:rPr>
        <w:t>__= 1</w:t>
      </w:r>
    </w:p>
    <w:p w:rsidR="004F0A4A" w:rsidRPr="00ED0D89" w:rsidRDefault="004F0A4A" w:rsidP="00ED0D89">
      <w:pPr>
        <w:shd w:val="clear" w:color="auto" w:fill="FFFFFF"/>
        <w:tabs>
          <w:tab w:val="left" w:pos="2827"/>
          <w:tab w:val="left" w:pos="4573"/>
        </w:tabs>
        <w:spacing w:after="0" w:line="240"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kern w:val="2"/>
          <w:sz w:val="24"/>
          <w:szCs w:val="24"/>
          <w:lang w:eastAsia="en-US"/>
        </w:rPr>
        <w:t xml:space="preserve">                              </w:t>
      </w:r>
      <w:proofErr w:type="spellStart"/>
      <w:r w:rsidRPr="00ED0D89">
        <w:rPr>
          <w:rFonts w:ascii="Times New Roman" w:eastAsia="Times New Roman" w:hAnsi="Times New Roman" w:cs="Times New Roman"/>
          <w:sz w:val="24"/>
          <w:szCs w:val="24"/>
        </w:rPr>
        <w:t>СРом</w:t>
      </w:r>
      <w:proofErr w:type="spellEnd"/>
      <w:r w:rsidRPr="00ED0D89">
        <w:rPr>
          <w:rFonts w:ascii="Times New Roman" w:eastAsia="Times New Roman" w:hAnsi="Times New Roman" w:cs="Times New Roman"/>
          <w:sz w:val="24"/>
          <w:szCs w:val="24"/>
        </w:rPr>
        <w:t xml:space="preserve"> = </w:t>
      </w:r>
      <w:r w:rsidRPr="00ED0D89">
        <w:rPr>
          <w:rFonts w:ascii="Times New Roman" w:eastAsia="Times New Roman" w:hAnsi="Times New Roman" w:cs="Times New Roman"/>
          <w:sz w:val="24"/>
          <w:szCs w:val="24"/>
        </w:rPr>
        <w:tab/>
        <w:t>1</w:t>
      </w:r>
    </w:p>
    <w:p w:rsidR="004F0A4A" w:rsidRPr="00ED0D89" w:rsidRDefault="004F0A4A" w:rsidP="004F0A4A">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ED0D89">
        <w:rPr>
          <w:rFonts w:ascii="Times New Roman" w:eastAsia="Times New Roman" w:hAnsi="Times New Roman" w:cs="Times New Roman"/>
          <w:sz w:val="24"/>
          <w:szCs w:val="24"/>
        </w:rPr>
        <w:t>Учитывая полученные значения</w:t>
      </w:r>
      <w:r w:rsidRPr="00ED0D89">
        <w:rPr>
          <w:rFonts w:ascii="Times New Roman" w:eastAsia="Times New Roman" w:hAnsi="Times New Roman" w:cs="Times New Roman"/>
          <w:spacing w:val="-4"/>
          <w:kern w:val="2"/>
          <w:sz w:val="24"/>
          <w:szCs w:val="24"/>
          <w:lang w:eastAsia="en-US"/>
        </w:rPr>
        <w:t xml:space="preserve"> основное м</w:t>
      </w:r>
      <w:r w:rsidRPr="00ED0D89">
        <w:rPr>
          <w:rFonts w:ascii="Times New Roman" w:eastAsia="Times New Roman" w:hAnsi="Times New Roman" w:cs="Times New Roman"/>
          <w:spacing w:val="-4"/>
          <w:sz w:val="24"/>
          <w:szCs w:val="24"/>
        </w:rPr>
        <w:t xml:space="preserve">ероприятие может считаться выполненным в полном объеме, что </w:t>
      </w:r>
      <w:r w:rsidRPr="00ED0D89">
        <w:rPr>
          <w:rFonts w:ascii="Times New Roman" w:eastAsia="Times New Roman" w:hAnsi="Times New Roman" w:cs="Times New Roman"/>
          <w:kern w:val="2"/>
          <w:sz w:val="24"/>
          <w:szCs w:val="24"/>
          <w:lang w:eastAsia="en-US"/>
        </w:rPr>
        <w:t xml:space="preserve">характеризуется высоким уровнем эффективности реализации </w:t>
      </w:r>
      <w:r w:rsidRPr="00ED0D89">
        <w:rPr>
          <w:rFonts w:ascii="Times New Roman" w:eastAsia="Times New Roman" w:hAnsi="Times New Roman" w:cs="Times New Roman"/>
          <w:sz w:val="24"/>
          <w:szCs w:val="24"/>
        </w:rPr>
        <w:t>муниципальной</w:t>
      </w:r>
      <w:r w:rsidRPr="00ED0D89">
        <w:rPr>
          <w:rFonts w:ascii="Times New Roman" w:eastAsia="Times New Roman" w:hAnsi="Times New Roman" w:cs="Times New Roman"/>
          <w:kern w:val="2"/>
          <w:sz w:val="24"/>
          <w:szCs w:val="24"/>
          <w:lang w:eastAsia="en-US"/>
        </w:rPr>
        <w:t xml:space="preserve"> программы по степени </w:t>
      </w:r>
      <w:r w:rsidRPr="00ED0D89">
        <w:rPr>
          <w:rFonts w:ascii="Times New Roman" w:eastAsia="Times New Roman" w:hAnsi="Times New Roman" w:cs="Times New Roman"/>
          <w:sz w:val="24"/>
          <w:szCs w:val="24"/>
        </w:rPr>
        <w:t>реализации основных мероприятий</w:t>
      </w:r>
      <w:r w:rsidRPr="00ED0D89">
        <w:rPr>
          <w:rFonts w:ascii="Times New Roman" w:eastAsia="Times New Roman" w:hAnsi="Times New Roman" w:cs="Times New Roman"/>
          <w:kern w:val="2"/>
          <w:sz w:val="24"/>
          <w:szCs w:val="24"/>
          <w:lang w:eastAsia="en-US"/>
        </w:rPr>
        <w:t>.</w:t>
      </w:r>
    </w:p>
    <w:p w:rsidR="004F0A4A" w:rsidRPr="00ED0D89" w:rsidRDefault="004F0A4A" w:rsidP="004F0A4A">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4F0A4A" w:rsidRPr="00ED0D89" w:rsidRDefault="004F0A4A" w:rsidP="004F0A4A">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ED0D89">
        <w:rPr>
          <w:rFonts w:ascii="Times New Roman" w:eastAsia="Times New Roman" w:hAnsi="Times New Roman" w:cs="Times New Roman"/>
          <w:kern w:val="2"/>
          <w:sz w:val="24"/>
          <w:szCs w:val="24"/>
        </w:rPr>
        <w:t xml:space="preserve">3. </w:t>
      </w:r>
      <w:r w:rsidRPr="00ED0D89">
        <w:rPr>
          <w:rFonts w:ascii="Times New Roman" w:eastAsia="Calibri" w:hAnsi="Times New Roman" w:cs="Times New Roman"/>
          <w:sz w:val="24"/>
          <w:szCs w:val="24"/>
        </w:rPr>
        <w:t xml:space="preserve">Бюджетная эффективность Программы </w:t>
      </w:r>
      <w:r w:rsidRPr="00ED0D89">
        <w:rPr>
          <w:rFonts w:ascii="Times New Roman" w:eastAsia="Times New Roman" w:hAnsi="Times New Roman" w:cs="Times New Roman"/>
          <w:sz w:val="24"/>
          <w:szCs w:val="24"/>
        </w:rPr>
        <w:t>реализации муниципальной программы Дубовского сельского поселения рассчитывается:</w:t>
      </w:r>
    </w:p>
    <w:p w:rsidR="004F0A4A" w:rsidRPr="00ED0D89" w:rsidRDefault="004F0A4A" w:rsidP="004F0A4A">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4F0A4A" w:rsidRPr="00ED0D89" w:rsidRDefault="004F0A4A" w:rsidP="004F0A4A">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kern w:val="2"/>
          <w:sz w:val="24"/>
          <w:szCs w:val="24"/>
        </w:rPr>
        <w:t>3.1</w:t>
      </w:r>
      <w:r w:rsidRPr="00ED0D89">
        <w:rPr>
          <w:rFonts w:ascii="Times New Roman" w:eastAsia="Times New Roman" w:hAnsi="Times New Roman" w:cs="Times New Roman"/>
          <w:sz w:val="24"/>
          <w:szCs w:val="24"/>
        </w:rPr>
        <w:t> Степень реализации основных мероприятий (далее – мероприятий), финансируемых за счет средств местного бюджета, безвозмездных поступлений в местный бюджет, оценивается как доля мероприятий, выполненных в полном объеме, по следующей формуле:</w:t>
      </w:r>
    </w:p>
    <w:p w:rsidR="004F0A4A" w:rsidRPr="00ED0D89" w:rsidRDefault="00ED0D89" w:rsidP="00ED0D89">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СРм</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Мв</w:t>
      </w:r>
      <w:proofErr w:type="spellEnd"/>
      <w:r>
        <w:rPr>
          <w:rFonts w:ascii="Times New Roman" w:eastAsia="Times New Roman" w:hAnsi="Times New Roman" w:cs="Times New Roman"/>
          <w:sz w:val="24"/>
          <w:szCs w:val="24"/>
        </w:rPr>
        <w:t xml:space="preserve"> / М,</w:t>
      </w:r>
    </w:p>
    <w:p w:rsidR="004F0A4A" w:rsidRPr="00ED0D89" w:rsidRDefault="004F0A4A" w:rsidP="004F0A4A">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где: </w:t>
      </w:r>
    </w:p>
    <w:p w:rsidR="004F0A4A" w:rsidRPr="00ED0D89" w:rsidRDefault="004F0A4A" w:rsidP="004F0A4A">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ED0D89">
        <w:rPr>
          <w:rFonts w:ascii="Times New Roman" w:eastAsia="Times New Roman" w:hAnsi="Times New Roman" w:cs="Times New Roman"/>
          <w:sz w:val="24"/>
          <w:szCs w:val="24"/>
        </w:rPr>
        <w:t>СРм</w:t>
      </w:r>
      <w:proofErr w:type="spellEnd"/>
      <w:r w:rsidRPr="00ED0D89">
        <w:rPr>
          <w:rFonts w:ascii="Times New Roman" w:eastAsia="Times New Roman" w:hAnsi="Times New Roman" w:cs="Times New Roman"/>
          <w:sz w:val="24"/>
          <w:szCs w:val="24"/>
        </w:rPr>
        <w:t xml:space="preserve"> – степень реализации мероприятий;</w:t>
      </w:r>
    </w:p>
    <w:p w:rsidR="004F0A4A" w:rsidRPr="00ED0D89" w:rsidRDefault="004F0A4A" w:rsidP="004F0A4A">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ED0D89">
        <w:rPr>
          <w:rFonts w:ascii="Times New Roman" w:eastAsia="Times New Roman" w:hAnsi="Times New Roman" w:cs="Times New Roman"/>
          <w:sz w:val="24"/>
          <w:szCs w:val="24"/>
        </w:rPr>
        <w:t>Мв</w:t>
      </w:r>
      <w:proofErr w:type="spellEnd"/>
      <w:r w:rsidRPr="00ED0D89">
        <w:rPr>
          <w:rFonts w:ascii="Times New Roman" w:eastAsia="Times New Roman" w:hAnsi="Times New Roman" w:cs="Times New Roman"/>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4F0A4A" w:rsidRPr="00ED0D89" w:rsidRDefault="004F0A4A" w:rsidP="004F0A4A">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М – общее количество мероприятий, запланированных к реализации </w:t>
      </w:r>
      <w:r w:rsidRPr="00ED0D89">
        <w:rPr>
          <w:rFonts w:ascii="Times New Roman" w:eastAsia="Times New Roman" w:hAnsi="Times New Roman" w:cs="Times New Roman"/>
          <w:sz w:val="24"/>
          <w:szCs w:val="24"/>
        </w:rPr>
        <w:br/>
        <w:t>в отчетном году.</w:t>
      </w:r>
    </w:p>
    <w:p w:rsidR="004F0A4A" w:rsidRPr="00ED0D89" w:rsidRDefault="004F0A4A" w:rsidP="004F0A4A">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                 </w:t>
      </w:r>
      <w:r w:rsidRPr="00ED0D89">
        <w:rPr>
          <w:rFonts w:ascii="Times New Roman" w:eastAsia="Times New Roman" w:hAnsi="Times New Roman" w:cs="Times New Roman"/>
          <w:sz w:val="24"/>
          <w:szCs w:val="24"/>
        </w:rPr>
        <w:tab/>
        <w:t>1</w:t>
      </w:r>
    </w:p>
    <w:p w:rsidR="004F0A4A" w:rsidRPr="00ED0D89" w:rsidRDefault="004F0A4A" w:rsidP="004F0A4A">
      <w:pPr>
        <w:widowControl w:val="0"/>
        <w:tabs>
          <w:tab w:val="left" w:pos="600"/>
          <w:tab w:val="left" w:pos="356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ED0D89">
        <w:rPr>
          <w:rFonts w:ascii="Times New Roman" w:eastAsia="Times New Roman" w:hAnsi="Times New Roman" w:cs="Times New Roman"/>
          <w:sz w:val="24"/>
          <w:szCs w:val="24"/>
        </w:rPr>
        <w:t xml:space="preserve">                          </w:t>
      </w:r>
      <w:proofErr w:type="spellStart"/>
      <w:r w:rsidRPr="00ED0D89">
        <w:rPr>
          <w:rFonts w:ascii="Times New Roman" w:eastAsia="Times New Roman" w:hAnsi="Times New Roman" w:cs="Times New Roman"/>
          <w:sz w:val="24"/>
          <w:szCs w:val="24"/>
        </w:rPr>
        <w:t>СРм</w:t>
      </w:r>
      <w:proofErr w:type="spellEnd"/>
      <w:r w:rsidRPr="00ED0D89">
        <w:rPr>
          <w:rFonts w:ascii="Times New Roman" w:eastAsia="Times New Roman" w:hAnsi="Times New Roman" w:cs="Times New Roman"/>
          <w:sz w:val="24"/>
          <w:szCs w:val="24"/>
        </w:rPr>
        <w:t xml:space="preserve"> =</w:t>
      </w:r>
      <w:r w:rsidRPr="00ED0D89">
        <w:rPr>
          <w:rFonts w:ascii="Times New Roman" w:eastAsia="Times New Roman" w:hAnsi="Times New Roman" w:cs="Times New Roman"/>
          <w:sz w:val="24"/>
          <w:szCs w:val="24"/>
        </w:rPr>
        <w:tab/>
        <w:t>____ = 1</w:t>
      </w:r>
    </w:p>
    <w:p w:rsidR="004F0A4A" w:rsidRPr="00ED0D89" w:rsidRDefault="004F0A4A" w:rsidP="004F0A4A">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ab/>
      </w:r>
    </w:p>
    <w:p w:rsidR="004F0A4A" w:rsidRPr="00ED0D89" w:rsidRDefault="004F0A4A" w:rsidP="004F0A4A">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ab/>
        <w:t>1</w:t>
      </w:r>
    </w:p>
    <w:p w:rsidR="004F0A4A" w:rsidRPr="00ED0D89" w:rsidRDefault="004F0A4A" w:rsidP="004F0A4A">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Учитывая полученные значения мероприятие может считаться выполненным в полном объеме.</w:t>
      </w:r>
    </w:p>
    <w:p w:rsidR="004F0A4A" w:rsidRPr="00ED0D89" w:rsidRDefault="004F0A4A" w:rsidP="004F0A4A">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3.2 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4F0A4A" w:rsidRPr="00ED0D89" w:rsidRDefault="004F0A4A" w:rsidP="004F0A4A">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
    <w:p w:rsidR="004F0A4A" w:rsidRPr="00ED0D89" w:rsidRDefault="00ED0D89" w:rsidP="00ED0D89">
      <w:pPr>
        <w:shd w:val="clear" w:color="auto" w:fill="FFFFFF"/>
        <w:autoSpaceDE w:val="0"/>
        <w:autoSpaceDN w:val="0"/>
        <w:adjustRightInd w:val="0"/>
        <w:spacing w:after="120" w:line="235" w:lineRule="auto"/>
        <w:ind w:firstLine="709"/>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ССуз</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Зф</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Зп</w:t>
      </w:r>
      <w:proofErr w:type="spellEnd"/>
      <w:r>
        <w:rPr>
          <w:rFonts w:ascii="Times New Roman" w:eastAsia="Times New Roman" w:hAnsi="Times New Roman" w:cs="Times New Roman"/>
          <w:sz w:val="24"/>
          <w:szCs w:val="24"/>
        </w:rPr>
        <w:t>,</w:t>
      </w:r>
    </w:p>
    <w:p w:rsidR="004F0A4A" w:rsidRPr="00ED0D89" w:rsidRDefault="004F0A4A" w:rsidP="004F0A4A">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где: </w:t>
      </w:r>
    </w:p>
    <w:p w:rsidR="004F0A4A" w:rsidRPr="00ED0D89" w:rsidRDefault="004F0A4A" w:rsidP="004F0A4A">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ED0D89">
        <w:rPr>
          <w:rFonts w:ascii="Times New Roman" w:eastAsia="Times New Roman" w:hAnsi="Times New Roman" w:cs="Times New Roman"/>
          <w:sz w:val="24"/>
          <w:szCs w:val="24"/>
        </w:rPr>
        <w:t>ССуз</w:t>
      </w:r>
      <w:proofErr w:type="spellEnd"/>
      <w:r w:rsidRPr="00ED0D89">
        <w:rPr>
          <w:rFonts w:ascii="Times New Roman" w:eastAsia="Times New Roman" w:hAnsi="Times New Roman" w:cs="Times New Roman"/>
          <w:sz w:val="24"/>
          <w:szCs w:val="24"/>
        </w:rPr>
        <w:t xml:space="preserve"> – степень соответствия запланированному уровню расходов;</w:t>
      </w:r>
    </w:p>
    <w:p w:rsidR="004F0A4A" w:rsidRPr="00ED0D89" w:rsidRDefault="004F0A4A" w:rsidP="004F0A4A">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ED0D89">
        <w:rPr>
          <w:rFonts w:ascii="Times New Roman" w:eastAsia="Times New Roman" w:hAnsi="Times New Roman" w:cs="Times New Roman"/>
          <w:sz w:val="24"/>
          <w:szCs w:val="24"/>
        </w:rPr>
        <w:t>Зф</w:t>
      </w:r>
      <w:proofErr w:type="spellEnd"/>
      <w:r w:rsidRPr="00ED0D89">
        <w:rPr>
          <w:rFonts w:ascii="Times New Roman" w:eastAsia="Times New Roman" w:hAnsi="Times New Roman" w:cs="Times New Roman"/>
          <w:sz w:val="24"/>
          <w:szCs w:val="24"/>
        </w:rPr>
        <w:t xml:space="preserve"> – фактические бюджетные расходы на реализацию муниципальной программы в отчетном году;</w:t>
      </w:r>
    </w:p>
    <w:p w:rsidR="004F0A4A" w:rsidRPr="00ED0D89" w:rsidRDefault="004F0A4A" w:rsidP="004F0A4A">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ED0D89">
        <w:rPr>
          <w:rFonts w:ascii="Times New Roman" w:eastAsia="Times New Roman" w:hAnsi="Times New Roman" w:cs="Times New Roman"/>
          <w:sz w:val="24"/>
          <w:szCs w:val="24"/>
        </w:rPr>
        <w:lastRenderedPageBreak/>
        <w:t>Зп</w:t>
      </w:r>
      <w:proofErr w:type="spellEnd"/>
      <w:r w:rsidRPr="00ED0D89">
        <w:rPr>
          <w:rFonts w:ascii="Times New Roman" w:eastAsia="Times New Roman" w:hAnsi="Times New Roman" w:cs="Times New Roman"/>
          <w:sz w:val="24"/>
          <w:szCs w:val="24"/>
        </w:rPr>
        <w:t xml:space="preserve"> – плановые бюджетные ассигнования на реализацию муниципальной  программы в отчетном году.</w:t>
      </w:r>
    </w:p>
    <w:p w:rsidR="004F0A4A" w:rsidRPr="00ED0D89" w:rsidRDefault="004F0A4A" w:rsidP="004F0A4A">
      <w:pPr>
        <w:widowControl w:val="0"/>
        <w:tabs>
          <w:tab w:val="left" w:pos="3427"/>
          <w:tab w:val="left" w:pos="489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ab/>
      </w:r>
      <w:r w:rsidRPr="00ED0D89">
        <w:rPr>
          <w:rFonts w:ascii="Times New Roman" w:eastAsia="Times New Roman" w:hAnsi="Times New Roman" w:cs="Times New Roman"/>
          <w:sz w:val="24"/>
          <w:szCs w:val="24"/>
        </w:rPr>
        <w:tab/>
        <w:t>942,2</w:t>
      </w:r>
    </w:p>
    <w:p w:rsidR="004F0A4A" w:rsidRPr="00ED0D89" w:rsidRDefault="004F0A4A" w:rsidP="004F0A4A">
      <w:pPr>
        <w:widowControl w:val="0"/>
        <w:tabs>
          <w:tab w:val="left" w:pos="3427"/>
          <w:tab w:val="left" w:pos="68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                                    </w:t>
      </w:r>
      <w:proofErr w:type="spellStart"/>
      <w:r w:rsidRPr="00ED0D89">
        <w:rPr>
          <w:rFonts w:ascii="Times New Roman" w:eastAsia="Times New Roman" w:hAnsi="Times New Roman" w:cs="Times New Roman"/>
          <w:sz w:val="24"/>
          <w:szCs w:val="24"/>
        </w:rPr>
        <w:t>ССуз</w:t>
      </w:r>
      <w:proofErr w:type="spellEnd"/>
      <w:r w:rsidRPr="00ED0D89">
        <w:rPr>
          <w:rFonts w:ascii="Times New Roman" w:eastAsia="Times New Roman" w:hAnsi="Times New Roman" w:cs="Times New Roman"/>
          <w:sz w:val="24"/>
          <w:szCs w:val="24"/>
        </w:rPr>
        <w:t xml:space="preserve"> = ______________</w:t>
      </w:r>
      <w:r w:rsidRPr="00ED0D89">
        <w:rPr>
          <w:rFonts w:ascii="Times New Roman" w:eastAsia="Times New Roman" w:hAnsi="Times New Roman" w:cs="Times New Roman"/>
          <w:sz w:val="24"/>
          <w:szCs w:val="24"/>
        </w:rPr>
        <w:tab/>
        <w:t>= 1</w:t>
      </w:r>
    </w:p>
    <w:p w:rsidR="004F0A4A" w:rsidRPr="00ED0D89" w:rsidRDefault="00ED0D89" w:rsidP="00ED0D89">
      <w:pPr>
        <w:widowControl w:val="0"/>
        <w:tabs>
          <w:tab w:val="left" w:pos="4587"/>
          <w:tab w:val="left" w:pos="537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942,2</w:t>
      </w:r>
    </w:p>
    <w:p w:rsidR="004F0A4A" w:rsidRPr="00ED0D89" w:rsidRDefault="004F0A4A" w:rsidP="004F0A4A">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 по следующей формуле:</w:t>
      </w:r>
    </w:p>
    <w:p w:rsidR="004F0A4A" w:rsidRPr="00ED0D89" w:rsidRDefault="004F0A4A" w:rsidP="00ED0D8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D0D89">
        <w:rPr>
          <w:rFonts w:ascii="Times New Roman" w:eastAsia="Times New Roman" w:hAnsi="Times New Roman" w:cs="Times New Roman"/>
          <w:noProof/>
          <w:sz w:val="24"/>
          <w:szCs w:val="24"/>
        </w:rPr>
        <w:drawing>
          <wp:inline distT="0" distB="0" distL="0" distR="0" wp14:anchorId="530CD2F0" wp14:editId="2E0530D5">
            <wp:extent cx="1562100" cy="3333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где:</w:t>
      </w: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noProof/>
          <w:position w:val="-12"/>
          <w:sz w:val="24"/>
          <w:szCs w:val="24"/>
        </w:rPr>
        <w:drawing>
          <wp:inline distT="0" distB="0" distL="0" distR="0" wp14:anchorId="182F2795" wp14:editId="640E4E8D">
            <wp:extent cx="33337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ED0D89">
        <w:rPr>
          <w:rFonts w:ascii="Times New Roman" w:eastAsia="Times New Roman" w:hAnsi="Times New Roman" w:cs="Times New Roman"/>
          <w:sz w:val="24"/>
          <w:szCs w:val="24"/>
        </w:rPr>
        <w:t xml:space="preserve"> – эффективность использования финансовых ресурсов на реализацию программы;</w:t>
      </w: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noProof/>
          <w:position w:val="-10"/>
          <w:sz w:val="24"/>
          <w:szCs w:val="24"/>
        </w:rPr>
        <w:drawing>
          <wp:inline distT="0" distB="0" distL="0" distR="0" wp14:anchorId="13E865BF" wp14:editId="559400CA">
            <wp:extent cx="428625"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Pr="00ED0D89">
        <w:rPr>
          <w:rFonts w:ascii="Times New Roman" w:eastAsia="Times New Roman" w:hAnsi="Times New Roman" w:cs="Times New Roman"/>
          <w:sz w:val="24"/>
          <w:szCs w:val="24"/>
        </w:rPr>
        <w:t xml:space="preserve"> – степень реализации всех мероприятий программы;</w:t>
      </w: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noProof/>
          <w:position w:val="-14"/>
          <w:sz w:val="24"/>
          <w:szCs w:val="24"/>
        </w:rPr>
        <w:drawing>
          <wp:inline distT="0" distB="0" distL="0" distR="0" wp14:anchorId="29EF2C43" wp14:editId="5781C8E0">
            <wp:extent cx="476250" cy="333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ED0D89">
        <w:rPr>
          <w:rFonts w:ascii="Times New Roman" w:eastAsia="Times New Roman" w:hAnsi="Times New Roman" w:cs="Times New Roman"/>
          <w:sz w:val="24"/>
          <w:szCs w:val="24"/>
        </w:rPr>
        <w:t xml:space="preserve"> – степень соответствия запланированному уровню расходов </w:t>
      </w:r>
      <w:r w:rsidRPr="00ED0D89">
        <w:rPr>
          <w:rFonts w:ascii="Times New Roman" w:eastAsia="Times New Roman" w:hAnsi="Times New Roman" w:cs="Times New Roman"/>
          <w:sz w:val="24"/>
          <w:szCs w:val="24"/>
        </w:rPr>
        <w:br/>
        <w:t>из местного бюджета.</w:t>
      </w: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Бюджетная эффективность реализации программы признается:</w:t>
      </w: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высокой, в случае если значение </w:t>
      </w:r>
      <w:proofErr w:type="spellStart"/>
      <w:r w:rsidRPr="00ED0D89">
        <w:rPr>
          <w:rFonts w:ascii="Times New Roman" w:eastAsia="Times New Roman" w:hAnsi="Times New Roman" w:cs="Times New Roman"/>
          <w:sz w:val="24"/>
          <w:szCs w:val="24"/>
        </w:rPr>
        <w:t>Э</w:t>
      </w:r>
      <w:r w:rsidRPr="00ED0D89">
        <w:rPr>
          <w:rFonts w:ascii="Times New Roman" w:eastAsia="Times New Roman" w:hAnsi="Times New Roman" w:cs="Times New Roman"/>
          <w:sz w:val="24"/>
          <w:szCs w:val="24"/>
          <w:vertAlign w:val="subscript"/>
        </w:rPr>
        <w:t>ис</w:t>
      </w:r>
      <w:proofErr w:type="spellEnd"/>
      <w:r w:rsidRPr="00ED0D89">
        <w:rPr>
          <w:rFonts w:ascii="Times New Roman" w:eastAsia="Times New Roman" w:hAnsi="Times New Roman" w:cs="Times New Roman"/>
          <w:sz w:val="24"/>
          <w:szCs w:val="24"/>
          <w:vertAlign w:val="subscript"/>
        </w:rPr>
        <w:t xml:space="preserve">  </w:t>
      </w:r>
      <w:r w:rsidRPr="00ED0D89">
        <w:rPr>
          <w:rFonts w:ascii="Times New Roman" w:eastAsia="Times New Roman" w:hAnsi="Times New Roman" w:cs="Times New Roman"/>
          <w:sz w:val="24"/>
          <w:szCs w:val="24"/>
        </w:rPr>
        <w:t>составляет 0,95 и более;</w:t>
      </w: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удовлетворительной, в случае если значение </w:t>
      </w:r>
      <w:proofErr w:type="spellStart"/>
      <w:r w:rsidRPr="00ED0D89">
        <w:rPr>
          <w:rFonts w:ascii="Times New Roman" w:eastAsia="Times New Roman" w:hAnsi="Times New Roman" w:cs="Times New Roman"/>
          <w:sz w:val="24"/>
          <w:szCs w:val="24"/>
        </w:rPr>
        <w:t>Э</w:t>
      </w:r>
      <w:r w:rsidRPr="00ED0D89">
        <w:rPr>
          <w:rFonts w:ascii="Times New Roman" w:eastAsia="Times New Roman" w:hAnsi="Times New Roman" w:cs="Times New Roman"/>
          <w:sz w:val="24"/>
          <w:szCs w:val="24"/>
          <w:vertAlign w:val="subscript"/>
        </w:rPr>
        <w:t>ис</w:t>
      </w:r>
      <w:proofErr w:type="spellEnd"/>
      <w:r w:rsidRPr="00ED0D89">
        <w:rPr>
          <w:rFonts w:ascii="Times New Roman" w:eastAsia="Times New Roman" w:hAnsi="Times New Roman" w:cs="Times New Roman"/>
          <w:sz w:val="24"/>
          <w:szCs w:val="24"/>
        </w:rPr>
        <w:t xml:space="preserve"> составляет от 0,75 до 0,95;</w:t>
      </w: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низкой, в случае если значение </w:t>
      </w:r>
      <w:proofErr w:type="spellStart"/>
      <w:r w:rsidRPr="00ED0D89">
        <w:rPr>
          <w:rFonts w:ascii="Times New Roman" w:eastAsia="Times New Roman" w:hAnsi="Times New Roman" w:cs="Times New Roman"/>
          <w:sz w:val="24"/>
          <w:szCs w:val="24"/>
        </w:rPr>
        <w:t>Э</w:t>
      </w:r>
      <w:r w:rsidRPr="00ED0D89">
        <w:rPr>
          <w:rFonts w:ascii="Times New Roman" w:eastAsia="Times New Roman" w:hAnsi="Times New Roman" w:cs="Times New Roman"/>
          <w:sz w:val="24"/>
          <w:szCs w:val="24"/>
          <w:vertAlign w:val="subscript"/>
        </w:rPr>
        <w:t>ис</w:t>
      </w:r>
      <w:proofErr w:type="spellEnd"/>
      <w:r w:rsidRPr="00ED0D89">
        <w:rPr>
          <w:rFonts w:ascii="Times New Roman" w:eastAsia="Times New Roman" w:hAnsi="Times New Roman" w:cs="Times New Roman"/>
          <w:sz w:val="24"/>
          <w:szCs w:val="24"/>
        </w:rPr>
        <w:t xml:space="preserve"> составляет менее 0,75.</w:t>
      </w:r>
    </w:p>
    <w:p w:rsidR="004F0A4A" w:rsidRPr="00ED0D89" w:rsidRDefault="004F0A4A" w:rsidP="004F0A4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F0A4A" w:rsidRPr="00ED0D89" w:rsidRDefault="004F0A4A" w:rsidP="004F0A4A">
      <w:pPr>
        <w:widowControl w:val="0"/>
        <w:tabs>
          <w:tab w:val="left" w:pos="3427"/>
          <w:tab w:val="left" w:pos="42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ab/>
      </w:r>
      <w:r w:rsidRPr="00ED0D89">
        <w:rPr>
          <w:rFonts w:ascii="Times New Roman" w:eastAsia="Times New Roman" w:hAnsi="Times New Roman" w:cs="Times New Roman"/>
          <w:sz w:val="24"/>
          <w:szCs w:val="24"/>
        </w:rPr>
        <w:tab/>
        <w:t>1</w:t>
      </w:r>
    </w:p>
    <w:p w:rsidR="004F0A4A" w:rsidRPr="00ED0D89" w:rsidRDefault="004F0A4A" w:rsidP="004F0A4A">
      <w:pPr>
        <w:widowControl w:val="0"/>
        <w:tabs>
          <w:tab w:val="left" w:pos="34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                                 </w:t>
      </w:r>
      <w:proofErr w:type="spellStart"/>
      <w:r w:rsidRPr="00ED0D89">
        <w:rPr>
          <w:rFonts w:ascii="Times New Roman" w:eastAsia="Times New Roman" w:hAnsi="Times New Roman" w:cs="Times New Roman"/>
          <w:sz w:val="24"/>
          <w:szCs w:val="24"/>
        </w:rPr>
        <w:t>Эис</w:t>
      </w:r>
      <w:proofErr w:type="spellEnd"/>
      <w:r w:rsidRPr="00ED0D89">
        <w:rPr>
          <w:rFonts w:ascii="Times New Roman" w:eastAsia="Times New Roman" w:hAnsi="Times New Roman" w:cs="Times New Roman"/>
          <w:sz w:val="24"/>
          <w:szCs w:val="24"/>
        </w:rPr>
        <w:t xml:space="preserve">  =  ________  =1</w:t>
      </w:r>
    </w:p>
    <w:p w:rsidR="004F0A4A" w:rsidRPr="00ED0D89" w:rsidRDefault="004F0A4A" w:rsidP="004F0A4A">
      <w:pPr>
        <w:widowControl w:val="0"/>
        <w:tabs>
          <w:tab w:val="left" w:pos="4160"/>
          <w:tab w:val="left" w:pos="454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ab/>
        <w:t>1</w:t>
      </w:r>
    </w:p>
    <w:p w:rsidR="004F0A4A" w:rsidRPr="00ED0D89" w:rsidRDefault="004F0A4A" w:rsidP="004F0A4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Бюджетная эффективность реализации программы признается высокой.</w:t>
      </w:r>
    </w:p>
    <w:p w:rsidR="004F0A4A" w:rsidRPr="00ED0D89" w:rsidRDefault="004F0A4A" w:rsidP="004F0A4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D0D89">
        <w:rPr>
          <w:rFonts w:ascii="Times New Roman" w:eastAsia="Calibri" w:hAnsi="Times New Roman" w:cs="Times New Roman"/>
          <w:sz w:val="24"/>
          <w:szCs w:val="24"/>
          <w:lang w:eastAsia="en-US"/>
        </w:rPr>
        <w:t>4. Для оценки эффективности реализации программы применяются следующие коэффициенты значимости:</w:t>
      </w:r>
    </w:p>
    <w:p w:rsidR="004F0A4A" w:rsidRPr="00ED0D89" w:rsidRDefault="004F0A4A" w:rsidP="004F0A4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D0D89">
        <w:rPr>
          <w:rFonts w:ascii="Times New Roman" w:eastAsia="Calibri" w:hAnsi="Times New Roman" w:cs="Times New Roman"/>
          <w:sz w:val="24"/>
          <w:szCs w:val="24"/>
          <w:lang w:eastAsia="en-US"/>
        </w:rPr>
        <w:t>степень достижения целевых показателей – 0,5;</w:t>
      </w:r>
    </w:p>
    <w:p w:rsidR="004F0A4A" w:rsidRPr="00ED0D89" w:rsidRDefault="004F0A4A" w:rsidP="004F0A4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D0D89">
        <w:rPr>
          <w:rFonts w:ascii="Times New Roman" w:eastAsia="Calibri" w:hAnsi="Times New Roman" w:cs="Times New Roman"/>
          <w:sz w:val="24"/>
          <w:szCs w:val="24"/>
          <w:lang w:eastAsia="en-US"/>
        </w:rPr>
        <w:t>реализация основных мероприятий – 0,3;</w:t>
      </w:r>
    </w:p>
    <w:p w:rsidR="004F0A4A" w:rsidRPr="00ED0D89" w:rsidRDefault="00ED0D89" w:rsidP="00ED0D8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бюджетная эффективность – 0,2.</w:t>
      </w:r>
    </w:p>
    <w:p w:rsidR="004F0A4A" w:rsidRPr="00ED0D89" w:rsidRDefault="004F0A4A" w:rsidP="004F0A4A">
      <w:pPr>
        <w:shd w:val="clear" w:color="auto" w:fill="FFFFFF"/>
        <w:spacing w:after="0"/>
        <w:ind w:firstLine="709"/>
        <w:jc w:val="both"/>
        <w:rPr>
          <w:rFonts w:ascii="Times New Roman" w:eastAsia="Calibri" w:hAnsi="Times New Roman" w:cs="Times New Roman"/>
          <w:sz w:val="24"/>
          <w:szCs w:val="24"/>
          <w:lang w:eastAsia="en-US"/>
        </w:rPr>
      </w:pPr>
      <w:r w:rsidRPr="00ED0D89">
        <w:rPr>
          <w:rFonts w:ascii="Times New Roman" w:eastAsia="Calibri" w:hAnsi="Times New Roman" w:cs="Times New Roman"/>
          <w:sz w:val="24"/>
          <w:szCs w:val="24"/>
          <w:lang w:eastAsia="en-US"/>
        </w:rPr>
        <w:t xml:space="preserve">5. Уровень реализации </w:t>
      </w:r>
      <w:r w:rsidRPr="00ED0D89">
        <w:rPr>
          <w:rFonts w:ascii="Times New Roman" w:eastAsia="Times New Roman" w:hAnsi="Times New Roman" w:cs="Times New Roman"/>
          <w:sz w:val="24"/>
          <w:szCs w:val="24"/>
        </w:rPr>
        <w:t>муниципальной</w:t>
      </w:r>
      <w:r w:rsidRPr="00ED0D89">
        <w:rPr>
          <w:rFonts w:ascii="Times New Roman" w:eastAsia="Calibri" w:hAnsi="Times New Roman" w:cs="Times New Roman"/>
          <w:sz w:val="24"/>
          <w:szCs w:val="24"/>
          <w:lang w:eastAsia="en-US"/>
        </w:rPr>
        <w:t xml:space="preserve"> программы в целом оценивается по формуле:</w:t>
      </w:r>
    </w:p>
    <w:p w:rsidR="004F0A4A" w:rsidRPr="00ED0D89" w:rsidRDefault="004F0A4A" w:rsidP="004F0A4A">
      <w:pPr>
        <w:shd w:val="clear" w:color="auto" w:fill="FFFFFF"/>
        <w:jc w:val="center"/>
        <w:rPr>
          <w:rFonts w:ascii="Times New Roman" w:eastAsia="Calibri" w:hAnsi="Times New Roman" w:cs="Times New Roman"/>
          <w:sz w:val="24"/>
          <w:szCs w:val="24"/>
          <w:lang w:eastAsia="en-US"/>
        </w:rPr>
      </w:pPr>
      <w:proofErr w:type="spellStart"/>
      <w:r w:rsidRPr="00ED0D89">
        <w:rPr>
          <w:rFonts w:ascii="Times New Roman" w:eastAsia="Calibri" w:hAnsi="Times New Roman" w:cs="Times New Roman"/>
          <w:sz w:val="24"/>
          <w:szCs w:val="24"/>
          <w:lang w:eastAsia="en-US"/>
        </w:rPr>
        <w:t>УР</w:t>
      </w:r>
      <w:r w:rsidRPr="00ED0D89">
        <w:rPr>
          <w:rFonts w:ascii="Times New Roman" w:eastAsia="Calibri" w:hAnsi="Times New Roman" w:cs="Times New Roman"/>
          <w:sz w:val="24"/>
          <w:szCs w:val="24"/>
          <w:vertAlign w:val="subscript"/>
          <w:lang w:eastAsia="en-US"/>
        </w:rPr>
        <w:t>пр</w:t>
      </w:r>
      <w:proofErr w:type="spellEnd"/>
      <w:r w:rsidRPr="00ED0D89">
        <w:rPr>
          <w:rFonts w:ascii="Times New Roman" w:eastAsia="Calibri" w:hAnsi="Times New Roman" w:cs="Times New Roman"/>
          <w:sz w:val="24"/>
          <w:szCs w:val="24"/>
          <w:vertAlign w:val="subscript"/>
          <w:lang w:eastAsia="en-US"/>
        </w:rPr>
        <w:t xml:space="preserve"> </w:t>
      </w:r>
      <w:r w:rsidRPr="00ED0D89">
        <w:rPr>
          <w:rFonts w:ascii="Times New Roman" w:eastAsia="Calibri" w:hAnsi="Times New Roman" w:cs="Times New Roman"/>
          <w:sz w:val="24"/>
          <w:szCs w:val="24"/>
          <w:lang w:eastAsia="en-US"/>
        </w:rPr>
        <w:t xml:space="preserve">= </w:t>
      </w:r>
      <w:proofErr w:type="spellStart"/>
      <w:r w:rsidRPr="00ED0D89">
        <w:rPr>
          <w:rFonts w:ascii="Times New Roman" w:eastAsia="Calibri" w:hAnsi="Times New Roman" w:cs="Times New Roman"/>
          <w:sz w:val="24"/>
          <w:szCs w:val="24"/>
          <w:lang w:eastAsia="en-US"/>
        </w:rPr>
        <w:t>Э</w:t>
      </w:r>
      <w:r w:rsidRPr="00ED0D89">
        <w:rPr>
          <w:rFonts w:ascii="Times New Roman" w:eastAsia="Calibri" w:hAnsi="Times New Roman" w:cs="Times New Roman"/>
          <w:sz w:val="24"/>
          <w:szCs w:val="24"/>
          <w:vertAlign w:val="subscript"/>
          <w:lang w:eastAsia="en-US"/>
        </w:rPr>
        <w:t>о</w:t>
      </w:r>
      <w:proofErr w:type="spellEnd"/>
      <w:r w:rsidRPr="00ED0D89">
        <w:rPr>
          <w:rFonts w:ascii="Times New Roman" w:eastAsia="Calibri" w:hAnsi="Times New Roman" w:cs="Times New Roman"/>
          <w:sz w:val="24"/>
          <w:szCs w:val="24"/>
          <w:vertAlign w:val="subscript"/>
          <w:lang w:eastAsia="en-US"/>
        </w:rPr>
        <w:t xml:space="preserve"> </w:t>
      </w:r>
      <w:r w:rsidRPr="00ED0D89">
        <w:rPr>
          <w:rFonts w:ascii="Times New Roman" w:eastAsia="Calibri" w:hAnsi="Times New Roman" w:cs="Times New Roman"/>
          <w:sz w:val="24"/>
          <w:szCs w:val="24"/>
          <w:lang w:eastAsia="en-US"/>
        </w:rPr>
        <w:t>х</w:t>
      </w:r>
      <w:r w:rsidRPr="00ED0D89">
        <w:rPr>
          <w:rFonts w:ascii="Times New Roman" w:eastAsia="Calibri" w:hAnsi="Times New Roman" w:cs="Times New Roman"/>
          <w:sz w:val="24"/>
          <w:szCs w:val="24"/>
          <w:vertAlign w:val="subscript"/>
          <w:lang w:eastAsia="en-US"/>
        </w:rPr>
        <w:t xml:space="preserve"> </w:t>
      </w:r>
      <w:r w:rsidRPr="00ED0D89">
        <w:rPr>
          <w:rFonts w:ascii="Times New Roman" w:eastAsia="Calibri" w:hAnsi="Times New Roman" w:cs="Times New Roman"/>
          <w:sz w:val="24"/>
          <w:szCs w:val="24"/>
          <w:lang w:eastAsia="en-US"/>
        </w:rPr>
        <w:t xml:space="preserve">0,5 + </w:t>
      </w:r>
      <w:proofErr w:type="spellStart"/>
      <w:r w:rsidRPr="00ED0D89">
        <w:rPr>
          <w:rFonts w:ascii="Times New Roman" w:eastAsia="Calibri" w:hAnsi="Times New Roman" w:cs="Times New Roman"/>
          <w:sz w:val="24"/>
          <w:szCs w:val="24"/>
          <w:lang w:eastAsia="en-US"/>
        </w:rPr>
        <w:t>СР</w:t>
      </w:r>
      <w:r w:rsidRPr="00ED0D89">
        <w:rPr>
          <w:rFonts w:ascii="Times New Roman" w:eastAsia="Calibri" w:hAnsi="Times New Roman" w:cs="Times New Roman"/>
          <w:sz w:val="24"/>
          <w:szCs w:val="24"/>
          <w:vertAlign w:val="subscript"/>
          <w:lang w:eastAsia="en-US"/>
        </w:rPr>
        <w:t>ом</w:t>
      </w:r>
      <w:proofErr w:type="spellEnd"/>
      <w:r w:rsidRPr="00ED0D89">
        <w:rPr>
          <w:rFonts w:ascii="Times New Roman" w:eastAsia="Calibri" w:hAnsi="Times New Roman" w:cs="Times New Roman"/>
          <w:sz w:val="24"/>
          <w:szCs w:val="24"/>
          <w:vertAlign w:val="subscript"/>
          <w:lang w:eastAsia="en-US"/>
        </w:rPr>
        <w:t xml:space="preserve"> </w:t>
      </w:r>
      <w:r w:rsidRPr="00ED0D89">
        <w:rPr>
          <w:rFonts w:ascii="Times New Roman" w:eastAsia="Calibri" w:hAnsi="Times New Roman" w:cs="Times New Roman"/>
          <w:sz w:val="24"/>
          <w:szCs w:val="24"/>
          <w:lang w:eastAsia="en-US"/>
        </w:rPr>
        <w:t xml:space="preserve">х 0,3 + </w:t>
      </w:r>
      <w:proofErr w:type="spellStart"/>
      <w:r w:rsidRPr="00ED0D89">
        <w:rPr>
          <w:rFonts w:ascii="Times New Roman" w:eastAsia="Calibri" w:hAnsi="Times New Roman" w:cs="Times New Roman"/>
          <w:sz w:val="24"/>
          <w:szCs w:val="24"/>
          <w:lang w:eastAsia="en-US"/>
        </w:rPr>
        <w:t>Э</w:t>
      </w:r>
      <w:r w:rsidRPr="00ED0D89">
        <w:rPr>
          <w:rFonts w:ascii="Times New Roman" w:eastAsia="Calibri" w:hAnsi="Times New Roman" w:cs="Times New Roman"/>
          <w:sz w:val="24"/>
          <w:szCs w:val="24"/>
          <w:vertAlign w:val="subscript"/>
          <w:lang w:eastAsia="en-US"/>
        </w:rPr>
        <w:t>ис</w:t>
      </w:r>
      <w:proofErr w:type="spellEnd"/>
      <w:r w:rsidRPr="00ED0D89">
        <w:rPr>
          <w:rFonts w:ascii="Times New Roman" w:eastAsia="Calibri" w:hAnsi="Times New Roman" w:cs="Times New Roman"/>
          <w:sz w:val="24"/>
          <w:szCs w:val="24"/>
          <w:vertAlign w:val="subscript"/>
          <w:lang w:eastAsia="en-US"/>
        </w:rPr>
        <w:t xml:space="preserve"> </w:t>
      </w:r>
      <w:r w:rsidRPr="00ED0D89">
        <w:rPr>
          <w:rFonts w:ascii="Times New Roman" w:eastAsia="Calibri" w:hAnsi="Times New Roman" w:cs="Times New Roman"/>
          <w:sz w:val="24"/>
          <w:szCs w:val="24"/>
          <w:lang w:eastAsia="en-US"/>
        </w:rPr>
        <w:t>х 0,2.</w:t>
      </w:r>
    </w:p>
    <w:p w:rsidR="004F0A4A" w:rsidRPr="00ED0D89" w:rsidRDefault="004F0A4A" w:rsidP="004F0A4A">
      <w:pPr>
        <w:shd w:val="clear" w:color="auto" w:fill="FFFFFF"/>
        <w:tabs>
          <w:tab w:val="left" w:pos="2400"/>
          <w:tab w:val="left" w:pos="3533"/>
        </w:tabs>
        <w:rPr>
          <w:rFonts w:ascii="Times New Roman" w:eastAsia="Calibri" w:hAnsi="Times New Roman" w:cs="Times New Roman"/>
          <w:sz w:val="24"/>
          <w:szCs w:val="24"/>
          <w:vertAlign w:val="subscript"/>
          <w:lang w:eastAsia="en-US"/>
        </w:rPr>
      </w:pPr>
      <w:r w:rsidRPr="00ED0D89">
        <w:rPr>
          <w:rFonts w:ascii="Times New Roman" w:eastAsia="Calibri" w:hAnsi="Times New Roman" w:cs="Times New Roman"/>
          <w:sz w:val="24"/>
          <w:szCs w:val="24"/>
          <w:lang w:eastAsia="en-US"/>
        </w:rPr>
        <w:tab/>
        <w:t xml:space="preserve">   </w:t>
      </w:r>
      <w:proofErr w:type="spellStart"/>
      <w:r w:rsidRPr="00ED0D89">
        <w:rPr>
          <w:rFonts w:ascii="Times New Roman" w:eastAsia="Calibri" w:hAnsi="Times New Roman" w:cs="Times New Roman"/>
          <w:sz w:val="24"/>
          <w:szCs w:val="24"/>
          <w:lang w:eastAsia="en-US"/>
        </w:rPr>
        <w:t>УР</w:t>
      </w:r>
      <w:r w:rsidRPr="00ED0D89">
        <w:rPr>
          <w:rFonts w:ascii="Times New Roman" w:eastAsia="Calibri" w:hAnsi="Times New Roman" w:cs="Times New Roman"/>
          <w:sz w:val="24"/>
          <w:szCs w:val="24"/>
          <w:vertAlign w:val="subscript"/>
          <w:lang w:eastAsia="en-US"/>
        </w:rPr>
        <w:t>пр</w:t>
      </w:r>
      <w:proofErr w:type="spellEnd"/>
      <w:r w:rsidRPr="00ED0D89">
        <w:rPr>
          <w:rFonts w:ascii="Times New Roman" w:eastAsia="Calibri" w:hAnsi="Times New Roman" w:cs="Times New Roman"/>
          <w:sz w:val="24"/>
          <w:szCs w:val="24"/>
          <w:vertAlign w:val="subscript"/>
          <w:lang w:eastAsia="en-US"/>
        </w:rPr>
        <w:t xml:space="preserve"> </w:t>
      </w:r>
      <w:r w:rsidRPr="00ED0D89">
        <w:rPr>
          <w:rFonts w:ascii="Times New Roman" w:eastAsia="Calibri" w:hAnsi="Times New Roman" w:cs="Times New Roman"/>
          <w:sz w:val="24"/>
          <w:szCs w:val="24"/>
          <w:lang w:eastAsia="en-US"/>
        </w:rPr>
        <w:t>= 1х0,5 + 1х0,3  + 1 х0,2 = 1,0</w:t>
      </w:r>
    </w:p>
    <w:p w:rsidR="004F0A4A" w:rsidRPr="00ED0D89" w:rsidRDefault="004F0A4A" w:rsidP="004F0A4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D0D89">
        <w:rPr>
          <w:rFonts w:ascii="Times New Roman" w:eastAsia="Calibri" w:hAnsi="Times New Roman" w:cs="Times New Roman"/>
          <w:sz w:val="24"/>
          <w:szCs w:val="24"/>
          <w:lang w:eastAsia="en-US"/>
        </w:rPr>
        <w:t xml:space="preserve">Уровень реализации </w:t>
      </w:r>
      <w:r w:rsidRPr="00ED0D89">
        <w:rPr>
          <w:rFonts w:ascii="Times New Roman" w:eastAsia="Times New Roman" w:hAnsi="Times New Roman" w:cs="Times New Roman"/>
          <w:sz w:val="24"/>
          <w:szCs w:val="24"/>
        </w:rPr>
        <w:t>муниципальной</w:t>
      </w:r>
      <w:r w:rsidRPr="00ED0D89">
        <w:rPr>
          <w:rFonts w:ascii="Times New Roman" w:eastAsia="Calibri" w:hAnsi="Times New Roman" w:cs="Times New Roman"/>
          <w:sz w:val="24"/>
          <w:szCs w:val="24"/>
          <w:lang w:eastAsia="en-US"/>
        </w:rPr>
        <w:t xml:space="preserve"> программы в отчетном году признается высоким, если </w:t>
      </w:r>
      <w:proofErr w:type="spellStart"/>
      <w:r w:rsidRPr="00ED0D89">
        <w:rPr>
          <w:rFonts w:ascii="Times New Roman" w:eastAsia="Calibri" w:hAnsi="Times New Roman" w:cs="Times New Roman"/>
          <w:sz w:val="24"/>
          <w:szCs w:val="24"/>
          <w:lang w:eastAsia="en-US"/>
        </w:rPr>
        <w:t>УР</w:t>
      </w:r>
      <w:r w:rsidRPr="00ED0D89">
        <w:rPr>
          <w:rFonts w:ascii="Times New Roman" w:eastAsia="Calibri" w:hAnsi="Times New Roman" w:cs="Times New Roman"/>
          <w:sz w:val="24"/>
          <w:szCs w:val="24"/>
          <w:vertAlign w:val="subscript"/>
          <w:lang w:eastAsia="en-US"/>
        </w:rPr>
        <w:t>пр</w:t>
      </w:r>
      <w:proofErr w:type="spellEnd"/>
      <w:r w:rsidRPr="00ED0D89">
        <w:rPr>
          <w:rFonts w:ascii="Times New Roman" w:eastAsia="Calibri" w:hAnsi="Times New Roman" w:cs="Times New Roman"/>
          <w:sz w:val="24"/>
          <w:szCs w:val="24"/>
          <w:vertAlign w:val="subscript"/>
          <w:lang w:eastAsia="en-US"/>
        </w:rPr>
        <w:t xml:space="preserve"> </w:t>
      </w:r>
      <w:r w:rsidRPr="00ED0D89">
        <w:rPr>
          <w:rFonts w:ascii="Times New Roman" w:eastAsia="Calibri" w:hAnsi="Times New Roman" w:cs="Times New Roman"/>
          <w:sz w:val="24"/>
          <w:szCs w:val="24"/>
          <w:lang w:eastAsia="en-US"/>
        </w:rPr>
        <w:t>составляет 0,95 и более;</w:t>
      </w:r>
    </w:p>
    <w:p w:rsidR="004F0A4A" w:rsidRPr="00ED0D89" w:rsidRDefault="004F0A4A" w:rsidP="004F0A4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D0D89">
        <w:rPr>
          <w:rFonts w:ascii="Times New Roman" w:eastAsia="Calibri" w:hAnsi="Times New Roman" w:cs="Times New Roman"/>
          <w:sz w:val="24"/>
          <w:szCs w:val="24"/>
          <w:lang w:eastAsia="en-US"/>
        </w:rPr>
        <w:t xml:space="preserve">уровень реализации </w:t>
      </w:r>
      <w:r w:rsidRPr="00ED0D89">
        <w:rPr>
          <w:rFonts w:ascii="Times New Roman" w:eastAsia="Times New Roman" w:hAnsi="Times New Roman" w:cs="Times New Roman"/>
          <w:sz w:val="24"/>
          <w:szCs w:val="24"/>
        </w:rPr>
        <w:t>муниципальной</w:t>
      </w:r>
      <w:r w:rsidRPr="00ED0D89">
        <w:rPr>
          <w:rFonts w:ascii="Times New Roman" w:eastAsia="Calibri" w:hAnsi="Times New Roman" w:cs="Times New Roman"/>
          <w:sz w:val="24"/>
          <w:szCs w:val="24"/>
          <w:lang w:eastAsia="en-US"/>
        </w:rPr>
        <w:t xml:space="preserve"> программы в отчетном году признается удовлетворительным, если </w:t>
      </w:r>
      <w:proofErr w:type="spellStart"/>
      <w:r w:rsidRPr="00ED0D89">
        <w:rPr>
          <w:rFonts w:ascii="Times New Roman" w:eastAsia="Calibri" w:hAnsi="Times New Roman" w:cs="Times New Roman"/>
          <w:sz w:val="24"/>
          <w:szCs w:val="24"/>
          <w:lang w:eastAsia="en-US"/>
        </w:rPr>
        <w:t>УР</w:t>
      </w:r>
      <w:r w:rsidRPr="00ED0D89">
        <w:rPr>
          <w:rFonts w:ascii="Times New Roman" w:eastAsia="Calibri" w:hAnsi="Times New Roman" w:cs="Times New Roman"/>
          <w:sz w:val="24"/>
          <w:szCs w:val="24"/>
          <w:vertAlign w:val="subscript"/>
          <w:lang w:eastAsia="en-US"/>
        </w:rPr>
        <w:t>пр</w:t>
      </w:r>
      <w:proofErr w:type="spellEnd"/>
      <w:r w:rsidRPr="00ED0D89">
        <w:rPr>
          <w:rFonts w:ascii="Times New Roman" w:eastAsia="Calibri" w:hAnsi="Times New Roman" w:cs="Times New Roman"/>
          <w:sz w:val="24"/>
          <w:szCs w:val="24"/>
          <w:vertAlign w:val="subscript"/>
          <w:lang w:eastAsia="en-US"/>
        </w:rPr>
        <w:t xml:space="preserve"> </w:t>
      </w:r>
      <w:r w:rsidRPr="00ED0D89">
        <w:rPr>
          <w:rFonts w:ascii="Times New Roman" w:eastAsia="Calibri" w:hAnsi="Times New Roman" w:cs="Times New Roman"/>
          <w:sz w:val="24"/>
          <w:szCs w:val="24"/>
          <w:lang w:eastAsia="en-US"/>
        </w:rPr>
        <w:t>составляет от 0,75 до 0,95;</w:t>
      </w:r>
    </w:p>
    <w:p w:rsidR="004F0A4A" w:rsidRPr="00ED0D89" w:rsidRDefault="004F0A4A" w:rsidP="004F0A4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D0D89">
        <w:rPr>
          <w:rFonts w:ascii="Times New Roman" w:eastAsia="Calibri" w:hAnsi="Times New Roman" w:cs="Times New Roman"/>
          <w:sz w:val="24"/>
          <w:szCs w:val="24"/>
          <w:lang w:eastAsia="en-US"/>
        </w:rPr>
        <w:t xml:space="preserve">уровень реализации </w:t>
      </w:r>
      <w:r w:rsidRPr="00ED0D89">
        <w:rPr>
          <w:rFonts w:ascii="Times New Roman" w:eastAsia="Times New Roman" w:hAnsi="Times New Roman" w:cs="Times New Roman"/>
          <w:sz w:val="24"/>
          <w:szCs w:val="24"/>
        </w:rPr>
        <w:t>муниципальной</w:t>
      </w:r>
      <w:r w:rsidRPr="00ED0D89">
        <w:rPr>
          <w:rFonts w:ascii="Times New Roman" w:eastAsia="Calibri" w:hAnsi="Times New Roman" w:cs="Times New Roman"/>
          <w:sz w:val="24"/>
          <w:szCs w:val="24"/>
          <w:lang w:eastAsia="en-US"/>
        </w:rPr>
        <w:t xml:space="preserve"> программы в отчетном году признается низким, если </w:t>
      </w:r>
      <w:proofErr w:type="spellStart"/>
      <w:r w:rsidRPr="00ED0D89">
        <w:rPr>
          <w:rFonts w:ascii="Times New Roman" w:eastAsia="Calibri" w:hAnsi="Times New Roman" w:cs="Times New Roman"/>
          <w:sz w:val="24"/>
          <w:szCs w:val="24"/>
          <w:lang w:eastAsia="en-US"/>
        </w:rPr>
        <w:t>УР</w:t>
      </w:r>
      <w:r w:rsidRPr="00ED0D89">
        <w:rPr>
          <w:rFonts w:ascii="Times New Roman" w:eastAsia="Calibri" w:hAnsi="Times New Roman" w:cs="Times New Roman"/>
          <w:sz w:val="24"/>
          <w:szCs w:val="24"/>
          <w:vertAlign w:val="subscript"/>
          <w:lang w:eastAsia="en-US"/>
        </w:rPr>
        <w:t>пр</w:t>
      </w:r>
      <w:proofErr w:type="spellEnd"/>
      <w:r w:rsidRPr="00ED0D89">
        <w:rPr>
          <w:rFonts w:ascii="Times New Roman" w:eastAsia="Calibri" w:hAnsi="Times New Roman" w:cs="Times New Roman"/>
          <w:sz w:val="24"/>
          <w:szCs w:val="24"/>
          <w:vertAlign w:val="subscript"/>
          <w:lang w:eastAsia="en-US"/>
        </w:rPr>
        <w:t xml:space="preserve"> </w:t>
      </w:r>
      <w:r w:rsidRPr="00ED0D89">
        <w:rPr>
          <w:rFonts w:ascii="Times New Roman" w:eastAsia="Calibri" w:hAnsi="Times New Roman" w:cs="Times New Roman"/>
          <w:sz w:val="24"/>
          <w:szCs w:val="24"/>
          <w:lang w:eastAsia="en-US"/>
        </w:rPr>
        <w:t>составляет менее 0,75.</w:t>
      </w:r>
    </w:p>
    <w:p w:rsidR="004F0A4A" w:rsidRPr="00ED0D89" w:rsidRDefault="004F0A4A" w:rsidP="00ED0D8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0D89">
        <w:rPr>
          <w:rFonts w:ascii="Times New Roman" w:eastAsia="Calibri" w:hAnsi="Times New Roman" w:cs="Times New Roman"/>
          <w:sz w:val="24"/>
          <w:szCs w:val="24"/>
          <w:lang w:eastAsia="en-US"/>
        </w:rPr>
        <w:t xml:space="preserve">Уровень реализации </w:t>
      </w:r>
      <w:r w:rsidRPr="00ED0D89">
        <w:rPr>
          <w:rFonts w:ascii="Times New Roman" w:eastAsia="Times New Roman" w:hAnsi="Times New Roman" w:cs="Times New Roman"/>
          <w:sz w:val="24"/>
          <w:szCs w:val="24"/>
        </w:rPr>
        <w:t>муниципальной</w:t>
      </w:r>
      <w:r w:rsidRPr="00ED0D89">
        <w:rPr>
          <w:rFonts w:ascii="Times New Roman" w:eastAsia="Calibri" w:hAnsi="Times New Roman" w:cs="Times New Roman"/>
          <w:sz w:val="24"/>
          <w:szCs w:val="24"/>
          <w:lang w:eastAsia="en-US"/>
        </w:rPr>
        <w:t xml:space="preserve"> программы в целом оценивается как высокий.</w:t>
      </w:r>
    </w:p>
    <w:p w:rsidR="004F0A4A" w:rsidRPr="00ED0D89" w:rsidRDefault="004F0A4A" w:rsidP="004F0A4A">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4"/>
          <w:szCs w:val="24"/>
        </w:rPr>
      </w:pPr>
    </w:p>
    <w:p w:rsidR="004F0A4A" w:rsidRPr="00ED0D89" w:rsidRDefault="004F0A4A" w:rsidP="00ED0D89">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4"/>
          <w:szCs w:val="24"/>
        </w:rPr>
      </w:pPr>
      <w:r w:rsidRPr="00ED0D89">
        <w:rPr>
          <w:rFonts w:ascii="Times New Roman" w:eastAsia="Times New Roman" w:hAnsi="Times New Roman" w:cs="Times New Roman"/>
          <w:b/>
          <w:i/>
          <w:sz w:val="24"/>
          <w:szCs w:val="24"/>
        </w:rPr>
        <w:t>8. Предложения по дальнейшей реа</w:t>
      </w:r>
      <w:r w:rsidR="00ED0D89">
        <w:rPr>
          <w:rFonts w:ascii="Times New Roman" w:eastAsia="Times New Roman" w:hAnsi="Times New Roman" w:cs="Times New Roman"/>
          <w:b/>
          <w:i/>
          <w:sz w:val="24"/>
          <w:szCs w:val="24"/>
        </w:rPr>
        <w:t>лизации муниципальной программы</w:t>
      </w:r>
      <w:r w:rsidRPr="00ED0D89">
        <w:rPr>
          <w:rFonts w:ascii="Times New Roman" w:eastAsia="Times New Roman" w:hAnsi="Times New Roman" w:cs="Times New Roman"/>
          <w:i/>
          <w:sz w:val="24"/>
          <w:szCs w:val="24"/>
        </w:rPr>
        <w:t xml:space="preserve"> </w:t>
      </w:r>
    </w:p>
    <w:p w:rsidR="004F0A4A" w:rsidRPr="00ED0D89" w:rsidRDefault="004F0A4A" w:rsidP="004F0A4A">
      <w:pPr>
        <w:widowControl w:val="0"/>
        <w:tabs>
          <w:tab w:val="left" w:pos="0"/>
        </w:tabs>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В 2017 году муниципальная программа реализуется  в соответствии с Планом реализации муниципальной программы Дубовского сельского поселения «Развитие культуры и туризма», утвержденного постановлением Администрации Дубовского сельского поселения от 13.02.2017 № 33.   </w:t>
      </w:r>
    </w:p>
    <w:p w:rsidR="004F0A4A" w:rsidRPr="00ED0D89" w:rsidRDefault="004F0A4A" w:rsidP="004F0A4A">
      <w:pPr>
        <w:spacing w:after="0" w:line="240" w:lineRule="auto"/>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 </w:t>
      </w:r>
      <w:r w:rsidRPr="00ED0D89">
        <w:rPr>
          <w:rFonts w:ascii="Times New Roman" w:eastAsia="Times New Roman" w:hAnsi="Times New Roman" w:cs="Times New Roman"/>
          <w:sz w:val="24"/>
          <w:szCs w:val="24"/>
        </w:rPr>
        <w:tab/>
        <w:t>Выводы:</w:t>
      </w:r>
    </w:p>
    <w:p w:rsidR="004F0A4A" w:rsidRPr="00ED0D89" w:rsidRDefault="004F0A4A" w:rsidP="004F0A4A">
      <w:pPr>
        <w:autoSpaceDE w:val="0"/>
        <w:autoSpaceDN w:val="0"/>
        <w:adjustRightInd w:val="0"/>
        <w:spacing w:after="0" w:line="240" w:lineRule="auto"/>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запланированные мероприятия программы на 2017 год выполнены  в полном объеме;</w:t>
      </w:r>
    </w:p>
    <w:p w:rsidR="004F0A4A" w:rsidRPr="00ED0D89" w:rsidRDefault="004F0A4A" w:rsidP="004F0A4A">
      <w:pPr>
        <w:spacing w:after="0" w:line="240" w:lineRule="auto"/>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lastRenderedPageBreak/>
        <w:t xml:space="preserve">  </w:t>
      </w:r>
      <w:r w:rsidRPr="00ED0D89">
        <w:rPr>
          <w:rFonts w:ascii="Times New Roman" w:eastAsia="Times New Roman" w:hAnsi="Times New Roman" w:cs="Times New Roman"/>
          <w:sz w:val="24"/>
          <w:szCs w:val="24"/>
        </w:rPr>
        <w:tab/>
        <w:t xml:space="preserve"> Предложение:</w:t>
      </w:r>
    </w:p>
    <w:p w:rsidR="004F0A4A" w:rsidRPr="00ED0D89" w:rsidRDefault="004F0A4A" w:rsidP="004F0A4A">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 учитывая социальную значимость Программы, целесообразно продолжить работу в рамках программы. </w:t>
      </w:r>
    </w:p>
    <w:p w:rsidR="004F0A4A" w:rsidRPr="00ED0D89" w:rsidRDefault="004F0A4A" w:rsidP="004F0A4A">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4F0A4A" w:rsidRPr="00ED0D89" w:rsidRDefault="004F0A4A" w:rsidP="004F0A4A">
      <w:pPr>
        <w:spacing w:after="0" w:line="240" w:lineRule="auto"/>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      </w:t>
      </w:r>
      <w:r w:rsidRPr="00ED0D89">
        <w:rPr>
          <w:rFonts w:ascii="Times New Roman" w:eastAsia="Times New Roman" w:hAnsi="Times New Roman" w:cs="Times New Roman"/>
          <w:sz w:val="24"/>
          <w:szCs w:val="24"/>
        </w:rPr>
        <w:tab/>
        <w:t>В приложении 1 представлен отчет об исполнении плана реализации муниципальной программы Дубовского сельского поселения</w:t>
      </w:r>
    </w:p>
    <w:p w:rsidR="004F0A4A" w:rsidRPr="00ED0D89" w:rsidRDefault="004F0A4A" w:rsidP="004F0A4A">
      <w:pPr>
        <w:spacing w:after="0" w:line="240" w:lineRule="auto"/>
        <w:ind w:firstLine="709"/>
        <w:jc w:val="both"/>
        <w:rPr>
          <w:rFonts w:ascii="Times New Roman" w:eastAsia="Times New Roman" w:hAnsi="Times New Roman" w:cs="Times New Roman"/>
          <w:sz w:val="24"/>
          <w:szCs w:val="24"/>
        </w:rPr>
      </w:pPr>
      <w:r w:rsidRPr="00ED0D89">
        <w:rPr>
          <w:rFonts w:ascii="Times New Roman" w:eastAsia="Times New Roman" w:hAnsi="Times New Roman" w:cs="Times New Roman"/>
          <w:sz w:val="24"/>
          <w:szCs w:val="24"/>
        </w:rPr>
        <w:t xml:space="preserve">Оценка бюджетной эффективности реализации Программы произведена по </w:t>
      </w:r>
      <w:r w:rsidRPr="00ED0D89">
        <w:rPr>
          <w:rFonts w:ascii="Times New Roman" w:eastAsia="Times New Roman" w:hAnsi="Times New Roman" w:cs="Times New Roman"/>
          <w:spacing w:val="-4"/>
          <w:sz w:val="24"/>
          <w:szCs w:val="24"/>
        </w:rPr>
        <w:t>состоянию на 1 января 2018 г. Информация об оценке эффективности реализации</w:t>
      </w:r>
      <w:r w:rsidRPr="00ED0D89">
        <w:rPr>
          <w:rFonts w:ascii="Times New Roman" w:eastAsia="Times New Roman" w:hAnsi="Times New Roman" w:cs="Times New Roman"/>
          <w:sz w:val="24"/>
          <w:szCs w:val="24"/>
        </w:rPr>
        <w:t xml:space="preserve"> Программы за 2017 год приведена в таблицах № 1-9.</w:t>
      </w:r>
    </w:p>
    <w:p w:rsidR="004F0A4A" w:rsidRPr="00ED0D89" w:rsidRDefault="004F0A4A" w:rsidP="004F0A4A">
      <w:pPr>
        <w:spacing w:after="0" w:line="240" w:lineRule="auto"/>
        <w:ind w:firstLine="709"/>
        <w:jc w:val="both"/>
        <w:rPr>
          <w:rFonts w:ascii="Times New Roman" w:eastAsia="Times New Roman" w:hAnsi="Times New Roman" w:cs="Times New Roman"/>
          <w:sz w:val="24"/>
          <w:szCs w:val="24"/>
        </w:rPr>
      </w:pPr>
    </w:p>
    <w:p w:rsidR="004F0A4A" w:rsidRPr="00ED0D89" w:rsidRDefault="004F0A4A" w:rsidP="004F0A4A">
      <w:pPr>
        <w:spacing w:after="0" w:line="240" w:lineRule="auto"/>
        <w:rPr>
          <w:rFonts w:ascii="Times New Roman" w:eastAsia="Times New Roman" w:hAnsi="Times New Roman" w:cs="Times New Roman"/>
          <w:sz w:val="24"/>
          <w:szCs w:val="24"/>
        </w:rPr>
      </w:pPr>
    </w:p>
    <w:p w:rsidR="004F0A4A" w:rsidRPr="004F0A4A" w:rsidRDefault="004F0A4A" w:rsidP="004F0A4A">
      <w:pPr>
        <w:spacing w:after="0" w:line="240" w:lineRule="auto"/>
        <w:rPr>
          <w:rFonts w:ascii="Times New Roman" w:eastAsia="Times New Roman" w:hAnsi="Times New Roman" w:cs="Times New Roman"/>
          <w:color w:val="FF0000"/>
          <w:sz w:val="20"/>
          <w:szCs w:val="20"/>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16"/>
          <w:szCs w:val="16"/>
        </w:rPr>
      </w:pPr>
    </w:p>
    <w:p w:rsidR="004F0A4A" w:rsidRPr="004F0A4A" w:rsidRDefault="004F0A4A" w:rsidP="004F0A4A">
      <w:pPr>
        <w:spacing w:after="0" w:line="240" w:lineRule="auto"/>
        <w:rPr>
          <w:rFonts w:ascii="Times New Roman" w:eastAsia="Times New Roman" w:hAnsi="Times New Roman" w:cs="Times New Roman"/>
          <w:color w:val="FF0000"/>
          <w:sz w:val="20"/>
          <w:szCs w:val="20"/>
        </w:rPr>
      </w:pPr>
    </w:p>
    <w:p w:rsidR="004F0A4A" w:rsidRPr="004F0A4A" w:rsidRDefault="004F0A4A" w:rsidP="004F0A4A">
      <w:pPr>
        <w:spacing w:after="0" w:line="240" w:lineRule="auto"/>
        <w:rPr>
          <w:rFonts w:ascii="Times New Roman" w:eastAsia="Times New Roman" w:hAnsi="Times New Roman" w:cs="Times New Roman"/>
          <w:sz w:val="28"/>
          <w:szCs w:val="28"/>
        </w:rPr>
        <w:sectPr w:rsidR="004F0A4A" w:rsidRPr="004F0A4A" w:rsidSect="004F0A4A">
          <w:pgSz w:w="11907" w:h="16840"/>
          <w:pgMar w:top="709" w:right="851" w:bottom="1134" w:left="1304" w:header="720" w:footer="720" w:gutter="0"/>
          <w:cols w:space="720"/>
        </w:sectPr>
      </w:pPr>
    </w:p>
    <w:p w:rsidR="004F0A4A" w:rsidRPr="004F0A4A" w:rsidRDefault="004F0A4A" w:rsidP="004F0A4A">
      <w:pPr>
        <w:keepNext/>
        <w:spacing w:after="0" w:line="240" w:lineRule="auto"/>
        <w:jc w:val="right"/>
        <w:outlineLvl w:val="2"/>
        <w:rPr>
          <w:rFonts w:ascii="Times New Roman" w:eastAsia="Times New Roman" w:hAnsi="Times New Roman" w:cs="Times New Roman"/>
          <w:sz w:val="24"/>
          <w:szCs w:val="24"/>
        </w:rPr>
      </w:pPr>
      <w:r w:rsidRPr="004F0A4A">
        <w:rPr>
          <w:rFonts w:ascii="Times New Roman" w:eastAsia="Times New Roman" w:hAnsi="Times New Roman" w:cs="Times New Roman"/>
          <w:sz w:val="28"/>
          <w:szCs w:val="28"/>
        </w:rPr>
        <w:lastRenderedPageBreak/>
        <w:t xml:space="preserve">                                                                                                                                                                                                                                                                                                                                   </w:t>
      </w:r>
      <w:r w:rsidRPr="004F0A4A">
        <w:rPr>
          <w:rFonts w:ascii="Times New Roman" w:eastAsia="Times New Roman" w:hAnsi="Times New Roman" w:cs="Times New Roman"/>
          <w:sz w:val="24"/>
          <w:szCs w:val="24"/>
        </w:rPr>
        <w:t>Таблица № 1</w:t>
      </w:r>
    </w:p>
    <w:p w:rsidR="004F0A4A" w:rsidRPr="004F0A4A" w:rsidRDefault="004F0A4A" w:rsidP="004F0A4A">
      <w:pPr>
        <w:spacing w:after="0" w:line="240" w:lineRule="auto"/>
        <w:jc w:val="right"/>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к приложению 1</w:t>
      </w:r>
    </w:p>
    <w:p w:rsidR="004F0A4A" w:rsidRPr="004F0A4A" w:rsidRDefault="004F0A4A" w:rsidP="004F0A4A">
      <w:pPr>
        <w:spacing w:after="0" w:line="240" w:lineRule="auto"/>
        <w:ind w:left="125"/>
        <w:jc w:val="right"/>
        <w:rPr>
          <w:rFonts w:ascii="Times New Roman" w:eastAsia="Times New Roman" w:hAnsi="Times New Roman" w:cs="Times New Roman"/>
          <w:bCs/>
          <w:iCs/>
          <w:sz w:val="28"/>
          <w:szCs w:val="28"/>
        </w:rPr>
      </w:pPr>
      <w:r w:rsidRPr="004F0A4A">
        <w:rPr>
          <w:rFonts w:ascii="Times New Roman" w:eastAsia="Times New Roman" w:hAnsi="Times New Roman" w:cs="Times New Roman"/>
          <w:sz w:val="28"/>
          <w:szCs w:val="28"/>
        </w:rPr>
        <w:t xml:space="preserve">                                                                                                            </w:t>
      </w: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Courier New"/>
          <w:sz w:val="24"/>
          <w:szCs w:val="24"/>
        </w:rPr>
      </w:pPr>
      <w:r w:rsidRPr="004F0A4A">
        <w:rPr>
          <w:rFonts w:ascii="Times New Roman" w:eastAsia="Times New Roman" w:hAnsi="Times New Roman" w:cs="Times New Roman"/>
          <w:sz w:val="24"/>
          <w:szCs w:val="24"/>
        </w:rPr>
        <w:t xml:space="preserve">Отчет об исполнении плана  реализации </w:t>
      </w:r>
      <w:r w:rsidRPr="004F0A4A">
        <w:rPr>
          <w:rFonts w:ascii="Times New Roman" w:eastAsia="Times New Roman" w:hAnsi="Times New Roman" w:cs="Courier New"/>
          <w:sz w:val="24"/>
          <w:szCs w:val="24"/>
        </w:rPr>
        <w:t xml:space="preserve">муниципальной программы Дубовского сельского поселения </w:t>
      </w:r>
    </w:p>
    <w:p w:rsidR="004F0A4A" w:rsidRPr="004F0A4A" w:rsidRDefault="004F0A4A" w:rsidP="004F0A4A">
      <w:pPr>
        <w:widowControl w:val="0"/>
        <w:autoSpaceDE w:val="0"/>
        <w:autoSpaceDN w:val="0"/>
        <w:adjustRightInd w:val="0"/>
        <w:spacing w:after="0" w:line="240" w:lineRule="auto"/>
        <w:jc w:val="center"/>
        <w:rPr>
          <w:rFonts w:ascii="Courier New" w:eastAsia="Times New Roman" w:hAnsi="Courier New" w:cs="Courier New"/>
          <w:sz w:val="24"/>
          <w:szCs w:val="24"/>
        </w:rPr>
      </w:pPr>
      <w:r w:rsidRPr="004F0A4A">
        <w:rPr>
          <w:rFonts w:ascii="Times New Roman" w:eastAsia="Times New Roman" w:hAnsi="Times New Roman" w:cs="Courier New"/>
          <w:sz w:val="24"/>
          <w:szCs w:val="24"/>
        </w:rPr>
        <w:t xml:space="preserve">                                         «Развитие культуры и туризма»  </w:t>
      </w:r>
      <w:r w:rsidRPr="004F0A4A">
        <w:rPr>
          <w:rFonts w:ascii="Times New Roman" w:eastAsia="Times New Roman" w:hAnsi="Times New Roman" w:cs="Times New Roman"/>
          <w:sz w:val="24"/>
          <w:szCs w:val="24"/>
        </w:rPr>
        <w:t>отчетный период: 2017 г.</w:t>
      </w:r>
      <w:r w:rsidRPr="004F0A4A">
        <w:rPr>
          <w:rFonts w:ascii="Courier New" w:eastAsia="Times New Roman" w:hAnsi="Courier New" w:cs="Courier New"/>
          <w:sz w:val="20"/>
          <w:szCs w:val="20"/>
        </w:rPr>
        <w:tab/>
        <w:t xml:space="preserve">                      (тыс. рублей)</w:t>
      </w: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50"/>
        <w:gridCol w:w="1760"/>
        <w:gridCol w:w="1843"/>
        <w:gridCol w:w="4678"/>
        <w:gridCol w:w="1134"/>
        <w:gridCol w:w="1134"/>
        <w:gridCol w:w="840"/>
        <w:gridCol w:w="10"/>
        <w:gridCol w:w="851"/>
        <w:gridCol w:w="850"/>
        <w:gridCol w:w="851"/>
      </w:tblGrid>
      <w:tr w:rsidR="004F0A4A" w:rsidRPr="004F0A4A" w:rsidTr="004F0A4A">
        <w:trPr>
          <w:trHeight w:val="854"/>
          <w:tblCellSpacing w:w="5" w:type="nil"/>
        </w:trPr>
        <w:tc>
          <w:tcPr>
            <w:tcW w:w="650" w:type="dxa"/>
            <w:vMerge w:val="restart"/>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 п/п</w:t>
            </w:r>
          </w:p>
        </w:tc>
        <w:tc>
          <w:tcPr>
            <w:tcW w:w="1760" w:type="dxa"/>
            <w:vMerge w:val="restart"/>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 xml:space="preserve">Наименование </w:t>
            </w: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основного мероприятия,</w:t>
            </w: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контрольного события программы</w:t>
            </w:r>
          </w:p>
        </w:tc>
        <w:tc>
          <w:tcPr>
            <w:tcW w:w="1843" w:type="dxa"/>
            <w:vMerge w:val="restart"/>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 xml:space="preserve">Ответственный </w:t>
            </w:r>
            <w:r w:rsidRPr="004F0A4A">
              <w:rPr>
                <w:rFonts w:ascii="Times New Roman" w:eastAsia="Times New Roman" w:hAnsi="Times New Roman" w:cs="Times New Roman"/>
                <w:sz w:val="20"/>
                <w:szCs w:val="20"/>
              </w:rPr>
              <w:br/>
              <w:t xml:space="preserve"> исполнитель, соисполнитель, участник  </w:t>
            </w:r>
            <w:r w:rsidRPr="004F0A4A">
              <w:rPr>
                <w:rFonts w:ascii="Times New Roman" w:eastAsia="Times New Roman" w:hAnsi="Times New Roman" w:cs="Times New Roman"/>
                <w:sz w:val="20"/>
                <w:szCs w:val="20"/>
              </w:rPr>
              <w:br/>
              <w:t xml:space="preserve">  (должность/ФИО)</w:t>
            </w:r>
          </w:p>
          <w:p w:rsidR="004F0A4A" w:rsidRPr="004F0A4A" w:rsidRDefault="004F0A4A" w:rsidP="004F0A4A">
            <w:pPr>
              <w:spacing w:after="0" w:line="240" w:lineRule="auto"/>
              <w:rPr>
                <w:rFonts w:ascii="Times New Roman" w:eastAsia="Times New Roman" w:hAnsi="Times New Roman" w:cs="Times New Roman"/>
                <w:sz w:val="20"/>
                <w:szCs w:val="20"/>
              </w:rPr>
            </w:pPr>
          </w:p>
          <w:p w:rsidR="004F0A4A" w:rsidRPr="004F0A4A" w:rsidRDefault="00B94453" w:rsidP="004F0A4A">
            <w:pPr>
              <w:spacing w:after="0" w:line="240" w:lineRule="auto"/>
              <w:jc w:val="center"/>
              <w:rPr>
                <w:rFonts w:ascii="Times New Roman" w:eastAsia="Times New Roman" w:hAnsi="Times New Roman" w:cs="Times New Roman"/>
                <w:sz w:val="20"/>
                <w:szCs w:val="20"/>
              </w:rPr>
            </w:pPr>
            <w:hyperlink w:anchor="Par1414" w:history="1">
              <w:r w:rsidR="004F0A4A" w:rsidRPr="004F0A4A">
                <w:rPr>
                  <w:rFonts w:ascii="Times New Roman" w:eastAsia="Times New Roman" w:hAnsi="Times New Roman" w:cs="Times New Roman"/>
                  <w:sz w:val="20"/>
                  <w:szCs w:val="20"/>
                </w:rPr>
                <w:t>&lt;1&gt;</w:t>
              </w:r>
            </w:hyperlink>
          </w:p>
        </w:tc>
        <w:tc>
          <w:tcPr>
            <w:tcW w:w="4678" w:type="dxa"/>
            <w:vMerge w:val="restart"/>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Результат</w:t>
            </w: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реализации (краткое описание)</w:t>
            </w:r>
          </w:p>
        </w:tc>
        <w:tc>
          <w:tcPr>
            <w:tcW w:w="1134" w:type="dxa"/>
            <w:vMerge w:val="restart"/>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 xml:space="preserve">Фактическая дата начала   </w:t>
            </w:r>
            <w:r w:rsidRPr="004F0A4A">
              <w:rPr>
                <w:rFonts w:ascii="Times New Roman" w:eastAsia="Times New Roman" w:hAnsi="Times New Roman" w:cs="Times New Roman"/>
                <w:sz w:val="20"/>
                <w:szCs w:val="20"/>
              </w:rPr>
              <w:br/>
              <w:t xml:space="preserve">реализации </w:t>
            </w:r>
            <w:r w:rsidRPr="004F0A4A">
              <w:rPr>
                <w:rFonts w:ascii="Times New Roman" w:eastAsia="Times New Roman" w:hAnsi="Times New Roman" w:cs="Times New Roman"/>
                <w:sz w:val="20"/>
                <w:szCs w:val="20"/>
              </w:rPr>
              <w:br/>
              <w:t>мероприятия</w:t>
            </w:r>
          </w:p>
        </w:tc>
        <w:tc>
          <w:tcPr>
            <w:tcW w:w="1134" w:type="dxa"/>
            <w:vMerge w:val="restart"/>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Фактическая дата окончания</w:t>
            </w:r>
            <w:r w:rsidRPr="004F0A4A">
              <w:rPr>
                <w:rFonts w:ascii="Times New Roman" w:eastAsia="Times New Roman" w:hAnsi="Times New Roman" w:cs="Times New Roman"/>
                <w:sz w:val="20"/>
                <w:szCs w:val="20"/>
              </w:rPr>
              <w:br/>
              <w:t xml:space="preserve">реализации  </w:t>
            </w:r>
            <w:r w:rsidRPr="004F0A4A">
              <w:rPr>
                <w:rFonts w:ascii="Times New Roman" w:eastAsia="Times New Roman" w:hAnsi="Times New Roman" w:cs="Times New Roman"/>
                <w:sz w:val="20"/>
                <w:szCs w:val="20"/>
              </w:rPr>
              <w:br/>
              <w:t xml:space="preserve">, </w:t>
            </w:r>
            <w:r w:rsidRPr="004F0A4A">
              <w:rPr>
                <w:rFonts w:ascii="Times New Roman" w:eastAsia="Times New Roman" w:hAnsi="Times New Roman" w:cs="Times New Roman"/>
                <w:sz w:val="20"/>
                <w:szCs w:val="20"/>
              </w:rPr>
              <w:br/>
              <w:t xml:space="preserve">наступления  </w:t>
            </w:r>
            <w:r w:rsidRPr="004F0A4A">
              <w:rPr>
                <w:rFonts w:ascii="Times New Roman" w:eastAsia="Times New Roman" w:hAnsi="Times New Roman" w:cs="Times New Roman"/>
                <w:sz w:val="20"/>
                <w:szCs w:val="20"/>
              </w:rPr>
              <w:br/>
              <w:t xml:space="preserve">контрольного </w:t>
            </w:r>
            <w:r w:rsidRPr="004F0A4A">
              <w:rPr>
                <w:rFonts w:ascii="Times New Roman" w:eastAsia="Times New Roman" w:hAnsi="Times New Roman" w:cs="Times New Roman"/>
                <w:sz w:val="20"/>
                <w:szCs w:val="20"/>
              </w:rPr>
              <w:br/>
              <w:t>события</w:t>
            </w:r>
          </w:p>
        </w:tc>
        <w:tc>
          <w:tcPr>
            <w:tcW w:w="2551" w:type="dxa"/>
            <w:gridSpan w:val="4"/>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 xml:space="preserve">Расходы бюджета поселения на реализацию муниципальной      </w:t>
            </w:r>
            <w:r w:rsidRPr="004F0A4A">
              <w:rPr>
                <w:rFonts w:ascii="Times New Roman" w:eastAsia="Times New Roman" w:hAnsi="Times New Roman" w:cs="Times New Roman"/>
                <w:sz w:val="20"/>
                <w:szCs w:val="20"/>
              </w:rPr>
              <w:br/>
              <w:t>программы, тыс. руб.</w:t>
            </w:r>
          </w:p>
        </w:tc>
        <w:tc>
          <w:tcPr>
            <w:tcW w:w="851" w:type="dxa"/>
            <w:vMerge w:val="restart"/>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 xml:space="preserve">Объемы неосвоенных средств и причины их </w:t>
            </w:r>
            <w:proofErr w:type="spellStart"/>
            <w:r w:rsidRPr="004F0A4A">
              <w:rPr>
                <w:rFonts w:ascii="Times New Roman" w:eastAsia="Times New Roman" w:hAnsi="Times New Roman" w:cs="Times New Roman"/>
                <w:sz w:val="20"/>
                <w:szCs w:val="20"/>
              </w:rPr>
              <w:t>неосвоения</w:t>
            </w:r>
            <w:proofErr w:type="spellEnd"/>
            <w:r w:rsidRPr="004F0A4A">
              <w:rPr>
                <w:rFonts w:ascii="Times New Roman" w:eastAsia="Times New Roman" w:hAnsi="Times New Roman" w:cs="Times New Roman"/>
                <w:sz w:val="20"/>
                <w:szCs w:val="20"/>
              </w:rPr>
              <w:t xml:space="preserve">   </w:t>
            </w:r>
            <w:r w:rsidRPr="004F0A4A">
              <w:rPr>
                <w:rFonts w:ascii="Times New Roman" w:eastAsia="Times New Roman" w:hAnsi="Times New Roman" w:cs="Times New Roman"/>
                <w:sz w:val="20"/>
                <w:szCs w:val="20"/>
              </w:rPr>
              <w:br/>
            </w:r>
            <w:hyperlink w:anchor="Par1414" w:history="1">
              <w:r w:rsidRPr="004F0A4A">
                <w:rPr>
                  <w:rFonts w:ascii="Times New Roman" w:eastAsia="Times New Roman" w:hAnsi="Times New Roman" w:cs="Times New Roman"/>
                  <w:sz w:val="20"/>
                  <w:szCs w:val="20"/>
                </w:rPr>
                <w:t>&lt;2&gt;</w:t>
              </w:r>
            </w:hyperlink>
          </w:p>
        </w:tc>
      </w:tr>
      <w:tr w:rsidR="004F0A4A" w:rsidRPr="004F0A4A" w:rsidTr="004F0A4A">
        <w:trPr>
          <w:trHeight w:val="720"/>
          <w:tblCellSpacing w:w="5" w:type="nil"/>
        </w:trPr>
        <w:tc>
          <w:tcPr>
            <w:tcW w:w="650" w:type="dxa"/>
            <w:vMerge/>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60" w:type="dxa"/>
            <w:vMerge/>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678" w:type="dxa"/>
            <w:vMerge/>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vMerge/>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gridSpan w:val="2"/>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Предусмотрено муниципальной программой</w:t>
            </w:r>
          </w:p>
        </w:tc>
        <w:tc>
          <w:tcPr>
            <w:tcW w:w="851"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Предусмотрено сводной бюджетной росписью</w:t>
            </w:r>
          </w:p>
        </w:tc>
        <w:tc>
          <w:tcPr>
            <w:tcW w:w="850"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 xml:space="preserve">факт на отчетную дату </w:t>
            </w:r>
            <w:hyperlink w:anchor="Par1414" w:history="1">
              <w:r w:rsidRPr="004F0A4A">
                <w:rPr>
                  <w:rFonts w:ascii="Times New Roman" w:eastAsia="Times New Roman" w:hAnsi="Times New Roman" w:cs="Times New Roman"/>
                  <w:sz w:val="20"/>
                  <w:szCs w:val="20"/>
                </w:rPr>
                <w:t>&lt;1&gt;</w:t>
              </w:r>
            </w:hyperlink>
          </w:p>
        </w:tc>
        <w:tc>
          <w:tcPr>
            <w:tcW w:w="851" w:type="dxa"/>
            <w:vMerge/>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F0A4A" w:rsidRPr="004F0A4A" w:rsidTr="004F0A4A">
        <w:trPr>
          <w:tblCellSpacing w:w="5" w:type="nil"/>
        </w:trPr>
        <w:tc>
          <w:tcPr>
            <w:tcW w:w="650"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w:t>
            </w:r>
          </w:p>
        </w:tc>
        <w:tc>
          <w:tcPr>
            <w:tcW w:w="1760"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2</w:t>
            </w:r>
          </w:p>
        </w:tc>
        <w:tc>
          <w:tcPr>
            <w:tcW w:w="1843"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3</w:t>
            </w:r>
          </w:p>
        </w:tc>
        <w:tc>
          <w:tcPr>
            <w:tcW w:w="4678"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4</w:t>
            </w:r>
          </w:p>
        </w:tc>
        <w:tc>
          <w:tcPr>
            <w:tcW w:w="1134"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5</w:t>
            </w:r>
          </w:p>
        </w:tc>
        <w:tc>
          <w:tcPr>
            <w:tcW w:w="1134"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6</w:t>
            </w:r>
          </w:p>
        </w:tc>
        <w:tc>
          <w:tcPr>
            <w:tcW w:w="850" w:type="dxa"/>
            <w:gridSpan w:val="2"/>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7</w:t>
            </w:r>
          </w:p>
        </w:tc>
        <w:tc>
          <w:tcPr>
            <w:tcW w:w="851"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8</w:t>
            </w:r>
          </w:p>
        </w:tc>
        <w:tc>
          <w:tcPr>
            <w:tcW w:w="850"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9</w:t>
            </w:r>
          </w:p>
        </w:tc>
        <w:tc>
          <w:tcPr>
            <w:tcW w:w="851"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10</w:t>
            </w:r>
          </w:p>
        </w:tc>
      </w:tr>
      <w:tr w:rsidR="004F0A4A" w:rsidRPr="004F0A4A" w:rsidTr="004F0A4A">
        <w:trPr>
          <w:trHeight w:val="183"/>
          <w:tblCellSpacing w:w="5" w:type="nil"/>
        </w:trPr>
        <w:tc>
          <w:tcPr>
            <w:tcW w:w="650"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w:t>
            </w:r>
          </w:p>
        </w:tc>
        <w:tc>
          <w:tcPr>
            <w:tcW w:w="13951" w:type="dxa"/>
            <w:gridSpan w:val="10"/>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Подпрограмма 1 «</w:t>
            </w:r>
            <w:r w:rsidRPr="004F0A4A">
              <w:rPr>
                <w:rFonts w:ascii="Times New Roman" w:eastAsia="Times New Roman" w:hAnsi="Times New Roman" w:cs="Times New Roman"/>
                <w:bCs/>
                <w:sz w:val="20"/>
                <w:szCs w:val="20"/>
              </w:rPr>
              <w:t>Развитие культуры Дубовского сельского поселения</w:t>
            </w:r>
            <w:r w:rsidRPr="004F0A4A">
              <w:rPr>
                <w:rFonts w:ascii="Times New Roman" w:eastAsia="Times New Roman" w:hAnsi="Times New Roman" w:cs="Times New Roman"/>
                <w:sz w:val="20"/>
                <w:szCs w:val="20"/>
              </w:rPr>
              <w:t>»</w:t>
            </w:r>
          </w:p>
        </w:tc>
      </w:tr>
      <w:tr w:rsidR="004F0A4A" w:rsidRPr="004F0A4A" w:rsidTr="004F0A4A">
        <w:trPr>
          <w:trHeight w:val="360"/>
          <w:tblCellSpacing w:w="5" w:type="nil"/>
        </w:trPr>
        <w:tc>
          <w:tcPr>
            <w:tcW w:w="650"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1.1.</w:t>
            </w:r>
          </w:p>
        </w:tc>
        <w:tc>
          <w:tcPr>
            <w:tcW w:w="1760"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Основное  мероприятие 1.1 «</w:t>
            </w:r>
            <w:r w:rsidRPr="004F0A4A">
              <w:rPr>
                <w:rFonts w:ascii="Times New Roman" w:eastAsia="Times New Roman" w:hAnsi="Times New Roman" w:cs="Times New Roman"/>
                <w:bCs/>
                <w:sz w:val="20"/>
                <w:szCs w:val="20"/>
              </w:rPr>
              <w:t>Развитие культурно-досуговой деятельности</w:t>
            </w:r>
            <w:r w:rsidRPr="004F0A4A">
              <w:rPr>
                <w:rFonts w:ascii="Times New Roman" w:eastAsia="Times New Roman" w:hAnsi="Times New Roman" w:cs="Times New Roman"/>
                <w:sz w:val="20"/>
                <w:szCs w:val="20"/>
              </w:rPr>
              <w:t xml:space="preserve">»                </w:t>
            </w:r>
          </w:p>
        </w:tc>
        <w:tc>
          <w:tcPr>
            <w:tcW w:w="1843"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Директор МБУК «Ериковский СДК»</w:t>
            </w:r>
          </w:p>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Дьяконова Е.Н.</w:t>
            </w:r>
          </w:p>
        </w:tc>
        <w:tc>
          <w:tcPr>
            <w:tcW w:w="4678" w:type="dxa"/>
          </w:tcPr>
          <w:p w:rsidR="004F0A4A" w:rsidRPr="004F0A4A" w:rsidRDefault="004F0A4A" w:rsidP="004F0A4A">
            <w:pPr>
              <w:spacing w:before="40" w:after="4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осуществлено финансовое обеспечение выполнения муниципального задания ( услуга по организации и проведению мероприятий по поддержке народного творчества и культуры ( в том числе выставок и ярмарок) , процент исполнения – 100,0</w:t>
            </w:r>
          </w:p>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01.01.2017</w:t>
            </w:r>
          </w:p>
        </w:tc>
        <w:tc>
          <w:tcPr>
            <w:tcW w:w="1134"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31.12.2017</w:t>
            </w:r>
          </w:p>
        </w:tc>
        <w:tc>
          <w:tcPr>
            <w:tcW w:w="840"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bCs/>
                <w:iCs/>
                <w:sz w:val="20"/>
                <w:szCs w:val="20"/>
              </w:rPr>
            </w:pPr>
            <w:r w:rsidRPr="004F0A4A">
              <w:rPr>
                <w:rFonts w:ascii="Times New Roman" w:eastAsia="Times New Roman" w:hAnsi="Times New Roman" w:cs="Times New Roman"/>
                <w:bCs/>
                <w:iCs/>
                <w:sz w:val="20"/>
                <w:szCs w:val="20"/>
              </w:rPr>
              <w:t>942,2</w:t>
            </w:r>
          </w:p>
        </w:tc>
        <w:tc>
          <w:tcPr>
            <w:tcW w:w="861" w:type="dxa"/>
            <w:gridSpan w:val="2"/>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bCs/>
                <w:iCs/>
                <w:sz w:val="20"/>
                <w:szCs w:val="20"/>
              </w:rPr>
            </w:pPr>
            <w:r w:rsidRPr="004F0A4A">
              <w:rPr>
                <w:rFonts w:ascii="Times New Roman" w:eastAsia="Times New Roman" w:hAnsi="Times New Roman" w:cs="Times New Roman"/>
                <w:bCs/>
                <w:iCs/>
                <w:sz w:val="20"/>
                <w:szCs w:val="20"/>
              </w:rPr>
              <w:t>942,2</w:t>
            </w:r>
          </w:p>
        </w:tc>
        <w:tc>
          <w:tcPr>
            <w:tcW w:w="850"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942,2</w:t>
            </w:r>
          </w:p>
        </w:tc>
        <w:tc>
          <w:tcPr>
            <w:tcW w:w="851"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w:t>
            </w: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4F0A4A" w:rsidRPr="004F0A4A" w:rsidTr="004F0A4A">
        <w:trPr>
          <w:trHeight w:val="360"/>
          <w:tblCellSpacing w:w="5" w:type="nil"/>
        </w:trPr>
        <w:tc>
          <w:tcPr>
            <w:tcW w:w="650"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1.2</w:t>
            </w:r>
          </w:p>
        </w:tc>
        <w:tc>
          <w:tcPr>
            <w:tcW w:w="1760"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 xml:space="preserve">Основное мероприятие 1.3 </w:t>
            </w:r>
            <w:r w:rsidRPr="004F0A4A">
              <w:rPr>
                <w:rFonts w:ascii="Times New Roman" w:eastAsia="Times New Roman" w:hAnsi="Times New Roman" w:cs="Times New Roman"/>
                <w:color w:val="5C5B5B"/>
                <w:sz w:val="20"/>
                <w:szCs w:val="20"/>
              </w:rPr>
              <w:t>«Развитие материально-технической базы учреждений культуры»</w:t>
            </w:r>
          </w:p>
        </w:tc>
        <w:tc>
          <w:tcPr>
            <w:tcW w:w="1843"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Директор МБУК «Ериковский СДК»</w:t>
            </w:r>
          </w:p>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Дьяконова Е.Н</w:t>
            </w:r>
          </w:p>
        </w:tc>
        <w:tc>
          <w:tcPr>
            <w:tcW w:w="4678" w:type="dxa"/>
          </w:tcPr>
          <w:p w:rsidR="004F0A4A" w:rsidRPr="004F0A4A" w:rsidRDefault="004F0A4A" w:rsidP="004F0A4A">
            <w:pPr>
              <w:spacing w:before="40" w:after="40" w:line="240" w:lineRule="auto"/>
              <w:rPr>
                <w:rFonts w:ascii="Times New Roman" w:eastAsia="Times New Roman" w:hAnsi="Times New Roman" w:cs="Times New Roman"/>
                <w:sz w:val="20"/>
                <w:szCs w:val="20"/>
              </w:rPr>
            </w:pPr>
          </w:p>
        </w:tc>
        <w:tc>
          <w:tcPr>
            <w:tcW w:w="1134"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w:t>
            </w:r>
          </w:p>
        </w:tc>
        <w:tc>
          <w:tcPr>
            <w:tcW w:w="1134" w:type="dxa"/>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w:t>
            </w:r>
          </w:p>
        </w:tc>
        <w:tc>
          <w:tcPr>
            <w:tcW w:w="840" w:type="dxa"/>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w:t>
            </w:r>
          </w:p>
          <w:p w:rsidR="004F0A4A" w:rsidRPr="004F0A4A" w:rsidRDefault="004F0A4A" w:rsidP="004F0A4A">
            <w:pPr>
              <w:spacing w:after="0" w:line="240" w:lineRule="auto"/>
              <w:jc w:val="center"/>
              <w:rPr>
                <w:rFonts w:ascii="Times New Roman" w:eastAsia="Times New Roman" w:hAnsi="Times New Roman" w:cs="Times New Roman"/>
                <w:sz w:val="20"/>
                <w:szCs w:val="20"/>
              </w:rPr>
            </w:pPr>
          </w:p>
        </w:tc>
        <w:tc>
          <w:tcPr>
            <w:tcW w:w="861" w:type="dxa"/>
            <w:gridSpan w:val="2"/>
          </w:tcPr>
          <w:p w:rsidR="004F0A4A" w:rsidRPr="004F0A4A" w:rsidRDefault="004F0A4A" w:rsidP="004F0A4A">
            <w:pPr>
              <w:spacing w:after="0" w:line="240" w:lineRule="auto"/>
              <w:rPr>
                <w:rFonts w:ascii="Times New Roman" w:eastAsia="Times New Roman" w:hAnsi="Times New Roman" w:cs="Times New Roman"/>
                <w:sz w:val="20"/>
                <w:szCs w:val="20"/>
              </w:rPr>
            </w:pPr>
          </w:p>
          <w:p w:rsidR="004F0A4A" w:rsidRPr="004F0A4A" w:rsidRDefault="004F0A4A" w:rsidP="004F0A4A">
            <w:pPr>
              <w:spacing w:after="0" w:line="240" w:lineRule="auto"/>
              <w:jc w:val="center"/>
              <w:rPr>
                <w:rFonts w:ascii="Times New Roman" w:eastAsia="Times New Roman" w:hAnsi="Times New Roman" w:cs="Times New Roman"/>
                <w:sz w:val="20"/>
                <w:szCs w:val="20"/>
              </w:rPr>
            </w:pPr>
          </w:p>
        </w:tc>
        <w:tc>
          <w:tcPr>
            <w:tcW w:w="850" w:type="dxa"/>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w:t>
            </w:r>
          </w:p>
        </w:tc>
        <w:tc>
          <w:tcPr>
            <w:tcW w:w="851" w:type="dxa"/>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w:t>
            </w:r>
          </w:p>
        </w:tc>
      </w:tr>
      <w:tr w:rsidR="004F0A4A" w:rsidRPr="004F0A4A" w:rsidTr="004F0A4A">
        <w:trPr>
          <w:tblCellSpacing w:w="5" w:type="nil"/>
        </w:trPr>
        <w:tc>
          <w:tcPr>
            <w:tcW w:w="650"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1.3</w:t>
            </w:r>
          </w:p>
        </w:tc>
        <w:tc>
          <w:tcPr>
            <w:tcW w:w="1760"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Контрольное событие подпрограммы  1</w:t>
            </w:r>
          </w:p>
        </w:tc>
        <w:tc>
          <w:tcPr>
            <w:tcW w:w="1843"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 xml:space="preserve">Начальник сектора по социальным вопросам, земельным и имущественным </w:t>
            </w:r>
            <w:proofErr w:type="spellStart"/>
            <w:r w:rsidRPr="004F0A4A">
              <w:rPr>
                <w:rFonts w:ascii="Times New Roman" w:eastAsia="Times New Roman" w:hAnsi="Times New Roman" w:cs="Times New Roman"/>
                <w:sz w:val="20"/>
                <w:szCs w:val="20"/>
              </w:rPr>
              <w:t>отнош</w:t>
            </w:r>
            <w:proofErr w:type="spellEnd"/>
          </w:p>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4F0A4A">
              <w:rPr>
                <w:rFonts w:ascii="Times New Roman" w:eastAsia="Times New Roman" w:hAnsi="Times New Roman" w:cs="Times New Roman"/>
                <w:sz w:val="20"/>
                <w:szCs w:val="20"/>
              </w:rPr>
              <w:t>ениям</w:t>
            </w:r>
            <w:proofErr w:type="spellEnd"/>
            <w:r w:rsidRPr="004F0A4A">
              <w:rPr>
                <w:rFonts w:ascii="Times New Roman" w:eastAsia="Times New Roman" w:hAnsi="Times New Roman" w:cs="Times New Roman"/>
                <w:sz w:val="20"/>
                <w:szCs w:val="20"/>
              </w:rPr>
              <w:t xml:space="preserve">, вопросам муниципального </w:t>
            </w:r>
            <w:r w:rsidRPr="004F0A4A">
              <w:rPr>
                <w:rFonts w:ascii="Times New Roman" w:eastAsia="Times New Roman" w:hAnsi="Times New Roman" w:cs="Times New Roman"/>
                <w:sz w:val="20"/>
                <w:szCs w:val="20"/>
              </w:rPr>
              <w:lastRenderedPageBreak/>
              <w:t>хозяйства Никитенко М.Н.</w:t>
            </w:r>
          </w:p>
        </w:tc>
        <w:tc>
          <w:tcPr>
            <w:tcW w:w="4678"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lastRenderedPageBreak/>
              <w:t>Количество культурно-массовых мероприятий 120, количество посетителей культурно- массовых мероприятий 3752 чел., количество клубных формирований 7, количество участников клубных формирований 74 чел.</w:t>
            </w:r>
          </w:p>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X</w:t>
            </w:r>
          </w:p>
        </w:tc>
        <w:tc>
          <w:tcPr>
            <w:tcW w:w="1134"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31.12.2017</w:t>
            </w:r>
          </w:p>
        </w:tc>
        <w:tc>
          <w:tcPr>
            <w:tcW w:w="840"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X</w:t>
            </w:r>
          </w:p>
        </w:tc>
        <w:tc>
          <w:tcPr>
            <w:tcW w:w="861" w:type="dxa"/>
            <w:gridSpan w:val="2"/>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X</w:t>
            </w:r>
          </w:p>
        </w:tc>
        <w:tc>
          <w:tcPr>
            <w:tcW w:w="850"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X</w:t>
            </w:r>
          </w:p>
        </w:tc>
        <w:tc>
          <w:tcPr>
            <w:tcW w:w="851"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X</w:t>
            </w:r>
          </w:p>
        </w:tc>
      </w:tr>
    </w:tbl>
    <w:p w:rsidR="004F0A4A" w:rsidRPr="004F0A4A" w:rsidRDefault="00B94453" w:rsidP="004F0A4A">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hyperlink w:anchor="Par1127" w:history="1">
        <w:r w:rsidR="004F0A4A" w:rsidRPr="004F0A4A">
          <w:rPr>
            <w:rFonts w:ascii="Times New Roman" w:eastAsia="Times New Roman" w:hAnsi="Times New Roman" w:cs="Times New Roman"/>
            <w:sz w:val="24"/>
            <w:szCs w:val="24"/>
          </w:rPr>
          <w:t>&lt;1&gt;</w:t>
        </w:r>
      </w:hyperlink>
      <w:r w:rsidR="004F0A4A" w:rsidRPr="004F0A4A">
        <w:rPr>
          <w:rFonts w:ascii="Times New Roman" w:eastAsia="Times New Roman" w:hAnsi="Times New Roman" w:cs="Times New Roman"/>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4F0A4A" w:rsidRPr="004F0A4A" w:rsidRDefault="004F0A4A" w:rsidP="004F0A4A">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xml:space="preserve"> </w:t>
      </w:r>
      <w:hyperlink w:anchor="Par1127" w:history="1">
        <w:r w:rsidRPr="004F0A4A">
          <w:rPr>
            <w:rFonts w:ascii="Times New Roman" w:eastAsia="Times New Roman" w:hAnsi="Times New Roman" w:cs="Times New Roman"/>
            <w:sz w:val="24"/>
            <w:szCs w:val="24"/>
          </w:rPr>
          <w:t>&lt;2&gt;</w:t>
        </w:r>
      </w:hyperlink>
      <w:r w:rsidRPr="004F0A4A">
        <w:rPr>
          <w:rFonts w:ascii="Times New Roman" w:eastAsia="Times New Roman" w:hAnsi="Times New Roman" w:cs="Times New Roman"/>
          <w:sz w:val="24"/>
          <w:szCs w:val="24"/>
        </w:rPr>
        <w:t xml:space="preserve"> Графа заполняется по завершенным основным мероприятиям, мероприятиям, мероприятиям ведомственных целевых программ.</w:t>
      </w:r>
    </w:p>
    <w:p w:rsidR="004F0A4A" w:rsidRPr="004F0A4A" w:rsidRDefault="004F0A4A" w:rsidP="004F0A4A">
      <w:pPr>
        <w:spacing w:after="0" w:line="240" w:lineRule="auto"/>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AF60F8">
      <w:pPr>
        <w:spacing w:after="0" w:line="240" w:lineRule="auto"/>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lastRenderedPageBreak/>
        <w:t>Таблица №2</w:t>
      </w:r>
    </w:p>
    <w:p w:rsidR="004F0A4A" w:rsidRPr="00AF60F8" w:rsidRDefault="004F0A4A" w:rsidP="00AF60F8">
      <w:pPr>
        <w:spacing w:after="0" w:line="240" w:lineRule="auto"/>
        <w:jc w:val="right"/>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ab/>
      </w:r>
      <w:r w:rsidR="00AF60F8">
        <w:rPr>
          <w:rFonts w:ascii="Times New Roman" w:eastAsia="Times New Roman" w:hAnsi="Times New Roman" w:cs="Times New Roman"/>
          <w:sz w:val="20"/>
          <w:szCs w:val="20"/>
        </w:rPr>
        <w:t xml:space="preserve">к приложению </w:t>
      </w:r>
    </w:p>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Сведения о достижении значений показателей (индикаторов)</w:t>
      </w:r>
    </w:p>
    <w:p w:rsidR="004F0A4A" w:rsidRPr="004F0A4A" w:rsidRDefault="004F0A4A" w:rsidP="004F0A4A">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13805" w:type="dxa"/>
        <w:jc w:val="center"/>
        <w:tblInd w:w="1597" w:type="dxa"/>
        <w:tblLayout w:type="fixed"/>
        <w:tblCellMar>
          <w:left w:w="75" w:type="dxa"/>
          <w:right w:w="75" w:type="dxa"/>
        </w:tblCellMar>
        <w:tblLook w:val="0000" w:firstRow="0" w:lastRow="0" w:firstColumn="0" w:lastColumn="0" w:noHBand="0" w:noVBand="0"/>
      </w:tblPr>
      <w:tblGrid>
        <w:gridCol w:w="739"/>
        <w:gridCol w:w="3077"/>
        <w:gridCol w:w="1418"/>
        <w:gridCol w:w="2108"/>
        <w:gridCol w:w="1076"/>
        <w:gridCol w:w="1994"/>
        <w:gridCol w:w="3393"/>
      </w:tblGrid>
      <w:tr w:rsidR="004F0A4A" w:rsidRPr="004F0A4A" w:rsidTr="004F0A4A">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 xml:space="preserve">Показатель     </w:t>
            </w:r>
            <w:r w:rsidRPr="004F0A4A">
              <w:rPr>
                <w:rFonts w:ascii="Times New Roman" w:eastAsia="Times New Roman" w:hAnsi="Times New Roman" w:cs="Arial"/>
                <w:sz w:val="18"/>
                <w:szCs w:val="18"/>
              </w:rPr>
              <w:br/>
              <w:t xml:space="preserve"> (индикатор)    </w:t>
            </w:r>
            <w:r w:rsidRPr="004F0A4A">
              <w:rPr>
                <w:rFonts w:ascii="Times New Roman" w:eastAsia="Times New Roman" w:hAnsi="Times New Roman" w:cs="Arial"/>
                <w:sz w:val="18"/>
                <w:szCs w:val="18"/>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Ед.</w:t>
            </w:r>
          </w:p>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Значения показателей (индикаторов) муниципальной  программы,  подпрограммы муниципальной    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 xml:space="preserve">Обоснование отклонений  значений показателя   (индикатора) на конец   </w:t>
            </w:r>
            <w:r w:rsidRPr="004F0A4A">
              <w:rPr>
                <w:rFonts w:ascii="Times New Roman" w:eastAsia="Times New Roman" w:hAnsi="Times New Roman" w:cs="Arial"/>
                <w:sz w:val="18"/>
                <w:szCs w:val="18"/>
              </w:rPr>
              <w:br/>
              <w:t xml:space="preserve"> отчетного года   (при наличии)</w:t>
            </w:r>
          </w:p>
        </w:tc>
      </w:tr>
      <w:tr w:rsidR="004F0A4A" w:rsidRPr="004F0A4A" w:rsidTr="004F0A4A">
        <w:trPr>
          <w:cantSplit/>
          <w:jc w:val="center"/>
        </w:trPr>
        <w:tc>
          <w:tcPr>
            <w:tcW w:w="739" w:type="dxa"/>
            <w:vMerge/>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Arial"/>
                <w:sz w:val="18"/>
                <w:szCs w:val="18"/>
              </w:rPr>
            </w:pPr>
          </w:p>
        </w:tc>
        <w:tc>
          <w:tcPr>
            <w:tcW w:w="3077" w:type="dxa"/>
            <w:vMerge/>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Arial"/>
                <w:sz w:val="18"/>
                <w:szCs w:val="18"/>
              </w:rPr>
            </w:pPr>
          </w:p>
        </w:tc>
        <w:tc>
          <w:tcPr>
            <w:tcW w:w="1418" w:type="dxa"/>
            <w:vMerge/>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Arial"/>
                <w:sz w:val="18"/>
                <w:szCs w:val="18"/>
              </w:rPr>
            </w:pPr>
          </w:p>
        </w:tc>
        <w:tc>
          <w:tcPr>
            <w:tcW w:w="2108" w:type="dxa"/>
            <w:vMerge w:val="restart"/>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 xml:space="preserve">год, предшествующий </w:t>
            </w:r>
            <w:r w:rsidRPr="004F0A4A">
              <w:rPr>
                <w:rFonts w:ascii="Times New Roman" w:eastAsia="Times New Roman" w:hAnsi="Times New Roman" w:cs="Arial"/>
                <w:sz w:val="18"/>
                <w:szCs w:val="18"/>
              </w:rPr>
              <w:br/>
              <w:t>отчетному</w:t>
            </w:r>
            <w:hyperlink w:anchor="Par1462" w:history="1">
              <w:r w:rsidRPr="004F0A4A">
                <w:rPr>
                  <w:rFonts w:ascii="Times New Roman" w:eastAsia="Times New Roman" w:hAnsi="Times New Roman" w:cs="Arial"/>
                  <w:sz w:val="18"/>
                  <w:szCs w:val="18"/>
                </w:rPr>
                <w:t>&lt;1&gt;</w:t>
              </w:r>
            </w:hyperlink>
          </w:p>
        </w:tc>
        <w:tc>
          <w:tcPr>
            <w:tcW w:w="3070" w:type="dxa"/>
            <w:gridSpan w:val="2"/>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отчетный год</w:t>
            </w:r>
          </w:p>
        </w:tc>
        <w:tc>
          <w:tcPr>
            <w:tcW w:w="3393" w:type="dxa"/>
            <w:vMerge/>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Arial"/>
                <w:sz w:val="18"/>
                <w:szCs w:val="18"/>
              </w:rPr>
            </w:pPr>
          </w:p>
        </w:tc>
      </w:tr>
      <w:tr w:rsidR="004F0A4A" w:rsidRPr="004F0A4A" w:rsidTr="004F0A4A">
        <w:trPr>
          <w:cantSplit/>
          <w:trHeight w:val="280"/>
          <w:jc w:val="center"/>
        </w:trPr>
        <w:tc>
          <w:tcPr>
            <w:tcW w:w="739" w:type="dxa"/>
            <w:vMerge/>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Arial"/>
                <w:sz w:val="18"/>
                <w:szCs w:val="18"/>
              </w:rPr>
            </w:pPr>
          </w:p>
        </w:tc>
        <w:tc>
          <w:tcPr>
            <w:tcW w:w="3077" w:type="dxa"/>
            <w:vMerge/>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Arial"/>
                <w:sz w:val="18"/>
                <w:szCs w:val="18"/>
              </w:rPr>
            </w:pPr>
          </w:p>
        </w:tc>
        <w:tc>
          <w:tcPr>
            <w:tcW w:w="1418" w:type="dxa"/>
            <w:vMerge/>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Arial"/>
                <w:sz w:val="18"/>
                <w:szCs w:val="18"/>
              </w:rPr>
            </w:pPr>
          </w:p>
        </w:tc>
        <w:tc>
          <w:tcPr>
            <w:tcW w:w="2108" w:type="dxa"/>
            <w:vMerge/>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p>
        </w:tc>
        <w:tc>
          <w:tcPr>
            <w:tcW w:w="1076"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план</w:t>
            </w:r>
          </w:p>
        </w:tc>
        <w:tc>
          <w:tcPr>
            <w:tcW w:w="1994"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факт</w:t>
            </w:r>
          </w:p>
        </w:tc>
        <w:tc>
          <w:tcPr>
            <w:tcW w:w="3393" w:type="dxa"/>
            <w:vMerge/>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Arial"/>
                <w:sz w:val="18"/>
                <w:szCs w:val="18"/>
              </w:rPr>
            </w:pPr>
          </w:p>
        </w:tc>
      </w:tr>
      <w:tr w:rsidR="004F0A4A" w:rsidRPr="004F0A4A" w:rsidTr="004F0A4A">
        <w:trPr>
          <w:jc w:val="center"/>
        </w:trPr>
        <w:tc>
          <w:tcPr>
            <w:tcW w:w="739"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1</w:t>
            </w:r>
          </w:p>
        </w:tc>
        <w:tc>
          <w:tcPr>
            <w:tcW w:w="3077"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2</w:t>
            </w:r>
          </w:p>
        </w:tc>
        <w:tc>
          <w:tcPr>
            <w:tcW w:w="1418"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3</w:t>
            </w:r>
          </w:p>
        </w:tc>
        <w:tc>
          <w:tcPr>
            <w:tcW w:w="2108"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4</w:t>
            </w:r>
          </w:p>
        </w:tc>
        <w:tc>
          <w:tcPr>
            <w:tcW w:w="1076"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5</w:t>
            </w:r>
          </w:p>
        </w:tc>
        <w:tc>
          <w:tcPr>
            <w:tcW w:w="1994"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6</w:t>
            </w:r>
          </w:p>
        </w:tc>
        <w:tc>
          <w:tcPr>
            <w:tcW w:w="3393"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Arial"/>
                <w:sz w:val="18"/>
                <w:szCs w:val="18"/>
              </w:rPr>
            </w:pPr>
            <w:r w:rsidRPr="004F0A4A">
              <w:rPr>
                <w:rFonts w:ascii="Times New Roman" w:eastAsia="Times New Roman" w:hAnsi="Times New Roman" w:cs="Arial"/>
                <w:sz w:val="18"/>
                <w:szCs w:val="18"/>
              </w:rPr>
              <w:t>7</w:t>
            </w:r>
          </w:p>
        </w:tc>
      </w:tr>
      <w:tr w:rsidR="004F0A4A" w:rsidRPr="004F0A4A" w:rsidTr="004F0A4A">
        <w:trPr>
          <w:jc w:val="center"/>
        </w:trPr>
        <w:tc>
          <w:tcPr>
            <w:tcW w:w="13805" w:type="dxa"/>
            <w:gridSpan w:val="7"/>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 xml:space="preserve">Муниципальная  программа  Дубовского сельского поселения «Развитие культуры и туризма»                                        </w:t>
            </w:r>
          </w:p>
        </w:tc>
      </w:tr>
      <w:tr w:rsidR="004F0A4A" w:rsidRPr="004F0A4A" w:rsidTr="004F0A4A">
        <w:trPr>
          <w:trHeight w:val="807"/>
          <w:jc w:val="center"/>
        </w:trPr>
        <w:tc>
          <w:tcPr>
            <w:tcW w:w="739"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1.1</w:t>
            </w:r>
          </w:p>
        </w:tc>
        <w:tc>
          <w:tcPr>
            <w:tcW w:w="3077" w:type="dxa"/>
            <w:tcBorders>
              <w:top w:val="single" w:sz="4" w:space="0" w:color="auto"/>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Увеличение численности участников культурно-досуговых мероприятий</w:t>
            </w:r>
          </w:p>
        </w:tc>
        <w:tc>
          <w:tcPr>
            <w:tcW w:w="1418"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процент</w:t>
            </w:r>
          </w:p>
        </w:tc>
        <w:tc>
          <w:tcPr>
            <w:tcW w:w="2108"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100</w:t>
            </w:r>
          </w:p>
        </w:tc>
        <w:tc>
          <w:tcPr>
            <w:tcW w:w="1076"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100</w:t>
            </w:r>
          </w:p>
        </w:tc>
        <w:tc>
          <w:tcPr>
            <w:tcW w:w="1994"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100,0</w:t>
            </w:r>
          </w:p>
        </w:tc>
        <w:tc>
          <w:tcPr>
            <w:tcW w:w="3393"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w:t>
            </w:r>
          </w:p>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tc>
      </w:tr>
      <w:tr w:rsidR="004F0A4A" w:rsidRPr="004F0A4A" w:rsidTr="004F0A4A">
        <w:trPr>
          <w:trHeight w:val="1432"/>
          <w:jc w:val="center"/>
        </w:trPr>
        <w:tc>
          <w:tcPr>
            <w:tcW w:w="739"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1.2.</w:t>
            </w:r>
          </w:p>
        </w:tc>
        <w:tc>
          <w:tcPr>
            <w:tcW w:w="3077"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bCs/>
                <w:sz w:val="20"/>
                <w:szCs w:val="20"/>
              </w:rPr>
              <w:t>Развитие образования в сфере культуры и искусства -</w:t>
            </w:r>
          </w:p>
          <w:p w:rsidR="004F0A4A" w:rsidRPr="004F0A4A" w:rsidRDefault="004F0A4A" w:rsidP="004F0A4A">
            <w:pPr>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количество проведенных культурно-массовых мероприятий, творческих конкурсов и фестивалей;</w:t>
            </w:r>
          </w:p>
          <w:p w:rsidR="004F0A4A" w:rsidRPr="004F0A4A" w:rsidRDefault="004F0A4A" w:rsidP="004F0A4A">
            <w:pPr>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Ед.</w:t>
            </w:r>
          </w:p>
        </w:tc>
        <w:tc>
          <w:tcPr>
            <w:tcW w:w="2108"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115</w:t>
            </w:r>
          </w:p>
        </w:tc>
        <w:tc>
          <w:tcPr>
            <w:tcW w:w="1076"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115</w:t>
            </w:r>
          </w:p>
        </w:tc>
        <w:tc>
          <w:tcPr>
            <w:tcW w:w="1994"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120</w:t>
            </w:r>
          </w:p>
        </w:tc>
        <w:tc>
          <w:tcPr>
            <w:tcW w:w="3393"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Активизация работы учреждения</w:t>
            </w:r>
          </w:p>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tc>
      </w:tr>
      <w:tr w:rsidR="004F0A4A" w:rsidRPr="004F0A4A" w:rsidTr="004F0A4A">
        <w:trPr>
          <w:jc w:val="center"/>
        </w:trPr>
        <w:tc>
          <w:tcPr>
            <w:tcW w:w="739"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1.3</w:t>
            </w:r>
          </w:p>
        </w:tc>
        <w:tc>
          <w:tcPr>
            <w:tcW w:w="3077"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rPr>
                <w:rFonts w:ascii="Times New Roman" w:eastAsia="Times New Roman" w:hAnsi="Times New Roman" w:cs="Times New Roman"/>
                <w:bCs/>
                <w:sz w:val="20"/>
                <w:szCs w:val="20"/>
              </w:rPr>
            </w:pPr>
            <w:r w:rsidRPr="004F0A4A">
              <w:rPr>
                <w:rFonts w:ascii="Times New Roman" w:eastAsia="Times New Roman" w:hAnsi="Times New Roman" w:cs="Times New Roman"/>
                <w:sz w:val="20"/>
                <w:szCs w:val="20"/>
              </w:rPr>
              <w:t>Соотношение  средней заработной платы работников учреждений культуры к средней заработной плате по Ростовской области</w:t>
            </w:r>
          </w:p>
        </w:tc>
        <w:tc>
          <w:tcPr>
            <w:tcW w:w="1418"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процент</w:t>
            </w:r>
          </w:p>
        </w:tc>
        <w:tc>
          <w:tcPr>
            <w:tcW w:w="2108"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82,4</w:t>
            </w:r>
          </w:p>
        </w:tc>
        <w:tc>
          <w:tcPr>
            <w:tcW w:w="1076"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90,0</w:t>
            </w:r>
          </w:p>
        </w:tc>
        <w:tc>
          <w:tcPr>
            <w:tcW w:w="1994"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90,0</w:t>
            </w:r>
          </w:p>
        </w:tc>
        <w:tc>
          <w:tcPr>
            <w:tcW w:w="3393"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w:t>
            </w:r>
          </w:p>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tc>
      </w:tr>
      <w:tr w:rsidR="004F0A4A" w:rsidRPr="004F0A4A" w:rsidTr="004F0A4A">
        <w:trPr>
          <w:jc w:val="center"/>
        </w:trPr>
        <w:tc>
          <w:tcPr>
            <w:tcW w:w="13805" w:type="dxa"/>
            <w:gridSpan w:val="7"/>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Подпрограмма 1      «</w:t>
            </w:r>
            <w:r w:rsidRPr="004F0A4A">
              <w:rPr>
                <w:rFonts w:ascii="Times New Roman" w:eastAsia="Times New Roman" w:hAnsi="Times New Roman" w:cs="Times New Roman"/>
                <w:bCs/>
                <w:sz w:val="20"/>
                <w:szCs w:val="20"/>
              </w:rPr>
              <w:t>Развитие культуры</w:t>
            </w:r>
            <w:r w:rsidRPr="004F0A4A">
              <w:rPr>
                <w:rFonts w:ascii="Times New Roman" w:eastAsia="Times New Roman" w:hAnsi="Times New Roman" w:cs="Times New Roman"/>
                <w:sz w:val="20"/>
                <w:szCs w:val="20"/>
              </w:rPr>
              <w:t xml:space="preserve">»                    </w:t>
            </w:r>
          </w:p>
        </w:tc>
      </w:tr>
      <w:tr w:rsidR="004F0A4A" w:rsidRPr="004F0A4A" w:rsidTr="004F0A4A">
        <w:trPr>
          <w:jc w:val="center"/>
        </w:trPr>
        <w:tc>
          <w:tcPr>
            <w:tcW w:w="739"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1.1</w:t>
            </w:r>
          </w:p>
        </w:tc>
        <w:tc>
          <w:tcPr>
            <w:tcW w:w="3077"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 xml:space="preserve">Увеличение численности участников культурно-досуговых мероприятий </w:t>
            </w:r>
          </w:p>
        </w:tc>
        <w:tc>
          <w:tcPr>
            <w:tcW w:w="1418"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Чел.</w:t>
            </w:r>
          </w:p>
        </w:tc>
        <w:tc>
          <w:tcPr>
            <w:tcW w:w="2108"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3670</w:t>
            </w:r>
          </w:p>
        </w:tc>
        <w:tc>
          <w:tcPr>
            <w:tcW w:w="1076"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3258</w:t>
            </w:r>
          </w:p>
        </w:tc>
        <w:tc>
          <w:tcPr>
            <w:tcW w:w="1994"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3931</w:t>
            </w:r>
          </w:p>
        </w:tc>
        <w:tc>
          <w:tcPr>
            <w:tcW w:w="3393"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Активизация работы учреждения</w:t>
            </w:r>
          </w:p>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tc>
      </w:tr>
      <w:tr w:rsidR="004F0A4A" w:rsidRPr="004F0A4A" w:rsidTr="004F0A4A">
        <w:trPr>
          <w:jc w:val="center"/>
        </w:trPr>
        <w:tc>
          <w:tcPr>
            <w:tcW w:w="739"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1.2</w:t>
            </w:r>
          </w:p>
        </w:tc>
        <w:tc>
          <w:tcPr>
            <w:tcW w:w="3077"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bCs/>
                <w:sz w:val="20"/>
                <w:szCs w:val="20"/>
              </w:rPr>
              <w:t>Развитие образования в сфере культуры и искусства -</w:t>
            </w:r>
          </w:p>
          <w:p w:rsidR="004F0A4A" w:rsidRPr="004F0A4A" w:rsidRDefault="004F0A4A" w:rsidP="004F0A4A">
            <w:pPr>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количество проведенных культурно-массовых мероприятий ,творческих конкурсов и фестивалей;</w:t>
            </w:r>
          </w:p>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единиц</w:t>
            </w:r>
          </w:p>
        </w:tc>
        <w:tc>
          <w:tcPr>
            <w:tcW w:w="2108"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115</w:t>
            </w:r>
          </w:p>
        </w:tc>
        <w:tc>
          <w:tcPr>
            <w:tcW w:w="1076"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115</w:t>
            </w:r>
          </w:p>
        </w:tc>
        <w:tc>
          <w:tcPr>
            <w:tcW w:w="1994"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120</w:t>
            </w:r>
          </w:p>
        </w:tc>
        <w:tc>
          <w:tcPr>
            <w:tcW w:w="3393"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Активизация работы учреждения</w:t>
            </w:r>
          </w:p>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p>
        </w:tc>
      </w:tr>
      <w:tr w:rsidR="004F0A4A" w:rsidRPr="004F0A4A" w:rsidTr="004F0A4A">
        <w:trPr>
          <w:jc w:val="center"/>
        </w:trPr>
        <w:tc>
          <w:tcPr>
            <w:tcW w:w="739"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1.3</w:t>
            </w:r>
          </w:p>
        </w:tc>
        <w:tc>
          <w:tcPr>
            <w:tcW w:w="3077"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Соотношение  средней заработной платы работников учреждений культуры к средней заработной плате по Ростовской области</w:t>
            </w:r>
          </w:p>
        </w:tc>
        <w:tc>
          <w:tcPr>
            <w:tcW w:w="1418"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w:t>
            </w:r>
          </w:p>
        </w:tc>
        <w:tc>
          <w:tcPr>
            <w:tcW w:w="2108"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82,4</w:t>
            </w:r>
          </w:p>
        </w:tc>
        <w:tc>
          <w:tcPr>
            <w:tcW w:w="1076"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90,0</w:t>
            </w:r>
          </w:p>
        </w:tc>
        <w:tc>
          <w:tcPr>
            <w:tcW w:w="1994"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90,0</w:t>
            </w:r>
          </w:p>
        </w:tc>
        <w:tc>
          <w:tcPr>
            <w:tcW w:w="3393" w:type="dxa"/>
            <w:tcBorders>
              <w:left w:val="single" w:sz="4" w:space="0" w:color="auto"/>
              <w:bottom w:val="single" w:sz="4" w:space="0" w:color="auto"/>
              <w:right w:val="single" w:sz="4" w:space="0" w:color="auto"/>
            </w:tcBorders>
          </w:tcPr>
          <w:p w:rsidR="004F0A4A" w:rsidRPr="004F0A4A" w:rsidRDefault="004F0A4A" w:rsidP="004F0A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w:t>
            </w:r>
          </w:p>
        </w:tc>
      </w:tr>
    </w:tbl>
    <w:p w:rsidR="004F0A4A" w:rsidRPr="004F0A4A" w:rsidRDefault="004F0A4A" w:rsidP="00AF60F8">
      <w:pPr>
        <w:spacing w:after="0" w:line="240" w:lineRule="auto"/>
        <w:jc w:val="right"/>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lastRenderedPageBreak/>
        <w:t xml:space="preserve">Таблица №3 </w:t>
      </w:r>
    </w:p>
    <w:p w:rsidR="004F0A4A" w:rsidRPr="004F0A4A" w:rsidRDefault="004F0A4A" w:rsidP="004F0A4A">
      <w:pPr>
        <w:spacing w:after="0" w:line="240" w:lineRule="auto"/>
        <w:jc w:val="right"/>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ab/>
      </w:r>
      <w:r w:rsidRPr="004F0A4A">
        <w:rPr>
          <w:rFonts w:ascii="Times New Roman" w:eastAsia="Times New Roman" w:hAnsi="Times New Roman" w:cs="Times New Roman"/>
          <w:sz w:val="20"/>
          <w:szCs w:val="20"/>
        </w:rPr>
        <w:t>к приложению 1</w:t>
      </w:r>
    </w:p>
    <w:p w:rsidR="004F0A4A" w:rsidRPr="004F0A4A" w:rsidRDefault="004F0A4A" w:rsidP="004F0A4A">
      <w:pPr>
        <w:tabs>
          <w:tab w:val="left" w:pos="13780"/>
        </w:tabs>
        <w:spacing w:after="0" w:line="240" w:lineRule="auto"/>
        <w:rPr>
          <w:rFonts w:ascii="Times New Roman" w:eastAsia="Times New Roman" w:hAnsi="Times New Roman" w:cs="Times New Roman"/>
          <w:sz w:val="24"/>
          <w:szCs w:val="24"/>
        </w:rPr>
      </w:pP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Сведения</w:t>
      </w: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о выполнении основных мероприятий подпрограмм и мероприятий ведомственных целевых программ , а также контрольных событий муниципальной программы «Развитие культуры и туризма»</w:t>
      </w: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984"/>
        <w:gridCol w:w="1418"/>
        <w:gridCol w:w="1701"/>
        <w:gridCol w:w="1417"/>
        <w:gridCol w:w="2551"/>
        <w:gridCol w:w="1559"/>
        <w:gridCol w:w="1843"/>
      </w:tblGrid>
      <w:tr w:rsidR="004F0A4A" w:rsidRPr="004F0A4A" w:rsidTr="004F0A4A">
        <w:trPr>
          <w:cantSplit/>
          <w:trHeight w:val="828"/>
        </w:trPr>
        <w:tc>
          <w:tcPr>
            <w:tcW w:w="710" w:type="dxa"/>
            <w:vMerge w:val="restart"/>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п/п</w:t>
            </w:r>
          </w:p>
        </w:tc>
        <w:tc>
          <w:tcPr>
            <w:tcW w:w="2835" w:type="dxa"/>
            <w:vMerge w:val="restart"/>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Ответственный исполнитель</w:t>
            </w: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заместитель руководителя ОИВ/ФИО)</w:t>
            </w:r>
          </w:p>
        </w:tc>
        <w:tc>
          <w:tcPr>
            <w:tcW w:w="1418" w:type="dxa"/>
            <w:tcBorders>
              <w:top w:val="single" w:sz="4" w:space="0" w:color="auto"/>
              <w:left w:val="single" w:sz="4" w:space="0" w:color="auto"/>
              <w:bottom w:val="nil"/>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Плановый срок окончания реализации</w:t>
            </w:r>
          </w:p>
        </w:tc>
        <w:tc>
          <w:tcPr>
            <w:tcW w:w="3118" w:type="dxa"/>
            <w:gridSpan w:val="2"/>
            <w:tcBorders>
              <w:lef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Фактический срок</w:t>
            </w:r>
          </w:p>
        </w:tc>
        <w:tc>
          <w:tcPr>
            <w:tcW w:w="4110" w:type="dxa"/>
            <w:gridSpan w:val="2"/>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Результаты</w:t>
            </w:r>
          </w:p>
        </w:tc>
        <w:tc>
          <w:tcPr>
            <w:tcW w:w="1843" w:type="dxa"/>
            <w:vMerge w:val="restart"/>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Причины не реализации/ реализации не в полном объеме</w:t>
            </w:r>
          </w:p>
        </w:tc>
      </w:tr>
      <w:tr w:rsidR="004F0A4A" w:rsidRPr="004F0A4A" w:rsidTr="004F0A4A">
        <w:trPr>
          <w:cantSplit/>
        </w:trPr>
        <w:tc>
          <w:tcPr>
            <w:tcW w:w="710" w:type="dxa"/>
            <w:vMerge/>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4" w:type="dxa"/>
            <w:vMerge/>
            <w:tcBorders>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tcBorders>
              <w:lef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начала реализации</w:t>
            </w:r>
          </w:p>
        </w:tc>
        <w:tc>
          <w:tcPr>
            <w:tcW w:w="1417"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окончания реализации</w:t>
            </w:r>
          </w:p>
        </w:tc>
        <w:tc>
          <w:tcPr>
            <w:tcW w:w="2551"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запланированные</w:t>
            </w:r>
          </w:p>
        </w:tc>
        <w:tc>
          <w:tcPr>
            <w:tcW w:w="1559"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достигнутые</w:t>
            </w:r>
          </w:p>
        </w:tc>
        <w:tc>
          <w:tcPr>
            <w:tcW w:w="1843" w:type="dxa"/>
            <w:vMerge/>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F0A4A" w:rsidRPr="004F0A4A" w:rsidTr="004F0A4A">
        <w:tc>
          <w:tcPr>
            <w:tcW w:w="710"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1</w:t>
            </w:r>
          </w:p>
        </w:tc>
        <w:tc>
          <w:tcPr>
            <w:tcW w:w="2835"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2</w:t>
            </w:r>
          </w:p>
        </w:tc>
        <w:tc>
          <w:tcPr>
            <w:tcW w:w="1984"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3</w:t>
            </w:r>
          </w:p>
        </w:tc>
        <w:tc>
          <w:tcPr>
            <w:tcW w:w="1418" w:type="dxa"/>
            <w:tcBorders>
              <w:top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4</w:t>
            </w:r>
          </w:p>
        </w:tc>
        <w:tc>
          <w:tcPr>
            <w:tcW w:w="1701"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5</w:t>
            </w:r>
          </w:p>
        </w:tc>
        <w:tc>
          <w:tcPr>
            <w:tcW w:w="1417"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6</w:t>
            </w:r>
          </w:p>
        </w:tc>
        <w:tc>
          <w:tcPr>
            <w:tcW w:w="2551"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7</w:t>
            </w:r>
          </w:p>
        </w:tc>
        <w:tc>
          <w:tcPr>
            <w:tcW w:w="1559"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8</w:t>
            </w:r>
          </w:p>
        </w:tc>
        <w:tc>
          <w:tcPr>
            <w:tcW w:w="1843"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9</w:t>
            </w:r>
          </w:p>
        </w:tc>
      </w:tr>
      <w:tr w:rsidR="004F0A4A" w:rsidRPr="004F0A4A" w:rsidTr="004F0A4A">
        <w:tc>
          <w:tcPr>
            <w:tcW w:w="16018" w:type="dxa"/>
            <w:gridSpan w:val="9"/>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Подпрограмма 1 «</w:t>
            </w:r>
            <w:r w:rsidRPr="004F0A4A">
              <w:rPr>
                <w:rFonts w:ascii="Times New Roman" w:eastAsia="Times New Roman" w:hAnsi="Times New Roman" w:cs="Times New Roman"/>
                <w:bCs/>
                <w:sz w:val="24"/>
                <w:szCs w:val="24"/>
              </w:rPr>
              <w:t xml:space="preserve">Развитие культуры </w:t>
            </w:r>
            <w:r w:rsidRPr="004F0A4A">
              <w:rPr>
                <w:rFonts w:ascii="Times New Roman" w:eastAsia="Times New Roman" w:hAnsi="Times New Roman" w:cs="Times New Roman"/>
                <w:sz w:val="24"/>
                <w:szCs w:val="24"/>
              </w:rPr>
              <w:t xml:space="preserve">»                    </w:t>
            </w:r>
          </w:p>
        </w:tc>
      </w:tr>
      <w:tr w:rsidR="004F0A4A" w:rsidRPr="004F0A4A" w:rsidTr="004F0A4A">
        <w:tc>
          <w:tcPr>
            <w:tcW w:w="710"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1.1</w:t>
            </w:r>
          </w:p>
        </w:tc>
        <w:tc>
          <w:tcPr>
            <w:tcW w:w="2835"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Основное мероприятие 1.1. «Развитие культурно-досуговой деятельности</w:t>
            </w:r>
          </w:p>
        </w:tc>
        <w:tc>
          <w:tcPr>
            <w:tcW w:w="1984"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Директор МБУК «Ериковский СДК»</w:t>
            </w:r>
          </w:p>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Дьяконова Е.Н</w:t>
            </w:r>
          </w:p>
        </w:tc>
        <w:tc>
          <w:tcPr>
            <w:tcW w:w="1418"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31.12.2017</w:t>
            </w:r>
          </w:p>
        </w:tc>
        <w:tc>
          <w:tcPr>
            <w:tcW w:w="1701"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01.01.2017</w:t>
            </w:r>
          </w:p>
        </w:tc>
        <w:tc>
          <w:tcPr>
            <w:tcW w:w="1417"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31.12.2017</w:t>
            </w:r>
          </w:p>
        </w:tc>
        <w:tc>
          <w:tcPr>
            <w:tcW w:w="2551"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Выполнение муниципального задания -100,0%</w:t>
            </w:r>
          </w:p>
        </w:tc>
        <w:tc>
          <w:tcPr>
            <w:tcW w:w="1559"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Выполнение муниципального задания -100,0%</w:t>
            </w:r>
          </w:p>
        </w:tc>
        <w:tc>
          <w:tcPr>
            <w:tcW w:w="1843"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w:t>
            </w: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xml:space="preserve"> </w:t>
            </w:r>
          </w:p>
        </w:tc>
      </w:tr>
      <w:tr w:rsidR="004F0A4A" w:rsidRPr="004F0A4A" w:rsidTr="004F0A4A">
        <w:tc>
          <w:tcPr>
            <w:tcW w:w="710"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1.2</w:t>
            </w:r>
          </w:p>
        </w:tc>
        <w:tc>
          <w:tcPr>
            <w:tcW w:w="2835"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Основное мероприятие 1.3 «Развитие материально-технической базы учреждений культуры</w:t>
            </w:r>
            <w:r w:rsidRPr="004F0A4A">
              <w:rPr>
                <w:rFonts w:ascii="Times New Roman" w:eastAsia="Times New Roman" w:hAnsi="Times New Roman" w:cs="Times New Roman"/>
                <w:color w:val="5C5B5B"/>
                <w:sz w:val="20"/>
                <w:szCs w:val="20"/>
              </w:rPr>
              <w:t>»</w:t>
            </w:r>
          </w:p>
        </w:tc>
        <w:tc>
          <w:tcPr>
            <w:tcW w:w="1984"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Директор МБУК «Ериковский СДК»</w:t>
            </w:r>
          </w:p>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Дьяконова Е.Н</w:t>
            </w:r>
          </w:p>
        </w:tc>
        <w:tc>
          <w:tcPr>
            <w:tcW w:w="1418"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w:t>
            </w:r>
          </w:p>
        </w:tc>
        <w:tc>
          <w:tcPr>
            <w:tcW w:w="1701"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w:t>
            </w:r>
          </w:p>
        </w:tc>
        <w:tc>
          <w:tcPr>
            <w:tcW w:w="1417"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w:t>
            </w:r>
          </w:p>
        </w:tc>
        <w:tc>
          <w:tcPr>
            <w:tcW w:w="2551"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rPr>
            </w:pPr>
            <w:r w:rsidRPr="004F0A4A">
              <w:rPr>
                <w:rFonts w:ascii="Times New Roman" w:eastAsia="Times New Roman" w:hAnsi="Times New Roman" w:cs="Times New Roman"/>
              </w:rPr>
              <w:t>-</w:t>
            </w:r>
          </w:p>
        </w:tc>
        <w:tc>
          <w:tcPr>
            <w:tcW w:w="1559"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rPr>
            </w:pPr>
            <w:r w:rsidRPr="004F0A4A">
              <w:rPr>
                <w:rFonts w:ascii="Times New Roman" w:eastAsia="Times New Roman" w:hAnsi="Times New Roman" w:cs="Times New Roman"/>
              </w:rPr>
              <w:t>-</w:t>
            </w:r>
          </w:p>
        </w:tc>
        <w:tc>
          <w:tcPr>
            <w:tcW w:w="1843"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w:t>
            </w:r>
          </w:p>
        </w:tc>
      </w:tr>
      <w:tr w:rsidR="004F0A4A" w:rsidRPr="004F0A4A" w:rsidTr="004F0A4A">
        <w:tc>
          <w:tcPr>
            <w:tcW w:w="710"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1.3</w:t>
            </w:r>
          </w:p>
        </w:tc>
        <w:tc>
          <w:tcPr>
            <w:tcW w:w="2835"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xml:space="preserve">Контрольное событие программы </w:t>
            </w:r>
          </w:p>
        </w:tc>
        <w:tc>
          <w:tcPr>
            <w:tcW w:w="1984" w:type="dxa"/>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rPr>
              <w:t xml:space="preserve">Начальник сектора по социальным вопросам, земельным и имущественным </w:t>
            </w:r>
            <w:proofErr w:type="spellStart"/>
            <w:r w:rsidRPr="004F0A4A">
              <w:rPr>
                <w:rFonts w:ascii="Times New Roman" w:eastAsia="Times New Roman" w:hAnsi="Times New Roman" w:cs="Times New Roman"/>
                <w:sz w:val="20"/>
                <w:szCs w:val="20"/>
              </w:rPr>
              <w:t>отнош</w:t>
            </w:r>
            <w:proofErr w:type="spellEnd"/>
          </w:p>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4F0A4A">
              <w:rPr>
                <w:rFonts w:ascii="Times New Roman" w:eastAsia="Times New Roman" w:hAnsi="Times New Roman" w:cs="Times New Roman"/>
                <w:sz w:val="20"/>
                <w:szCs w:val="20"/>
              </w:rPr>
              <w:t>ениям</w:t>
            </w:r>
            <w:proofErr w:type="spellEnd"/>
            <w:r w:rsidRPr="004F0A4A">
              <w:rPr>
                <w:rFonts w:ascii="Times New Roman" w:eastAsia="Times New Roman" w:hAnsi="Times New Roman" w:cs="Times New Roman"/>
                <w:sz w:val="20"/>
                <w:szCs w:val="20"/>
              </w:rPr>
              <w:t>, вопросам муниципального хозяйства Никитенко М.Н.</w:t>
            </w:r>
          </w:p>
        </w:tc>
        <w:tc>
          <w:tcPr>
            <w:tcW w:w="1418"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Х</w:t>
            </w:r>
          </w:p>
        </w:tc>
        <w:tc>
          <w:tcPr>
            <w:tcW w:w="1701"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Х</w:t>
            </w:r>
          </w:p>
        </w:tc>
        <w:tc>
          <w:tcPr>
            <w:tcW w:w="1417"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31.12.2017</w:t>
            </w:r>
          </w:p>
        </w:tc>
        <w:tc>
          <w:tcPr>
            <w:tcW w:w="2551"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Х</w:t>
            </w:r>
          </w:p>
        </w:tc>
        <w:tc>
          <w:tcPr>
            <w:tcW w:w="1559"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Х</w:t>
            </w:r>
          </w:p>
        </w:tc>
        <w:tc>
          <w:tcPr>
            <w:tcW w:w="1843" w:type="dxa"/>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w:t>
            </w:r>
          </w:p>
        </w:tc>
      </w:tr>
    </w:tbl>
    <w:p w:rsidR="004F0A4A" w:rsidRPr="004F0A4A" w:rsidRDefault="004F0A4A" w:rsidP="00AF60F8">
      <w:pPr>
        <w:spacing w:after="0" w:line="240" w:lineRule="auto"/>
        <w:rPr>
          <w:rFonts w:ascii="Times New Roman" w:eastAsia="Times New Roman" w:hAnsi="Times New Roman" w:cs="Times New Roman"/>
          <w:sz w:val="24"/>
          <w:szCs w:val="24"/>
        </w:rPr>
        <w:sectPr w:rsidR="004F0A4A" w:rsidRPr="004F0A4A" w:rsidSect="00AF60F8">
          <w:pgSz w:w="16840" w:h="11907" w:orient="landscape"/>
          <w:pgMar w:top="567" w:right="709" w:bottom="142" w:left="1134" w:header="720" w:footer="720" w:gutter="0"/>
          <w:cols w:space="720"/>
        </w:sectPr>
      </w:pPr>
    </w:p>
    <w:p w:rsidR="004F0A4A" w:rsidRPr="004F0A4A" w:rsidRDefault="004F0A4A" w:rsidP="00AF60F8">
      <w:pPr>
        <w:spacing w:after="0" w:line="240" w:lineRule="auto"/>
        <w:jc w:val="right"/>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lastRenderedPageBreak/>
        <w:t>Таблица №4</w:t>
      </w:r>
    </w:p>
    <w:p w:rsidR="004F0A4A" w:rsidRPr="004F0A4A" w:rsidRDefault="004F0A4A" w:rsidP="004F0A4A">
      <w:pPr>
        <w:spacing w:after="0" w:line="240" w:lineRule="auto"/>
        <w:jc w:val="right"/>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ab/>
      </w:r>
      <w:r w:rsidRPr="004F0A4A">
        <w:rPr>
          <w:rFonts w:ascii="Times New Roman" w:eastAsia="Times New Roman" w:hAnsi="Times New Roman" w:cs="Times New Roman"/>
          <w:sz w:val="20"/>
          <w:szCs w:val="20"/>
        </w:rPr>
        <w:t>к приложению 1</w:t>
      </w:r>
    </w:p>
    <w:p w:rsidR="004F0A4A" w:rsidRPr="004F0A4A" w:rsidRDefault="004F0A4A" w:rsidP="004F0A4A">
      <w:pPr>
        <w:tabs>
          <w:tab w:val="left" w:pos="8200"/>
        </w:tabs>
        <w:spacing w:after="0" w:line="240" w:lineRule="auto"/>
        <w:rPr>
          <w:rFonts w:ascii="Times New Roman" w:eastAsia="Times New Roman" w:hAnsi="Times New Roman" w:cs="Times New Roman"/>
          <w:sz w:val="24"/>
          <w:szCs w:val="24"/>
        </w:rPr>
      </w:pPr>
    </w:p>
    <w:p w:rsidR="004F0A4A" w:rsidRPr="004F0A4A" w:rsidRDefault="004F0A4A" w:rsidP="004F0A4A">
      <w:pPr>
        <w:tabs>
          <w:tab w:val="left" w:pos="8260"/>
        </w:tabs>
        <w:spacing w:after="0" w:line="240" w:lineRule="auto"/>
        <w:rPr>
          <w:rFonts w:ascii="Times New Roman" w:eastAsia="Times New Roman" w:hAnsi="Times New Roman" w:cs="Times New Roman"/>
          <w:sz w:val="24"/>
          <w:szCs w:val="24"/>
        </w:rPr>
      </w:pP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Сведения</w:t>
      </w: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об использовании бюджетных ассигнований  и внебюджетных источников на реализацию</w:t>
      </w: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xml:space="preserve">муниципальной  программы Дубовского сельского поселения </w:t>
      </w: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xml:space="preserve"> «Развитие культуры и туризма»     за  2017 г.</w:t>
      </w:r>
    </w:p>
    <w:tbl>
      <w:tblPr>
        <w:tblW w:w="10632" w:type="dxa"/>
        <w:tblInd w:w="-776" w:type="dxa"/>
        <w:tblLayout w:type="fixed"/>
        <w:tblCellMar>
          <w:left w:w="75" w:type="dxa"/>
          <w:right w:w="75" w:type="dxa"/>
        </w:tblCellMar>
        <w:tblLook w:val="0000" w:firstRow="0" w:lastRow="0" w:firstColumn="0" w:lastColumn="0" w:noHBand="0" w:noVBand="0"/>
      </w:tblPr>
      <w:tblGrid>
        <w:gridCol w:w="1985"/>
        <w:gridCol w:w="1985"/>
        <w:gridCol w:w="2551"/>
        <w:gridCol w:w="1276"/>
        <w:gridCol w:w="1276"/>
        <w:gridCol w:w="1559"/>
      </w:tblGrid>
      <w:tr w:rsidR="004F0A4A" w:rsidRPr="004F0A4A" w:rsidTr="004F0A4A">
        <w:trPr>
          <w:trHeight w:val="760"/>
        </w:trPr>
        <w:tc>
          <w:tcPr>
            <w:tcW w:w="1985" w:type="dxa"/>
            <w:vMerge w:val="restart"/>
            <w:tcBorders>
              <w:top w:val="single" w:sz="4" w:space="0" w:color="auto"/>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Статус</w:t>
            </w:r>
          </w:p>
        </w:tc>
        <w:tc>
          <w:tcPr>
            <w:tcW w:w="1985" w:type="dxa"/>
            <w:vMerge w:val="restart"/>
            <w:tcBorders>
              <w:top w:val="single" w:sz="4" w:space="0" w:color="auto"/>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Наименование       </w:t>
            </w:r>
            <w:r w:rsidRPr="004F0A4A">
              <w:rPr>
                <w:rFonts w:ascii="Times New Roman" w:eastAsia="Times New Roman" w:hAnsi="Times New Roman" w:cs="Arial"/>
                <w:sz w:val="24"/>
                <w:szCs w:val="24"/>
              </w:rPr>
              <w:br/>
              <w:t xml:space="preserve">муниципальной      </w:t>
            </w:r>
            <w:r w:rsidRPr="004F0A4A">
              <w:rPr>
                <w:rFonts w:ascii="Times New Roman" w:eastAsia="Times New Roman" w:hAnsi="Times New Roman" w:cs="Arial"/>
                <w:sz w:val="24"/>
                <w:szCs w:val="24"/>
              </w:rPr>
              <w:br/>
              <w:t xml:space="preserve"> программы, подпрограммы </w:t>
            </w:r>
            <w:r w:rsidRPr="004F0A4A">
              <w:rPr>
                <w:rFonts w:ascii="Times New Roman" w:eastAsia="Times New Roman" w:hAnsi="Times New Roman" w:cs="Arial"/>
                <w:sz w:val="24"/>
                <w:szCs w:val="24"/>
              </w:rPr>
              <w:br/>
              <w:t xml:space="preserve">муниципальной      </w:t>
            </w:r>
            <w:r w:rsidRPr="004F0A4A">
              <w:rPr>
                <w:rFonts w:ascii="Times New Roman" w:eastAsia="Times New Roman" w:hAnsi="Times New Roman" w:cs="Arial"/>
                <w:sz w:val="24"/>
                <w:szCs w:val="24"/>
              </w:rPr>
              <w:br/>
              <w:t>программы,</w:t>
            </w: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основного мероприятия,</w:t>
            </w: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мероприятия ВЦП</w:t>
            </w:r>
          </w:p>
        </w:tc>
        <w:tc>
          <w:tcPr>
            <w:tcW w:w="2551" w:type="dxa"/>
            <w:vMerge w:val="restart"/>
            <w:tcBorders>
              <w:top w:val="single" w:sz="4" w:space="0" w:color="auto"/>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Источники финансирования</w:t>
            </w:r>
          </w:p>
        </w:tc>
        <w:tc>
          <w:tcPr>
            <w:tcW w:w="2552" w:type="dxa"/>
            <w:gridSpan w:val="2"/>
            <w:tcBorders>
              <w:top w:val="single" w:sz="4" w:space="0" w:color="auto"/>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Объем   </w:t>
            </w:r>
            <w:r w:rsidRPr="004F0A4A">
              <w:rPr>
                <w:rFonts w:ascii="Times New Roman" w:eastAsia="Times New Roman" w:hAnsi="Times New Roman" w:cs="Arial"/>
                <w:sz w:val="24"/>
                <w:szCs w:val="24"/>
              </w:rPr>
              <w:br/>
              <w:t>расходов, (тыс. руб.)</w:t>
            </w:r>
          </w:p>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предусмотренных </w:t>
            </w:r>
          </w:p>
        </w:tc>
        <w:tc>
          <w:tcPr>
            <w:tcW w:w="1559" w:type="dxa"/>
            <w:vMerge w:val="restart"/>
            <w:tcBorders>
              <w:top w:val="single" w:sz="4" w:space="0" w:color="auto"/>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Фактические </w:t>
            </w:r>
            <w:r w:rsidRPr="004F0A4A">
              <w:rPr>
                <w:rFonts w:ascii="Times New Roman" w:eastAsia="Times New Roman" w:hAnsi="Times New Roman" w:cs="Arial"/>
                <w:sz w:val="24"/>
                <w:szCs w:val="24"/>
              </w:rPr>
              <w:br/>
              <w:t xml:space="preserve">расходы (тыс. руб.) </w:t>
            </w:r>
          </w:p>
          <w:p w:rsidR="004F0A4A" w:rsidRPr="004F0A4A" w:rsidRDefault="004F0A4A" w:rsidP="004F0A4A">
            <w:pPr>
              <w:spacing w:after="0" w:line="240" w:lineRule="auto"/>
              <w:rPr>
                <w:rFonts w:ascii="Times New Roman" w:eastAsia="Times New Roman" w:hAnsi="Times New Roman" w:cs="Times New Roman"/>
                <w:sz w:val="20"/>
                <w:szCs w:val="20"/>
              </w:rPr>
            </w:pPr>
          </w:p>
          <w:p w:rsidR="004F0A4A" w:rsidRPr="004F0A4A" w:rsidRDefault="004F0A4A" w:rsidP="004F0A4A">
            <w:pPr>
              <w:spacing w:after="0" w:line="240" w:lineRule="auto"/>
              <w:rPr>
                <w:rFonts w:ascii="Times New Roman" w:eastAsia="Times New Roman" w:hAnsi="Times New Roman" w:cs="Times New Roman"/>
                <w:sz w:val="20"/>
                <w:szCs w:val="20"/>
              </w:rPr>
            </w:pPr>
          </w:p>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0"/>
                <w:szCs w:val="20"/>
                <w:lang w:val="en-US"/>
              </w:rPr>
              <w:t>&lt;1&gt;</w:t>
            </w:r>
          </w:p>
        </w:tc>
      </w:tr>
      <w:tr w:rsidR="004F0A4A" w:rsidRPr="004F0A4A" w:rsidTr="004F0A4A">
        <w:trPr>
          <w:trHeight w:val="1987"/>
        </w:trPr>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2551"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муниципальной  программой </w:t>
            </w:r>
            <w:r w:rsidRPr="004F0A4A">
              <w:rPr>
                <w:rFonts w:ascii="Times New Roman" w:eastAsia="Times New Roman" w:hAnsi="Times New Roman" w:cs="Arial"/>
                <w:sz w:val="24"/>
                <w:szCs w:val="24"/>
              </w:rPr>
              <w:br/>
            </w:r>
          </w:p>
        </w:tc>
        <w:tc>
          <w:tcPr>
            <w:tcW w:w="1276" w:type="dxa"/>
            <w:tcBorders>
              <w:top w:val="single" w:sz="4" w:space="0" w:color="auto"/>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Сводной бюджетной росписью</w:t>
            </w:r>
          </w:p>
        </w:tc>
        <w:tc>
          <w:tcPr>
            <w:tcW w:w="1559"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4F0A4A" w:rsidRPr="004F0A4A" w:rsidTr="004F0A4A">
        <w:tc>
          <w:tcPr>
            <w:tcW w:w="1985"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1</w:t>
            </w:r>
          </w:p>
        </w:tc>
        <w:tc>
          <w:tcPr>
            <w:tcW w:w="1985"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2</w:t>
            </w: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3</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4</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5</w:t>
            </w:r>
          </w:p>
        </w:tc>
      </w:tr>
      <w:tr w:rsidR="004F0A4A" w:rsidRPr="004F0A4A" w:rsidTr="004F0A4A">
        <w:trPr>
          <w:cantSplit/>
          <w:trHeight w:val="320"/>
        </w:trPr>
        <w:tc>
          <w:tcPr>
            <w:tcW w:w="1985" w:type="dxa"/>
            <w:vMerge w:val="restart"/>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Муниципальная </w:t>
            </w:r>
            <w:r w:rsidRPr="004F0A4A">
              <w:rPr>
                <w:rFonts w:ascii="Times New Roman" w:eastAsia="Times New Roman" w:hAnsi="Times New Roman" w:cs="Arial"/>
                <w:sz w:val="24"/>
                <w:szCs w:val="24"/>
              </w:rPr>
              <w:br/>
              <w:t xml:space="preserve">программа      </w:t>
            </w:r>
          </w:p>
        </w:tc>
        <w:tc>
          <w:tcPr>
            <w:tcW w:w="1985" w:type="dxa"/>
            <w:vMerge w:val="restart"/>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«Развитие культуры и туризма»</w:t>
            </w: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942,2</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942,2</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942,2</w:t>
            </w:r>
          </w:p>
        </w:tc>
      </w:tr>
      <w:tr w:rsidR="004F0A4A" w:rsidRPr="004F0A4A" w:rsidTr="004F0A4A">
        <w:trPr>
          <w:cantSplit/>
          <w:trHeight w:val="309"/>
        </w:trPr>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942,2</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942,2</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942,2</w:t>
            </w:r>
          </w:p>
        </w:tc>
      </w:tr>
      <w:tr w:rsidR="004F0A4A" w:rsidRPr="004F0A4A" w:rsidTr="004F0A4A">
        <w:trPr>
          <w:cantSplit/>
          <w:trHeight w:val="387"/>
        </w:trPr>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безвозмездные поступления в местный бюджет, &lt;2&gt;</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r>
      <w:tr w:rsidR="004F0A4A" w:rsidRPr="004F0A4A" w:rsidTr="004F0A4A">
        <w:trPr>
          <w:cantSplit/>
          <w:trHeight w:val="387"/>
        </w:trPr>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i/>
                <w:sz w:val="24"/>
                <w:szCs w:val="24"/>
              </w:rPr>
            </w:pPr>
            <w:r w:rsidRPr="004F0A4A">
              <w:rPr>
                <w:rFonts w:ascii="Times New Roman" w:eastAsia="Times New Roman" w:hAnsi="Times New Roman" w:cs="Arial"/>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r>
      <w:tr w:rsidR="004F0A4A" w:rsidRPr="004F0A4A" w:rsidTr="004F0A4A">
        <w:trPr>
          <w:cantSplit/>
          <w:trHeight w:val="387"/>
        </w:trPr>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r>
      <w:tr w:rsidR="004F0A4A" w:rsidRPr="004F0A4A" w:rsidTr="004F0A4A">
        <w:trPr>
          <w:cantSplit/>
          <w:trHeight w:val="340"/>
        </w:trPr>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бюджета района</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r>
      <w:tr w:rsidR="004F0A4A" w:rsidRPr="004F0A4A" w:rsidTr="004F0A4A">
        <w:trPr>
          <w:cantSplit/>
          <w:trHeight w:val="403"/>
        </w:trPr>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r>
      <w:tr w:rsidR="004F0A4A" w:rsidRPr="004F0A4A" w:rsidTr="004F0A4A">
        <w:trPr>
          <w:cantSplit/>
          <w:trHeight w:val="320"/>
        </w:trPr>
        <w:tc>
          <w:tcPr>
            <w:tcW w:w="1985" w:type="dxa"/>
            <w:vMerge w:val="restart"/>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Подпрограмма 1 </w:t>
            </w:r>
          </w:p>
        </w:tc>
        <w:tc>
          <w:tcPr>
            <w:tcW w:w="1985" w:type="dxa"/>
            <w:vMerge w:val="restart"/>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Times New Roman"/>
                <w:sz w:val="24"/>
                <w:szCs w:val="24"/>
              </w:rPr>
              <w:t>«</w:t>
            </w:r>
            <w:r w:rsidRPr="004F0A4A">
              <w:rPr>
                <w:rFonts w:ascii="Times New Roman" w:eastAsia="Times New Roman" w:hAnsi="Times New Roman" w:cs="Times New Roman"/>
                <w:bCs/>
                <w:sz w:val="24"/>
                <w:szCs w:val="24"/>
              </w:rPr>
              <w:t>Развитие культуры</w:t>
            </w:r>
            <w:r w:rsidRPr="004F0A4A">
              <w:rPr>
                <w:rFonts w:ascii="Times New Roman" w:eastAsia="Times New Roman" w:hAnsi="Times New Roman" w:cs="Times New Roman"/>
                <w:sz w:val="24"/>
                <w:szCs w:val="24"/>
              </w:rPr>
              <w:t xml:space="preserve">»                    </w:t>
            </w: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942,2</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942,2</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942,2</w:t>
            </w:r>
          </w:p>
        </w:tc>
      </w:tr>
      <w:tr w:rsidR="004F0A4A" w:rsidRPr="004F0A4A" w:rsidTr="004F0A4A">
        <w:trPr>
          <w:cantSplit/>
          <w:trHeight w:val="423"/>
        </w:trPr>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942,2</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942,2</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942,2</w:t>
            </w:r>
          </w:p>
        </w:tc>
      </w:tr>
      <w:tr w:rsidR="004F0A4A" w:rsidRPr="004F0A4A" w:rsidTr="004F0A4A">
        <w:trPr>
          <w:cantSplit/>
          <w:trHeight w:val="423"/>
        </w:trPr>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безвозмездные поступления в местный бюджет, &lt;2&gt;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r>
      <w:tr w:rsidR="004F0A4A" w:rsidRPr="004F0A4A" w:rsidTr="004F0A4A">
        <w:trPr>
          <w:cantSplit/>
          <w:trHeight w:val="423"/>
        </w:trPr>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i/>
                <w:sz w:val="24"/>
                <w:szCs w:val="24"/>
              </w:rPr>
            </w:pPr>
            <w:r w:rsidRPr="004F0A4A">
              <w:rPr>
                <w:rFonts w:ascii="Times New Roman" w:eastAsia="Times New Roman" w:hAnsi="Times New Roman" w:cs="Arial"/>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r>
      <w:tr w:rsidR="004F0A4A" w:rsidRPr="004F0A4A" w:rsidTr="004F0A4A">
        <w:trPr>
          <w:cantSplit/>
          <w:trHeight w:val="367"/>
        </w:trPr>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r>
      <w:tr w:rsidR="004F0A4A" w:rsidRPr="004F0A4A" w:rsidTr="004F0A4A">
        <w:trPr>
          <w:cantSplit/>
          <w:trHeight w:val="334"/>
        </w:trPr>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бюджета района</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r>
      <w:tr w:rsidR="004F0A4A" w:rsidRPr="004F0A4A" w:rsidTr="004F0A4A">
        <w:trPr>
          <w:cantSplit/>
          <w:trHeight w:val="392"/>
        </w:trPr>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r>
      <w:tr w:rsidR="004F0A4A" w:rsidRPr="004F0A4A" w:rsidTr="004F0A4A">
        <w:trPr>
          <w:cantSplit/>
          <w:trHeight w:val="589"/>
        </w:trPr>
        <w:tc>
          <w:tcPr>
            <w:tcW w:w="1985" w:type="dxa"/>
            <w:tcBorders>
              <w:top w:val="single" w:sz="4" w:space="0" w:color="auto"/>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Основное мероприятие 1.1</w:t>
            </w:r>
          </w:p>
        </w:tc>
        <w:tc>
          <w:tcPr>
            <w:tcW w:w="1985" w:type="dxa"/>
            <w:tcBorders>
              <w:top w:val="single" w:sz="4" w:space="0" w:color="auto"/>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Times New Roman"/>
                <w:sz w:val="24"/>
                <w:szCs w:val="24"/>
              </w:rPr>
              <w:t>«</w:t>
            </w:r>
            <w:r w:rsidRPr="004F0A4A">
              <w:rPr>
                <w:rFonts w:ascii="Times New Roman" w:eastAsia="Times New Roman" w:hAnsi="Times New Roman" w:cs="Times New Roman"/>
                <w:bCs/>
                <w:sz w:val="24"/>
                <w:szCs w:val="24"/>
              </w:rPr>
              <w:t>Развитие культурно -досуговой деятельности</w:t>
            </w:r>
            <w:r w:rsidRPr="004F0A4A">
              <w:rPr>
                <w:rFonts w:ascii="Times New Roman" w:eastAsia="Times New Roman" w:hAnsi="Times New Roman" w:cs="Times New Roman"/>
                <w:sz w:val="24"/>
                <w:szCs w:val="24"/>
              </w:rPr>
              <w:t xml:space="preserve">»             </w:t>
            </w: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942,2</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942,2</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942,2</w:t>
            </w:r>
          </w:p>
        </w:tc>
      </w:tr>
      <w:tr w:rsidR="004F0A4A" w:rsidRPr="004F0A4A" w:rsidTr="004F0A4A">
        <w:trPr>
          <w:cantSplit/>
          <w:trHeight w:val="392"/>
        </w:trPr>
        <w:tc>
          <w:tcPr>
            <w:tcW w:w="1985" w:type="dxa"/>
            <w:tcBorders>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tcBorders>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r>
      <w:tr w:rsidR="004F0A4A" w:rsidRPr="004F0A4A" w:rsidTr="004F0A4A">
        <w:trPr>
          <w:cantSplit/>
          <w:trHeight w:val="392"/>
        </w:trPr>
        <w:tc>
          <w:tcPr>
            <w:tcW w:w="1985" w:type="dxa"/>
            <w:tcBorders>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tcBorders>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безвозмездные поступления в местный бюджет, &lt;2&gt;</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r>
      <w:tr w:rsidR="004F0A4A" w:rsidRPr="004F0A4A" w:rsidTr="004F0A4A">
        <w:trPr>
          <w:cantSplit/>
          <w:trHeight w:val="392"/>
        </w:trPr>
        <w:tc>
          <w:tcPr>
            <w:tcW w:w="1985" w:type="dxa"/>
            <w:tcBorders>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tcBorders>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i/>
                <w:sz w:val="24"/>
                <w:szCs w:val="24"/>
              </w:rPr>
            </w:pPr>
            <w:r w:rsidRPr="004F0A4A">
              <w:rPr>
                <w:rFonts w:ascii="Times New Roman" w:eastAsia="Times New Roman" w:hAnsi="Times New Roman" w:cs="Arial"/>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4F0A4A" w:rsidRPr="004F0A4A" w:rsidTr="004F0A4A">
        <w:trPr>
          <w:cantSplit/>
          <w:trHeight w:val="392"/>
        </w:trPr>
        <w:tc>
          <w:tcPr>
            <w:tcW w:w="1985" w:type="dxa"/>
            <w:tcBorders>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tcBorders>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4F0A4A" w:rsidRPr="004F0A4A" w:rsidTr="004F0A4A">
        <w:trPr>
          <w:cantSplit/>
          <w:trHeight w:val="392"/>
        </w:trPr>
        <w:tc>
          <w:tcPr>
            <w:tcW w:w="1985" w:type="dxa"/>
            <w:tcBorders>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tcBorders>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бюджета района</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r>
      <w:tr w:rsidR="004F0A4A" w:rsidRPr="004F0A4A" w:rsidTr="004F0A4A">
        <w:trPr>
          <w:cantSplit/>
          <w:trHeight w:val="392"/>
        </w:trPr>
        <w:tc>
          <w:tcPr>
            <w:tcW w:w="1985"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r>
      <w:tr w:rsidR="004F0A4A" w:rsidRPr="004F0A4A" w:rsidTr="004F0A4A">
        <w:trPr>
          <w:cantSplit/>
          <w:trHeight w:val="421"/>
        </w:trPr>
        <w:tc>
          <w:tcPr>
            <w:tcW w:w="1985" w:type="dxa"/>
            <w:vMerge w:val="restart"/>
            <w:tcBorders>
              <w:top w:val="single" w:sz="4" w:space="0" w:color="auto"/>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Основное мероприятие 1.3</w:t>
            </w:r>
          </w:p>
        </w:tc>
        <w:tc>
          <w:tcPr>
            <w:tcW w:w="1985" w:type="dxa"/>
            <w:vMerge w:val="restart"/>
            <w:tcBorders>
              <w:top w:val="single" w:sz="4" w:space="0" w:color="auto"/>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Times New Roman"/>
                <w:sz w:val="20"/>
                <w:szCs w:val="20"/>
              </w:rPr>
              <w:t xml:space="preserve"> </w:t>
            </w:r>
            <w:r w:rsidRPr="004F0A4A">
              <w:rPr>
                <w:rFonts w:ascii="Times New Roman" w:eastAsia="Times New Roman" w:hAnsi="Times New Roman" w:cs="Times New Roman"/>
                <w:sz w:val="24"/>
                <w:szCs w:val="24"/>
              </w:rPr>
              <w:t xml:space="preserve">«Развитие материально-технической базы учреждений культуры»             </w:t>
            </w: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r>
      <w:tr w:rsidR="004F0A4A" w:rsidRPr="004F0A4A" w:rsidTr="004F0A4A">
        <w:trPr>
          <w:cantSplit/>
          <w:trHeight w:val="421"/>
        </w:trPr>
        <w:tc>
          <w:tcPr>
            <w:tcW w:w="1985" w:type="dxa"/>
            <w:vMerge/>
            <w:tcBorders>
              <w:top w:val="single" w:sz="4" w:space="0" w:color="auto"/>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top w:val="single" w:sz="4" w:space="0" w:color="auto"/>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4F0A4A" w:rsidRPr="004F0A4A" w:rsidTr="004F0A4A">
        <w:trPr>
          <w:cantSplit/>
          <w:trHeight w:val="421"/>
        </w:trPr>
        <w:tc>
          <w:tcPr>
            <w:tcW w:w="1985" w:type="dxa"/>
            <w:vMerge/>
            <w:tcBorders>
              <w:top w:val="single" w:sz="4" w:space="0" w:color="auto"/>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top w:val="single" w:sz="4" w:space="0" w:color="auto"/>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безвозмездные поступления в местный бюджет, &lt;2&gt;</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4F0A4A" w:rsidRPr="004F0A4A" w:rsidTr="004F0A4A">
        <w:trPr>
          <w:cantSplit/>
          <w:trHeight w:val="271"/>
        </w:trPr>
        <w:tc>
          <w:tcPr>
            <w:tcW w:w="1985" w:type="dxa"/>
            <w:vMerge/>
            <w:tcBorders>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i/>
                <w:sz w:val="24"/>
                <w:szCs w:val="24"/>
              </w:rPr>
            </w:pPr>
            <w:r w:rsidRPr="004F0A4A">
              <w:rPr>
                <w:rFonts w:ascii="Times New Roman" w:eastAsia="Times New Roman" w:hAnsi="Times New Roman" w:cs="Arial"/>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r>
      <w:tr w:rsidR="004F0A4A" w:rsidRPr="004F0A4A" w:rsidTr="004F0A4A">
        <w:trPr>
          <w:cantSplit/>
          <w:trHeight w:val="418"/>
        </w:trPr>
        <w:tc>
          <w:tcPr>
            <w:tcW w:w="1985" w:type="dxa"/>
            <w:vMerge/>
            <w:tcBorders>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r>
      <w:tr w:rsidR="004F0A4A" w:rsidRPr="004F0A4A" w:rsidTr="004F0A4A">
        <w:trPr>
          <w:cantSplit/>
          <w:trHeight w:val="418"/>
        </w:trPr>
        <w:tc>
          <w:tcPr>
            <w:tcW w:w="1985" w:type="dxa"/>
            <w:vMerge/>
            <w:tcBorders>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 бюджета района</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r>
      <w:tr w:rsidR="004F0A4A" w:rsidRPr="004F0A4A" w:rsidTr="004F0A4A">
        <w:trPr>
          <w:cantSplit/>
          <w:trHeight w:val="281"/>
        </w:trPr>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p>
        </w:tc>
        <w:tc>
          <w:tcPr>
            <w:tcW w:w="2551"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rPr>
                <w:rFonts w:ascii="Times New Roman" w:eastAsia="Times New Roman" w:hAnsi="Times New Roman" w:cs="Arial"/>
                <w:sz w:val="24"/>
                <w:szCs w:val="24"/>
              </w:rPr>
            </w:pPr>
            <w:r w:rsidRPr="004F0A4A">
              <w:rPr>
                <w:rFonts w:ascii="Times New Roman" w:eastAsia="Times New Roman" w:hAnsi="Times New Roman" w:cs="Arial"/>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4F0A4A" w:rsidRPr="004F0A4A" w:rsidRDefault="004F0A4A" w:rsidP="004F0A4A">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4F0A4A" w:rsidRPr="004F0A4A" w:rsidRDefault="004F0A4A" w:rsidP="004F0A4A">
            <w:pPr>
              <w:widowControl w:val="0"/>
              <w:autoSpaceDE w:val="0"/>
              <w:autoSpaceDN w:val="0"/>
              <w:adjustRightInd w:val="0"/>
              <w:spacing w:after="0" w:line="240" w:lineRule="auto"/>
              <w:jc w:val="center"/>
              <w:rPr>
                <w:rFonts w:ascii="Times New Roman" w:eastAsia="Times New Roman" w:hAnsi="Times New Roman" w:cs="Arial"/>
                <w:sz w:val="24"/>
                <w:szCs w:val="24"/>
              </w:rPr>
            </w:pPr>
            <w:r w:rsidRPr="004F0A4A">
              <w:rPr>
                <w:rFonts w:ascii="Times New Roman" w:eastAsia="Times New Roman" w:hAnsi="Times New Roman" w:cs="Arial"/>
                <w:sz w:val="24"/>
                <w:szCs w:val="24"/>
              </w:rPr>
              <w:t>-</w:t>
            </w:r>
          </w:p>
        </w:tc>
      </w:tr>
    </w:tbl>
    <w:p w:rsidR="004F0A4A" w:rsidRPr="004F0A4A" w:rsidRDefault="004F0A4A" w:rsidP="004F0A4A">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4F0A4A" w:rsidRPr="004F0A4A" w:rsidRDefault="004F0A4A" w:rsidP="004F0A4A">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4F0A4A" w:rsidRPr="004F0A4A" w:rsidRDefault="004F0A4A" w:rsidP="004F0A4A">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4F0A4A">
        <w:rPr>
          <w:rFonts w:ascii="Times New Roman" w:eastAsia="Times New Roman" w:hAnsi="Times New Roman" w:cs="Times New Roman"/>
          <w:bCs/>
          <w:color w:val="000000"/>
          <w:sz w:val="24"/>
          <w:szCs w:val="24"/>
        </w:rPr>
        <w:t>&lt;1&gt; В соответствии с бюджетной отчетностью на 1 января текущего финансового года.</w:t>
      </w:r>
    </w:p>
    <w:p w:rsidR="004F0A4A" w:rsidRPr="004F0A4A" w:rsidRDefault="004F0A4A" w:rsidP="004F0A4A">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4F0A4A">
        <w:rPr>
          <w:rFonts w:ascii="Times New Roman" w:eastAsia="Times New Roman" w:hAnsi="Times New Roman" w:cs="Times New Roman"/>
          <w:bCs/>
          <w:color w:val="000000"/>
          <w:sz w:val="24"/>
          <w:szCs w:val="24"/>
        </w:rPr>
        <w:t>&lt;2&gt; Заполняется в случае наличия указанных средств.</w:t>
      </w:r>
    </w:p>
    <w:p w:rsidR="004F0A4A" w:rsidRPr="004F0A4A" w:rsidRDefault="004F0A4A" w:rsidP="004F0A4A">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4F0A4A" w:rsidRPr="004F0A4A" w:rsidRDefault="004F0A4A" w:rsidP="004F0A4A">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4F0A4A" w:rsidRPr="004F0A4A" w:rsidRDefault="004F0A4A" w:rsidP="004F0A4A">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4F0A4A" w:rsidRPr="004F0A4A" w:rsidRDefault="004F0A4A" w:rsidP="004F0A4A">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4F0A4A" w:rsidRPr="004F0A4A" w:rsidRDefault="004F0A4A" w:rsidP="004F0A4A">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4F0A4A" w:rsidRPr="004F0A4A" w:rsidRDefault="004F0A4A" w:rsidP="004F0A4A">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4F0A4A" w:rsidRPr="004F0A4A" w:rsidRDefault="004F0A4A" w:rsidP="004F0A4A">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4F0A4A" w:rsidRPr="004F0A4A" w:rsidRDefault="004F0A4A" w:rsidP="004F0A4A">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4F0A4A" w:rsidRPr="004F0A4A" w:rsidRDefault="004F0A4A" w:rsidP="004F0A4A">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sectPr w:rsidR="004F0A4A" w:rsidRPr="004F0A4A">
          <w:pgSz w:w="11905" w:h="16838"/>
          <w:pgMar w:top="1134" w:right="850" w:bottom="1134" w:left="1701" w:header="720" w:footer="720" w:gutter="0"/>
          <w:cols w:space="720"/>
          <w:noEndnote/>
        </w:sectPr>
      </w:pPr>
    </w:p>
    <w:tbl>
      <w:tblPr>
        <w:tblpPr w:leftFromText="180" w:rightFromText="180" w:horzAnchor="margin" w:tblpY="-630"/>
        <w:tblW w:w="15400" w:type="dxa"/>
        <w:tblLook w:val="04A0" w:firstRow="1" w:lastRow="0" w:firstColumn="1" w:lastColumn="0" w:noHBand="0" w:noVBand="1"/>
      </w:tblPr>
      <w:tblGrid>
        <w:gridCol w:w="2253"/>
        <w:gridCol w:w="2707"/>
        <w:gridCol w:w="648"/>
        <w:gridCol w:w="933"/>
        <w:gridCol w:w="739"/>
        <w:gridCol w:w="676"/>
        <w:gridCol w:w="1224"/>
        <w:gridCol w:w="540"/>
        <w:gridCol w:w="1200"/>
        <w:gridCol w:w="1480"/>
        <w:gridCol w:w="1820"/>
        <w:gridCol w:w="143"/>
        <w:gridCol w:w="1037"/>
      </w:tblGrid>
      <w:tr w:rsidR="004F0A4A" w:rsidRPr="004F0A4A" w:rsidTr="00AF60F8">
        <w:trPr>
          <w:trHeight w:val="1304"/>
        </w:trPr>
        <w:tc>
          <w:tcPr>
            <w:tcW w:w="15400" w:type="dxa"/>
            <w:gridSpan w:val="13"/>
            <w:tcBorders>
              <w:top w:val="nil"/>
              <w:left w:val="nil"/>
              <w:bottom w:val="nil"/>
              <w:right w:val="nil"/>
            </w:tcBorders>
            <w:hideMark/>
          </w:tcPr>
          <w:p w:rsidR="004F0A4A" w:rsidRPr="004F0A4A" w:rsidRDefault="004F0A4A" w:rsidP="00AF60F8">
            <w:pPr>
              <w:spacing w:after="0" w:line="240" w:lineRule="auto"/>
              <w:jc w:val="right"/>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lastRenderedPageBreak/>
              <w:t>Таблица 5</w:t>
            </w:r>
          </w:p>
          <w:p w:rsidR="004F0A4A" w:rsidRPr="004F0A4A" w:rsidRDefault="004F0A4A" w:rsidP="00AF60F8">
            <w:pPr>
              <w:spacing w:after="0" w:line="240" w:lineRule="auto"/>
              <w:jc w:val="right"/>
              <w:rPr>
                <w:rFonts w:ascii="Times New Roman" w:eastAsia="Times New Roman" w:hAnsi="Times New Roman" w:cs="Times New Roman"/>
                <w:sz w:val="20"/>
                <w:szCs w:val="20"/>
              </w:rPr>
            </w:pPr>
            <w:r w:rsidRPr="004F0A4A">
              <w:rPr>
                <w:rFonts w:ascii="Times New Roman" w:eastAsia="Times New Roman" w:hAnsi="Times New Roman" w:cs="Times New Roman"/>
                <w:bCs/>
                <w:sz w:val="24"/>
                <w:szCs w:val="24"/>
              </w:rPr>
              <w:tab/>
            </w:r>
            <w:r w:rsidRPr="004F0A4A">
              <w:rPr>
                <w:rFonts w:ascii="Times New Roman" w:eastAsia="Times New Roman" w:hAnsi="Times New Roman" w:cs="Times New Roman"/>
                <w:sz w:val="20"/>
                <w:szCs w:val="20"/>
              </w:rPr>
              <w:t>к приложению 1</w:t>
            </w:r>
          </w:p>
          <w:p w:rsidR="004F0A4A" w:rsidRPr="004F0A4A" w:rsidRDefault="004F0A4A" w:rsidP="00AF60F8">
            <w:pPr>
              <w:tabs>
                <w:tab w:val="left" w:pos="14400"/>
              </w:tabs>
              <w:spacing w:after="0" w:line="240" w:lineRule="auto"/>
              <w:rPr>
                <w:rFonts w:ascii="Times New Roman" w:eastAsia="Times New Roman" w:hAnsi="Times New Roman" w:cs="Times New Roman"/>
                <w:bCs/>
                <w:sz w:val="24"/>
                <w:szCs w:val="24"/>
              </w:rPr>
            </w:pPr>
          </w:p>
          <w:p w:rsidR="004F0A4A" w:rsidRPr="004F0A4A" w:rsidRDefault="004F0A4A" w:rsidP="00AF60F8">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 xml:space="preserve">Информация о соблюдении условий </w:t>
            </w:r>
            <w:proofErr w:type="spellStart"/>
            <w:r w:rsidRPr="004F0A4A">
              <w:rPr>
                <w:rFonts w:ascii="Times New Roman" w:eastAsia="Times New Roman" w:hAnsi="Times New Roman" w:cs="Times New Roman"/>
                <w:bCs/>
                <w:sz w:val="24"/>
                <w:szCs w:val="24"/>
              </w:rPr>
              <w:t>софинансирования</w:t>
            </w:r>
            <w:proofErr w:type="spellEnd"/>
            <w:r w:rsidRPr="004F0A4A">
              <w:rPr>
                <w:rFonts w:ascii="Times New Roman" w:eastAsia="Times New Roman" w:hAnsi="Times New Roman" w:cs="Times New Roman"/>
                <w:bCs/>
                <w:sz w:val="24"/>
                <w:szCs w:val="24"/>
              </w:rPr>
              <w:t xml:space="preserve"> расходных обязательств Дубовского сельского поселения </w:t>
            </w:r>
            <w:r w:rsidRPr="004F0A4A">
              <w:rPr>
                <w:rFonts w:ascii="Times New Roman" w:eastAsia="Times New Roman" w:hAnsi="Times New Roman" w:cs="Times New Roman"/>
                <w:bCs/>
                <w:sz w:val="24"/>
                <w:szCs w:val="24"/>
              </w:rPr>
              <w:br/>
              <w:t xml:space="preserve">при реализации основных мероприятий </w:t>
            </w:r>
            <w:r w:rsidRPr="004F0A4A">
              <w:rPr>
                <w:rFonts w:ascii="Times New Roman" w:eastAsia="Times New Roman" w:hAnsi="Times New Roman" w:cs="Times New Roman"/>
                <w:sz w:val="24"/>
                <w:szCs w:val="24"/>
              </w:rPr>
              <w:t xml:space="preserve">муниципальной </w:t>
            </w:r>
            <w:r w:rsidRPr="004F0A4A">
              <w:rPr>
                <w:rFonts w:ascii="Times New Roman" w:eastAsia="Times New Roman" w:hAnsi="Times New Roman" w:cs="Times New Roman"/>
                <w:bCs/>
                <w:sz w:val="24"/>
                <w:szCs w:val="24"/>
              </w:rPr>
              <w:t xml:space="preserve"> программы Дубовского сельского поселения </w:t>
            </w:r>
            <w:r w:rsidRPr="004F0A4A">
              <w:rPr>
                <w:rFonts w:ascii="Times New Roman" w:eastAsia="Times New Roman" w:hAnsi="Times New Roman" w:cs="Times New Roman"/>
                <w:bCs/>
                <w:sz w:val="24"/>
                <w:szCs w:val="24"/>
              </w:rPr>
              <w:br/>
            </w:r>
            <w:r w:rsidRPr="004F0A4A">
              <w:rPr>
                <w:rFonts w:ascii="Times New Roman" w:eastAsia="Times New Roman" w:hAnsi="Times New Roman" w:cs="Times New Roman"/>
                <w:sz w:val="24"/>
                <w:szCs w:val="24"/>
              </w:rPr>
              <w:t xml:space="preserve">«Развитие культуры и туризма» </w:t>
            </w:r>
            <w:r w:rsidRPr="004F0A4A">
              <w:rPr>
                <w:rFonts w:ascii="Times New Roman" w:eastAsia="Times New Roman" w:hAnsi="Times New Roman" w:cs="Times New Roman"/>
                <w:bCs/>
                <w:iCs/>
                <w:sz w:val="24"/>
                <w:szCs w:val="24"/>
              </w:rPr>
              <w:t>в отчетном году: 2017</w:t>
            </w:r>
            <w:r w:rsidRPr="004F0A4A">
              <w:rPr>
                <w:rFonts w:ascii="Times New Roman" w:eastAsia="Times New Roman" w:hAnsi="Times New Roman" w:cs="Times New Roman"/>
                <w:sz w:val="24"/>
                <w:szCs w:val="24"/>
              </w:rPr>
              <w:t xml:space="preserve">    </w:t>
            </w:r>
          </w:p>
        </w:tc>
      </w:tr>
      <w:tr w:rsidR="004F0A4A" w:rsidRPr="004F0A4A" w:rsidTr="00AF60F8">
        <w:trPr>
          <w:gridAfter w:val="1"/>
          <w:wAfter w:w="1037" w:type="dxa"/>
          <w:trHeight w:val="57"/>
        </w:trPr>
        <w:tc>
          <w:tcPr>
            <w:tcW w:w="2253" w:type="dxa"/>
            <w:tcBorders>
              <w:top w:val="nil"/>
              <w:left w:val="nil"/>
              <w:bottom w:val="nil"/>
              <w:right w:val="nil"/>
            </w:tcBorders>
            <w:hideMark/>
          </w:tcPr>
          <w:p w:rsidR="004F0A4A" w:rsidRPr="004F0A4A" w:rsidRDefault="004F0A4A" w:rsidP="00AF60F8">
            <w:pPr>
              <w:spacing w:after="0" w:line="240" w:lineRule="auto"/>
              <w:jc w:val="center"/>
              <w:rPr>
                <w:rFonts w:ascii="Times New Roman" w:eastAsia="Times New Roman" w:hAnsi="Times New Roman" w:cs="Times New Roman"/>
                <w:sz w:val="24"/>
                <w:szCs w:val="24"/>
              </w:rPr>
            </w:pPr>
          </w:p>
        </w:tc>
        <w:tc>
          <w:tcPr>
            <w:tcW w:w="3355" w:type="dxa"/>
            <w:gridSpan w:val="2"/>
            <w:tcBorders>
              <w:top w:val="nil"/>
              <w:left w:val="nil"/>
              <w:bottom w:val="nil"/>
              <w:right w:val="nil"/>
            </w:tcBorders>
            <w:hideMark/>
          </w:tcPr>
          <w:p w:rsidR="004F0A4A" w:rsidRPr="004F0A4A" w:rsidRDefault="004F0A4A" w:rsidP="00AF60F8">
            <w:pPr>
              <w:spacing w:after="0" w:line="240" w:lineRule="auto"/>
              <w:jc w:val="center"/>
              <w:rPr>
                <w:rFonts w:ascii="Times New Roman" w:eastAsia="Times New Roman" w:hAnsi="Times New Roman" w:cs="Times New Roman"/>
                <w:sz w:val="24"/>
                <w:szCs w:val="24"/>
              </w:rPr>
            </w:pPr>
          </w:p>
        </w:tc>
        <w:tc>
          <w:tcPr>
            <w:tcW w:w="933" w:type="dxa"/>
            <w:tcBorders>
              <w:top w:val="nil"/>
              <w:left w:val="nil"/>
              <w:bottom w:val="nil"/>
              <w:right w:val="nil"/>
            </w:tcBorders>
            <w:hideMark/>
          </w:tcPr>
          <w:p w:rsidR="004F0A4A" w:rsidRPr="004F0A4A" w:rsidRDefault="004F0A4A" w:rsidP="00AF60F8">
            <w:pPr>
              <w:spacing w:after="0" w:line="240" w:lineRule="auto"/>
              <w:jc w:val="center"/>
              <w:rPr>
                <w:rFonts w:ascii="Times New Roman" w:eastAsia="Times New Roman" w:hAnsi="Times New Roman" w:cs="Times New Roman"/>
                <w:sz w:val="24"/>
                <w:szCs w:val="24"/>
              </w:rPr>
            </w:pPr>
          </w:p>
        </w:tc>
        <w:tc>
          <w:tcPr>
            <w:tcW w:w="1415" w:type="dxa"/>
            <w:gridSpan w:val="2"/>
            <w:tcBorders>
              <w:top w:val="nil"/>
              <w:left w:val="nil"/>
              <w:bottom w:val="nil"/>
              <w:right w:val="nil"/>
            </w:tcBorders>
            <w:hideMark/>
          </w:tcPr>
          <w:p w:rsidR="004F0A4A" w:rsidRPr="004F0A4A" w:rsidRDefault="004F0A4A" w:rsidP="00AF60F8">
            <w:pPr>
              <w:spacing w:after="0" w:line="240" w:lineRule="auto"/>
              <w:jc w:val="center"/>
              <w:rPr>
                <w:rFonts w:ascii="Times New Roman" w:eastAsia="Times New Roman" w:hAnsi="Times New Roman" w:cs="Times New Roman"/>
                <w:sz w:val="24"/>
                <w:szCs w:val="24"/>
              </w:rPr>
            </w:pPr>
          </w:p>
        </w:tc>
        <w:tc>
          <w:tcPr>
            <w:tcW w:w="1764" w:type="dxa"/>
            <w:gridSpan w:val="2"/>
            <w:tcBorders>
              <w:top w:val="nil"/>
              <w:left w:val="nil"/>
              <w:bottom w:val="nil"/>
              <w:right w:val="nil"/>
            </w:tcBorders>
            <w:hideMark/>
          </w:tcPr>
          <w:p w:rsidR="004F0A4A" w:rsidRPr="004F0A4A" w:rsidRDefault="004F0A4A" w:rsidP="00AF60F8">
            <w:pPr>
              <w:spacing w:after="0" w:line="240" w:lineRule="auto"/>
              <w:jc w:val="center"/>
              <w:rPr>
                <w:rFonts w:ascii="Times New Roman" w:eastAsia="Times New Roman" w:hAnsi="Times New Roman" w:cs="Times New Roman"/>
                <w:sz w:val="24"/>
                <w:szCs w:val="24"/>
              </w:rPr>
            </w:pPr>
          </w:p>
        </w:tc>
        <w:tc>
          <w:tcPr>
            <w:tcW w:w="4643" w:type="dxa"/>
            <w:gridSpan w:val="4"/>
            <w:tcBorders>
              <w:top w:val="nil"/>
              <w:left w:val="nil"/>
              <w:bottom w:val="nil"/>
              <w:right w:val="nil"/>
            </w:tcBorders>
            <w:hideMark/>
          </w:tcPr>
          <w:p w:rsidR="004F0A4A" w:rsidRPr="004F0A4A" w:rsidRDefault="004F0A4A" w:rsidP="00AF60F8">
            <w:pPr>
              <w:spacing w:after="0" w:line="240" w:lineRule="auto"/>
              <w:jc w:val="center"/>
              <w:rPr>
                <w:rFonts w:ascii="Times New Roman" w:eastAsia="Times New Roman" w:hAnsi="Times New Roman" w:cs="Times New Roman"/>
                <w:sz w:val="24"/>
                <w:szCs w:val="24"/>
              </w:rPr>
            </w:pPr>
          </w:p>
        </w:tc>
      </w:tr>
      <w:tr w:rsidR="004F0A4A" w:rsidRPr="004F0A4A" w:rsidTr="00AF60F8">
        <w:trPr>
          <w:cantSplit/>
          <w:trHeight w:val="1185"/>
        </w:trPr>
        <w:tc>
          <w:tcPr>
            <w:tcW w:w="49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F0A4A" w:rsidRPr="004F0A4A" w:rsidRDefault="004F0A4A" w:rsidP="00AF60F8">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 xml:space="preserve">Наименование основного мероприятия </w:t>
            </w:r>
            <w:r w:rsidRPr="004F0A4A">
              <w:rPr>
                <w:rFonts w:ascii="Times New Roman" w:eastAsia="Times New Roman" w:hAnsi="Times New Roman" w:cs="Times New Roman"/>
                <w:sz w:val="24"/>
                <w:szCs w:val="24"/>
              </w:rPr>
              <w:t xml:space="preserve">муниципальной </w:t>
            </w:r>
            <w:r w:rsidRPr="004F0A4A">
              <w:rPr>
                <w:rFonts w:ascii="Times New Roman" w:eastAsia="Times New Roman" w:hAnsi="Times New Roman" w:cs="Times New Roman"/>
                <w:bCs/>
                <w:sz w:val="24"/>
                <w:szCs w:val="24"/>
              </w:rPr>
              <w:t xml:space="preserve"> программы </w:t>
            </w:r>
            <w:r w:rsidRPr="004F0A4A">
              <w:rPr>
                <w:rFonts w:ascii="Times New Roman" w:eastAsia="Times New Roman" w:hAnsi="Times New Roman" w:cs="Times New Roman"/>
                <w:bCs/>
                <w:sz w:val="24"/>
                <w:szCs w:val="24"/>
              </w:rPr>
              <w:br/>
              <w:t>(по инвестиционным расходам - в разрезе объектов)</w:t>
            </w:r>
          </w:p>
        </w:tc>
        <w:tc>
          <w:tcPr>
            <w:tcW w:w="4220" w:type="dxa"/>
            <w:gridSpan w:val="5"/>
            <w:tcBorders>
              <w:top w:val="single" w:sz="4" w:space="0" w:color="auto"/>
              <w:left w:val="nil"/>
              <w:bottom w:val="single" w:sz="4" w:space="0" w:color="auto"/>
              <w:right w:val="single" w:sz="4" w:space="0" w:color="auto"/>
            </w:tcBorders>
            <w:vAlign w:val="center"/>
            <w:hideMark/>
          </w:tcPr>
          <w:p w:rsidR="004F0A4A" w:rsidRPr="004F0A4A" w:rsidRDefault="004F0A4A" w:rsidP="00AF60F8">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 xml:space="preserve">Установленный объем </w:t>
            </w:r>
            <w:proofErr w:type="spellStart"/>
            <w:r w:rsidRPr="004F0A4A">
              <w:rPr>
                <w:rFonts w:ascii="Times New Roman" w:eastAsia="Times New Roman" w:hAnsi="Times New Roman" w:cs="Times New Roman"/>
                <w:bCs/>
                <w:sz w:val="24"/>
                <w:szCs w:val="24"/>
              </w:rPr>
              <w:t>софинансирования</w:t>
            </w:r>
            <w:proofErr w:type="spellEnd"/>
            <w:r w:rsidRPr="004F0A4A">
              <w:rPr>
                <w:rFonts w:ascii="Times New Roman" w:eastAsia="Times New Roman" w:hAnsi="Times New Roman" w:cs="Times New Roman"/>
                <w:bCs/>
                <w:sz w:val="24"/>
                <w:szCs w:val="24"/>
              </w:rPr>
              <w:t xml:space="preserve"> расходов* (%)</w:t>
            </w:r>
          </w:p>
        </w:tc>
        <w:tc>
          <w:tcPr>
            <w:tcW w:w="6220" w:type="dxa"/>
            <w:gridSpan w:val="6"/>
            <w:tcBorders>
              <w:top w:val="single" w:sz="4" w:space="0" w:color="auto"/>
              <w:left w:val="nil"/>
              <w:bottom w:val="single" w:sz="4" w:space="0" w:color="auto"/>
              <w:right w:val="single" w:sz="4" w:space="0" w:color="auto"/>
            </w:tcBorders>
            <w:vAlign w:val="center"/>
            <w:hideMark/>
          </w:tcPr>
          <w:p w:rsidR="004F0A4A" w:rsidRPr="004F0A4A" w:rsidRDefault="004F0A4A" w:rsidP="00AF60F8">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Объем фактических расходов</w:t>
            </w:r>
          </w:p>
        </w:tc>
      </w:tr>
      <w:tr w:rsidR="004F0A4A" w:rsidRPr="004F0A4A" w:rsidTr="00AF60F8">
        <w:trPr>
          <w:cantSplit/>
          <w:trHeight w:val="840"/>
        </w:trPr>
        <w:tc>
          <w:tcPr>
            <w:tcW w:w="4960" w:type="dxa"/>
            <w:gridSpan w:val="2"/>
            <w:vMerge/>
            <w:tcBorders>
              <w:top w:val="nil"/>
              <w:left w:val="single" w:sz="4" w:space="0" w:color="auto"/>
              <w:bottom w:val="single" w:sz="4" w:space="0" w:color="auto"/>
              <w:right w:val="single" w:sz="4" w:space="0" w:color="auto"/>
            </w:tcBorders>
            <w:vAlign w:val="center"/>
            <w:hideMark/>
          </w:tcPr>
          <w:p w:rsidR="004F0A4A" w:rsidRPr="004F0A4A" w:rsidRDefault="004F0A4A" w:rsidP="00AF60F8">
            <w:pPr>
              <w:spacing w:after="0" w:line="240" w:lineRule="auto"/>
              <w:rPr>
                <w:rFonts w:ascii="Times New Roman" w:eastAsia="Times New Roman" w:hAnsi="Times New Roman" w:cs="Times New Roman"/>
                <w:bCs/>
                <w:sz w:val="24"/>
                <w:szCs w:val="24"/>
              </w:rPr>
            </w:pPr>
          </w:p>
        </w:tc>
        <w:tc>
          <w:tcPr>
            <w:tcW w:w="2320" w:type="dxa"/>
            <w:gridSpan w:val="3"/>
            <w:vMerge w:val="restart"/>
            <w:tcBorders>
              <w:top w:val="nil"/>
              <w:left w:val="single" w:sz="4" w:space="0" w:color="auto"/>
              <w:bottom w:val="single" w:sz="4" w:space="0" w:color="auto"/>
              <w:right w:val="single" w:sz="4" w:space="0" w:color="auto"/>
            </w:tcBorders>
            <w:vAlign w:val="center"/>
            <w:hideMark/>
          </w:tcPr>
          <w:p w:rsidR="004F0A4A" w:rsidRPr="004F0A4A" w:rsidRDefault="004F0A4A" w:rsidP="00AF60F8">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 xml:space="preserve">областной </w:t>
            </w:r>
          </w:p>
          <w:p w:rsidR="004F0A4A" w:rsidRPr="004F0A4A" w:rsidRDefault="004F0A4A" w:rsidP="00AF60F8">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бюджет</w:t>
            </w:r>
          </w:p>
        </w:tc>
        <w:tc>
          <w:tcPr>
            <w:tcW w:w="1900" w:type="dxa"/>
            <w:gridSpan w:val="2"/>
            <w:vMerge w:val="restart"/>
            <w:tcBorders>
              <w:top w:val="nil"/>
              <w:left w:val="single" w:sz="4" w:space="0" w:color="auto"/>
              <w:bottom w:val="single" w:sz="4" w:space="0" w:color="auto"/>
              <w:right w:val="single" w:sz="4" w:space="0" w:color="auto"/>
            </w:tcBorders>
            <w:vAlign w:val="center"/>
            <w:hideMark/>
          </w:tcPr>
          <w:p w:rsidR="004F0A4A" w:rsidRPr="004F0A4A" w:rsidRDefault="004F0A4A" w:rsidP="00AF60F8">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местный бюджет</w:t>
            </w:r>
          </w:p>
        </w:tc>
        <w:tc>
          <w:tcPr>
            <w:tcW w:w="3220" w:type="dxa"/>
            <w:gridSpan w:val="3"/>
            <w:tcBorders>
              <w:top w:val="single" w:sz="4" w:space="0" w:color="auto"/>
              <w:left w:val="nil"/>
              <w:bottom w:val="single" w:sz="4" w:space="0" w:color="auto"/>
              <w:right w:val="single" w:sz="4" w:space="0" w:color="auto"/>
            </w:tcBorders>
            <w:vAlign w:val="center"/>
            <w:hideMark/>
          </w:tcPr>
          <w:p w:rsidR="004F0A4A" w:rsidRPr="004F0A4A" w:rsidRDefault="004F0A4A" w:rsidP="00AF60F8">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за счет средств</w:t>
            </w:r>
          </w:p>
          <w:p w:rsidR="004F0A4A" w:rsidRPr="004F0A4A" w:rsidRDefault="004F0A4A" w:rsidP="00AF60F8">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 xml:space="preserve"> областного бюджета</w:t>
            </w:r>
          </w:p>
        </w:tc>
        <w:tc>
          <w:tcPr>
            <w:tcW w:w="3000" w:type="dxa"/>
            <w:gridSpan w:val="3"/>
            <w:tcBorders>
              <w:top w:val="single" w:sz="4" w:space="0" w:color="auto"/>
              <w:left w:val="nil"/>
              <w:bottom w:val="single" w:sz="4" w:space="0" w:color="auto"/>
              <w:right w:val="single" w:sz="4" w:space="0" w:color="auto"/>
            </w:tcBorders>
            <w:vAlign w:val="center"/>
            <w:hideMark/>
          </w:tcPr>
          <w:p w:rsidR="004F0A4A" w:rsidRPr="004F0A4A" w:rsidRDefault="004F0A4A" w:rsidP="00AF60F8">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 xml:space="preserve">за счет средств </w:t>
            </w:r>
          </w:p>
          <w:p w:rsidR="004F0A4A" w:rsidRPr="004F0A4A" w:rsidRDefault="004F0A4A" w:rsidP="00AF60F8">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местного бюджета</w:t>
            </w:r>
          </w:p>
        </w:tc>
      </w:tr>
      <w:tr w:rsidR="004F0A4A" w:rsidRPr="004F0A4A" w:rsidTr="00AF60F8">
        <w:trPr>
          <w:cantSplit/>
          <w:trHeight w:val="630"/>
        </w:trPr>
        <w:tc>
          <w:tcPr>
            <w:tcW w:w="4960" w:type="dxa"/>
            <w:gridSpan w:val="2"/>
            <w:vMerge/>
            <w:tcBorders>
              <w:top w:val="nil"/>
              <w:left w:val="single" w:sz="4" w:space="0" w:color="auto"/>
              <w:bottom w:val="single" w:sz="4" w:space="0" w:color="auto"/>
              <w:right w:val="single" w:sz="4" w:space="0" w:color="auto"/>
            </w:tcBorders>
            <w:vAlign w:val="center"/>
            <w:hideMark/>
          </w:tcPr>
          <w:p w:rsidR="004F0A4A" w:rsidRPr="004F0A4A" w:rsidRDefault="004F0A4A" w:rsidP="00AF60F8">
            <w:pPr>
              <w:spacing w:after="0" w:line="240" w:lineRule="auto"/>
              <w:rPr>
                <w:rFonts w:ascii="Times New Roman" w:eastAsia="Times New Roman" w:hAnsi="Times New Roman" w:cs="Times New Roman"/>
                <w:bCs/>
                <w:sz w:val="24"/>
                <w:szCs w:val="24"/>
              </w:rPr>
            </w:pPr>
          </w:p>
        </w:tc>
        <w:tc>
          <w:tcPr>
            <w:tcW w:w="2320" w:type="dxa"/>
            <w:gridSpan w:val="3"/>
            <w:vMerge/>
            <w:tcBorders>
              <w:top w:val="nil"/>
              <w:left w:val="single" w:sz="4" w:space="0" w:color="auto"/>
              <w:bottom w:val="single" w:sz="4" w:space="0" w:color="auto"/>
              <w:right w:val="single" w:sz="4" w:space="0" w:color="auto"/>
            </w:tcBorders>
            <w:vAlign w:val="center"/>
            <w:hideMark/>
          </w:tcPr>
          <w:p w:rsidR="004F0A4A" w:rsidRPr="004F0A4A" w:rsidRDefault="004F0A4A" w:rsidP="00AF60F8">
            <w:pPr>
              <w:spacing w:after="0" w:line="240" w:lineRule="auto"/>
              <w:rPr>
                <w:rFonts w:ascii="Times New Roman" w:eastAsia="Times New Roman" w:hAnsi="Times New Roman" w:cs="Times New Roman"/>
                <w:bCs/>
                <w:sz w:val="24"/>
                <w:szCs w:val="24"/>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4F0A4A" w:rsidRPr="004F0A4A" w:rsidRDefault="004F0A4A" w:rsidP="00AF60F8">
            <w:pPr>
              <w:spacing w:after="0" w:line="240" w:lineRule="auto"/>
              <w:rPr>
                <w:rFonts w:ascii="Times New Roman" w:eastAsia="Times New Roman" w:hAnsi="Times New Roman" w:cs="Times New Roman"/>
                <w:bCs/>
                <w:sz w:val="24"/>
                <w:szCs w:val="24"/>
              </w:rPr>
            </w:pPr>
          </w:p>
        </w:tc>
        <w:tc>
          <w:tcPr>
            <w:tcW w:w="1740" w:type="dxa"/>
            <w:gridSpan w:val="2"/>
            <w:tcBorders>
              <w:top w:val="nil"/>
              <w:left w:val="nil"/>
              <w:bottom w:val="single" w:sz="4" w:space="0" w:color="auto"/>
              <w:right w:val="single" w:sz="4" w:space="0" w:color="auto"/>
            </w:tcBorders>
            <w:vAlign w:val="center"/>
            <w:hideMark/>
          </w:tcPr>
          <w:p w:rsidR="004F0A4A" w:rsidRPr="004F0A4A" w:rsidRDefault="004F0A4A" w:rsidP="00AF60F8">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тыс. рублей</w:t>
            </w:r>
          </w:p>
        </w:tc>
        <w:tc>
          <w:tcPr>
            <w:tcW w:w="1480" w:type="dxa"/>
            <w:tcBorders>
              <w:top w:val="nil"/>
              <w:left w:val="nil"/>
              <w:bottom w:val="single" w:sz="4" w:space="0" w:color="auto"/>
              <w:right w:val="single" w:sz="4" w:space="0" w:color="auto"/>
            </w:tcBorders>
            <w:vAlign w:val="center"/>
            <w:hideMark/>
          </w:tcPr>
          <w:p w:rsidR="004F0A4A" w:rsidRPr="004F0A4A" w:rsidRDefault="004F0A4A" w:rsidP="00AF60F8">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w:t>
            </w:r>
          </w:p>
        </w:tc>
        <w:tc>
          <w:tcPr>
            <w:tcW w:w="1820" w:type="dxa"/>
            <w:tcBorders>
              <w:top w:val="nil"/>
              <w:left w:val="nil"/>
              <w:bottom w:val="single" w:sz="4" w:space="0" w:color="auto"/>
              <w:right w:val="single" w:sz="4" w:space="0" w:color="auto"/>
            </w:tcBorders>
            <w:vAlign w:val="center"/>
            <w:hideMark/>
          </w:tcPr>
          <w:p w:rsidR="004F0A4A" w:rsidRPr="004F0A4A" w:rsidRDefault="004F0A4A" w:rsidP="00AF60F8">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тыс. рублей</w:t>
            </w:r>
          </w:p>
        </w:tc>
        <w:tc>
          <w:tcPr>
            <w:tcW w:w="1180" w:type="dxa"/>
            <w:gridSpan w:val="2"/>
            <w:tcBorders>
              <w:top w:val="nil"/>
              <w:left w:val="nil"/>
              <w:bottom w:val="single" w:sz="4" w:space="0" w:color="auto"/>
              <w:right w:val="single" w:sz="4" w:space="0" w:color="auto"/>
            </w:tcBorders>
            <w:vAlign w:val="center"/>
            <w:hideMark/>
          </w:tcPr>
          <w:p w:rsidR="004F0A4A" w:rsidRPr="004F0A4A" w:rsidRDefault="004F0A4A" w:rsidP="00AF60F8">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w:t>
            </w:r>
          </w:p>
        </w:tc>
      </w:tr>
      <w:tr w:rsidR="004F0A4A" w:rsidRPr="004F0A4A" w:rsidTr="00AF60F8">
        <w:trPr>
          <w:trHeight w:val="315"/>
        </w:trPr>
        <w:tc>
          <w:tcPr>
            <w:tcW w:w="4960" w:type="dxa"/>
            <w:gridSpan w:val="2"/>
            <w:tcBorders>
              <w:top w:val="nil"/>
              <w:left w:val="single" w:sz="4" w:space="0" w:color="auto"/>
              <w:bottom w:val="single" w:sz="4" w:space="0" w:color="auto"/>
              <w:right w:val="single" w:sz="4" w:space="0" w:color="auto"/>
            </w:tcBorders>
            <w:hideMark/>
          </w:tcPr>
          <w:p w:rsidR="004F0A4A" w:rsidRPr="004F0A4A" w:rsidRDefault="004F0A4A" w:rsidP="00AF60F8">
            <w:pPr>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Муниципальная  программа      «</w:t>
            </w:r>
            <w:r w:rsidRPr="004F0A4A">
              <w:rPr>
                <w:rFonts w:ascii="Times New Roman" w:eastAsia="Times New Roman" w:hAnsi="Times New Roman" w:cs="Times New Roman"/>
                <w:bCs/>
                <w:sz w:val="24"/>
                <w:szCs w:val="24"/>
              </w:rPr>
              <w:t>Развитие культуры и туризма</w:t>
            </w:r>
            <w:r w:rsidRPr="004F0A4A">
              <w:rPr>
                <w:rFonts w:ascii="Times New Roman" w:eastAsia="Times New Roman" w:hAnsi="Times New Roman" w:cs="Times New Roman"/>
                <w:sz w:val="24"/>
                <w:szCs w:val="24"/>
              </w:rPr>
              <w:t>»</w:t>
            </w:r>
            <w:r w:rsidRPr="004F0A4A">
              <w:rPr>
                <w:rFonts w:ascii="Times New Roman" w:eastAsia="Times New Roman" w:hAnsi="Times New Roman" w:cs="Times New Roman"/>
                <w:sz w:val="20"/>
                <w:szCs w:val="20"/>
              </w:rPr>
              <w:t xml:space="preserve">                </w:t>
            </w:r>
          </w:p>
        </w:tc>
        <w:tc>
          <w:tcPr>
            <w:tcW w:w="2320" w:type="dxa"/>
            <w:gridSpan w:val="3"/>
            <w:tcBorders>
              <w:top w:val="nil"/>
              <w:left w:val="nil"/>
              <w:bottom w:val="single" w:sz="4" w:space="0" w:color="auto"/>
              <w:right w:val="single" w:sz="4" w:space="0" w:color="auto"/>
            </w:tcBorders>
            <w:hideMark/>
          </w:tcPr>
          <w:p w:rsidR="004F0A4A" w:rsidRPr="004F0A4A" w:rsidRDefault="004F0A4A" w:rsidP="00AF60F8">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96,5</w:t>
            </w:r>
          </w:p>
        </w:tc>
        <w:tc>
          <w:tcPr>
            <w:tcW w:w="1900" w:type="dxa"/>
            <w:gridSpan w:val="2"/>
            <w:tcBorders>
              <w:top w:val="nil"/>
              <w:left w:val="nil"/>
              <w:bottom w:val="single" w:sz="4" w:space="0" w:color="auto"/>
              <w:right w:val="single" w:sz="4" w:space="0" w:color="auto"/>
            </w:tcBorders>
            <w:hideMark/>
          </w:tcPr>
          <w:p w:rsidR="004F0A4A" w:rsidRPr="004F0A4A" w:rsidRDefault="004F0A4A" w:rsidP="00AF60F8">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3,5</w:t>
            </w:r>
          </w:p>
        </w:tc>
        <w:tc>
          <w:tcPr>
            <w:tcW w:w="1740" w:type="dxa"/>
            <w:gridSpan w:val="2"/>
            <w:tcBorders>
              <w:top w:val="nil"/>
              <w:left w:val="nil"/>
              <w:bottom w:val="single" w:sz="4" w:space="0" w:color="auto"/>
              <w:right w:val="single" w:sz="4" w:space="0" w:color="auto"/>
            </w:tcBorders>
            <w:hideMark/>
          </w:tcPr>
          <w:p w:rsidR="004F0A4A" w:rsidRPr="004F0A4A" w:rsidRDefault="004F0A4A" w:rsidP="00AF60F8">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0,0</w:t>
            </w:r>
          </w:p>
        </w:tc>
        <w:tc>
          <w:tcPr>
            <w:tcW w:w="1480" w:type="dxa"/>
            <w:tcBorders>
              <w:top w:val="nil"/>
              <w:left w:val="nil"/>
              <w:bottom w:val="single" w:sz="4" w:space="0" w:color="auto"/>
              <w:right w:val="single" w:sz="4" w:space="0" w:color="auto"/>
            </w:tcBorders>
            <w:hideMark/>
          </w:tcPr>
          <w:p w:rsidR="004F0A4A" w:rsidRPr="004F0A4A" w:rsidRDefault="004F0A4A" w:rsidP="00AF60F8">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0,0</w:t>
            </w:r>
          </w:p>
        </w:tc>
        <w:tc>
          <w:tcPr>
            <w:tcW w:w="1820" w:type="dxa"/>
            <w:tcBorders>
              <w:top w:val="nil"/>
              <w:left w:val="nil"/>
              <w:bottom w:val="single" w:sz="4" w:space="0" w:color="auto"/>
              <w:right w:val="single" w:sz="4" w:space="0" w:color="auto"/>
            </w:tcBorders>
            <w:hideMark/>
          </w:tcPr>
          <w:p w:rsidR="004F0A4A" w:rsidRPr="004F0A4A" w:rsidRDefault="004F0A4A" w:rsidP="00AF60F8">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0,0</w:t>
            </w:r>
          </w:p>
        </w:tc>
        <w:tc>
          <w:tcPr>
            <w:tcW w:w="1180" w:type="dxa"/>
            <w:gridSpan w:val="2"/>
            <w:tcBorders>
              <w:top w:val="nil"/>
              <w:left w:val="nil"/>
              <w:bottom w:val="single" w:sz="4" w:space="0" w:color="auto"/>
              <w:right w:val="single" w:sz="4" w:space="0" w:color="auto"/>
            </w:tcBorders>
            <w:hideMark/>
          </w:tcPr>
          <w:p w:rsidR="004F0A4A" w:rsidRPr="004F0A4A" w:rsidRDefault="004F0A4A" w:rsidP="00AF60F8">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0,0</w:t>
            </w:r>
          </w:p>
        </w:tc>
      </w:tr>
      <w:tr w:rsidR="004F0A4A" w:rsidRPr="004F0A4A" w:rsidTr="00AF60F8">
        <w:trPr>
          <w:trHeight w:val="315"/>
        </w:trPr>
        <w:tc>
          <w:tcPr>
            <w:tcW w:w="4960" w:type="dxa"/>
            <w:gridSpan w:val="2"/>
            <w:tcBorders>
              <w:top w:val="nil"/>
              <w:left w:val="single" w:sz="4" w:space="0" w:color="auto"/>
              <w:bottom w:val="single" w:sz="4" w:space="0" w:color="auto"/>
              <w:right w:val="single" w:sz="4" w:space="0" w:color="auto"/>
            </w:tcBorders>
          </w:tcPr>
          <w:p w:rsidR="004F0A4A" w:rsidRPr="004F0A4A" w:rsidRDefault="004F0A4A" w:rsidP="00AF60F8">
            <w:pPr>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Подпрограмма «</w:t>
            </w:r>
            <w:r w:rsidRPr="004F0A4A">
              <w:rPr>
                <w:rFonts w:ascii="Times New Roman" w:eastAsia="Times New Roman" w:hAnsi="Times New Roman" w:cs="Times New Roman"/>
                <w:bCs/>
                <w:sz w:val="24"/>
                <w:szCs w:val="24"/>
              </w:rPr>
              <w:t xml:space="preserve">Развитие культуры </w:t>
            </w:r>
            <w:r w:rsidRPr="004F0A4A">
              <w:rPr>
                <w:rFonts w:ascii="Times New Roman" w:eastAsia="Times New Roman" w:hAnsi="Times New Roman" w:cs="Times New Roman"/>
                <w:sz w:val="24"/>
                <w:szCs w:val="24"/>
              </w:rPr>
              <w:t>»</w:t>
            </w:r>
            <w:r w:rsidRPr="004F0A4A">
              <w:rPr>
                <w:rFonts w:ascii="Times New Roman" w:eastAsia="Times New Roman" w:hAnsi="Times New Roman" w:cs="Times New Roman"/>
                <w:sz w:val="20"/>
                <w:szCs w:val="20"/>
              </w:rPr>
              <w:t xml:space="preserve">                </w:t>
            </w:r>
          </w:p>
        </w:tc>
        <w:tc>
          <w:tcPr>
            <w:tcW w:w="2320" w:type="dxa"/>
            <w:gridSpan w:val="3"/>
            <w:tcBorders>
              <w:top w:val="nil"/>
              <w:left w:val="nil"/>
              <w:bottom w:val="single" w:sz="4" w:space="0" w:color="auto"/>
              <w:right w:val="single" w:sz="4" w:space="0" w:color="auto"/>
            </w:tcBorders>
          </w:tcPr>
          <w:p w:rsidR="004F0A4A" w:rsidRPr="004F0A4A" w:rsidRDefault="004F0A4A" w:rsidP="00AF60F8">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96,5</w:t>
            </w:r>
          </w:p>
        </w:tc>
        <w:tc>
          <w:tcPr>
            <w:tcW w:w="1900" w:type="dxa"/>
            <w:gridSpan w:val="2"/>
            <w:tcBorders>
              <w:top w:val="nil"/>
              <w:left w:val="nil"/>
              <w:bottom w:val="single" w:sz="4" w:space="0" w:color="auto"/>
              <w:right w:val="single" w:sz="4" w:space="0" w:color="auto"/>
            </w:tcBorders>
          </w:tcPr>
          <w:p w:rsidR="004F0A4A" w:rsidRPr="004F0A4A" w:rsidRDefault="004F0A4A" w:rsidP="00AF60F8">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3,5</w:t>
            </w:r>
          </w:p>
        </w:tc>
        <w:tc>
          <w:tcPr>
            <w:tcW w:w="1740" w:type="dxa"/>
            <w:gridSpan w:val="2"/>
            <w:tcBorders>
              <w:top w:val="nil"/>
              <w:left w:val="nil"/>
              <w:bottom w:val="single" w:sz="4" w:space="0" w:color="auto"/>
              <w:right w:val="single" w:sz="4" w:space="0" w:color="auto"/>
            </w:tcBorders>
          </w:tcPr>
          <w:p w:rsidR="004F0A4A" w:rsidRPr="004F0A4A" w:rsidRDefault="004F0A4A" w:rsidP="00AF60F8">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0,0</w:t>
            </w:r>
          </w:p>
        </w:tc>
        <w:tc>
          <w:tcPr>
            <w:tcW w:w="1480" w:type="dxa"/>
            <w:tcBorders>
              <w:top w:val="nil"/>
              <w:left w:val="nil"/>
              <w:bottom w:val="single" w:sz="4" w:space="0" w:color="auto"/>
              <w:right w:val="single" w:sz="4" w:space="0" w:color="auto"/>
            </w:tcBorders>
          </w:tcPr>
          <w:p w:rsidR="004F0A4A" w:rsidRPr="004F0A4A" w:rsidRDefault="004F0A4A" w:rsidP="00AF60F8">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0,0</w:t>
            </w:r>
          </w:p>
        </w:tc>
        <w:tc>
          <w:tcPr>
            <w:tcW w:w="1820" w:type="dxa"/>
            <w:tcBorders>
              <w:top w:val="nil"/>
              <w:left w:val="nil"/>
              <w:bottom w:val="single" w:sz="4" w:space="0" w:color="auto"/>
              <w:right w:val="single" w:sz="4" w:space="0" w:color="auto"/>
            </w:tcBorders>
          </w:tcPr>
          <w:p w:rsidR="004F0A4A" w:rsidRPr="004F0A4A" w:rsidRDefault="004F0A4A" w:rsidP="00AF60F8">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0,0</w:t>
            </w:r>
          </w:p>
        </w:tc>
        <w:tc>
          <w:tcPr>
            <w:tcW w:w="1180" w:type="dxa"/>
            <w:gridSpan w:val="2"/>
            <w:tcBorders>
              <w:top w:val="nil"/>
              <w:left w:val="nil"/>
              <w:bottom w:val="single" w:sz="4" w:space="0" w:color="auto"/>
              <w:right w:val="single" w:sz="4" w:space="0" w:color="auto"/>
            </w:tcBorders>
          </w:tcPr>
          <w:p w:rsidR="004F0A4A" w:rsidRPr="004F0A4A" w:rsidRDefault="004F0A4A" w:rsidP="00AF60F8">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0,0</w:t>
            </w:r>
          </w:p>
        </w:tc>
      </w:tr>
      <w:tr w:rsidR="004F0A4A" w:rsidRPr="004F0A4A" w:rsidTr="00AF60F8">
        <w:trPr>
          <w:trHeight w:val="315"/>
        </w:trPr>
        <w:tc>
          <w:tcPr>
            <w:tcW w:w="4960" w:type="dxa"/>
            <w:gridSpan w:val="2"/>
            <w:tcBorders>
              <w:top w:val="nil"/>
              <w:left w:val="single" w:sz="4" w:space="0" w:color="auto"/>
              <w:bottom w:val="single" w:sz="4" w:space="0" w:color="auto"/>
              <w:right w:val="single" w:sz="4" w:space="0" w:color="auto"/>
            </w:tcBorders>
          </w:tcPr>
          <w:p w:rsidR="004F0A4A" w:rsidRPr="004F0A4A" w:rsidRDefault="004F0A4A" w:rsidP="00AF60F8">
            <w:pPr>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Основное мероприятие 1.1«</w:t>
            </w:r>
            <w:r w:rsidRPr="004F0A4A">
              <w:rPr>
                <w:rFonts w:ascii="Times New Roman" w:eastAsia="Times New Roman" w:hAnsi="Times New Roman" w:cs="Times New Roman"/>
                <w:bCs/>
                <w:sz w:val="24"/>
                <w:szCs w:val="24"/>
              </w:rPr>
              <w:t>Развитие культурно -досуговой деятельности</w:t>
            </w:r>
            <w:r w:rsidRPr="004F0A4A">
              <w:rPr>
                <w:rFonts w:ascii="Times New Roman" w:eastAsia="Times New Roman" w:hAnsi="Times New Roman" w:cs="Times New Roman"/>
                <w:sz w:val="24"/>
                <w:szCs w:val="24"/>
              </w:rPr>
              <w:t xml:space="preserve">»             </w:t>
            </w:r>
          </w:p>
        </w:tc>
        <w:tc>
          <w:tcPr>
            <w:tcW w:w="2320" w:type="dxa"/>
            <w:gridSpan w:val="3"/>
            <w:tcBorders>
              <w:top w:val="nil"/>
              <w:left w:val="nil"/>
              <w:bottom w:val="single" w:sz="4" w:space="0" w:color="auto"/>
              <w:right w:val="single" w:sz="4" w:space="0" w:color="auto"/>
            </w:tcBorders>
          </w:tcPr>
          <w:p w:rsidR="004F0A4A" w:rsidRPr="004F0A4A" w:rsidRDefault="004F0A4A" w:rsidP="00AF60F8">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96,5</w:t>
            </w:r>
          </w:p>
        </w:tc>
        <w:tc>
          <w:tcPr>
            <w:tcW w:w="1900" w:type="dxa"/>
            <w:gridSpan w:val="2"/>
            <w:tcBorders>
              <w:top w:val="nil"/>
              <w:left w:val="nil"/>
              <w:bottom w:val="single" w:sz="4" w:space="0" w:color="auto"/>
              <w:right w:val="single" w:sz="4" w:space="0" w:color="auto"/>
            </w:tcBorders>
          </w:tcPr>
          <w:p w:rsidR="004F0A4A" w:rsidRPr="004F0A4A" w:rsidRDefault="004F0A4A" w:rsidP="00AF60F8">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3,5</w:t>
            </w:r>
          </w:p>
        </w:tc>
        <w:tc>
          <w:tcPr>
            <w:tcW w:w="1740" w:type="dxa"/>
            <w:gridSpan w:val="2"/>
            <w:tcBorders>
              <w:top w:val="nil"/>
              <w:left w:val="nil"/>
              <w:bottom w:val="single" w:sz="4" w:space="0" w:color="auto"/>
              <w:right w:val="single" w:sz="4" w:space="0" w:color="auto"/>
            </w:tcBorders>
          </w:tcPr>
          <w:p w:rsidR="004F0A4A" w:rsidRPr="004F0A4A" w:rsidRDefault="004F0A4A" w:rsidP="00AF60F8">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0,0</w:t>
            </w:r>
          </w:p>
        </w:tc>
        <w:tc>
          <w:tcPr>
            <w:tcW w:w="1480" w:type="dxa"/>
            <w:tcBorders>
              <w:top w:val="nil"/>
              <w:left w:val="nil"/>
              <w:bottom w:val="single" w:sz="4" w:space="0" w:color="auto"/>
              <w:right w:val="single" w:sz="4" w:space="0" w:color="auto"/>
            </w:tcBorders>
          </w:tcPr>
          <w:p w:rsidR="004F0A4A" w:rsidRPr="004F0A4A" w:rsidRDefault="004F0A4A" w:rsidP="00AF60F8">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0,0</w:t>
            </w:r>
          </w:p>
        </w:tc>
        <w:tc>
          <w:tcPr>
            <w:tcW w:w="1820" w:type="dxa"/>
            <w:tcBorders>
              <w:top w:val="nil"/>
              <w:left w:val="nil"/>
              <w:bottom w:val="single" w:sz="4" w:space="0" w:color="auto"/>
              <w:right w:val="single" w:sz="4" w:space="0" w:color="auto"/>
            </w:tcBorders>
          </w:tcPr>
          <w:p w:rsidR="004F0A4A" w:rsidRPr="004F0A4A" w:rsidRDefault="004F0A4A" w:rsidP="00AF60F8">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0,0</w:t>
            </w:r>
          </w:p>
        </w:tc>
        <w:tc>
          <w:tcPr>
            <w:tcW w:w="1180" w:type="dxa"/>
            <w:gridSpan w:val="2"/>
            <w:tcBorders>
              <w:top w:val="nil"/>
              <w:left w:val="nil"/>
              <w:bottom w:val="single" w:sz="4" w:space="0" w:color="auto"/>
              <w:right w:val="single" w:sz="4" w:space="0" w:color="auto"/>
            </w:tcBorders>
          </w:tcPr>
          <w:p w:rsidR="004F0A4A" w:rsidRPr="004F0A4A" w:rsidRDefault="004F0A4A" w:rsidP="00AF60F8">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0,0</w:t>
            </w:r>
          </w:p>
        </w:tc>
      </w:tr>
      <w:tr w:rsidR="004F0A4A" w:rsidRPr="004F0A4A" w:rsidTr="00AF60F8">
        <w:trPr>
          <w:trHeight w:val="315"/>
        </w:trPr>
        <w:tc>
          <w:tcPr>
            <w:tcW w:w="4960" w:type="dxa"/>
            <w:gridSpan w:val="2"/>
            <w:tcBorders>
              <w:top w:val="nil"/>
              <w:left w:val="single" w:sz="4" w:space="0" w:color="auto"/>
              <w:bottom w:val="single" w:sz="4" w:space="0" w:color="auto"/>
              <w:right w:val="single" w:sz="4" w:space="0" w:color="auto"/>
            </w:tcBorders>
            <w:hideMark/>
          </w:tcPr>
          <w:p w:rsidR="004F0A4A" w:rsidRPr="004F0A4A" w:rsidRDefault="004F0A4A" w:rsidP="00AF60F8">
            <w:pPr>
              <w:spacing w:after="0" w:line="240" w:lineRule="auto"/>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ВСЕГО:</w:t>
            </w:r>
          </w:p>
        </w:tc>
        <w:tc>
          <w:tcPr>
            <w:tcW w:w="2320" w:type="dxa"/>
            <w:gridSpan w:val="3"/>
            <w:tcBorders>
              <w:top w:val="nil"/>
              <w:left w:val="nil"/>
              <w:bottom w:val="single" w:sz="4" w:space="0" w:color="auto"/>
              <w:right w:val="single" w:sz="4" w:space="0" w:color="auto"/>
            </w:tcBorders>
            <w:hideMark/>
          </w:tcPr>
          <w:p w:rsidR="004F0A4A" w:rsidRPr="004F0A4A" w:rsidRDefault="004F0A4A" w:rsidP="00AF60F8">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96,5</w:t>
            </w:r>
          </w:p>
        </w:tc>
        <w:tc>
          <w:tcPr>
            <w:tcW w:w="1900" w:type="dxa"/>
            <w:gridSpan w:val="2"/>
            <w:tcBorders>
              <w:top w:val="nil"/>
              <w:left w:val="nil"/>
              <w:bottom w:val="single" w:sz="4" w:space="0" w:color="auto"/>
              <w:right w:val="single" w:sz="4" w:space="0" w:color="auto"/>
            </w:tcBorders>
            <w:hideMark/>
          </w:tcPr>
          <w:p w:rsidR="004F0A4A" w:rsidRPr="004F0A4A" w:rsidRDefault="004F0A4A" w:rsidP="00AF60F8">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3,5</w:t>
            </w:r>
          </w:p>
        </w:tc>
        <w:tc>
          <w:tcPr>
            <w:tcW w:w="1740" w:type="dxa"/>
            <w:gridSpan w:val="2"/>
            <w:tcBorders>
              <w:top w:val="nil"/>
              <w:left w:val="nil"/>
              <w:bottom w:val="single" w:sz="4" w:space="0" w:color="auto"/>
              <w:right w:val="single" w:sz="4" w:space="0" w:color="auto"/>
            </w:tcBorders>
            <w:hideMark/>
          </w:tcPr>
          <w:p w:rsidR="004F0A4A" w:rsidRPr="004F0A4A" w:rsidRDefault="004F0A4A" w:rsidP="00AF60F8">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0,0</w:t>
            </w:r>
          </w:p>
        </w:tc>
        <w:tc>
          <w:tcPr>
            <w:tcW w:w="1480" w:type="dxa"/>
            <w:tcBorders>
              <w:top w:val="nil"/>
              <w:left w:val="nil"/>
              <w:bottom w:val="single" w:sz="4" w:space="0" w:color="auto"/>
              <w:right w:val="single" w:sz="4" w:space="0" w:color="auto"/>
            </w:tcBorders>
            <w:hideMark/>
          </w:tcPr>
          <w:p w:rsidR="004F0A4A" w:rsidRPr="004F0A4A" w:rsidRDefault="004F0A4A" w:rsidP="00AF60F8">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0,0</w:t>
            </w:r>
          </w:p>
        </w:tc>
        <w:tc>
          <w:tcPr>
            <w:tcW w:w="1820" w:type="dxa"/>
            <w:tcBorders>
              <w:top w:val="nil"/>
              <w:left w:val="nil"/>
              <w:bottom w:val="single" w:sz="4" w:space="0" w:color="auto"/>
              <w:right w:val="single" w:sz="4" w:space="0" w:color="auto"/>
            </w:tcBorders>
            <w:hideMark/>
          </w:tcPr>
          <w:p w:rsidR="004F0A4A" w:rsidRPr="004F0A4A" w:rsidRDefault="004F0A4A" w:rsidP="00AF60F8">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0,0</w:t>
            </w:r>
          </w:p>
        </w:tc>
        <w:tc>
          <w:tcPr>
            <w:tcW w:w="1180" w:type="dxa"/>
            <w:gridSpan w:val="2"/>
            <w:tcBorders>
              <w:top w:val="nil"/>
              <w:left w:val="nil"/>
              <w:bottom w:val="single" w:sz="4" w:space="0" w:color="auto"/>
              <w:right w:val="single" w:sz="4" w:space="0" w:color="auto"/>
            </w:tcBorders>
            <w:hideMark/>
          </w:tcPr>
          <w:p w:rsidR="004F0A4A" w:rsidRPr="004F0A4A" w:rsidRDefault="004F0A4A" w:rsidP="00AF60F8">
            <w:pPr>
              <w:spacing w:after="0" w:line="240" w:lineRule="auto"/>
              <w:jc w:val="center"/>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0,0</w:t>
            </w:r>
          </w:p>
        </w:tc>
      </w:tr>
    </w:tbl>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AF60F8" w:rsidRDefault="00AF60F8" w:rsidP="004F0A4A">
      <w:pPr>
        <w:autoSpaceDE w:val="0"/>
        <w:autoSpaceDN w:val="0"/>
        <w:adjustRightInd w:val="0"/>
        <w:spacing w:after="0" w:line="240" w:lineRule="auto"/>
        <w:ind w:firstLine="709"/>
        <w:jc w:val="right"/>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4F0A4A" w:rsidRPr="004F0A4A" w:rsidRDefault="004F0A4A" w:rsidP="004F0A4A">
      <w:pPr>
        <w:autoSpaceDE w:val="0"/>
        <w:autoSpaceDN w:val="0"/>
        <w:adjustRightInd w:val="0"/>
        <w:spacing w:after="0" w:line="240" w:lineRule="auto"/>
        <w:ind w:firstLine="709"/>
        <w:jc w:val="right"/>
        <w:outlineLvl w:val="1"/>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lastRenderedPageBreak/>
        <w:t xml:space="preserve">  Таблица №6</w:t>
      </w:r>
    </w:p>
    <w:p w:rsidR="004F0A4A" w:rsidRPr="004F0A4A" w:rsidRDefault="004F0A4A" w:rsidP="004F0A4A">
      <w:pPr>
        <w:spacing w:after="0" w:line="240" w:lineRule="auto"/>
        <w:jc w:val="right"/>
        <w:rPr>
          <w:rFonts w:ascii="Times New Roman" w:eastAsia="Times New Roman" w:hAnsi="Times New Roman" w:cs="Times New Roman"/>
          <w:sz w:val="20"/>
          <w:szCs w:val="20"/>
        </w:rPr>
      </w:pPr>
      <w:r w:rsidRPr="004F0A4A">
        <w:rPr>
          <w:rFonts w:ascii="Times New Roman" w:eastAsia="Times New Roman" w:hAnsi="Times New Roman" w:cs="Times New Roman"/>
          <w:bCs/>
          <w:sz w:val="24"/>
          <w:szCs w:val="24"/>
        </w:rPr>
        <w:tab/>
      </w:r>
      <w:r w:rsidRPr="004F0A4A">
        <w:rPr>
          <w:rFonts w:ascii="Times New Roman" w:eastAsia="Times New Roman" w:hAnsi="Times New Roman" w:cs="Times New Roman"/>
          <w:sz w:val="20"/>
          <w:szCs w:val="20"/>
        </w:rPr>
        <w:t>к приложению 1</w:t>
      </w:r>
    </w:p>
    <w:p w:rsidR="004F0A4A" w:rsidRPr="004F0A4A" w:rsidRDefault="004F0A4A" w:rsidP="004F0A4A">
      <w:pPr>
        <w:tabs>
          <w:tab w:val="left" w:pos="13900"/>
        </w:tabs>
        <w:autoSpaceDE w:val="0"/>
        <w:autoSpaceDN w:val="0"/>
        <w:adjustRightInd w:val="0"/>
        <w:spacing w:after="0" w:line="240" w:lineRule="auto"/>
        <w:ind w:firstLine="709"/>
        <w:outlineLvl w:val="1"/>
        <w:rPr>
          <w:rFonts w:ascii="Times New Roman" w:eastAsia="Times New Roman" w:hAnsi="Times New Roman" w:cs="Times New Roman"/>
          <w:bCs/>
          <w:sz w:val="24"/>
          <w:szCs w:val="24"/>
        </w:rPr>
      </w:pPr>
    </w:p>
    <w:p w:rsidR="004F0A4A" w:rsidRPr="004F0A4A" w:rsidRDefault="004F0A4A" w:rsidP="004F0A4A">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rPr>
      </w:pPr>
      <w:r w:rsidRPr="004F0A4A">
        <w:rPr>
          <w:rFonts w:ascii="Times New Roman" w:eastAsia="Times New Roman" w:hAnsi="Times New Roman" w:cs="Times New Roman"/>
          <w:bCs/>
          <w:sz w:val="24"/>
          <w:szCs w:val="24"/>
        </w:rPr>
        <w:t xml:space="preserve">о расходах за счет средств, полученных от предпринимательской и иной приносящей доход деятельности, муниципальных бюджетных и автономных учреждений </w:t>
      </w:r>
      <w:r w:rsidRPr="004F0A4A">
        <w:rPr>
          <w:rFonts w:ascii="Times New Roman" w:eastAsia="Times New Roman" w:hAnsi="Times New Roman" w:cs="Times New Roman"/>
          <w:sz w:val="24"/>
          <w:szCs w:val="24"/>
        </w:rPr>
        <w:t>Дубовского</w:t>
      </w:r>
      <w:r w:rsidRPr="004F0A4A">
        <w:rPr>
          <w:rFonts w:ascii="Times New Roman" w:eastAsia="Times New Roman" w:hAnsi="Times New Roman" w:cs="Times New Roman"/>
          <w:bCs/>
          <w:sz w:val="24"/>
          <w:szCs w:val="24"/>
        </w:rPr>
        <w:t xml:space="preserve"> сельского поселения </w:t>
      </w:r>
      <w:r w:rsidRPr="004F0A4A">
        <w:rPr>
          <w:rFonts w:ascii="Times New Roman" w:eastAsia="Times New Roman" w:hAnsi="Times New Roman" w:cs="Times New Roman"/>
          <w:bCs/>
          <w:iCs/>
          <w:sz w:val="24"/>
          <w:szCs w:val="24"/>
        </w:rPr>
        <w:t>в отчетном году : 2017</w:t>
      </w:r>
    </w:p>
    <w:p w:rsidR="004F0A4A" w:rsidRPr="004F0A4A" w:rsidRDefault="004F0A4A" w:rsidP="004F0A4A">
      <w:pPr>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r w:rsidRPr="004F0A4A">
        <w:rPr>
          <w:rFonts w:ascii="Times New Roman" w:eastAsia="Calibri" w:hAnsi="Times New Roman" w:cs="Times New Roman"/>
          <w:sz w:val="28"/>
          <w:szCs w:val="28"/>
        </w:rPr>
        <w:t>( тыс. руб.)</w:t>
      </w: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276"/>
        <w:gridCol w:w="992"/>
        <w:gridCol w:w="1276"/>
        <w:gridCol w:w="1134"/>
        <w:gridCol w:w="1276"/>
        <w:gridCol w:w="1276"/>
        <w:gridCol w:w="850"/>
        <w:gridCol w:w="851"/>
        <w:gridCol w:w="1559"/>
        <w:gridCol w:w="850"/>
        <w:gridCol w:w="762"/>
        <w:gridCol w:w="651"/>
        <w:gridCol w:w="997"/>
      </w:tblGrid>
      <w:tr w:rsidR="004F0A4A" w:rsidRPr="004F0A4A" w:rsidTr="004F0A4A">
        <w:tc>
          <w:tcPr>
            <w:tcW w:w="2410" w:type="dxa"/>
            <w:vMerge w:val="restart"/>
            <w:vAlign w:val="center"/>
          </w:tcPr>
          <w:p w:rsidR="004F0A4A" w:rsidRPr="004F0A4A" w:rsidRDefault="004F0A4A" w:rsidP="004F0A4A">
            <w:pPr>
              <w:spacing w:after="0" w:line="240" w:lineRule="auto"/>
              <w:jc w:val="center"/>
              <w:rPr>
                <w:rFonts w:ascii="Times New Roman" w:eastAsia="Times New Roman" w:hAnsi="Times New Roman" w:cs="Times New Roman"/>
                <w:bCs/>
              </w:rPr>
            </w:pPr>
            <w:r w:rsidRPr="004F0A4A">
              <w:rPr>
                <w:rFonts w:ascii="Times New Roman" w:eastAsia="Times New Roman" w:hAnsi="Times New Roman" w:cs="Times New Roman"/>
                <w:bCs/>
              </w:rPr>
              <w:t xml:space="preserve">Наименование муниципального учреждения </w:t>
            </w:r>
          </w:p>
        </w:tc>
        <w:tc>
          <w:tcPr>
            <w:tcW w:w="1276" w:type="dxa"/>
            <w:vMerge w:val="restart"/>
            <w:vAlign w:val="center"/>
          </w:tcPr>
          <w:p w:rsidR="004F0A4A" w:rsidRPr="004F0A4A" w:rsidRDefault="004F0A4A" w:rsidP="004F0A4A">
            <w:pPr>
              <w:spacing w:after="0" w:line="240" w:lineRule="auto"/>
              <w:jc w:val="center"/>
              <w:rPr>
                <w:rFonts w:ascii="Times New Roman" w:eastAsia="Times New Roman" w:hAnsi="Times New Roman" w:cs="Times New Roman"/>
                <w:bCs/>
              </w:rPr>
            </w:pPr>
            <w:r w:rsidRPr="004F0A4A">
              <w:rPr>
                <w:rFonts w:ascii="Times New Roman" w:eastAsia="Times New Roman" w:hAnsi="Times New Roman" w:cs="Times New Roman"/>
                <w:bCs/>
              </w:rPr>
              <w:t>Остаток средств на 01.01.2017</w:t>
            </w:r>
            <w:r w:rsidRPr="004F0A4A">
              <w:rPr>
                <w:rFonts w:ascii="Times New Roman" w:eastAsia="Times New Roman" w:hAnsi="Times New Roman" w:cs="Times New Roman"/>
                <w:bCs/>
                <w:sz w:val="24"/>
                <w:szCs w:val="24"/>
              </w:rPr>
              <w:t>&lt;1&gt;</w:t>
            </w:r>
          </w:p>
        </w:tc>
        <w:tc>
          <w:tcPr>
            <w:tcW w:w="6804" w:type="dxa"/>
            <w:gridSpan w:val="6"/>
            <w:vAlign w:val="center"/>
          </w:tcPr>
          <w:p w:rsidR="004F0A4A" w:rsidRPr="004F0A4A" w:rsidRDefault="004F0A4A" w:rsidP="004F0A4A">
            <w:pPr>
              <w:spacing w:after="0" w:line="240" w:lineRule="auto"/>
              <w:jc w:val="center"/>
              <w:rPr>
                <w:rFonts w:ascii="Times New Roman" w:eastAsia="Times New Roman" w:hAnsi="Times New Roman" w:cs="Times New Roman"/>
                <w:bCs/>
              </w:rPr>
            </w:pPr>
            <w:r w:rsidRPr="004F0A4A">
              <w:rPr>
                <w:rFonts w:ascii="Times New Roman" w:eastAsia="Times New Roman" w:hAnsi="Times New Roman" w:cs="Times New Roman"/>
                <w:bCs/>
              </w:rPr>
              <w:t>Фактически полученные доходы от предпринимательской и иной приносящей доход деятельности</w:t>
            </w:r>
          </w:p>
        </w:tc>
        <w:tc>
          <w:tcPr>
            <w:tcW w:w="4673" w:type="dxa"/>
            <w:gridSpan w:val="5"/>
            <w:vAlign w:val="center"/>
          </w:tcPr>
          <w:p w:rsidR="004F0A4A" w:rsidRPr="004F0A4A" w:rsidRDefault="004F0A4A" w:rsidP="004F0A4A">
            <w:pPr>
              <w:spacing w:after="0" w:line="240" w:lineRule="auto"/>
              <w:jc w:val="center"/>
              <w:rPr>
                <w:rFonts w:ascii="Times New Roman" w:eastAsia="Times New Roman" w:hAnsi="Times New Roman" w:cs="Times New Roman"/>
                <w:bCs/>
              </w:rPr>
            </w:pPr>
            <w:r w:rsidRPr="004F0A4A">
              <w:rPr>
                <w:rFonts w:ascii="Times New Roman" w:eastAsia="Times New Roman" w:hAnsi="Times New Roman" w:cs="Times New Roman"/>
                <w:bCs/>
              </w:rPr>
              <w:t xml:space="preserve">Средства, направленные на реализацию основных мероприятий </w:t>
            </w:r>
            <w:r w:rsidRPr="004F0A4A">
              <w:rPr>
                <w:rFonts w:ascii="Times New Roman" w:eastAsia="Times New Roman" w:hAnsi="Times New Roman" w:cs="Times New Roman"/>
              </w:rPr>
              <w:t xml:space="preserve">муниципальной </w:t>
            </w:r>
            <w:r w:rsidRPr="004F0A4A">
              <w:rPr>
                <w:rFonts w:ascii="Times New Roman" w:eastAsia="Times New Roman" w:hAnsi="Times New Roman" w:cs="Times New Roman"/>
                <w:bCs/>
              </w:rPr>
              <w:t xml:space="preserve"> программы Дубовского сельского поселения за счет доходов, полученных от предпринимательской и иной приносящей доход деятельности</w:t>
            </w:r>
          </w:p>
        </w:tc>
        <w:tc>
          <w:tcPr>
            <w:tcW w:w="997" w:type="dxa"/>
            <w:vMerge w:val="restart"/>
            <w:vAlign w:val="center"/>
          </w:tcPr>
          <w:p w:rsidR="004F0A4A" w:rsidRPr="004F0A4A" w:rsidRDefault="004F0A4A" w:rsidP="004F0A4A">
            <w:pPr>
              <w:spacing w:after="0" w:line="240" w:lineRule="auto"/>
              <w:jc w:val="center"/>
              <w:rPr>
                <w:rFonts w:ascii="Times New Roman" w:eastAsia="Times New Roman" w:hAnsi="Times New Roman" w:cs="Times New Roman"/>
                <w:bCs/>
              </w:rPr>
            </w:pPr>
            <w:r w:rsidRPr="004F0A4A">
              <w:rPr>
                <w:rFonts w:ascii="Times New Roman" w:eastAsia="Times New Roman" w:hAnsi="Times New Roman" w:cs="Times New Roman"/>
                <w:bCs/>
              </w:rPr>
              <w:t>Остаток на 01.01.2018</w:t>
            </w:r>
          </w:p>
          <w:p w:rsidR="004F0A4A" w:rsidRPr="004F0A4A" w:rsidRDefault="004F0A4A" w:rsidP="004F0A4A">
            <w:pPr>
              <w:spacing w:after="0" w:line="240" w:lineRule="auto"/>
              <w:jc w:val="center"/>
              <w:rPr>
                <w:rFonts w:ascii="Times New Roman" w:eastAsia="Times New Roman" w:hAnsi="Times New Roman" w:cs="Times New Roman"/>
                <w:bCs/>
              </w:rPr>
            </w:pPr>
            <w:r w:rsidRPr="004F0A4A">
              <w:rPr>
                <w:rFonts w:ascii="Times New Roman" w:eastAsia="Times New Roman" w:hAnsi="Times New Roman" w:cs="Times New Roman"/>
                <w:bCs/>
                <w:sz w:val="24"/>
                <w:szCs w:val="24"/>
              </w:rPr>
              <w:t>&lt;2&gt;</w:t>
            </w:r>
          </w:p>
        </w:tc>
      </w:tr>
      <w:tr w:rsidR="004F0A4A" w:rsidRPr="004F0A4A" w:rsidTr="004F0A4A">
        <w:tc>
          <w:tcPr>
            <w:tcW w:w="2410" w:type="dxa"/>
            <w:vMerge/>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p>
        </w:tc>
        <w:tc>
          <w:tcPr>
            <w:tcW w:w="1276" w:type="dxa"/>
            <w:vMerge/>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p>
        </w:tc>
        <w:tc>
          <w:tcPr>
            <w:tcW w:w="992" w:type="dxa"/>
            <w:vMerge w:val="restart"/>
          </w:tcPr>
          <w:p w:rsidR="004F0A4A" w:rsidRPr="004F0A4A" w:rsidRDefault="004F0A4A" w:rsidP="004F0A4A">
            <w:pPr>
              <w:autoSpaceDE w:val="0"/>
              <w:autoSpaceDN w:val="0"/>
              <w:adjustRightInd w:val="0"/>
              <w:spacing w:after="0" w:line="240" w:lineRule="auto"/>
              <w:jc w:val="center"/>
              <w:outlineLvl w:val="1"/>
              <w:rPr>
                <w:rFonts w:ascii="Times New Roman" w:eastAsia="Calibri" w:hAnsi="Times New Roman" w:cs="Times New Roman"/>
              </w:rPr>
            </w:pPr>
            <w:r w:rsidRPr="004F0A4A">
              <w:rPr>
                <w:rFonts w:ascii="Times New Roman" w:eastAsia="Calibri" w:hAnsi="Times New Roman" w:cs="Times New Roman"/>
              </w:rPr>
              <w:t>всего</w:t>
            </w:r>
          </w:p>
        </w:tc>
        <w:tc>
          <w:tcPr>
            <w:tcW w:w="5812" w:type="dxa"/>
            <w:gridSpan w:val="5"/>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Times New Roman" w:hAnsi="Times New Roman" w:cs="Times New Roman"/>
                <w:bCs/>
              </w:rPr>
              <w:t>в том числе:</w:t>
            </w:r>
          </w:p>
        </w:tc>
        <w:tc>
          <w:tcPr>
            <w:tcW w:w="851" w:type="dxa"/>
            <w:vMerge w:val="restart"/>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всего</w:t>
            </w:r>
          </w:p>
        </w:tc>
        <w:tc>
          <w:tcPr>
            <w:tcW w:w="3822" w:type="dxa"/>
            <w:gridSpan w:val="4"/>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Times New Roman" w:hAnsi="Times New Roman" w:cs="Times New Roman"/>
                <w:bCs/>
              </w:rPr>
              <w:t>в том числе:</w:t>
            </w:r>
          </w:p>
        </w:tc>
        <w:tc>
          <w:tcPr>
            <w:tcW w:w="997" w:type="dxa"/>
            <w:vMerge/>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p>
        </w:tc>
      </w:tr>
      <w:tr w:rsidR="004F0A4A" w:rsidRPr="004F0A4A" w:rsidTr="004F0A4A">
        <w:tc>
          <w:tcPr>
            <w:tcW w:w="2410" w:type="dxa"/>
            <w:vMerge/>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p>
        </w:tc>
        <w:tc>
          <w:tcPr>
            <w:tcW w:w="1276" w:type="dxa"/>
            <w:vMerge/>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p>
        </w:tc>
        <w:tc>
          <w:tcPr>
            <w:tcW w:w="992" w:type="dxa"/>
            <w:vMerge/>
          </w:tcPr>
          <w:p w:rsidR="004F0A4A" w:rsidRPr="004F0A4A" w:rsidRDefault="004F0A4A" w:rsidP="004F0A4A">
            <w:pPr>
              <w:autoSpaceDE w:val="0"/>
              <w:autoSpaceDN w:val="0"/>
              <w:adjustRightInd w:val="0"/>
              <w:spacing w:after="0" w:line="240" w:lineRule="auto"/>
              <w:jc w:val="center"/>
              <w:outlineLvl w:val="1"/>
              <w:rPr>
                <w:rFonts w:ascii="Times New Roman" w:eastAsia="Calibri" w:hAnsi="Times New Roman" w:cs="Times New Roman"/>
              </w:rPr>
            </w:pPr>
          </w:p>
        </w:tc>
        <w:tc>
          <w:tcPr>
            <w:tcW w:w="1276" w:type="dxa"/>
            <w:vAlign w:val="center"/>
          </w:tcPr>
          <w:p w:rsidR="004F0A4A" w:rsidRPr="004F0A4A" w:rsidRDefault="004F0A4A" w:rsidP="004F0A4A">
            <w:pPr>
              <w:spacing w:after="0" w:line="240" w:lineRule="auto"/>
              <w:jc w:val="center"/>
              <w:rPr>
                <w:rFonts w:ascii="Times New Roman" w:eastAsia="Times New Roman" w:hAnsi="Times New Roman" w:cs="Times New Roman"/>
                <w:bCs/>
              </w:rPr>
            </w:pPr>
            <w:r w:rsidRPr="004F0A4A">
              <w:rPr>
                <w:rFonts w:ascii="Times New Roman" w:eastAsia="Times New Roman" w:hAnsi="Times New Roman" w:cs="Times New Roman"/>
                <w:bCs/>
              </w:rPr>
              <w:t>оказание платных услуг</w:t>
            </w:r>
          </w:p>
        </w:tc>
        <w:tc>
          <w:tcPr>
            <w:tcW w:w="1134" w:type="dxa"/>
            <w:vAlign w:val="center"/>
          </w:tcPr>
          <w:p w:rsidR="004F0A4A" w:rsidRPr="004F0A4A" w:rsidRDefault="004F0A4A" w:rsidP="004F0A4A">
            <w:pPr>
              <w:spacing w:after="0" w:line="240" w:lineRule="auto"/>
              <w:jc w:val="center"/>
              <w:rPr>
                <w:rFonts w:ascii="Times New Roman" w:eastAsia="Times New Roman" w:hAnsi="Times New Roman" w:cs="Times New Roman"/>
                <w:bCs/>
              </w:rPr>
            </w:pPr>
            <w:r w:rsidRPr="004F0A4A">
              <w:rPr>
                <w:rFonts w:ascii="Times New Roman" w:eastAsia="Times New Roman" w:hAnsi="Times New Roman" w:cs="Times New Roman"/>
                <w:bCs/>
              </w:rPr>
              <w:t>добровольные пожертвования</w:t>
            </w:r>
          </w:p>
        </w:tc>
        <w:tc>
          <w:tcPr>
            <w:tcW w:w="1276" w:type="dxa"/>
            <w:vAlign w:val="center"/>
          </w:tcPr>
          <w:p w:rsidR="004F0A4A" w:rsidRPr="004F0A4A" w:rsidRDefault="004F0A4A" w:rsidP="004F0A4A">
            <w:pPr>
              <w:spacing w:after="0" w:line="240" w:lineRule="auto"/>
              <w:jc w:val="center"/>
              <w:rPr>
                <w:rFonts w:ascii="Times New Roman" w:eastAsia="Times New Roman" w:hAnsi="Times New Roman" w:cs="Times New Roman"/>
                <w:bCs/>
              </w:rPr>
            </w:pPr>
            <w:r w:rsidRPr="004F0A4A">
              <w:rPr>
                <w:rFonts w:ascii="Times New Roman" w:eastAsia="Times New Roman" w:hAnsi="Times New Roman" w:cs="Times New Roman"/>
                <w:bCs/>
              </w:rPr>
              <w:t>целевые взносы физических и (или) юридических лиц</w:t>
            </w:r>
          </w:p>
        </w:tc>
        <w:tc>
          <w:tcPr>
            <w:tcW w:w="1276" w:type="dxa"/>
            <w:vAlign w:val="center"/>
          </w:tcPr>
          <w:p w:rsidR="004F0A4A" w:rsidRPr="004F0A4A" w:rsidRDefault="004F0A4A" w:rsidP="004F0A4A">
            <w:pPr>
              <w:spacing w:after="0" w:line="240" w:lineRule="auto"/>
              <w:jc w:val="center"/>
              <w:rPr>
                <w:rFonts w:ascii="Times New Roman" w:eastAsia="Times New Roman" w:hAnsi="Times New Roman" w:cs="Times New Roman"/>
                <w:bCs/>
              </w:rPr>
            </w:pPr>
            <w:r w:rsidRPr="004F0A4A">
              <w:rPr>
                <w:rFonts w:ascii="Times New Roman" w:eastAsia="Times New Roman" w:hAnsi="Times New Roman" w:cs="Times New Roman"/>
                <w:bCs/>
              </w:rPr>
              <w:t>средства, полученные от приносящей доход деятельности</w:t>
            </w:r>
          </w:p>
        </w:tc>
        <w:tc>
          <w:tcPr>
            <w:tcW w:w="850" w:type="dxa"/>
            <w:vAlign w:val="center"/>
          </w:tcPr>
          <w:p w:rsidR="004F0A4A" w:rsidRPr="004F0A4A" w:rsidRDefault="004F0A4A" w:rsidP="004F0A4A">
            <w:pPr>
              <w:spacing w:after="0" w:line="240" w:lineRule="auto"/>
              <w:jc w:val="center"/>
              <w:rPr>
                <w:rFonts w:ascii="Times New Roman" w:eastAsia="Times New Roman" w:hAnsi="Times New Roman" w:cs="Times New Roman"/>
                <w:bCs/>
              </w:rPr>
            </w:pPr>
            <w:r w:rsidRPr="004F0A4A">
              <w:rPr>
                <w:rFonts w:ascii="Times New Roman" w:eastAsia="Times New Roman" w:hAnsi="Times New Roman" w:cs="Times New Roman"/>
                <w:bCs/>
              </w:rPr>
              <w:t>иные доходы</w:t>
            </w:r>
          </w:p>
        </w:tc>
        <w:tc>
          <w:tcPr>
            <w:tcW w:w="851" w:type="dxa"/>
            <w:vMerge/>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p>
        </w:tc>
        <w:tc>
          <w:tcPr>
            <w:tcW w:w="1559" w:type="dxa"/>
            <w:vAlign w:val="center"/>
          </w:tcPr>
          <w:p w:rsidR="004F0A4A" w:rsidRPr="004F0A4A" w:rsidRDefault="004F0A4A" w:rsidP="004F0A4A">
            <w:pPr>
              <w:spacing w:after="0" w:line="240" w:lineRule="auto"/>
              <w:jc w:val="center"/>
              <w:rPr>
                <w:rFonts w:ascii="Times New Roman" w:eastAsia="Times New Roman" w:hAnsi="Times New Roman" w:cs="Times New Roman"/>
                <w:bCs/>
              </w:rPr>
            </w:pPr>
            <w:r w:rsidRPr="004F0A4A">
              <w:rPr>
                <w:rFonts w:ascii="Times New Roman" w:eastAsia="Times New Roman" w:hAnsi="Times New Roman" w:cs="Times New Roman"/>
                <w:bCs/>
              </w:rPr>
              <w:t>оплата труда с начислениями</w:t>
            </w:r>
          </w:p>
        </w:tc>
        <w:tc>
          <w:tcPr>
            <w:tcW w:w="850" w:type="dxa"/>
            <w:vAlign w:val="center"/>
          </w:tcPr>
          <w:p w:rsidR="004F0A4A" w:rsidRPr="004F0A4A" w:rsidRDefault="004F0A4A" w:rsidP="004F0A4A">
            <w:pPr>
              <w:spacing w:after="0" w:line="240" w:lineRule="auto"/>
              <w:jc w:val="center"/>
              <w:rPr>
                <w:rFonts w:ascii="Times New Roman" w:eastAsia="Times New Roman" w:hAnsi="Times New Roman" w:cs="Times New Roman"/>
                <w:bCs/>
              </w:rPr>
            </w:pPr>
            <w:r w:rsidRPr="004F0A4A">
              <w:rPr>
                <w:rFonts w:ascii="Times New Roman" w:eastAsia="Times New Roman" w:hAnsi="Times New Roman" w:cs="Times New Roman"/>
                <w:bCs/>
              </w:rPr>
              <w:t>капитальные вложения</w:t>
            </w:r>
          </w:p>
        </w:tc>
        <w:tc>
          <w:tcPr>
            <w:tcW w:w="762" w:type="dxa"/>
            <w:vAlign w:val="center"/>
          </w:tcPr>
          <w:p w:rsidR="004F0A4A" w:rsidRPr="004F0A4A" w:rsidRDefault="004F0A4A" w:rsidP="004F0A4A">
            <w:pPr>
              <w:spacing w:after="0" w:line="240" w:lineRule="auto"/>
              <w:jc w:val="center"/>
              <w:rPr>
                <w:rFonts w:ascii="Times New Roman" w:eastAsia="Times New Roman" w:hAnsi="Times New Roman" w:cs="Times New Roman"/>
                <w:bCs/>
              </w:rPr>
            </w:pPr>
            <w:r w:rsidRPr="004F0A4A">
              <w:rPr>
                <w:rFonts w:ascii="Times New Roman" w:eastAsia="Times New Roman" w:hAnsi="Times New Roman" w:cs="Times New Roman"/>
                <w:bCs/>
              </w:rPr>
              <w:t>материальные запасы</w:t>
            </w:r>
          </w:p>
        </w:tc>
        <w:tc>
          <w:tcPr>
            <w:tcW w:w="651" w:type="dxa"/>
            <w:vAlign w:val="center"/>
          </w:tcPr>
          <w:p w:rsidR="004F0A4A" w:rsidRPr="004F0A4A" w:rsidRDefault="004F0A4A" w:rsidP="004F0A4A">
            <w:pPr>
              <w:spacing w:after="0" w:line="240" w:lineRule="auto"/>
              <w:jc w:val="center"/>
              <w:rPr>
                <w:rFonts w:ascii="Times New Roman" w:eastAsia="Times New Roman" w:hAnsi="Times New Roman" w:cs="Times New Roman"/>
                <w:bCs/>
              </w:rPr>
            </w:pPr>
            <w:r w:rsidRPr="004F0A4A">
              <w:rPr>
                <w:rFonts w:ascii="Times New Roman" w:eastAsia="Times New Roman" w:hAnsi="Times New Roman" w:cs="Times New Roman"/>
                <w:bCs/>
              </w:rPr>
              <w:t>прочие расходы</w:t>
            </w:r>
          </w:p>
        </w:tc>
        <w:tc>
          <w:tcPr>
            <w:tcW w:w="997" w:type="dxa"/>
            <w:vMerge/>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p>
        </w:tc>
      </w:tr>
      <w:tr w:rsidR="004F0A4A" w:rsidRPr="004F0A4A" w:rsidTr="004F0A4A">
        <w:tc>
          <w:tcPr>
            <w:tcW w:w="2410"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МБУК «Ериковский СДК»</w:t>
            </w:r>
          </w:p>
        </w:tc>
        <w:tc>
          <w:tcPr>
            <w:tcW w:w="1276"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0,0</w:t>
            </w:r>
          </w:p>
        </w:tc>
        <w:tc>
          <w:tcPr>
            <w:tcW w:w="992"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5,8</w:t>
            </w:r>
          </w:p>
        </w:tc>
        <w:tc>
          <w:tcPr>
            <w:tcW w:w="1276"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5,8</w:t>
            </w:r>
          </w:p>
        </w:tc>
        <w:tc>
          <w:tcPr>
            <w:tcW w:w="1134"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w:t>
            </w:r>
          </w:p>
        </w:tc>
        <w:tc>
          <w:tcPr>
            <w:tcW w:w="1276"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w:t>
            </w:r>
          </w:p>
        </w:tc>
        <w:tc>
          <w:tcPr>
            <w:tcW w:w="1276"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w:t>
            </w:r>
          </w:p>
        </w:tc>
        <w:tc>
          <w:tcPr>
            <w:tcW w:w="850"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w:t>
            </w:r>
          </w:p>
        </w:tc>
        <w:tc>
          <w:tcPr>
            <w:tcW w:w="851" w:type="dxa"/>
          </w:tcPr>
          <w:p w:rsidR="004F0A4A" w:rsidRPr="004F0A4A" w:rsidRDefault="004F0A4A" w:rsidP="004F0A4A">
            <w:pPr>
              <w:spacing w:after="0" w:line="240" w:lineRule="auto"/>
              <w:rPr>
                <w:rFonts w:ascii="Times New Roman" w:eastAsia="Times New Roman" w:hAnsi="Times New Roman" w:cs="Times New Roman"/>
                <w:sz w:val="20"/>
                <w:szCs w:val="20"/>
              </w:rPr>
            </w:pPr>
            <w:r w:rsidRPr="004F0A4A">
              <w:rPr>
                <w:rFonts w:ascii="Times New Roman" w:eastAsia="Calibri" w:hAnsi="Times New Roman" w:cs="Times New Roman"/>
              </w:rPr>
              <w:t>5,8</w:t>
            </w:r>
          </w:p>
        </w:tc>
        <w:tc>
          <w:tcPr>
            <w:tcW w:w="1559"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0,0</w:t>
            </w:r>
          </w:p>
        </w:tc>
        <w:tc>
          <w:tcPr>
            <w:tcW w:w="850"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0,0</w:t>
            </w:r>
          </w:p>
        </w:tc>
        <w:tc>
          <w:tcPr>
            <w:tcW w:w="762"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0,0</w:t>
            </w:r>
          </w:p>
        </w:tc>
        <w:tc>
          <w:tcPr>
            <w:tcW w:w="651" w:type="dxa"/>
          </w:tcPr>
          <w:p w:rsidR="004F0A4A" w:rsidRPr="004F0A4A" w:rsidRDefault="004F0A4A" w:rsidP="004F0A4A">
            <w:pPr>
              <w:spacing w:after="0" w:line="240" w:lineRule="auto"/>
              <w:rPr>
                <w:rFonts w:ascii="Times New Roman" w:eastAsia="Times New Roman" w:hAnsi="Times New Roman" w:cs="Times New Roman"/>
                <w:sz w:val="20"/>
                <w:szCs w:val="20"/>
              </w:rPr>
            </w:pPr>
            <w:r w:rsidRPr="004F0A4A">
              <w:rPr>
                <w:rFonts w:ascii="Times New Roman" w:eastAsia="Calibri" w:hAnsi="Times New Roman" w:cs="Times New Roman"/>
              </w:rPr>
              <w:t>5,8</w:t>
            </w:r>
          </w:p>
        </w:tc>
        <w:tc>
          <w:tcPr>
            <w:tcW w:w="997"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0,0</w:t>
            </w:r>
          </w:p>
        </w:tc>
      </w:tr>
      <w:tr w:rsidR="004F0A4A" w:rsidRPr="004F0A4A" w:rsidTr="004F0A4A">
        <w:tc>
          <w:tcPr>
            <w:tcW w:w="2410"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sz w:val="28"/>
                <w:szCs w:val="28"/>
              </w:rPr>
            </w:pPr>
            <w:r w:rsidRPr="004F0A4A">
              <w:rPr>
                <w:rFonts w:ascii="Times New Roman" w:eastAsia="Calibri" w:hAnsi="Times New Roman" w:cs="Times New Roman"/>
                <w:sz w:val="28"/>
                <w:szCs w:val="28"/>
              </w:rPr>
              <w:t>ИТОГО:</w:t>
            </w:r>
          </w:p>
        </w:tc>
        <w:tc>
          <w:tcPr>
            <w:tcW w:w="1276"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0,0</w:t>
            </w:r>
          </w:p>
        </w:tc>
        <w:tc>
          <w:tcPr>
            <w:tcW w:w="992" w:type="dxa"/>
          </w:tcPr>
          <w:p w:rsidR="004F0A4A" w:rsidRPr="004F0A4A" w:rsidRDefault="004F0A4A" w:rsidP="004F0A4A">
            <w:pPr>
              <w:spacing w:after="0" w:line="240" w:lineRule="auto"/>
              <w:rPr>
                <w:rFonts w:ascii="Times New Roman" w:eastAsia="Times New Roman" w:hAnsi="Times New Roman" w:cs="Times New Roman"/>
                <w:sz w:val="20"/>
                <w:szCs w:val="20"/>
              </w:rPr>
            </w:pPr>
            <w:r w:rsidRPr="004F0A4A">
              <w:rPr>
                <w:rFonts w:ascii="Times New Roman" w:eastAsia="Calibri" w:hAnsi="Times New Roman" w:cs="Times New Roman"/>
              </w:rPr>
              <w:t>5,8</w:t>
            </w:r>
          </w:p>
        </w:tc>
        <w:tc>
          <w:tcPr>
            <w:tcW w:w="1276" w:type="dxa"/>
          </w:tcPr>
          <w:p w:rsidR="004F0A4A" w:rsidRPr="004F0A4A" w:rsidRDefault="004F0A4A" w:rsidP="004F0A4A">
            <w:pPr>
              <w:spacing w:after="0" w:line="240" w:lineRule="auto"/>
              <w:rPr>
                <w:rFonts w:ascii="Times New Roman" w:eastAsia="Times New Roman" w:hAnsi="Times New Roman" w:cs="Times New Roman"/>
                <w:sz w:val="20"/>
                <w:szCs w:val="20"/>
              </w:rPr>
            </w:pPr>
            <w:r w:rsidRPr="004F0A4A">
              <w:rPr>
                <w:rFonts w:ascii="Times New Roman" w:eastAsia="Calibri" w:hAnsi="Times New Roman" w:cs="Times New Roman"/>
              </w:rPr>
              <w:t>5,8</w:t>
            </w:r>
          </w:p>
        </w:tc>
        <w:tc>
          <w:tcPr>
            <w:tcW w:w="1134"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w:t>
            </w:r>
          </w:p>
        </w:tc>
        <w:tc>
          <w:tcPr>
            <w:tcW w:w="1276"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w:t>
            </w:r>
          </w:p>
        </w:tc>
        <w:tc>
          <w:tcPr>
            <w:tcW w:w="1276"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w:t>
            </w:r>
          </w:p>
        </w:tc>
        <w:tc>
          <w:tcPr>
            <w:tcW w:w="850"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w:t>
            </w:r>
          </w:p>
        </w:tc>
        <w:tc>
          <w:tcPr>
            <w:tcW w:w="851" w:type="dxa"/>
          </w:tcPr>
          <w:p w:rsidR="004F0A4A" w:rsidRPr="004F0A4A" w:rsidRDefault="004F0A4A" w:rsidP="004F0A4A">
            <w:pPr>
              <w:spacing w:after="0" w:line="240" w:lineRule="auto"/>
              <w:rPr>
                <w:rFonts w:ascii="Times New Roman" w:eastAsia="Times New Roman" w:hAnsi="Times New Roman" w:cs="Times New Roman"/>
                <w:sz w:val="20"/>
                <w:szCs w:val="20"/>
              </w:rPr>
            </w:pPr>
            <w:r w:rsidRPr="004F0A4A">
              <w:rPr>
                <w:rFonts w:ascii="Times New Roman" w:eastAsia="Calibri" w:hAnsi="Times New Roman" w:cs="Times New Roman"/>
              </w:rPr>
              <w:t>5,8</w:t>
            </w:r>
          </w:p>
        </w:tc>
        <w:tc>
          <w:tcPr>
            <w:tcW w:w="1559"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0,0</w:t>
            </w:r>
          </w:p>
        </w:tc>
        <w:tc>
          <w:tcPr>
            <w:tcW w:w="850"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0,0</w:t>
            </w:r>
          </w:p>
        </w:tc>
        <w:tc>
          <w:tcPr>
            <w:tcW w:w="762"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0,0</w:t>
            </w:r>
          </w:p>
        </w:tc>
        <w:tc>
          <w:tcPr>
            <w:tcW w:w="651" w:type="dxa"/>
          </w:tcPr>
          <w:p w:rsidR="004F0A4A" w:rsidRPr="004F0A4A" w:rsidRDefault="004F0A4A" w:rsidP="004F0A4A">
            <w:pPr>
              <w:spacing w:after="0" w:line="240" w:lineRule="auto"/>
              <w:rPr>
                <w:rFonts w:ascii="Times New Roman" w:eastAsia="Times New Roman" w:hAnsi="Times New Roman" w:cs="Times New Roman"/>
                <w:sz w:val="20"/>
                <w:szCs w:val="20"/>
              </w:rPr>
            </w:pPr>
            <w:r w:rsidRPr="004F0A4A">
              <w:rPr>
                <w:rFonts w:ascii="Times New Roman" w:eastAsia="Calibri" w:hAnsi="Times New Roman" w:cs="Times New Roman"/>
              </w:rPr>
              <w:t>5,8</w:t>
            </w:r>
          </w:p>
        </w:tc>
        <w:tc>
          <w:tcPr>
            <w:tcW w:w="997" w:type="dxa"/>
          </w:tcPr>
          <w:p w:rsidR="004F0A4A" w:rsidRPr="004F0A4A" w:rsidRDefault="004F0A4A" w:rsidP="004F0A4A">
            <w:pPr>
              <w:autoSpaceDE w:val="0"/>
              <w:autoSpaceDN w:val="0"/>
              <w:adjustRightInd w:val="0"/>
              <w:spacing w:after="0" w:line="240" w:lineRule="auto"/>
              <w:jc w:val="both"/>
              <w:outlineLvl w:val="1"/>
              <w:rPr>
                <w:rFonts w:ascii="Times New Roman" w:eastAsia="Calibri" w:hAnsi="Times New Roman" w:cs="Times New Roman"/>
              </w:rPr>
            </w:pPr>
            <w:r w:rsidRPr="004F0A4A">
              <w:rPr>
                <w:rFonts w:ascii="Times New Roman" w:eastAsia="Calibri" w:hAnsi="Times New Roman" w:cs="Times New Roman"/>
              </w:rPr>
              <w:t>0,0</w:t>
            </w:r>
          </w:p>
        </w:tc>
      </w:tr>
    </w:tbl>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4F0A4A">
        <w:rPr>
          <w:rFonts w:ascii="Times New Roman" w:eastAsia="Times New Roman" w:hAnsi="Times New Roman" w:cs="Times New Roman"/>
          <w:bCs/>
          <w:sz w:val="24"/>
          <w:szCs w:val="24"/>
        </w:rPr>
        <w:t xml:space="preserve">&lt;1&gt; </w:t>
      </w:r>
      <w:r w:rsidRPr="004F0A4A">
        <w:rPr>
          <w:rFonts w:ascii="Times New Roman" w:eastAsia="Times New Roman" w:hAnsi="Times New Roman" w:cs="Times New Roman"/>
          <w:sz w:val="24"/>
          <w:szCs w:val="24"/>
        </w:rPr>
        <w:t xml:space="preserve"> Остаток средств на начало отчетного года.</w:t>
      </w:r>
    </w:p>
    <w:p w:rsidR="004F0A4A" w:rsidRPr="004F0A4A" w:rsidRDefault="004F0A4A" w:rsidP="004F0A4A">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4F0A4A">
        <w:rPr>
          <w:rFonts w:ascii="Times New Roman" w:eastAsia="Times New Roman" w:hAnsi="Times New Roman" w:cs="Times New Roman"/>
          <w:bCs/>
          <w:sz w:val="24"/>
          <w:szCs w:val="24"/>
        </w:rPr>
        <w:t xml:space="preserve">&lt;2&gt; </w:t>
      </w:r>
      <w:r w:rsidRPr="004F0A4A">
        <w:rPr>
          <w:rFonts w:ascii="Times New Roman" w:eastAsia="Times New Roman" w:hAnsi="Times New Roman" w:cs="Times New Roman"/>
          <w:sz w:val="24"/>
          <w:szCs w:val="24"/>
        </w:rPr>
        <w:t xml:space="preserve"> Остаток средств на начало года, следующего за отчетным.</w:t>
      </w: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4F0A4A" w:rsidRDefault="004F0A4A" w:rsidP="004F0A4A">
      <w:pPr>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p>
    <w:p w:rsidR="00AF60F8" w:rsidRDefault="00AF60F8" w:rsidP="004F0A4A">
      <w:pPr>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p>
    <w:p w:rsidR="00AF60F8" w:rsidRDefault="00AF60F8" w:rsidP="004F0A4A">
      <w:pPr>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p>
    <w:p w:rsidR="00AF60F8" w:rsidRPr="004F0A4A" w:rsidRDefault="00AF60F8" w:rsidP="004F0A4A">
      <w:pPr>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p>
    <w:p w:rsidR="004F0A4A" w:rsidRPr="004F0A4A" w:rsidRDefault="004F0A4A" w:rsidP="004F0A4A">
      <w:pPr>
        <w:autoSpaceDE w:val="0"/>
        <w:autoSpaceDN w:val="0"/>
        <w:adjustRightInd w:val="0"/>
        <w:spacing w:after="0" w:line="240" w:lineRule="auto"/>
        <w:ind w:firstLine="709"/>
        <w:jc w:val="right"/>
        <w:outlineLvl w:val="1"/>
        <w:rPr>
          <w:rFonts w:ascii="Times New Roman" w:eastAsia="Calibri" w:hAnsi="Times New Roman" w:cs="Times New Roman"/>
          <w:sz w:val="20"/>
          <w:szCs w:val="20"/>
        </w:rPr>
      </w:pPr>
      <w:r w:rsidRPr="004F0A4A">
        <w:rPr>
          <w:rFonts w:ascii="Times New Roman" w:eastAsia="Calibri" w:hAnsi="Times New Roman" w:cs="Times New Roman"/>
          <w:sz w:val="20"/>
          <w:szCs w:val="20"/>
        </w:rPr>
        <w:lastRenderedPageBreak/>
        <w:t>Таблица №7</w:t>
      </w:r>
    </w:p>
    <w:p w:rsidR="004F0A4A" w:rsidRPr="004F0A4A" w:rsidRDefault="004F0A4A" w:rsidP="004F0A4A">
      <w:pPr>
        <w:spacing w:after="0" w:line="240" w:lineRule="auto"/>
        <w:jc w:val="right"/>
        <w:rPr>
          <w:rFonts w:ascii="Times New Roman" w:eastAsia="Times New Roman" w:hAnsi="Times New Roman" w:cs="Times New Roman"/>
          <w:sz w:val="20"/>
          <w:szCs w:val="20"/>
        </w:rPr>
      </w:pPr>
      <w:r w:rsidRPr="004F0A4A">
        <w:rPr>
          <w:rFonts w:ascii="Times New Roman" w:eastAsia="Calibri" w:hAnsi="Times New Roman" w:cs="Times New Roman"/>
          <w:sz w:val="28"/>
          <w:szCs w:val="28"/>
        </w:rPr>
        <w:tab/>
      </w:r>
      <w:r w:rsidRPr="004F0A4A">
        <w:rPr>
          <w:rFonts w:ascii="Times New Roman" w:eastAsia="Times New Roman" w:hAnsi="Times New Roman" w:cs="Times New Roman"/>
          <w:sz w:val="20"/>
          <w:szCs w:val="20"/>
        </w:rPr>
        <w:t>к приложению 1</w:t>
      </w:r>
    </w:p>
    <w:p w:rsidR="004F0A4A" w:rsidRPr="004F0A4A" w:rsidRDefault="004F0A4A" w:rsidP="004F0A4A">
      <w:pPr>
        <w:tabs>
          <w:tab w:val="left" w:pos="1356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4F0A4A" w:rsidRPr="004F0A4A" w:rsidRDefault="004F0A4A" w:rsidP="004F0A4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Информация</w:t>
      </w:r>
    </w:p>
    <w:p w:rsidR="004F0A4A" w:rsidRPr="004F0A4A" w:rsidRDefault="004F0A4A" w:rsidP="004F0A4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об основных мероприятиях, финансируемых за счет средств местного бюджета, безвозмездных поступлений в местный бюджет, выполненных в полном объеме в 2017 году</w:t>
      </w:r>
    </w:p>
    <w:p w:rsidR="004F0A4A" w:rsidRPr="004F0A4A" w:rsidRDefault="004F0A4A" w:rsidP="004F0A4A">
      <w:pPr>
        <w:spacing w:after="0" w:line="240" w:lineRule="auto"/>
        <w:ind w:firstLine="709"/>
        <w:jc w:val="right"/>
        <w:rPr>
          <w:rFonts w:ascii="Times New Roman" w:eastAsia="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4F0A4A" w:rsidRPr="004F0A4A" w:rsidTr="004F0A4A">
        <w:tc>
          <w:tcPr>
            <w:tcW w:w="5211" w:type="dxa"/>
            <w:shd w:val="clear" w:color="auto" w:fill="auto"/>
          </w:tcPr>
          <w:p w:rsidR="004F0A4A" w:rsidRPr="004F0A4A" w:rsidRDefault="004F0A4A" w:rsidP="004F0A4A">
            <w:pPr>
              <w:spacing w:after="0" w:line="360" w:lineRule="auto"/>
              <w:rPr>
                <w:rFonts w:ascii="Times New Roman" w:eastAsia="Times New Roman" w:hAnsi="Times New Roman" w:cs="Times New Roman"/>
                <w:sz w:val="24"/>
                <w:szCs w:val="24"/>
              </w:rPr>
            </w:pPr>
          </w:p>
        </w:tc>
        <w:tc>
          <w:tcPr>
            <w:tcW w:w="3402"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Количество основных мероприятий, выполненных в полном объеме</w:t>
            </w:r>
          </w:p>
        </w:tc>
        <w:tc>
          <w:tcPr>
            <w:tcW w:w="2977"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Степень реализации основных мероприятий</w:t>
            </w:r>
          </w:p>
        </w:tc>
      </w:tr>
      <w:tr w:rsidR="004F0A4A" w:rsidRPr="004F0A4A" w:rsidTr="004F0A4A">
        <w:tc>
          <w:tcPr>
            <w:tcW w:w="5211"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1</w:t>
            </w:r>
          </w:p>
        </w:tc>
        <w:tc>
          <w:tcPr>
            <w:tcW w:w="3402"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2</w:t>
            </w:r>
          </w:p>
        </w:tc>
        <w:tc>
          <w:tcPr>
            <w:tcW w:w="3260"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3</w:t>
            </w:r>
          </w:p>
        </w:tc>
        <w:tc>
          <w:tcPr>
            <w:tcW w:w="2977"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4</w:t>
            </w:r>
          </w:p>
        </w:tc>
      </w:tr>
      <w:tr w:rsidR="004F0A4A" w:rsidRPr="004F0A4A" w:rsidTr="004F0A4A">
        <w:tc>
          <w:tcPr>
            <w:tcW w:w="5211" w:type="dxa"/>
            <w:shd w:val="clear" w:color="auto" w:fill="auto"/>
          </w:tcPr>
          <w:p w:rsidR="004F0A4A" w:rsidRPr="004F0A4A" w:rsidRDefault="004F0A4A" w:rsidP="004F0A4A">
            <w:pPr>
              <w:spacing w:after="0" w:line="36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Всего, в том числе:</w:t>
            </w:r>
          </w:p>
        </w:tc>
        <w:tc>
          <w:tcPr>
            <w:tcW w:w="3402"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1</w:t>
            </w:r>
          </w:p>
        </w:tc>
        <w:tc>
          <w:tcPr>
            <w:tcW w:w="3260"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1</w:t>
            </w:r>
          </w:p>
        </w:tc>
        <w:tc>
          <w:tcPr>
            <w:tcW w:w="2977"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100,0</w:t>
            </w:r>
          </w:p>
        </w:tc>
      </w:tr>
      <w:tr w:rsidR="004F0A4A" w:rsidRPr="004F0A4A" w:rsidTr="004F0A4A">
        <w:tc>
          <w:tcPr>
            <w:tcW w:w="5211" w:type="dxa"/>
            <w:shd w:val="clear" w:color="auto" w:fill="auto"/>
          </w:tcPr>
          <w:p w:rsidR="004F0A4A" w:rsidRPr="004F0A4A" w:rsidRDefault="004F0A4A" w:rsidP="004F0A4A">
            <w:pPr>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4F0A4A" w:rsidRPr="004F0A4A" w:rsidRDefault="004F0A4A" w:rsidP="004F0A4A">
            <w:pPr>
              <w:spacing w:after="0" w:line="240" w:lineRule="auto"/>
              <w:rPr>
                <w:rFonts w:ascii="Times New Roman" w:eastAsia="Times New Roman" w:hAnsi="Times New Roman" w:cs="Times New Roman"/>
                <w:sz w:val="24"/>
                <w:szCs w:val="24"/>
              </w:rPr>
            </w:pPr>
          </w:p>
        </w:tc>
        <w:tc>
          <w:tcPr>
            <w:tcW w:w="3402"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0</w:t>
            </w:r>
          </w:p>
        </w:tc>
        <w:tc>
          <w:tcPr>
            <w:tcW w:w="3260"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0</w:t>
            </w:r>
          </w:p>
        </w:tc>
        <w:tc>
          <w:tcPr>
            <w:tcW w:w="2977" w:type="dxa"/>
            <w:shd w:val="clear" w:color="auto" w:fill="auto"/>
            <w:vAlign w:val="center"/>
          </w:tcPr>
          <w:p w:rsidR="004F0A4A" w:rsidRPr="004F0A4A" w:rsidRDefault="004F0A4A" w:rsidP="004F0A4A">
            <w:pPr>
              <w:spacing w:after="0" w:line="360" w:lineRule="auto"/>
              <w:jc w:val="center"/>
              <w:rPr>
                <w:rFonts w:ascii="Times New Roman" w:eastAsia="Times New Roman" w:hAnsi="Times New Roman" w:cs="Times New Roman"/>
                <w:sz w:val="28"/>
                <w:szCs w:val="28"/>
              </w:rPr>
            </w:pPr>
            <w:r w:rsidRPr="004F0A4A">
              <w:rPr>
                <w:rFonts w:ascii="Times New Roman" w:eastAsia="Times New Roman" w:hAnsi="Times New Roman" w:cs="Times New Roman"/>
                <w:sz w:val="28"/>
                <w:szCs w:val="28"/>
              </w:rPr>
              <w:t>Х</w:t>
            </w:r>
          </w:p>
        </w:tc>
      </w:tr>
      <w:tr w:rsidR="004F0A4A" w:rsidRPr="004F0A4A" w:rsidTr="004F0A4A">
        <w:tc>
          <w:tcPr>
            <w:tcW w:w="5211" w:type="dxa"/>
            <w:shd w:val="clear" w:color="auto" w:fill="auto"/>
          </w:tcPr>
          <w:p w:rsidR="004F0A4A" w:rsidRPr="004F0A4A" w:rsidRDefault="004F0A4A" w:rsidP="004F0A4A">
            <w:pPr>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xml:space="preserve"> - основные  мероприятия, предусматривающие оказание муниципальных услуг (работ) на основании муниципальных заданий </w:t>
            </w:r>
          </w:p>
          <w:p w:rsidR="004F0A4A" w:rsidRPr="004F0A4A" w:rsidRDefault="004F0A4A" w:rsidP="004F0A4A">
            <w:pPr>
              <w:spacing w:after="0" w:line="240" w:lineRule="auto"/>
              <w:rPr>
                <w:rFonts w:ascii="Times New Roman" w:eastAsia="Times New Roman" w:hAnsi="Times New Roman" w:cs="Times New Roman"/>
                <w:sz w:val="24"/>
                <w:szCs w:val="24"/>
              </w:rPr>
            </w:pPr>
          </w:p>
        </w:tc>
        <w:tc>
          <w:tcPr>
            <w:tcW w:w="3402"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1</w:t>
            </w:r>
          </w:p>
        </w:tc>
        <w:tc>
          <w:tcPr>
            <w:tcW w:w="3260"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1</w:t>
            </w:r>
          </w:p>
        </w:tc>
        <w:tc>
          <w:tcPr>
            <w:tcW w:w="2977" w:type="dxa"/>
            <w:shd w:val="clear" w:color="auto" w:fill="auto"/>
            <w:vAlign w:val="center"/>
          </w:tcPr>
          <w:p w:rsidR="004F0A4A" w:rsidRPr="004F0A4A" w:rsidRDefault="004F0A4A" w:rsidP="004F0A4A">
            <w:pPr>
              <w:spacing w:after="0" w:line="240" w:lineRule="auto"/>
              <w:jc w:val="center"/>
              <w:rPr>
                <w:rFonts w:ascii="Times New Roman" w:eastAsia="Times New Roman" w:hAnsi="Times New Roman" w:cs="Times New Roman"/>
                <w:sz w:val="28"/>
                <w:szCs w:val="28"/>
              </w:rPr>
            </w:pPr>
            <w:r w:rsidRPr="004F0A4A">
              <w:rPr>
                <w:rFonts w:ascii="Times New Roman" w:eastAsia="Times New Roman" w:hAnsi="Times New Roman" w:cs="Times New Roman"/>
                <w:sz w:val="28"/>
                <w:szCs w:val="28"/>
              </w:rPr>
              <w:t>Х</w:t>
            </w:r>
          </w:p>
        </w:tc>
      </w:tr>
      <w:tr w:rsidR="004F0A4A" w:rsidRPr="004F0A4A" w:rsidTr="004F0A4A">
        <w:tc>
          <w:tcPr>
            <w:tcW w:w="5211" w:type="dxa"/>
            <w:shd w:val="clear" w:color="auto" w:fill="auto"/>
          </w:tcPr>
          <w:p w:rsidR="004F0A4A" w:rsidRPr="004F0A4A" w:rsidRDefault="004F0A4A" w:rsidP="004F0A4A">
            <w:pPr>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xml:space="preserve"> - иные основные  мероприятия, результаты реализации которых оцениваются как наступление или </w:t>
            </w:r>
            <w:proofErr w:type="spellStart"/>
            <w:r w:rsidRPr="004F0A4A">
              <w:rPr>
                <w:rFonts w:ascii="Times New Roman" w:eastAsia="Times New Roman" w:hAnsi="Times New Roman" w:cs="Times New Roman"/>
                <w:sz w:val="24"/>
                <w:szCs w:val="24"/>
              </w:rPr>
              <w:t>ненаступление</w:t>
            </w:r>
            <w:proofErr w:type="spellEnd"/>
            <w:r w:rsidRPr="004F0A4A">
              <w:rPr>
                <w:rFonts w:ascii="Times New Roman" w:eastAsia="Times New Roman" w:hAnsi="Times New Roman" w:cs="Times New Roman"/>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0</w:t>
            </w:r>
          </w:p>
        </w:tc>
        <w:tc>
          <w:tcPr>
            <w:tcW w:w="3260"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0</w:t>
            </w:r>
          </w:p>
        </w:tc>
        <w:tc>
          <w:tcPr>
            <w:tcW w:w="2977" w:type="dxa"/>
            <w:shd w:val="clear" w:color="auto" w:fill="auto"/>
            <w:vAlign w:val="center"/>
          </w:tcPr>
          <w:p w:rsidR="004F0A4A" w:rsidRPr="004F0A4A" w:rsidRDefault="004F0A4A" w:rsidP="004F0A4A">
            <w:pPr>
              <w:spacing w:after="0" w:line="240" w:lineRule="auto"/>
              <w:jc w:val="center"/>
              <w:rPr>
                <w:rFonts w:ascii="Times New Roman" w:eastAsia="Times New Roman" w:hAnsi="Times New Roman" w:cs="Times New Roman"/>
                <w:sz w:val="28"/>
                <w:szCs w:val="28"/>
              </w:rPr>
            </w:pPr>
            <w:r w:rsidRPr="004F0A4A">
              <w:rPr>
                <w:rFonts w:ascii="Times New Roman" w:eastAsia="Times New Roman" w:hAnsi="Times New Roman" w:cs="Times New Roman"/>
                <w:sz w:val="28"/>
                <w:szCs w:val="28"/>
              </w:rPr>
              <w:t>Х</w:t>
            </w:r>
          </w:p>
        </w:tc>
      </w:tr>
    </w:tbl>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lastRenderedPageBreak/>
        <w:t>Таблица №8</w:t>
      </w:r>
    </w:p>
    <w:p w:rsidR="004F0A4A" w:rsidRPr="004F0A4A" w:rsidRDefault="004F0A4A" w:rsidP="004F0A4A">
      <w:pPr>
        <w:spacing w:after="0" w:line="240" w:lineRule="auto"/>
        <w:jc w:val="right"/>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ab/>
      </w:r>
      <w:r w:rsidRPr="004F0A4A">
        <w:rPr>
          <w:rFonts w:ascii="Times New Roman" w:eastAsia="Times New Roman" w:hAnsi="Times New Roman" w:cs="Times New Roman"/>
          <w:sz w:val="20"/>
          <w:szCs w:val="20"/>
        </w:rPr>
        <w:t>к приложению 1</w:t>
      </w:r>
    </w:p>
    <w:p w:rsidR="004F0A4A" w:rsidRPr="004F0A4A" w:rsidRDefault="004F0A4A" w:rsidP="004F0A4A">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4F0A4A" w:rsidRPr="004F0A4A" w:rsidRDefault="004F0A4A" w:rsidP="004F0A4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Информация</w:t>
      </w:r>
    </w:p>
    <w:p w:rsidR="004F0A4A" w:rsidRPr="004F0A4A" w:rsidRDefault="004F0A4A" w:rsidP="004F0A4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об основных мероприятиях, финансируемых за счет всех источников финансирования, выполненных в полном объеме в 2017 году</w:t>
      </w:r>
    </w:p>
    <w:p w:rsidR="004F0A4A" w:rsidRPr="004F0A4A" w:rsidRDefault="004F0A4A" w:rsidP="004F0A4A">
      <w:pPr>
        <w:spacing w:after="0" w:line="240" w:lineRule="auto"/>
        <w:ind w:firstLine="709"/>
        <w:jc w:val="right"/>
        <w:rPr>
          <w:rFonts w:ascii="Times New Roman" w:eastAsia="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4F0A4A" w:rsidRPr="004F0A4A" w:rsidTr="004F0A4A">
        <w:tc>
          <w:tcPr>
            <w:tcW w:w="5211" w:type="dxa"/>
            <w:shd w:val="clear" w:color="auto" w:fill="auto"/>
          </w:tcPr>
          <w:p w:rsidR="004F0A4A" w:rsidRPr="004F0A4A" w:rsidRDefault="004F0A4A" w:rsidP="004F0A4A">
            <w:pPr>
              <w:spacing w:after="0" w:line="360" w:lineRule="auto"/>
              <w:rPr>
                <w:rFonts w:ascii="Times New Roman" w:eastAsia="Times New Roman" w:hAnsi="Times New Roman" w:cs="Times New Roman"/>
                <w:sz w:val="24"/>
                <w:szCs w:val="24"/>
              </w:rPr>
            </w:pPr>
          </w:p>
        </w:tc>
        <w:tc>
          <w:tcPr>
            <w:tcW w:w="3402"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Количество основных мероприятий, выполненных в полном объеме</w:t>
            </w:r>
          </w:p>
        </w:tc>
        <w:tc>
          <w:tcPr>
            <w:tcW w:w="2977"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Степень реализации основных мероприятий</w:t>
            </w:r>
          </w:p>
        </w:tc>
      </w:tr>
      <w:tr w:rsidR="004F0A4A" w:rsidRPr="004F0A4A" w:rsidTr="004F0A4A">
        <w:tc>
          <w:tcPr>
            <w:tcW w:w="5211"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1</w:t>
            </w:r>
          </w:p>
        </w:tc>
        <w:tc>
          <w:tcPr>
            <w:tcW w:w="3402"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2</w:t>
            </w:r>
          </w:p>
        </w:tc>
        <w:tc>
          <w:tcPr>
            <w:tcW w:w="3260"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3</w:t>
            </w:r>
          </w:p>
        </w:tc>
        <w:tc>
          <w:tcPr>
            <w:tcW w:w="2977"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4</w:t>
            </w:r>
          </w:p>
        </w:tc>
      </w:tr>
      <w:tr w:rsidR="004F0A4A" w:rsidRPr="004F0A4A" w:rsidTr="004F0A4A">
        <w:tc>
          <w:tcPr>
            <w:tcW w:w="5211" w:type="dxa"/>
            <w:shd w:val="clear" w:color="auto" w:fill="auto"/>
          </w:tcPr>
          <w:p w:rsidR="004F0A4A" w:rsidRPr="004F0A4A" w:rsidRDefault="004F0A4A" w:rsidP="004F0A4A">
            <w:pPr>
              <w:spacing w:after="0" w:line="36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Всего, в том числе:</w:t>
            </w:r>
          </w:p>
        </w:tc>
        <w:tc>
          <w:tcPr>
            <w:tcW w:w="3402"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1</w:t>
            </w:r>
          </w:p>
        </w:tc>
        <w:tc>
          <w:tcPr>
            <w:tcW w:w="3260"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1</w:t>
            </w:r>
          </w:p>
        </w:tc>
        <w:tc>
          <w:tcPr>
            <w:tcW w:w="2977"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100,0</w:t>
            </w:r>
          </w:p>
        </w:tc>
      </w:tr>
      <w:tr w:rsidR="004F0A4A" w:rsidRPr="004F0A4A" w:rsidTr="004F0A4A">
        <w:tc>
          <w:tcPr>
            <w:tcW w:w="5211" w:type="dxa"/>
            <w:shd w:val="clear" w:color="auto" w:fill="auto"/>
          </w:tcPr>
          <w:p w:rsidR="004F0A4A" w:rsidRPr="004F0A4A" w:rsidRDefault="004F0A4A" w:rsidP="004F0A4A">
            <w:pPr>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4F0A4A" w:rsidRPr="004F0A4A" w:rsidRDefault="004F0A4A" w:rsidP="004F0A4A">
            <w:pPr>
              <w:spacing w:after="0" w:line="240" w:lineRule="auto"/>
              <w:rPr>
                <w:rFonts w:ascii="Times New Roman" w:eastAsia="Times New Roman" w:hAnsi="Times New Roman" w:cs="Times New Roman"/>
                <w:sz w:val="24"/>
                <w:szCs w:val="24"/>
              </w:rPr>
            </w:pPr>
          </w:p>
        </w:tc>
        <w:tc>
          <w:tcPr>
            <w:tcW w:w="3402"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0</w:t>
            </w:r>
          </w:p>
        </w:tc>
        <w:tc>
          <w:tcPr>
            <w:tcW w:w="3260"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0</w:t>
            </w:r>
          </w:p>
        </w:tc>
        <w:tc>
          <w:tcPr>
            <w:tcW w:w="2977" w:type="dxa"/>
            <w:shd w:val="clear" w:color="auto" w:fill="auto"/>
            <w:vAlign w:val="center"/>
          </w:tcPr>
          <w:p w:rsidR="004F0A4A" w:rsidRPr="004F0A4A" w:rsidRDefault="004F0A4A" w:rsidP="004F0A4A">
            <w:pPr>
              <w:spacing w:after="0" w:line="360" w:lineRule="auto"/>
              <w:jc w:val="center"/>
              <w:rPr>
                <w:rFonts w:ascii="Times New Roman" w:eastAsia="Times New Roman" w:hAnsi="Times New Roman" w:cs="Times New Roman"/>
                <w:sz w:val="28"/>
                <w:szCs w:val="28"/>
              </w:rPr>
            </w:pPr>
            <w:r w:rsidRPr="004F0A4A">
              <w:rPr>
                <w:rFonts w:ascii="Times New Roman" w:eastAsia="Times New Roman" w:hAnsi="Times New Roman" w:cs="Times New Roman"/>
                <w:sz w:val="28"/>
                <w:szCs w:val="28"/>
              </w:rPr>
              <w:t>Х</w:t>
            </w:r>
          </w:p>
        </w:tc>
      </w:tr>
      <w:tr w:rsidR="004F0A4A" w:rsidRPr="004F0A4A" w:rsidTr="004F0A4A">
        <w:tc>
          <w:tcPr>
            <w:tcW w:w="5211" w:type="dxa"/>
            <w:shd w:val="clear" w:color="auto" w:fill="auto"/>
          </w:tcPr>
          <w:p w:rsidR="004F0A4A" w:rsidRPr="004F0A4A" w:rsidRDefault="004F0A4A" w:rsidP="004F0A4A">
            <w:pPr>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xml:space="preserve"> - основные мероприятия, предусматривающие оказание муниципальных услуг (работ) на основании муниципальных заданий </w:t>
            </w:r>
          </w:p>
          <w:p w:rsidR="004F0A4A" w:rsidRPr="004F0A4A" w:rsidRDefault="004F0A4A" w:rsidP="004F0A4A">
            <w:pPr>
              <w:spacing w:after="0" w:line="240" w:lineRule="auto"/>
              <w:rPr>
                <w:rFonts w:ascii="Times New Roman" w:eastAsia="Times New Roman" w:hAnsi="Times New Roman" w:cs="Times New Roman"/>
                <w:sz w:val="24"/>
                <w:szCs w:val="24"/>
              </w:rPr>
            </w:pPr>
          </w:p>
        </w:tc>
        <w:tc>
          <w:tcPr>
            <w:tcW w:w="3402"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1</w:t>
            </w:r>
          </w:p>
        </w:tc>
        <w:tc>
          <w:tcPr>
            <w:tcW w:w="3260"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1</w:t>
            </w:r>
          </w:p>
        </w:tc>
        <w:tc>
          <w:tcPr>
            <w:tcW w:w="2977" w:type="dxa"/>
            <w:shd w:val="clear" w:color="auto" w:fill="auto"/>
            <w:vAlign w:val="center"/>
          </w:tcPr>
          <w:p w:rsidR="004F0A4A" w:rsidRPr="004F0A4A" w:rsidRDefault="004F0A4A" w:rsidP="004F0A4A">
            <w:pPr>
              <w:spacing w:after="0" w:line="240" w:lineRule="auto"/>
              <w:jc w:val="center"/>
              <w:rPr>
                <w:rFonts w:ascii="Times New Roman" w:eastAsia="Times New Roman" w:hAnsi="Times New Roman" w:cs="Times New Roman"/>
                <w:sz w:val="28"/>
                <w:szCs w:val="28"/>
              </w:rPr>
            </w:pPr>
            <w:r w:rsidRPr="004F0A4A">
              <w:rPr>
                <w:rFonts w:ascii="Times New Roman" w:eastAsia="Times New Roman" w:hAnsi="Times New Roman" w:cs="Times New Roman"/>
                <w:sz w:val="28"/>
                <w:szCs w:val="28"/>
              </w:rPr>
              <w:t>Х</w:t>
            </w:r>
          </w:p>
        </w:tc>
      </w:tr>
      <w:tr w:rsidR="004F0A4A" w:rsidRPr="004F0A4A" w:rsidTr="004F0A4A">
        <w:tc>
          <w:tcPr>
            <w:tcW w:w="5211" w:type="dxa"/>
            <w:shd w:val="clear" w:color="auto" w:fill="auto"/>
          </w:tcPr>
          <w:p w:rsidR="004F0A4A" w:rsidRPr="004F0A4A" w:rsidRDefault="004F0A4A" w:rsidP="004F0A4A">
            <w:pPr>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xml:space="preserve"> - иные основные мероприятия, результаты реализации которых оцениваются как наступление или </w:t>
            </w:r>
            <w:proofErr w:type="spellStart"/>
            <w:r w:rsidRPr="004F0A4A">
              <w:rPr>
                <w:rFonts w:ascii="Times New Roman" w:eastAsia="Times New Roman" w:hAnsi="Times New Roman" w:cs="Times New Roman"/>
                <w:sz w:val="24"/>
                <w:szCs w:val="24"/>
              </w:rPr>
              <w:t>ненаступление</w:t>
            </w:r>
            <w:proofErr w:type="spellEnd"/>
            <w:r w:rsidRPr="004F0A4A">
              <w:rPr>
                <w:rFonts w:ascii="Times New Roman" w:eastAsia="Times New Roman" w:hAnsi="Times New Roman" w:cs="Times New Roman"/>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0</w:t>
            </w:r>
          </w:p>
        </w:tc>
        <w:tc>
          <w:tcPr>
            <w:tcW w:w="3260" w:type="dxa"/>
            <w:shd w:val="clear" w:color="auto" w:fill="auto"/>
          </w:tcPr>
          <w:p w:rsidR="004F0A4A" w:rsidRPr="004F0A4A" w:rsidRDefault="004F0A4A" w:rsidP="004F0A4A">
            <w:pPr>
              <w:spacing w:after="0" w:line="360" w:lineRule="auto"/>
              <w:jc w:val="center"/>
              <w:rPr>
                <w:rFonts w:ascii="Times New Roman" w:eastAsia="Times New Roman" w:hAnsi="Times New Roman" w:cs="Times New Roman"/>
                <w:sz w:val="20"/>
                <w:szCs w:val="28"/>
              </w:rPr>
            </w:pPr>
            <w:r w:rsidRPr="004F0A4A">
              <w:rPr>
                <w:rFonts w:ascii="Times New Roman" w:eastAsia="Times New Roman" w:hAnsi="Times New Roman" w:cs="Times New Roman"/>
                <w:sz w:val="20"/>
                <w:szCs w:val="28"/>
              </w:rPr>
              <w:t>0</w:t>
            </w:r>
          </w:p>
        </w:tc>
        <w:tc>
          <w:tcPr>
            <w:tcW w:w="2977" w:type="dxa"/>
            <w:shd w:val="clear" w:color="auto" w:fill="auto"/>
            <w:vAlign w:val="center"/>
          </w:tcPr>
          <w:p w:rsidR="004F0A4A" w:rsidRPr="004F0A4A" w:rsidRDefault="004F0A4A" w:rsidP="004F0A4A">
            <w:pPr>
              <w:spacing w:after="0" w:line="240" w:lineRule="auto"/>
              <w:jc w:val="center"/>
              <w:rPr>
                <w:rFonts w:ascii="Times New Roman" w:eastAsia="Times New Roman" w:hAnsi="Times New Roman" w:cs="Times New Roman"/>
                <w:sz w:val="28"/>
                <w:szCs w:val="28"/>
              </w:rPr>
            </w:pPr>
            <w:r w:rsidRPr="004F0A4A">
              <w:rPr>
                <w:rFonts w:ascii="Times New Roman" w:eastAsia="Times New Roman" w:hAnsi="Times New Roman" w:cs="Times New Roman"/>
                <w:sz w:val="28"/>
                <w:szCs w:val="28"/>
              </w:rPr>
              <w:t>Х</w:t>
            </w:r>
          </w:p>
        </w:tc>
      </w:tr>
    </w:tbl>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4F0A4A" w:rsidRPr="004F0A4A" w:rsidRDefault="004F0A4A" w:rsidP="004F0A4A">
      <w:pPr>
        <w:spacing w:after="0" w:line="240" w:lineRule="auto"/>
        <w:jc w:val="right"/>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lastRenderedPageBreak/>
        <w:t>Таблица №9</w:t>
      </w:r>
    </w:p>
    <w:p w:rsidR="004F0A4A" w:rsidRPr="004F0A4A" w:rsidRDefault="004F0A4A" w:rsidP="004F0A4A">
      <w:pPr>
        <w:spacing w:after="0" w:line="240" w:lineRule="auto"/>
        <w:jc w:val="right"/>
        <w:rPr>
          <w:rFonts w:ascii="Times New Roman" w:eastAsia="Times New Roman" w:hAnsi="Times New Roman" w:cs="Times New Roman"/>
          <w:sz w:val="20"/>
          <w:szCs w:val="20"/>
        </w:rPr>
      </w:pPr>
      <w:r w:rsidRPr="004F0A4A">
        <w:rPr>
          <w:rFonts w:ascii="Times New Roman" w:eastAsia="Times New Roman" w:hAnsi="Times New Roman" w:cs="Times New Roman"/>
          <w:sz w:val="24"/>
          <w:szCs w:val="24"/>
        </w:rPr>
        <w:tab/>
      </w:r>
      <w:r w:rsidRPr="004F0A4A">
        <w:rPr>
          <w:rFonts w:ascii="Times New Roman" w:eastAsia="Times New Roman" w:hAnsi="Times New Roman" w:cs="Times New Roman"/>
          <w:sz w:val="20"/>
          <w:szCs w:val="20"/>
        </w:rPr>
        <w:t>к приложению 1</w:t>
      </w:r>
    </w:p>
    <w:p w:rsidR="004F0A4A" w:rsidRPr="004F0A4A" w:rsidRDefault="004F0A4A" w:rsidP="004F0A4A">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ИНФОРМАЦИЯ</w:t>
      </w:r>
    </w:p>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bCs/>
          <w:sz w:val="24"/>
          <w:szCs w:val="24"/>
        </w:rPr>
        <w:t xml:space="preserve">о возникновении экономии бюджетных ассигнований на реализацию основных мероприятий </w:t>
      </w:r>
      <w:r w:rsidRPr="004F0A4A">
        <w:rPr>
          <w:rFonts w:ascii="Times New Roman" w:eastAsia="Times New Roman" w:hAnsi="Times New Roman" w:cs="Times New Roman"/>
          <w:bCs/>
          <w:sz w:val="24"/>
          <w:szCs w:val="24"/>
        </w:rPr>
        <w:br/>
        <w:t xml:space="preserve">подпрограмм и мероприятий ведомственных целевых программ  муниципальной программы </w:t>
      </w:r>
      <w:r w:rsidRPr="004F0A4A">
        <w:rPr>
          <w:rFonts w:ascii="Times New Roman" w:eastAsia="Times New Roman" w:hAnsi="Times New Roman" w:cs="Times New Roman"/>
          <w:sz w:val="24"/>
          <w:szCs w:val="24"/>
        </w:rPr>
        <w:t>«Развитие культуры и туризма»</w:t>
      </w:r>
    </w:p>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bCs/>
          <w:sz w:val="24"/>
          <w:szCs w:val="24"/>
        </w:rPr>
        <w:t xml:space="preserve">, в том числе в результате проведения закупок, при условии его исполнения в полном объеме </w:t>
      </w:r>
      <w:r w:rsidRPr="004F0A4A">
        <w:rPr>
          <w:rFonts w:ascii="Times New Roman" w:eastAsia="Times New Roman" w:hAnsi="Times New Roman" w:cs="Times New Roman"/>
          <w:bCs/>
          <w:sz w:val="24"/>
          <w:szCs w:val="24"/>
        </w:rPr>
        <w:br/>
        <w:t xml:space="preserve">в </w:t>
      </w:r>
      <w:r w:rsidRPr="004F0A4A">
        <w:rPr>
          <w:rFonts w:ascii="Times New Roman" w:eastAsia="Times New Roman" w:hAnsi="Times New Roman" w:cs="Times New Roman"/>
          <w:bCs/>
          <w:iCs/>
          <w:sz w:val="24"/>
          <w:szCs w:val="24"/>
        </w:rPr>
        <w:t xml:space="preserve">  2017 </w:t>
      </w:r>
      <w:r w:rsidRPr="004F0A4A">
        <w:rPr>
          <w:rFonts w:ascii="Times New Roman" w:eastAsia="Times New Roman" w:hAnsi="Times New Roman" w:cs="Times New Roman"/>
          <w:bCs/>
          <w:sz w:val="24"/>
          <w:szCs w:val="24"/>
        </w:rPr>
        <w:t>году</w:t>
      </w:r>
    </w:p>
    <w:tbl>
      <w:tblPr>
        <w:tblpPr w:leftFromText="180" w:rightFromText="180" w:vertAnchor="text" w:horzAnchor="margin" w:tblpXSpec="center" w:tblpY="149"/>
        <w:tblOverlap w:val="never"/>
        <w:tblW w:w="1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350"/>
        <w:gridCol w:w="2048"/>
        <w:gridCol w:w="2242"/>
        <w:gridCol w:w="1400"/>
        <w:gridCol w:w="1950"/>
      </w:tblGrid>
      <w:tr w:rsidR="004F0A4A" w:rsidRPr="004F0A4A" w:rsidTr="004F0A4A">
        <w:trPr>
          <w:trHeight w:val="645"/>
        </w:trPr>
        <w:tc>
          <w:tcPr>
            <w:tcW w:w="753" w:type="dxa"/>
            <w:vMerge w:val="restart"/>
          </w:tcPr>
          <w:p w:rsidR="004F0A4A" w:rsidRPr="004F0A4A" w:rsidRDefault="004F0A4A" w:rsidP="004F0A4A">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 xml:space="preserve">№ </w:t>
            </w:r>
          </w:p>
          <w:p w:rsidR="004F0A4A" w:rsidRPr="004F0A4A" w:rsidRDefault="004F0A4A" w:rsidP="004F0A4A">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п/п</w:t>
            </w:r>
          </w:p>
        </w:tc>
        <w:tc>
          <w:tcPr>
            <w:tcW w:w="4350" w:type="dxa"/>
            <w:vMerge w:val="restart"/>
            <w:shd w:val="clear" w:color="auto" w:fill="auto"/>
            <w:hideMark/>
          </w:tcPr>
          <w:p w:rsidR="004F0A4A" w:rsidRPr="004F0A4A" w:rsidRDefault="004F0A4A" w:rsidP="004F0A4A">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 xml:space="preserve">Наименование основного мероприятия подпрограммы, мероприятия ведомственной целевой программы </w:t>
            </w:r>
          </w:p>
          <w:p w:rsidR="004F0A4A" w:rsidRPr="004F0A4A" w:rsidRDefault="004F0A4A" w:rsidP="004F0A4A">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(по инвестиционным расходам – в разрезе объектов)</w:t>
            </w:r>
          </w:p>
        </w:tc>
        <w:tc>
          <w:tcPr>
            <w:tcW w:w="2048" w:type="dxa"/>
            <w:vMerge w:val="restart"/>
            <w:shd w:val="clear" w:color="auto" w:fill="auto"/>
            <w:hideMark/>
          </w:tcPr>
          <w:p w:rsidR="004F0A4A" w:rsidRPr="004F0A4A" w:rsidRDefault="004F0A4A" w:rsidP="004F0A4A">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Ожидаемый</w:t>
            </w:r>
          </w:p>
          <w:p w:rsidR="004F0A4A" w:rsidRPr="004F0A4A" w:rsidRDefault="004F0A4A" w:rsidP="004F0A4A">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результат</w:t>
            </w:r>
          </w:p>
        </w:tc>
        <w:tc>
          <w:tcPr>
            <w:tcW w:w="2242" w:type="dxa"/>
            <w:vMerge w:val="restart"/>
            <w:shd w:val="clear" w:color="auto" w:fill="auto"/>
            <w:hideMark/>
          </w:tcPr>
          <w:p w:rsidR="004F0A4A" w:rsidRPr="004F0A4A" w:rsidRDefault="004F0A4A" w:rsidP="004F0A4A">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Фактически сложившийся результат</w:t>
            </w:r>
          </w:p>
        </w:tc>
        <w:tc>
          <w:tcPr>
            <w:tcW w:w="3350" w:type="dxa"/>
            <w:gridSpan w:val="2"/>
            <w:shd w:val="clear" w:color="auto" w:fill="auto"/>
            <w:hideMark/>
          </w:tcPr>
          <w:p w:rsidR="004F0A4A" w:rsidRPr="004F0A4A" w:rsidRDefault="004F0A4A" w:rsidP="004F0A4A">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Сумма экономии</w:t>
            </w:r>
            <w:r w:rsidRPr="004F0A4A">
              <w:rPr>
                <w:rFonts w:ascii="Times New Roman" w:eastAsia="Times New Roman" w:hAnsi="Times New Roman" w:cs="Times New Roman"/>
                <w:bCs/>
                <w:sz w:val="24"/>
                <w:szCs w:val="24"/>
              </w:rPr>
              <w:br/>
              <w:t>(тыс. рублей)</w:t>
            </w:r>
          </w:p>
        </w:tc>
      </w:tr>
      <w:tr w:rsidR="004F0A4A" w:rsidRPr="004F0A4A" w:rsidTr="004F0A4A">
        <w:trPr>
          <w:trHeight w:val="890"/>
        </w:trPr>
        <w:tc>
          <w:tcPr>
            <w:tcW w:w="753" w:type="dxa"/>
            <w:vMerge/>
          </w:tcPr>
          <w:p w:rsidR="004F0A4A" w:rsidRPr="004F0A4A" w:rsidRDefault="004F0A4A" w:rsidP="004F0A4A">
            <w:pPr>
              <w:spacing w:after="0" w:line="240" w:lineRule="auto"/>
              <w:jc w:val="center"/>
              <w:rPr>
                <w:rFonts w:ascii="Times New Roman" w:eastAsia="Times New Roman" w:hAnsi="Times New Roman" w:cs="Times New Roman"/>
                <w:bCs/>
                <w:sz w:val="24"/>
                <w:szCs w:val="24"/>
              </w:rPr>
            </w:pPr>
          </w:p>
        </w:tc>
        <w:tc>
          <w:tcPr>
            <w:tcW w:w="4350" w:type="dxa"/>
            <w:vMerge/>
            <w:hideMark/>
          </w:tcPr>
          <w:p w:rsidR="004F0A4A" w:rsidRPr="004F0A4A" w:rsidRDefault="004F0A4A" w:rsidP="004F0A4A">
            <w:pPr>
              <w:spacing w:after="0" w:line="240" w:lineRule="auto"/>
              <w:jc w:val="center"/>
              <w:rPr>
                <w:rFonts w:ascii="Times New Roman" w:eastAsia="Times New Roman" w:hAnsi="Times New Roman" w:cs="Times New Roman"/>
                <w:bCs/>
                <w:sz w:val="24"/>
                <w:szCs w:val="24"/>
              </w:rPr>
            </w:pPr>
          </w:p>
        </w:tc>
        <w:tc>
          <w:tcPr>
            <w:tcW w:w="2048" w:type="dxa"/>
            <w:vMerge/>
            <w:hideMark/>
          </w:tcPr>
          <w:p w:rsidR="004F0A4A" w:rsidRPr="004F0A4A" w:rsidRDefault="004F0A4A" w:rsidP="004F0A4A">
            <w:pPr>
              <w:spacing w:after="0" w:line="240" w:lineRule="auto"/>
              <w:jc w:val="center"/>
              <w:rPr>
                <w:rFonts w:ascii="Times New Roman" w:eastAsia="Times New Roman" w:hAnsi="Times New Roman" w:cs="Times New Roman"/>
                <w:bCs/>
                <w:sz w:val="24"/>
                <w:szCs w:val="24"/>
              </w:rPr>
            </w:pPr>
          </w:p>
        </w:tc>
        <w:tc>
          <w:tcPr>
            <w:tcW w:w="2242" w:type="dxa"/>
            <w:vMerge/>
            <w:hideMark/>
          </w:tcPr>
          <w:p w:rsidR="004F0A4A" w:rsidRPr="004F0A4A" w:rsidRDefault="004F0A4A" w:rsidP="004F0A4A">
            <w:pPr>
              <w:spacing w:after="0" w:line="240" w:lineRule="auto"/>
              <w:jc w:val="center"/>
              <w:rPr>
                <w:rFonts w:ascii="Times New Roman" w:eastAsia="Times New Roman" w:hAnsi="Times New Roman" w:cs="Times New Roman"/>
                <w:bCs/>
                <w:sz w:val="24"/>
                <w:szCs w:val="24"/>
              </w:rPr>
            </w:pPr>
          </w:p>
        </w:tc>
        <w:tc>
          <w:tcPr>
            <w:tcW w:w="1400" w:type="dxa"/>
            <w:shd w:val="clear" w:color="auto" w:fill="auto"/>
            <w:hideMark/>
          </w:tcPr>
          <w:p w:rsidR="004F0A4A" w:rsidRPr="004F0A4A" w:rsidRDefault="004F0A4A" w:rsidP="004F0A4A">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всего</w:t>
            </w:r>
          </w:p>
        </w:tc>
        <w:tc>
          <w:tcPr>
            <w:tcW w:w="1950" w:type="dxa"/>
            <w:shd w:val="clear" w:color="auto" w:fill="auto"/>
            <w:hideMark/>
          </w:tcPr>
          <w:p w:rsidR="004F0A4A" w:rsidRPr="004F0A4A" w:rsidRDefault="004F0A4A" w:rsidP="004F0A4A">
            <w:pPr>
              <w:spacing w:after="0" w:line="240" w:lineRule="auto"/>
              <w:jc w:val="center"/>
              <w:rPr>
                <w:rFonts w:ascii="Times New Roman" w:eastAsia="Times New Roman" w:hAnsi="Times New Roman" w:cs="Times New Roman"/>
                <w:bCs/>
                <w:sz w:val="24"/>
                <w:szCs w:val="24"/>
              </w:rPr>
            </w:pPr>
            <w:r w:rsidRPr="004F0A4A">
              <w:rPr>
                <w:rFonts w:ascii="Times New Roman" w:eastAsia="Times New Roman" w:hAnsi="Times New Roman" w:cs="Times New Roman"/>
                <w:bCs/>
                <w:sz w:val="24"/>
                <w:szCs w:val="24"/>
              </w:rPr>
              <w:t>в том числе в результате проведения закупок</w:t>
            </w:r>
          </w:p>
        </w:tc>
      </w:tr>
      <w:tr w:rsidR="004F0A4A" w:rsidRPr="004F0A4A" w:rsidTr="004F0A4A">
        <w:trPr>
          <w:trHeight w:val="315"/>
        </w:trPr>
        <w:tc>
          <w:tcPr>
            <w:tcW w:w="753" w:type="dxa"/>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1</w:t>
            </w:r>
          </w:p>
        </w:tc>
        <w:tc>
          <w:tcPr>
            <w:tcW w:w="4350"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2 </w:t>
            </w:r>
          </w:p>
        </w:tc>
        <w:tc>
          <w:tcPr>
            <w:tcW w:w="2048"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3 </w:t>
            </w:r>
          </w:p>
        </w:tc>
        <w:tc>
          <w:tcPr>
            <w:tcW w:w="2242"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4 </w:t>
            </w:r>
          </w:p>
        </w:tc>
        <w:tc>
          <w:tcPr>
            <w:tcW w:w="1400"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5 </w:t>
            </w:r>
          </w:p>
        </w:tc>
        <w:tc>
          <w:tcPr>
            <w:tcW w:w="1950"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6</w:t>
            </w:r>
          </w:p>
        </w:tc>
      </w:tr>
      <w:tr w:rsidR="004F0A4A" w:rsidRPr="004F0A4A" w:rsidTr="004F0A4A">
        <w:trPr>
          <w:trHeight w:val="315"/>
        </w:trPr>
        <w:tc>
          <w:tcPr>
            <w:tcW w:w="753" w:type="dxa"/>
          </w:tcPr>
          <w:p w:rsidR="004F0A4A" w:rsidRPr="004F0A4A" w:rsidRDefault="004F0A4A" w:rsidP="004F0A4A">
            <w:pPr>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1</w:t>
            </w:r>
          </w:p>
        </w:tc>
        <w:tc>
          <w:tcPr>
            <w:tcW w:w="4350" w:type="dxa"/>
            <w:shd w:val="clear" w:color="auto" w:fill="auto"/>
          </w:tcPr>
          <w:p w:rsidR="004F0A4A" w:rsidRPr="004F0A4A" w:rsidRDefault="004F0A4A" w:rsidP="004F0A4A">
            <w:pPr>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Муниципальная  программа      «</w:t>
            </w:r>
            <w:r w:rsidRPr="004F0A4A">
              <w:rPr>
                <w:rFonts w:ascii="Times New Roman" w:eastAsia="Times New Roman" w:hAnsi="Times New Roman" w:cs="Times New Roman"/>
                <w:bCs/>
                <w:sz w:val="24"/>
                <w:szCs w:val="24"/>
              </w:rPr>
              <w:t>Развитие культуры и туризма</w:t>
            </w:r>
            <w:r w:rsidRPr="004F0A4A">
              <w:rPr>
                <w:rFonts w:ascii="Times New Roman" w:eastAsia="Times New Roman" w:hAnsi="Times New Roman" w:cs="Times New Roman"/>
                <w:sz w:val="24"/>
                <w:szCs w:val="24"/>
              </w:rPr>
              <w:t>»</w:t>
            </w:r>
            <w:r w:rsidRPr="004F0A4A">
              <w:rPr>
                <w:rFonts w:ascii="Times New Roman" w:eastAsia="Times New Roman" w:hAnsi="Times New Roman" w:cs="Times New Roman"/>
                <w:sz w:val="20"/>
                <w:szCs w:val="20"/>
              </w:rPr>
              <w:t xml:space="preserve">                </w:t>
            </w:r>
          </w:p>
        </w:tc>
        <w:tc>
          <w:tcPr>
            <w:tcW w:w="2048"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Х </w:t>
            </w:r>
          </w:p>
        </w:tc>
        <w:tc>
          <w:tcPr>
            <w:tcW w:w="2242"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Х</w:t>
            </w:r>
          </w:p>
        </w:tc>
        <w:tc>
          <w:tcPr>
            <w:tcW w:w="1400"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0,0</w:t>
            </w:r>
          </w:p>
        </w:tc>
        <w:tc>
          <w:tcPr>
            <w:tcW w:w="1950" w:type="dxa"/>
            <w:shd w:val="clear" w:color="auto" w:fill="auto"/>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0,0</w:t>
            </w:r>
          </w:p>
        </w:tc>
      </w:tr>
      <w:tr w:rsidR="004F0A4A" w:rsidRPr="004F0A4A" w:rsidTr="004F0A4A">
        <w:trPr>
          <w:trHeight w:val="315"/>
        </w:trPr>
        <w:tc>
          <w:tcPr>
            <w:tcW w:w="753" w:type="dxa"/>
          </w:tcPr>
          <w:p w:rsidR="004F0A4A" w:rsidRPr="004F0A4A" w:rsidRDefault="004F0A4A" w:rsidP="004F0A4A">
            <w:pPr>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2</w:t>
            </w:r>
          </w:p>
        </w:tc>
        <w:tc>
          <w:tcPr>
            <w:tcW w:w="4350" w:type="dxa"/>
            <w:shd w:val="clear" w:color="auto" w:fill="auto"/>
            <w:hideMark/>
          </w:tcPr>
          <w:p w:rsidR="004F0A4A" w:rsidRPr="004F0A4A" w:rsidRDefault="004F0A4A" w:rsidP="004F0A4A">
            <w:pPr>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Подпрограмма «</w:t>
            </w:r>
            <w:r w:rsidRPr="004F0A4A">
              <w:rPr>
                <w:rFonts w:ascii="Times New Roman" w:eastAsia="Times New Roman" w:hAnsi="Times New Roman" w:cs="Times New Roman"/>
                <w:bCs/>
                <w:sz w:val="24"/>
                <w:szCs w:val="24"/>
              </w:rPr>
              <w:t xml:space="preserve">Развитие культуры </w:t>
            </w:r>
            <w:r w:rsidRPr="004F0A4A">
              <w:rPr>
                <w:rFonts w:ascii="Times New Roman" w:eastAsia="Times New Roman" w:hAnsi="Times New Roman" w:cs="Times New Roman"/>
                <w:sz w:val="24"/>
                <w:szCs w:val="24"/>
              </w:rPr>
              <w:t>»</w:t>
            </w:r>
            <w:r w:rsidRPr="004F0A4A">
              <w:rPr>
                <w:rFonts w:ascii="Times New Roman" w:eastAsia="Times New Roman" w:hAnsi="Times New Roman" w:cs="Times New Roman"/>
                <w:sz w:val="20"/>
                <w:szCs w:val="20"/>
              </w:rPr>
              <w:t xml:space="preserve">                </w:t>
            </w:r>
          </w:p>
        </w:tc>
        <w:tc>
          <w:tcPr>
            <w:tcW w:w="2048" w:type="dxa"/>
            <w:shd w:val="clear" w:color="auto" w:fill="auto"/>
            <w:hideMark/>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Х </w:t>
            </w:r>
          </w:p>
        </w:tc>
        <w:tc>
          <w:tcPr>
            <w:tcW w:w="2242" w:type="dxa"/>
            <w:shd w:val="clear" w:color="auto" w:fill="auto"/>
            <w:hideMark/>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Х </w:t>
            </w:r>
          </w:p>
        </w:tc>
        <w:tc>
          <w:tcPr>
            <w:tcW w:w="1400" w:type="dxa"/>
            <w:shd w:val="clear" w:color="auto" w:fill="auto"/>
            <w:hideMark/>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0,0</w:t>
            </w:r>
          </w:p>
        </w:tc>
        <w:tc>
          <w:tcPr>
            <w:tcW w:w="1950" w:type="dxa"/>
            <w:shd w:val="clear" w:color="auto" w:fill="auto"/>
            <w:hideMark/>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0,0 </w:t>
            </w:r>
          </w:p>
        </w:tc>
      </w:tr>
      <w:tr w:rsidR="004F0A4A" w:rsidRPr="004F0A4A" w:rsidTr="004F0A4A">
        <w:trPr>
          <w:trHeight w:val="315"/>
        </w:trPr>
        <w:tc>
          <w:tcPr>
            <w:tcW w:w="753" w:type="dxa"/>
          </w:tcPr>
          <w:p w:rsidR="004F0A4A" w:rsidRPr="004F0A4A" w:rsidRDefault="004F0A4A" w:rsidP="004F0A4A">
            <w:pPr>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3</w:t>
            </w:r>
          </w:p>
        </w:tc>
        <w:tc>
          <w:tcPr>
            <w:tcW w:w="4350" w:type="dxa"/>
            <w:shd w:val="clear" w:color="auto" w:fill="auto"/>
            <w:hideMark/>
          </w:tcPr>
          <w:p w:rsidR="004F0A4A" w:rsidRPr="004F0A4A" w:rsidRDefault="004F0A4A" w:rsidP="004F0A4A">
            <w:pPr>
              <w:spacing w:after="0" w:line="240" w:lineRule="auto"/>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Основное мероприятие 1.1«</w:t>
            </w:r>
            <w:r w:rsidRPr="004F0A4A">
              <w:rPr>
                <w:rFonts w:ascii="Times New Roman" w:eastAsia="Times New Roman" w:hAnsi="Times New Roman" w:cs="Times New Roman"/>
                <w:bCs/>
                <w:sz w:val="24"/>
                <w:szCs w:val="24"/>
              </w:rPr>
              <w:t>Развитие культурно -досуговой деятельности</w:t>
            </w:r>
            <w:r w:rsidRPr="004F0A4A">
              <w:rPr>
                <w:rFonts w:ascii="Times New Roman" w:eastAsia="Times New Roman" w:hAnsi="Times New Roman" w:cs="Times New Roman"/>
                <w:sz w:val="24"/>
                <w:szCs w:val="24"/>
              </w:rPr>
              <w:t xml:space="preserve">»             </w:t>
            </w:r>
          </w:p>
        </w:tc>
        <w:tc>
          <w:tcPr>
            <w:tcW w:w="2048" w:type="dxa"/>
            <w:shd w:val="clear" w:color="auto" w:fill="auto"/>
            <w:hideMark/>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Х </w:t>
            </w:r>
          </w:p>
        </w:tc>
        <w:tc>
          <w:tcPr>
            <w:tcW w:w="2242" w:type="dxa"/>
            <w:shd w:val="clear" w:color="auto" w:fill="auto"/>
            <w:hideMark/>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Х </w:t>
            </w:r>
          </w:p>
        </w:tc>
        <w:tc>
          <w:tcPr>
            <w:tcW w:w="1400" w:type="dxa"/>
            <w:shd w:val="clear" w:color="auto" w:fill="auto"/>
            <w:hideMark/>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0,0</w:t>
            </w:r>
          </w:p>
        </w:tc>
        <w:tc>
          <w:tcPr>
            <w:tcW w:w="1950" w:type="dxa"/>
            <w:shd w:val="clear" w:color="auto" w:fill="auto"/>
            <w:hideMark/>
          </w:tcPr>
          <w:p w:rsidR="004F0A4A" w:rsidRPr="004F0A4A" w:rsidRDefault="004F0A4A" w:rsidP="004F0A4A">
            <w:pPr>
              <w:spacing w:after="0" w:line="240" w:lineRule="auto"/>
              <w:jc w:val="center"/>
              <w:rPr>
                <w:rFonts w:ascii="Times New Roman" w:eastAsia="Times New Roman" w:hAnsi="Times New Roman" w:cs="Times New Roman"/>
                <w:sz w:val="24"/>
                <w:szCs w:val="24"/>
              </w:rPr>
            </w:pPr>
            <w:r w:rsidRPr="004F0A4A">
              <w:rPr>
                <w:rFonts w:ascii="Times New Roman" w:eastAsia="Times New Roman" w:hAnsi="Times New Roman" w:cs="Times New Roman"/>
                <w:sz w:val="24"/>
                <w:szCs w:val="24"/>
              </w:rPr>
              <w:t> 0,0</w:t>
            </w:r>
          </w:p>
        </w:tc>
      </w:tr>
    </w:tbl>
    <w:p w:rsidR="004F0A4A" w:rsidRPr="004F0A4A" w:rsidRDefault="004F0A4A" w:rsidP="004F0A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sectPr w:rsidR="004F0A4A" w:rsidRPr="004F0A4A" w:rsidSect="00AF60F8">
          <w:footerReference w:type="even" r:id="rId35"/>
          <w:footerReference w:type="default" r:id="rId36"/>
          <w:pgSz w:w="16840" w:h="11907" w:orient="landscape"/>
          <w:pgMar w:top="709" w:right="709" w:bottom="851" w:left="1134" w:header="720" w:footer="720" w:gutter="0"/>
          <w:cols w:space="720"/>
        </w:sectPr>
      </w:pPr>
    </w:p>
    <w:p w:rsidR="00AF60F8" w:rsidRPr="00AF60F8" w:rsidRDefault="00AF60F8" w:rsidP="00AF60F8">
      <w:pPr>
        <w:tabs>
          <w:tab w:val="left" w:pos="2564"/>
        </w:tabs>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lastRenderedPageBreak/>
        <w:t>РОССИЙСКАЯ ФЕДЕРАЦИЯ</w:t>
      </w:r>
    </w:p>
    <w:p w:rsidR="00AF60F8" w:rsidRPr="00AF60F8" w:rsidRDefault="00AF60F8" w:rsidP="00AF60F8">
      <w:pPr>
        <w:tabs>
          <w:tab w:val="left" w:pos="2564"/>
        </w:tabs>
        <w:spacing w:after="0" w:line="240" w:lineRule="auto"/>
        <w:jc w:val="center"/>
        <w:rPr>
          <w:rFonts w:ascii="Times New Roman" w:eastAsia="Times New Roman" w:hAnsi="Times New Roman" w:cs="Times New Roman"/>
        </w:rPr>
      </w:pPr>
      <w:r w:rsidRPr="00AF60F8">
        <w:rPr>
          <w:rFonts w:ascii="Times New Roman" w:eastAsia="Times New Roman" w:hAnsi="Times New Roman" w:cs="Times New Roman"/>
        </w:rPr>
        <w:t>РОСТОВСКАЯ ОБЛАСТЬ</w:t>
      </w:r>
    </w:p>
    <w:p w:rsidR="00AF60F8" w:rsidRPr="00AF60F8" w:rsidRDefault="00AF60F8" w:rsidP="00AF60F8">
      <w:pPr>
        <w:tabs>
          <w:tab w:val="left" w:pos="2564"/>
        </w:tabs>
        <w:spacing w:after="0" w:line="240" w:lineRule="auto"/>
        <w:jc w:val="center"/>
        <w:rPr>
          <w:rFonts w:ascii="Times New Roman" w:eastAsia="Times New Roman" w:hAnsi="Times New Roman" w:cs="Times New Roman"/>
        </w:rPr>
      </w:pPr>
      <w:r w:rsidRPr="00AF60F8">
        <w:rPr>
          <w:rFonts w:ascii="Times New Roman" w:eastAsia="Times New Roman" w:hAnsi="Times New Roman" w:cs="Times New Roman"/>
        </w:rPr>
        <w:t>МУНИЦИПАЛЬНОЕ ОБРАЗОВАНИЕ «ДУБОВСКИЙ РАЙОН»</w:t>
      </w:r>
    </w:p>
    <w:p w:rsidR="00AF60F8" w:rsidRPr="00AF60F8" w:rsidRDefault="00AF60F8" w:rsidP="00AF60F8">
      <w:pPr>
        <w:tabs>
          <w:tab w:val="left" w:pos="2564"/>
        </w:tabs>
        <w:spacing w:after="0" w:line="240" w:lineRule="auto"/>
        <w:jc w:val="center"/>
        <w:rPr>
          <w:rFonts w:ascii="Times New Roman" w:eastAsia="Times New Roman" w:hAnsi="Times New Roman" w:cs="Times New Roman"/>
        </w:rPr>
      </w:pPr>
      <w:r w:rsidRPr="00AF60F8">
        <w:rPr>
          <w:rFonts w:ascii="Times New Roman" w:eastAsia="Times New Roman" w:hAnsi="Times New Roman" w:cs="Times New Roman"/>
        </w:rPr>
        <w:t>АДМИНИСТРАЦИЯ ДУБОВСКОГО СЕЛЬСКОГО ПОСЕЛЕНИЯ</w:t>
      </w:r>
    </w:p>
    <w:p w:rsidR="00AF60F8" w:rsidRPr="00AF60F8" w:rsidRDefault="00AF60F8" w:rsidP="00AF60F8">
      <w:pPr>
        <w:tabs>
          <w:tab w:val="left" w:pos="2564"/>
        </w:tabs>
        <w:spacing w:after="0" w:line="240" w:lineRule="auto"/>
        <w:jc w:val="center"/>
        <w:rPr>
          <w:rFonts w:ascii="Times New Roman" w:eastAsia="Times New Roman" w:hAnsi="Times New Roman" w:cs="Times New Roman"/>
        </w:rPr>
      </w:pPr>
    </w:p>
    <w:p w:rsidR="00AF60F8" w:rsidRPr="00AF60F8" w:rsidRDefault="00AF60F8" w:rsidP="00AF60F8">
      <w:pPr>
        <w:tabs>
          <w:tab w:val="left" w:pos="2564"/>
        </w:tabs>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rPr>
        <w:t>ПОСТАНОВЛЕНИЕ   № 44</w:t>
      </w:r>
    </w:p>
    <w:p w:rsidR="00AF60F8" w:rsidRPr="00AF60F8" w:rsidRDefault="00AF60F8" w:rsidP="00AF60F8">
      <w:pPr>
        <w:tabs>
          <w:tab w:val="left" w:pos="2564"/>
        </w:tabs>
        <w:spacing w:after="0" w:line="240" w:lineRule="auto"/>
        <w:jc w:val="center"/>
        <w:rPr>
          <w:rFonts w:ascii="Times New Roman" w:eastAsia="Times New Roman" w:hAnsi="Times New Roman" w:cs="Times New Roman"/>
          <w:sz w:val="20"/>
          <w:szCs w:val="20"/>
        </w:rPr>
      </w:pPr>
    </w:p>
    <w:p w:rsidR="00AF60F8" w:rsidRPr="00AF60F8" w:rsidRDefault="00AF60F8" w:rsidP="00AF60F8">
      <w:pPr>
        <w:tabs>
          <w:tab w:val="left" w:pos="2564"/>
        </w:tabs>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от 12.02.2018г.                                                                                       с.</w:t>
      </w:r>
      <w:r>
        <w:rPr>
          <w:rFonts w:ascii="Times New Roman" w:eastAsia="Times New Roman" w:hAnsi="Times New Roman" w:cs="Times New Roman"/>
          <w:sz w:val="24"/>
          <w:szCs w:val="24"/>
        </w:rPr>
        <w:t xml:space="preserve">  </w:t>
      </w:r>
      <w:r w:rsidRPr="00AF60F8">
        <w:rPr>
          <w:rFonts w:ascii="Times New Roman" w:eastAsia="Times New Roman" w:hAnsi="Times New Roman" w:cs="Times New Roman"/>
          <w:sz w:val="24"/>
          <w:szCs w:val="24"/>
        </w:rPr>
        <w:t>Дубовское</w:t>
      </w:r>
    </w:p>
    <w:p w:rsidR="00AF60F8" w:rsidRPr="00AF60F8" w:rsidRDefault="00AF60F8" w:rsidP="00AF60F8">
      <w:pPr>
        <w:spacing w:after="0" w:line="240" w:lineRule="auto"/>
        <w:rPr>
          <w:rFonts w:ascii="Times New Roman" w:eastAsia="Times New Roman" w:hAnsi="Times New Roman" w:cs="Times New Roman"/>
          <w:sz w:val="20"/>
          <w:szCs w:val="20"/>
        </w:rPr>
      </w:pPr>
    </w:p>
    <w:p w:rsidR="00AF60F8" w:rsidRPr="00AF60F8" w:rsidRDefault="00AF60F8" w:rsidP="00AF60F8">
      <w:pPr>
        <w:spacing w:after="0" w:line="320" w:lineRule="exact"/>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Об утверждении отчета об исполнении  плана реализации муниципальной программы Дубовского сельского поселения  « Развитие транспортной системы за 2017 год</w:t>
      </w:r>
    </w:p>
    <w:p w:rsidR="00AF60F8" w:rsidRPr="00AF60F8" w:rsidRDefault="00AF60F8" w:rsidP="00AF60F8">
      <w:pPr>
        <w:spacing w:after="0" w:line="247" w:lineRule="auto"/>
        <w:ind w:right="567"/>
        <w:jc w:val="both"/>
        <w:rPr>
          <w:rFonts w:ascii="Times New Roman" w:eastAsia="Times New Roman" w:hAnsi="Times New Roman" w:cs="Times New Roman"/>
          <w:sz w:val="24"/>
          <w:szCs w:val="24"/>
        </w:rPr>
      </w:pPr>
    </w:p>
    <w:p w:rsidR="00AF60F8" w:rsidRPr="00AF60F8" w:rsidRDefault="00AF60F8" w:rsidP="00AF60F8">
      <w:pPr>
        <w:spacing w:after="0" w:line="247" w:lineRule="auto"/>
        <w:ind w:right="567" w:firstLine="720"/>
        <w:jc w:val="both"/>
        <w:rPr>
          <w:rFonts w:ascii="Times New Roman" w:eastAsia="Times New Roman" w:hAnsi="Times New Roman" w:cs="Times New Roman"/>
          <w:bCs/>
          <w:sz w:val="24"/>
          <w:szCs w:val="24"/>
        </w:rPr>
      </w:pPr>
      <w:r w:rsidRPr="00AF60F8">
        <w:rPr>
          <w:rFonts w:ascii="Times New Roman" w:eastAsia="Times New Roman" w:hAnsi="Times New Roman" w:cs="Times New Roman"/>
          <w:sz w:val="24"/>
          <w:szCs w:val="24"/>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AF60F8">
        <w:rPr>
          <w:rFonts w:ascii="Times New Roman" w:eastAsia="Times New Roman" w:hAnsi="Times New Roman" w:cs="Times New Roman"/>
          <w:bCs/>
          <w:sz w:val="24"/>
          <w:szCs w:val="24"/>
        </w:rPr>
        <w:t>постановляет:</w:t>
      </w:r>
    </w:p>
    <w:p w:rsidR="00AF60F8" w:rsidRPr="00AF60F8" w:rsidRDefault="00AF60F8" w:rsidP="00AF60F8">
      <w:pPr>
        <w:autoSpaceDE w:val="0"/>
        <w:autoSpaceDN w:val="0"/>
        <w:adjustRightInd w:val="0"/>
        <w:spacing w:after="0" w:line="240" w:lineRule="auto"/>
        <w:jc w:val="center"/>
        <w:rPr>
          <w:rFonts w:ascii="Times New Roman" w:eastAsia="Times New Roman" w:hAnsi="Times New Roman" w:cs="Times New Roman"/>
          <w:sz w:val="24"/>
          <w:szCs w:val="24"/>
        </w:rPr>
      </w:pPr>
    </w:p>
    <w:p w:rsidR="00AF60F8" w:rsidRPr="00AF60F8" w:rsidRDefault="00AF60F8" w:rsidP="00AF60F8">
      <w:pPr>
        <w:spacing w:after="0" w:line="240" w:lineRule="auto"/>
        <w:ind w:firstLine="720"/>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1. Утвердить отчет об исполнении  плана реализации муниципальной программы Дубовского сельского поселения « Развитие транспортной системы» за 2017 год, утвержденной постановлением Администрации Дубовского сельского поселения от 01.10.2013  № 198 « Об утверждении муниципальной программы Дубовского сельского поселения «Развитие </w:t>
      </w:r>
      <w:proofErr w:type="spellStart"/>
      <w:r w:rsidRPr="00AF60F8">
        <w:rPr>
          <w:rFonts w:ascii="Times New Roman" w:eastAsia="Times New Roman" w:hAnsi="Times New Roman" w:cs="Times New Roman"/>
          <w:sz w:val="24"/>
          <w:szCs w:val="24"/>
        </w:rPr>
        <w:t>развитие</w:t>
      </w:r>
      <w:proofErr w:type="spellEnd"/>
      <w:r w:rsidRPr="00AF60F8">
        <w:rPr>
          <w:rFonts w:ascii="Times New Roman" w:eastAsia="Times New Roman" w:hAnsi="Times New Roman" w:cs="Times New Roman"/>
          <w:sz w:val="24"/>
          <w:szCs w:val="24"/>
        </w:rPr>
        <w:t xml:space="preserve"> транспортной системы » согласно приложению 1 к настоящему постановлению.</w:t>
      </w:r>
    </w:p>
    <w:p w:rsidR="00AF60F8" w:rsidRPr="00AF60F8" w:rsidRDefault="00AF60F8" w:rsidP="00AF60F8">
      <w:pPr>
        <w:tabs>
          <w:tab w:val="left" w:pos="6600"/>
        </w:tabs>
        <w:spacing w:after="0" w:line="240" w:lineRule="auto"/>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2. Настоящее постановление вступает в силу с момента его обнародования.</w:t>
      </w:r>
    </w:p>
    <w:p w:rsidR="00AF60F8" w:rsidRPr="00AF60F8" w:rsidRDefault="00AF60F8" w:rsidP="00AF60F8">
      <w:pPr>
        <w:spacing w:after="0" w:line="240" w:lineRule="auto"/>
        <w:ind w:firstLine="720"/>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3. Контроль за выполнением постановления оставляю за собой.</w:t>
      </w:r>
    </w:p>
    <w:p w:rsidR="00AF60F8" w:rsidRPr="00AF60F8" w:rsidRDefault="00AF60F8" w:rsidP="00AF60F8">
      <w:pPr>
        <w:spacing w:after="0" w:line="240" w:lineRule="auto"/>
        <w:rPr>
          <w:rFonts w:ascii="Times New Roman" w:eastAsia="Times New Roman" w:hAnsi="Times New Roman" w:cs="Times New Roman"/>
          <w:sz w:val="24"/>
          <w:szCs w:val="24"/>
        </w:rPr>
      </w:pPr>
    </w:p>
    <w:p w:rsidR="00AF60F8" w:rsidRPr="00AF60F8" w:rsidRDefault="00AF60F8" w:rsidP="00AF60F8">
      <w:pPr>
        <w:spacing w:after="0" w:line="240" w:lineRule="auto"/>
        <w:rPr>
          <w:rFonts w:ascii="Times New Roman" w:eastAsia="Times New Roman" w:hAnsi="Times New Roman" w:cs="Times New Roman"/>
          <w:sz w:val="24"/>
          <w:szCs w:val="24"/>
        </w:rPr>
      </w:pPr>
    </w:p>
    <w:p w:rsidR="00AF60F8" w:rsidRPr="00AF60F8" w:rsidRDefault="00AF60F8" w:rsidP="00AF60F8">
      <w:pPr>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Глава  Администрации </w:t>
      </w:r>
    </w:p>
    <w:p w:rsidR="00AF60F8" w:rsidRPr="00AF60F8" w:rsidRDefault="00AF60F8" w:rsidP="00AF60F8">
      <w:pPr>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Дубовского  сельского поселения:                                                 А.В.Мендель</w:t>
      </w:r>
    </w:p>
    <w:p w:rsidR="00AF60F8" w:rsidRPr="00AF60F8" w:rsidRDefault="00AF60F8" w:rsidP="00AF60F8">
      <w:pPr>
        <w:spacing w:after="0" w:line="240" w:lineRule="auto"/>
        <w:rPr>
          <w:rFonts w:ascii="Times New Roman" w:eastAsia="Times New Roman" w:hAnsi="Times New Roman" w:cs="Times New Roman"/>
          <w:sz w:val="18"/>
          <w:szCs w:val="18"/>
        </w:rPr>
      </w:pPr>
      <w:r w:rsidRPr="00AF60F8">
        <w:rPr>
          <w:rFonts w:ascii="Times New Roman" w:eastAsia="Times New Roman" w:hAnsi="Times New Roman" w:cs="Times New Roman"/>
          <w:sz w:val="18"/>
          <w:szCs w:val="18"/>
        </w:rPr>
        <w:t>Верно:</w:t>
      </w:r>
    </w:p>
    <w:p w:rsidR="00AF60F8" w:rsidRPr="00AF60F8" w:rsidRDefault="00AF60F8" w:rsidP="00AF60F8">
      <w:pPr>
        <w:spacing w:after="0" w:line="240" w:lineRule="auto"/>
        <w:rPr>
          <w:rFonts w:ascii="Times New Roman" w:eastAsia="Times New Roman" w:hAnsi="Times New Roman" w:cs="Times New Roman"/>
          <w:sz w:val="18"/>
          <w:szCs w:val="18"/>
        </w:rPr>
      </w:pPr>
      <w:r w:rsidRPr="00AF60F8">
        <w:rPr>
          <w:rFonts w:ascii="Times New Roman" w:eastAsia="Times New Roman" w:hAnsi="Times New Roman" w:cs="Times New Roman"/>
          <w:sz w:val="18"/>
          <w:szCs w:val="18"/>
        </w:rPr>
        <w:t xml:space="preserve">Специалист 1 категории по правовой, кадровой, </w:t>
      </w:r>
    </w:p>
    <w:p w:rsidR="00AF60F8" w:rsidRPr="00AF60F8" w:rsidRDefault="00AF60F8" w:rsidP="00AF60F8">
      <w:pPr>
        <w:spacing w:after="0" w:line="240" w:lineRule="auto"/>
        <w:rPr>
          <w:rFonts w:ascii="Times New Roman" w:eastAsia="Times New Roman" w:hAnsi="Times New Roman" w:cs="Times New Roman"/>
          <w:sz w:val="18"/>
          <w:szCs w:val="18"/>
        </w:rPr>
      </w:pPr>
      <w:r w:rsidRPr="00AF60F8">
        <w:rPr>
          <w:rFonts w:ascii="Times New Roman" w:eastAsia="Times New Roman" w:hAnsi="Times New Roman" w:cs="Times New Roman"/>
          <w:sz w:val="18"/>
          <w:szCs w:val="18"/>
        </w:rPr>
        <w:t>архивной работе, регистрационному учету                                   И.С. Сидненко</w:t>
      </w:r>
    </w:p>
    <w:p w:rsidR="00AF60F8" w:rsidRPr="00AF60F8" w:rsidRDefault="00AF60F8" w:rsidP="00AF60F8">
      <w:pPr>
        <w:spacing w:after="0" w:line="240" w:lineRule="auto"/>
        <w:rPr>
          <w:rFonts w:ascii="Times New Roman" w:eastAsia="Times New Roman" w:hAnsi="Times New Roman" w:cs="Times New Roman"/>
          <w:sz w:val="18"/>
          <w:szCs w:val="18"/>
        </w:rPr>
      </w:pPr>
    </w:p>
    <w:p w:rsidR="00AF60F8" w:rsidRPr="00AF60F8" w:rsidRDefault="00AF60F8" w:rsidP="00AF60F8">
      <w:pPr>
        <w:spacing w:after="0" w:line="240" w:lineRule="auto"/>
        <w:rPr>
          <w:rFonts w:ascii="Times New Roman" w:eastAsia="Times New Roman" w:hAnsi="Times New Roman" w:cs="Times New Roman"/>
          <w:sz w:val="18"/>
          <w:szCs w:val="18"/>
        </w:rPr>
      </w:pPr>
      <w:r w:rsidRPr="00AF60F8">
        <w:rPr>
          <w:rFonts w:ascii="Times New Roman" w:eastAsia="Times New Roman" w:hAnsi="Times New Roman" w:cs="Times New Roman"/>
          <w:sz w:val="18"/>
          <w:szCs w:val="18"/>
        </w:rPr>
        <w:t xml:space="preserve">Постановление вносит </w:t>
      </w:r>
    </w:p>
    <w:p w:rsidR="00AF60F8" w:rsidRPr="00AF60F8" w:rsidRDefault="00AF60F8" w:rsidP="00AF60F8">
      <w:pPr>
        <w:spacing w:after="0" w:line="240" w:lineRule="auto"/>
        <w:rPr>
          <w:rFonts w:ascii="Times New Roman" w:eastAsia="Times New Roman" w:hAnsi="Times New Roman" w:cs="Times New Roman"/>
          <w:sz w:val="18"/>
          <w:szCs w:val="18"/>
        </w:rPr>
      </w:pPr>
      <w:r w:rsidRPr="00AF60F8">
        <w:rPr>
          <w:rFonts w:ascii="Times New Roman" w:eastAsia="Times New Roman" w:hAnsi="Times New Roman" w:cs="Times New Roman"/>
          <w:sz w:val="18"/>
          <w:szCs w:val="18"/>
        </w:rPr>
        <w:t>Сектор экономики и финансов</w:t>
      </w:r>
    </w:p>
    <w:p w:rsidR="00AF60F8" w:rsidRPr="00AF60F8" w:rsidRDefault="00AF60F8" w:rsidP="00AF60F8">
      <w:pPr>
        <w:spacing w:after="0" w:line="240" w:lineRule="auto"/>
        <w:rPr>
          <w:rFonts w:ascii="Times New Roman" w:eastAsia="Times New Roman" w:hAnsi="Times New Roman" w:cs="Times New Roman"/>
          <w:sz w:val="18"/>
          <w:szCs w:val="18"/>
        </w:rPr>
      </w:pPr>
      <w:r w:rsidRPr="00AF60F8">
        <w:rPr>
          <w:rFonts w:ascii="Times New Roman" w:eastAsia="Times New Roman" w:hAnsi="Times New Roman" w:cs="Times New Roman"/>
          <w:sz w:val="18"/>
          <w:szCs w:val="18"/>
        </w:rPr>
        <w:t>5-19-72</w:t>
      </w:r>
    </w:p>
    <w:p w:rsidR="00AF60F8" w:rsidRPr="00AF60F8" w:rsidRDefault="00AF60F8" w:rsidP="00AF60F8">
      <w:pPr>
        <w:spacing w:after="0" w:line="240" w:lineRule="auto"/>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Приложение № 1</w:t>
      </w:r>
    </w:p>
    <w:p w:rsidR="00AF60F8" w:rsidRPr="00AF60F8" w:rsidRDefault="00AF60F8" w:rsidP="00AF60F8">
      <w:pPr>
        <w:spacing w:after="0" w:line="240" w:lineRule="auto"/>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к постановлению Администрации </w:t>
      </w:r>
    </w:p>
    <w:p w:rsidR="00AF60F8" w:rsidRPr="00AF60F8" w:rsidRDefault="00AF60F8" w:rsidP="00AF60F8">
      <w:pPr>
        <w:spacing w:after="0" w:line="240" w:lineRule="auto"/>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Дубовского сельского поселения</w:t>
      </w:r>
    </w:p>
    <w:p w:rsidR="00AF60F8" w:rsidRPr="00AF60F8" w:rsidRDefault="00AF60F8" w:rsidP="00AF60F8">
      <w:pPr>
        <w:spacing w:after="0" w:line="240" w:lineRule="auto"/>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от 12.02.2018 г.  № 44</w:t>
      </w:r>
    </w:p>
    <w:p w:rsidR="00AF60F8" w:rsidRPr="00AF60F8" w:rsidRDefault="00AF60F8" w:rsidP="00AF60F8">
      <w:pPr>
        <w:spacing w:after="0" w:line="240" w:lineRule="auto"/>
        <w:jc w:val="center"/>
        <w:rPr>
          <w:rFonts w:ascii="Times New Roman" w:eastAsia="Times New Roman" w:hAnsi="Times New Roman" w:cs="Times New Roman"/>
          <w:b/>
          <w:sz w:val="24"/>
          <w:szCs w:val="24"/>
        </w:rPr>
      </w:pPr>
      <w:r w:rsidRPr="00AF60F8">
        <w:rPr>
          <w:rFonts w:ascii="Times New Roman" w:eastAsia="Times New Roman" w:hAnsi="Times New Roman" w:cs="Times New Roman"/>
          <w:b/>
          <w:sz w:val="24"/>
          <w:szCs w:val="24"/>
        </w:rPr>
        <w:t>ОТЧЕТ</w:t>
      </w:r>
    </w:p>
    <w:p w:rsidR="00AF60F8" w:rsidRPr="00AF60F8" w:rsidRDefault="00AF60F8" w:rsidP="00AF60F8">
      <w:pPr>
        <w:spacing w:after="0" w:line="240" w:lineRule="auto"/>
        <w:jc w:val="center"/>
        <w:rPr>
          <w:rFonts w:ascii="Times New Roman" w:eastAsia="Times New Roman" w:hAnsi="Times New Roman" w:cs="Times New Roman"/>
          <w:b/>
          <w:sz w:val="24"/>
          <w:szCs w:val="24"/>
        </w:rPr>
      </w:pPr>
      <w:r w:rsidRPr="00AF60F8">
        <w:rPr>
          <w:rFonts w:ascii="Times New Roman" w:eastAsia="Times New Roman" w:hAnsi="Times New Roman" w:cs="Times New Roman"/>
          <w:b/>
          <w:sz w:val="24"/>
          <w:szCs w:val="24"/>
        </w:rPr>
        <w:t>ОБ ИСПОЛНЕНИИ ПЛАНА РЕАЛИЗАЦИИ МУНИЦИПАЛЬНОЙ ПРОГРАММЫ ДУБОВСКОГО СЕЛЬСКОГО ПОСЕЛЕНИЯ «РАЗВИТИЕ ТРАНСПОРТНОЙ СИСТЕМЫ»  ЗА 2017 ГОД.</w:t>
      </w:r>
    </w:p>
    <w:p w:rsidR="00AF60F8" w:rsidRPr="00AF60F8" w:rsidRDefault="00AF60F8" w:rsidP="00AF60F8">
      <w:pPr>
        <w:spacing w:after="0" w:line="240" w:lineRule="auto"/>
        <w:jc w:val="center"/>
        <w:rPr>
          <w:rFonts w:ascii="Times New Roman" w:eastAsia="Times New Roman" w:hAnsi="Times New Roman" w:cs="Times New Roman"/>
          <w:b/>
          <w:sz w:val="24"/>
          <w:szCs w:val="24"/>
        </w:rPr>
      </w:pPr>
    </w:p>
    <w:p w:rsidR="00AF60F8" w:rsidRPr="00AF60F8" w:rsidRDefault="00AF60F8" w:rsidP="00AF60F8">
      <w:pPr>
        <w:spacing w:after="0" w:line="240" w:lineRule="auto"/>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ab/>
        <w:t>Отчет об исполнении муниципальной  программы Дубовского сельского поселения «Развитие транспортной системы» за 2017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w:t>
      </w:r>
    </w:p>
    <w:p w:rsidR="00AF60F8" w:rsidRPr="00AF60F8" w:rsidRDefault="00AF60F8" w:rsidP="00AF60F8">
      <w:pPr>
        <w:spacing w:after="0" w:line="240" w:lineRule="auto"/>
        <w:ind w:firstLine="720"/>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lastRenderedPageBreak/>
        <w:t xml:space="preserve">Реализация программы направлена на </w:t>
      </w:r>
      <w:r w:rsidRPr="00AF60F8">
        <w:rPr>
          <w:rFonts w:ascii="Times New Roman" w:eastAsia="Times New Roman" w:hAnsi="Times New Roman" w:cs="Times New Roman"/>
          <w:kern w:val="2"/>
          <w:sz w:val="24"/>
          <w:szCs w:val="24"/>
        </w:rPr>
        <w:t>с</w:t>
      </w:r>
      <w:r w:rsidRPr="00AF60F8">
        <w:rPr>
          <w:rFonts w:ascii="Times New Roman" w:eastAsia="Times New Roman" w:hAnsi="Times New Roman" w:cs="Times New Roman"/>
          <w:sz w:val="24"/>
          <w:szCs w:val="24"/>
        </w:rPr>
        <w:t>оздание условий для укрепления здоровья населения поселения, приобщения различных слоев населения к регулярным занятиям физической культурой и спортом путем раз</w:t>
      </w:r>
      <w:r>
        <w:rPr>
          <w:rFonts w:ascii="Times New Roman" w:eastAsia="Times New Roman" w:hAnsi="Times New Roman" w:cs="Times New Roman"/>
          <w:sz w:val="24"/>
          <w:szCs w:val="24"/>
        </w:rPr>
        <w:t>вития спортивной инфраструктуры</w:t>
      </w:r>
    </w:p>
    <w:p w:rsidR="00AF60F8" w:rsidRPr="00AF60F8" w:rsidRDefault="00AF60F8" w:rsidP="00AF60F8">
      <w:pPr>
        <w:spacing w:after="0" w:line="240" w:lineRule="auto"/>
        <w:ind w:firstLine="426"/>
        <w:jc w:val="center"/>
        <w:rPr>
          <w:rFonts w:ascii="Times New Roman" w:eastAsia="Calibri" w:hAnsi="Times New Roman" w:cs="Times New Roman"/>
          <w:b/>
          <w:i/>
          <w:sz w:val="24"/>
          <w:szCs w:val="24"/>
        </w:rPr>
      </w:pPr>
      <w:r w:rsidRPr="00AF60F8">
        <w:rPr>
          <w:rFonts w:ascii="Times New Roman" w:eastAsia="Calibri" w:hAnsi="Times New Roman" w:cs="Times New Roman"/>
          <w:b/>
          <w:i/>
          <w:sz w:val="24"/>
          <w:szCs w:val="24"/>
        </w:rPr>
        <w:t>1. Результаты реализации муниципальной программы,</w:t>
      </w:r>
    </w:p>
    <w:p w:rsidR="00AF60F8" w:rsidRPr="00AF60F8" w:rsidRDefault="00AF60F8" w:rsidP="00AF60F8">
      <w:pPr>
        <w:spacing w:after="0" w:line="240" w:lineRule="auto"/>
        <w:ind w:firstLine="426"/>
        <w:jc w:val="center"/>
        <w:rPr>
          <w:rFonts w:ascii="Times New Roman" w:eastAsia="Calibri" w:hAnsi="Times New Roman" w:cs="Times New Roman"/>
          <w:b/>
          <w:i/>
          <w:sz w:val="24"/>
          <w:szCs w:val="24"/>
        </w:rPr>
      </w:pPr>
      <w:r w:rsidRPr="00AF60F8">
        <w:rPr>
          <w:rFonts w:ascii="Times New Roman" w:eastAsia="Calibri" w:hAnsi="Times New Roman" w:cs="Times New Roman"/>
          <w:b/>
          <w:i/>
          <w:sz w:val="24"/>
          <w:szCs w:val="24"/>
        </w:rPr>
        <w:t xml:space="preserve"> достигнутые за отчетный год</w:t>
      </w:r>
    </w:p>
    <w:p w:rsidR="00AF60F8" w:rsidRPr="00AF60F8" w:rsidRDefault="00AF60F8" w:rsidP="00AF60F8">
      <w:pPr>
        <w:spacing w:after="0" w:line="240" w:lineRule="auto"/>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Реализация муниципальной программы Дубовского сельского поселения «Развитие транспортной системы»</w:t>
      </w:r>
      <w:r w:rsidRPr="00AF60F8">
        <w:rPr>
          <w:rFonts w:ascii="Times New Roman" w:eastAsia="Times New Roman" w:hAnsi="Times New Roman" w:cs="Times New Roman"/>
          <w:bCs/>
          <w:sz w:val="24"/>
          <w:szCs w:val="24"/>
        </w:rPr>
        <w:t xml:space="preserve"> </w:t>
      </w:r>
      <w:r w:rsidRPr="00AF60F8">
        <w:rPr>
          <w:rFonts w:ascii="Times New Roman" w:eastAsia="Times New Roman" w:hAnsi="Times New Roman" w:cs="Times New Roman"/>
          <w:sz w:val="24"/>
          <w:szCs w:val="24"/>
        </w:rPr>
        <w:t xml:space="preserve">обусловлена 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поселения в целом. </w:t>
      </w:r>
    </w:p>
    <w:p w:rsidR="00AF60F8" w:rsidRPr="00AF60F8" w:rsidRDefault="00AF60F8" w:rsidP="00AF60F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F60F8">
        <w:rPr>
          <w:rFonts w:ascii="Times New Roman" w:eastAsia="Times New Roman" w:hAnsi="Times New Roman" w:cs="Times New Roman"/>
          <w:kern w:val="2"/>
          <w:sz w:val="24"/>
          <w:szCs w:val="24"/>
        </w:rPr>
        <w:t>1.1 Ответственным исполнителем</w:t>
      </w:r>
      <w:r w:rsidRPr="00AF60F8">
        <w:rPr>
          <w:rFonts w:ascii="Times New Roman" w:eastAsia="Times New Roman" w:hAnsi="Times New Roman" w:cs="Times New Roman"/>
          <w:sz w:val="24"/>
          <w:szCs w:val="24"/>
        </w:rPr>
        <w:t xml:space="preserve"> муниципальной программы является Администрация Дубовского сельского поселения. </w:t>
      </w:r>
    </w:p>
    <w:p w:rsidR="00AF60F8" w:rsidRPr="00AF60F8" w:rsidRDefault="00AF60F8" w:rsidP="00AF60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Достижение целей муниципальной программы и решение ее задач осуществляется в рамках двух подпрограмм:</w:t>
      </w:r>
    </w:p>
    <w:p w:rsidR="00AF60F8" w:rsidRPr="00AF60F8" w:rsidRDefault="00AF60F8" w:rsidP="00AF60F8">
      <w:pPr>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«Развитие транспортной инфраструктуры Дубовского сельского поселения»;</w:t>
      </w:r>
    </w:p>
    <w:p w:rsidR="00AF60F8" w:rsidRPr="00AF60F8" w:rsidRDefault="00AF60F8" w:rsidP="00AF60F8">
      <w:pPr>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«Повышение безопасности дорожного движения на территории Дубовского</w:t>
      </w:r>
      <w:r w:rsidRPr="00AF60F8">
        <w:rPr>
          <w:rFonts w:ascii="Times New Roman" w:eastAsia="Times New Roman" w:hAnsi="Times New Roman" w:cs="Times New Roman"/>
          <w:color w:val="000000"/>
          <w:sz w:val="24"/>
          <w:szCs w:val="24"/>
        </w:rPr>
        <w:t xml:space="preserve"> сельского поселения</w:t>
      </w:r>
      <w:r w:rsidRPr="00AF60F8">
        <w:rPr>
          <w:rFonts w:ascii="Times New Roman" w:eastAsia="Times New Roman" w:hAnsi="Times New Roman" w:cs="Times New Roman"/>
          <w:sz w:val="24"/>
          <w:szCs w:val="24"/>
        </w:rPr>
        <w:t>».</w:t>
      </w:r>
    </w:p>
    <w:p w:rsidR="00AF60F8" w:rsidRPr="00AF60F8" w:rsidRDefault="00AF60F8" w:rsidP="00AF60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В отчетном 2017 году на реализацию программы первоначально расходы не  планировались. На конец отчетного периода на содержание дорог плановые назначения увеличились и составили 845,9 тыс. рублей. Была погашена кредиторская задолженность по текущему содержанию дорог  за счет средств дорожного фонда местного бюджета в сумме 408,0 тыс. рублей</w:t>
      </w:r>
    </w:p>
    <w:p w:rsidR="00AF60F8" w:rsidRPr="00AF60F8" w:rsidRDefault="00AF60F8" w:rsidP="00AF6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Расходы на реализацию муниципальной программы производились за счет средств остатков  дорожного фонда Дубовского сельского поселения в сумме 507,0 тыс. рублей и </w:t>
      </w:r>
      <w:r w:rsidRPr="00AF60F8">
        <w:rPr>
          <w:rFonts w:ascii="Times New Roman" w:eastAsia="Times New Roman" w:hAnsi="Times New Roman" w:cs="Times New Roman"/>
          <w:color w:val="000000"/>
          <w:sz w:val="24"/>
          <w:szCs w:val="24"/>
        </w:rPr>
        <w:t>иных межбюджетных трансфертов из бюджета Дубовского района</w:t>
      </w:r>
      <w:r w:rsidRPr="00AF60F8">
        <w:rPr>
          <w:rFonts w:ascii="Times New Roman" w:eastAsia="Times New Roman" w:hAnsi="Times New Roman" w:cs="Times New Roman"/>
          <w:sz w:val="24"/>
          <w:szCs w:val="24"/>
        </w:rPr>
        <w:t xml:space="preserve"> в сумме 437,9 тыс. рублей в рамках Соглашения от 17.05.2017 № 1, заключенного между Администрацией Дубовского района и Администрацией сельского поселения. На текущее содержание дорог  было израсходовано 566,4 тыс. рублей. Были произведены работы по зимнему содержанию дорог путем  очистки дороги от снега снегоочистителями на базе автомобиля в сумме 175,7 тыс. рублей  , и выполнены работы по  скашиванию травы на обочинах, откосах, в сумме 59,4 тыс. рублей.   По состоянию на 01.01.2018 года образовалась кредиторская задолженность по зимнему содержанию дорог на сумму 76,7 тыс. рублей. </w:t>
      </w:r>
    </w:p>
    <w:p w:rsidR="00AF60F8" w:rsidRPr="00AF60F8" w:rsidRDefault="00AF60F8" w:rsidP="00AF60F8">
      <w:pPr>
        <w:tabs>
          <w:tab w:val="left" w:pos="-993"/>
        </w:tabs>
        <w:spacing w:after="0" w:line="233"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В течение 2017 года:</w:t>
      </w:r>
    </w:p>
    <w:p w:rsidR="00AF60F8" w:rsidRPr="00AF60F8" w:rsidRDefault="00AF60F8" w:rsidP="00AF60F8">
      <w:pPr>
        <w:tabs>
          <w:tab w:val="left" w:pos="-993"/>
        </w:tabs>
        <w:spacing w:after="0" w:line="233"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заключены  3 контракта:  на зимнее содержание дорог и по  скашиванию травы на обочинах, откосах.</w:t>
      </w:r>
    </w:p>
    <w:p w:rsidR="00AF60F8" w:rsidRPr="00AF60F8" w:rsidRDefault="00AF60F8" w:rsidP="00AF60F8">
      <w:pPr>
        <w:tabs>
          <w:tab w:val="left" w:pos="-993"/>
        </w:tabs>
        <w:spacing w:after="0" w:line="233"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1.2. Характеристика вклада основных результатов в решение задач и достижение целей муниципальной программы</w:t>
      </w:r>
    </w:p>
    <w:p w:rsidR="00AF60F8" w:rsidRPr="00AF60F8" w:rsidRDefault="00AF60F8" w:rsidP="00AF60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Задача </w:t>
      </w:r>
      <w:r w:rsidRPr="00AF60F8">
        <w:rPr>
          <w:rFonts w:ascii="Times New Roman" w:eastAsia="Times New Roman" w:hAnsi="Times New Roman" w:cs="Times New Roman"/>
          <w:color w:val="000000"/>
          <w:sz w:val="24"/>
          <w:szCs w:val="24"/>
        </w:rPr>
        <w:t>обеспечения функционирования и развития сети автомобильных дорог общего пользования местного значения</w:t>
      </w:r>
      <w:r w:rsidRPr="00AF60F8">
        <w:rPr>
          <w:rFonts w:ascii="Times New Roman" w:eastAsia="Times New Roman" w:hAnsi="Times New Roman" w:cs="Times New Roman"/>
          <w:sz w:val="24"/>
          <w:szCs w:val="24"/>
        </w:rPr>
        <w:t xml:space="preserve"> решалась за счет </w:t>
      </w:r>
      <w:r w:rsidRPr="00AF60F8">
        <w:rPr>
          <w:rFonts w:ascii="Times New Roman" w:eastAsia="Times New Roman" w:hAnsi="Times New Roman" w:cs="Times New Roman"/>
          <w:color w:val="000000"/>
          <w:sz w:val="24"/>
          <w:szCs w:val="24"/>
        </w:rPr>
        <w:t xml:space="preserve">иных межбюджетных трансфертов из бюджета Дубовского района в рамках переданных полномочий </w:t>
      </w:r>
      <w:r w:rsidRPr="00AF60F8">
        <w:rPr>
          <w:rFonts w:ascii="Times New Roman" w:eastAsia="Times New Roman" w:hAnsi="Times New Roman" w:cs="Times New Roman"/>
          <w:sz w:val="24"/>
          <w:szCs w:val="24"/>
        </w:rPr>
        <w:t>:</w:t>
      </w:r>
    </w:p>
    <w:p w:rsidR="00AF60F8" w:rsidRPr="00AF60F8" w:rsidRDefault="00AF60F8" w:rsidP="00AF60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зимнее содержание дорог;</w:t>
      </w:r>
    </w:p>
    <w:p w:rsidR="00AF60F8" w:rsidRPr="00AF60F8" w:rsidRDefault="00AF60F8" w:rsidP="00AF60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скашивание травы на обочинах, откосах,   разделительной полосе, полосе отвода и в </w:t>
      </w:r>
      <w:proofErr w:type="spellStart"/>
      <w:r w:rsidRPr="00AF60F8">
        <w:rPr>
          <w:rFonts w:ascii="Times New Roman" w:eastAsia="Times New Roman" w:hAnsi="Times New Roman" w:cs="Times New Roman"/>
          <w:sz w:val="24"/>
          <w:szCs w:val="24"/>
        </w:rPr>
        <w:t>подмостовой</w:t>
      </w:r>
      <w:proofErr w:type="spellEnd"/>
      <w:r w:rsidRPr="00AF60F8">
        <w:rPr>
          <w:rFonts w:ascii="Times New Roman" w:eastAsia="Times New Roman" w:hAnsi="Times New Roman" w:cs="Times New Roman"/>
          <w:sz w:val="24"/>
          <w:szCs w:val="24"/>
        </w:rPr>
        <w:t xml:space="preserve"> зоне, вырубка деревьев  и кустарника с уборкой порубочных остатков; ликвидация нежелательной растительности химическим способом.</w:t>
      </w:r>
    </w:p>
    <w:p w:rsidR="00AF60F8" w:rsidRPr="00AF60F8" w:rsidRDefault="00AF60F8" w:rsidP="00AF60F8">
      <w:pPr>
        <w:spacing w:after="0" w:line="240" w:lineRule="auto"/>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Выполнение комплекса работ по решению основных задач муниципальной программы позволило частично достичь осуществления основной цели -</w:t>
      </w:r>
      <w:r w:rsidRPr="00AF60F8">
        <w:rPr>
          <w:rFonts w:ascii="Times New Roman" w:eastAsia="Times New Roman" w:hAnsi="Times New Roman" w:cs="Times New Roman"/>
          <w:kern w:val="2"/>
          <w:sz w:val="24"/>
          <w:szCs w:val="24"/>
        </w:rPr>
        <w:t xml:space="preserve"> </w:t>
      </w:r>
      <w:r w:rsidRPr="00AF60F8">
        <w:rPr>
          <w:rFonts w:ascii="Times New Roman" w:eastAsia="Times New Roman" w:hAnsi="Times New Roman" w:cs="Times New Roman"/>
          <w:color w:val="000000"/>
          <w:sz w:val="24"/>
          <w:szCs w:val="24"/>
        </w:rPr>
        <w:t>создания условий для устойчивого функционирования транспортной системы Дубовского</w:t>
      </w:r>
      <w:r w:rsidRPr="00AF60F8">
        <w:rPr>
          <w:rFonts w:ascii="Times New Roman" w:eastAsia="Times New Roman" w:hAnsi="Times New Roman" w:cs="Times New Roman"/>
          <w:sz w:val="24"/>
          <w:szCs w:val="24"/>
        </w:rPr>
        <w:t xml:space="preserve"> сельского поселения.</w:t>
      </w:r>
    </w:p>
    <w:p w:rsidR="00AF60F8" w:rsidRPr="00AF60F8" w:rsidRDefault="00AF60F8" w:rsidP="00AF60F8">
      <w:pPr>
        <w:spacing w:after="0" w:line="240" w:lineRule="auto"/>
        <w:jc w:val="center"/>
        <w:rPr>
          <w:rFonts w:ascii="Times New Roman" w:eastAsia="Times New Roman" w:hAnsi="Times New Roman" w:cs="Times New Roman"/>
          <w:b/>
          <w:i/>
          <w:sz w:val="24"/>
          <w:szCs w:val="24"/>
        </w:rPr>
      </w:pPr>
      <w:r w:rsidRPr="00AF60F8">
        <w:rPr>
          <w:rFonts w:ascii="Times New Roman" w:eastAsia="Times New Roman" w:hAnsi="Times New Roman" w:cs="Times New Roman"/>
          <w:b/>
          <w:i/>
          <w:sz w:val="24"/>
          <w:szCs w:val="24"/>
        </w:rPr>
        <w:t xml:space="preserve">2. Результаты реализации основных мероприятий программы </w:t>
      </w:r>
    </w:p>
    <w:p w:rsidR="00AF60F8" w:rsidRPr="00AF60F8" w:rsidRDefault="00AF60F8" w:rsidP="00AF60F8">
      <w:pPr>
        <w:spacing w:after="0" w:line="240" w:lineRule="auto"/>
        <w:jc w:val="center"/>
        <w:rPr>
          <w:rFonts w:ascii="Times New Roman" w:eastAsia="Times New Roman" w:hAnsi="Times New Roman" w:cs="Times New Roman"/>
          <w:b/>
          <w:i/>
          <w:sz w:val="24"/>
          <w:szCs w:val="24"/>
        </w:rPr>
      </w:pPr>
      <w:r w:rsidRPr="00AF60F8">
        <w:rPr>
          <w:rFonts w:ascii="Times New Roman" w:eastAsia="Times New Roman" w:hAnsi="Times New Roman" w:cs="Times New Roman"/>
          <w:b/>
          <w:i/>
          <w:sz w:val="24"/>
          <w:szCs w:val="24"/>
        </w:rPr>
        <w:t>в разрезе подпрограммы</w:t>
      </w:r>
    </w:p>
    <w:p w:rsidR="00AF60F8" w:rsidRPr="00AF60F8" w:rsidRDefault="00AF60F8" w:rsidP="00AF60F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2.1.Подпрограмма 1 «Развитие транспортной инфраструктуры Дубовского сельского поселения».</w:t>
      </w:r>
    </w:p>
    <w:p w:rsidR="00AF60F8" w:rsidRPr="00AF60F8" w:rsidRDefault="00AF60F8" w:rsidP="00AF60F8">
      <w:pPr>
        <w:spacing w:after="0" w:line="240" w:lineRule="auto"/>
        <w:jc w:val="both"/>
        <w:rPr>
          <w:rFonts w:ascii="Times New Roman" w:eastAsia="Times New Roman" w:hAnsi="Times New Roman" w:cs="Arial"/>
          <w:sz w:val="24"/>
          <w:szCs w:val="24"/>
        </w:rPr>
      </w:pPr>
      <w:r w:rsidRPr="00AF60F8">
        <w:rPr>
          <w:rFonts w:ascii="Times New Roman" w:eastAsia="Times New Roman" w:hAnsi="Times New Roman" w:cs="Arial"/>
          <w:sz w:val="24"/>
          <w:szCs w:val="24"/>
        </w:rPr>
        <w:lastRenderedPageBreak/>
        <w:t xml:space="preserve">         Для реализации поставленных целей и решения задач П</w:t>
      </w:r>
      <w:r w:rsidRPr="00AF60F8">
        <w:rPr>
          <w:rFonts w:ascii="Times New Roman" w:eastAsia="Times New Roman" w:hAnsi="Times New Roman" w:cs="Times New Roman"/>
          <w:sz w:val="24"/>
          <w:szCs w:val="24"/>
        </w:rPr>
        <w:t xml:space="preserve">одпрограммой 1  </w:t>
      </w:r>
      <w:r w:rsidRPr="00AF60F8">
        <w:rPr>
          <w:rFonts w:ascii="Times New Roman" w:eastAsia="Times New Roman" w:hAnsi="Times New Roman" w:cs="Arial"/>
          <w:sz w:val="24"/>
          <w:szCs w:val="24"/>
        </w:rPr>
        <w:t xml:space="preserve"> предусмотрено выполнение следующих мероприятий:</w:t>
      </w:r>
    </w:p>
    <w:p w:rsidR="00AF60F8" w:rsidRPr="00AF60F8" w:rsidRDefault="00AF60F8" w:rsidP="00AF60F8">
      <w:pPr>
        <w:spacing w:after="0" w:line="240" w:lineRule="auto"/>
        <w:jc w:val="both"/>
        <w:rPr>
          <w:rFonts w:ascii="Times New Roman" w:eastAsia="Times New Roman" w:hAnsi="Times New Roman" w:cs="Times New Roman"/>
          <w:sz w:val="24"/>
          <w:szCs w:val="24"/>
        </w:rPr>
      </w:pPr>
      <w:r w:rsidRPr="00AF60F8">
        <w:rPr>
          <w:rFonts w:ascii="Times New Roman" w:eastAsia="Times New Roman" w:hAnsi="Times New Roman" w:cs="Arial"/>
          <w:sz w:val="24"/>
          <w:szCs w:val="24"/>
        </w:rPr>
        <w:t xml:space="preserve">          -</w:t>
      </w:r>
      <w:r w:rsidRPr="00AF60F8">
        <w:rPr>
          <w:rFonts w:ascii="Times New Roman" w:eastAsia="Times New Roman" w:hAnsi="Times New Roman" w:cs="Times New Roman"/>
          <w:sz w:val="24"/>
          <w:szCs w:val="24"/>
        </w:rPr>
        <w:t xml:space="preserve"> содержание автомобильных дорог общего пользования регионального и местного значения и искусственных сооружений на них.</w:t>
      </w:r>
    </w:p>
    <w:p w:rsidR="00AF60F8" w:rsidRPr="00AF60F8" w:rsidRDefault="00AF60F8" w:rsidP="00AF60F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На реализацию мероприятий Подпрограммы 1 на 2017 год было предусмотрено 845,9 тыс. рублей. Средства освоены на сумму 566,4 тыс. рублей или на 66,9 %.</w:t>
      </w:r>
    </w:p>
    <w:p w:rsidR="00AF60F8" w:rsidRPr="00AF60F8" w:rsidRDefault="00AF60F8" w:rsidP="00AF60F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sz w:val="24"/>
          <w:szCs w:val="24"/>
        </w:rPr>
        <w:t>Подпрограмма  2 «Повышение безопасности дорожного движения на территории Дубовского</w:t>
      </w:r>
      <w:r w:rsidRPr="00AF60F8">
        <w:rPr>
          <w:rFonts w:ascii="Times New Roman" w:eastAsia="Times New Roman" w:hAnsi="Times New Roman" w:cs="Times New Roman"/>
          <w:color w:val="000000"/>
          <w:sz w:val="24"/>
          <w:szCs w:val="24"/>
        </w:rPr>
        <w:t xml:space="preserve"> сельского поселения</w:t>
      </w:r>
      <w:r w:rsidRPr="00AF60F8">
        <w:rPr>
          <w:rFonts w:ascii="Times New Roman" w:eastAsia="Times New Roman" w:hAnsi="Times New Roman" w:cs="Times New Roman"/>
          <w:sz w:val="24"/>
          <w:szCs w:val="24"/>
        </w:rPr>
        <w:t>».</w:t>
      </w:r>
    </w:p>
    <w:p w:rsidR="00AF60F8" w:rsidRPr="00AF60F8" w:rsidRDefault="00AF60F8" w:rsidP="00AF60F8">
      <w:pPr>
        <w:spacing w:after="0" w:line="240" w:lineRule="auto"/>
        <w:jc w:val="both"/>
        <w:rPr>
          <w:rFonts w:ascii="Times New Roman" w:eastAsia="Times New Roman" w:hAnsi="Times New Roman" w:cs="Arial"/>
          <w:sz w:val="24"/>
          <w:szCs w:val="24"/>
        </w:rPr>
      </w:pPr>
      <w:r w:rsidRPr="00AF60F8">
        <w:rPr>
          <w:rFonts w:ascii="Times New Roman" w:eastAsia="Times New Roman" w:hAnsi="Times New Roman" w:cs="Times New Roman"/>
          <w:kern w:val="2"/>
          <w:sz w:val="24"/>
          <w:szCs w:val="24"/>
        </w:rPr>
        <w:t xml:space="preserve">          </w:t>
      </w:r>
      <w:r w:rsidRPr="00AF60F8">
        <w:rPr>
          <w:rFonts w:ascii="Times New Roman" w:eastAsia="Times New Roman" w:hAnsi="Times New Roman" w:cs="Arial"/>
          <w:sz w:val="24"/>
          <w:szCs w:val="24"/>
        </w:rPr>
        <w:t>Для реализации поставленных целей и решения задач П</w:t>
      </w:r>
      <w:r w:rsidRPr="00AF60F8">
        <w:rPr>
          <w:rFonts w:ascii="Times New Roman" w:eastAsia="Times New Roman" w:hAnsi="Times New Roman" w:cs="Times New Roman"/>
          <w:sz w:val="24"/>
          <w:szCs w:val="24"/>
        </w:rPr>
        <w:t xml:space="preserve">одпрограммой 2  </w:t>
      </w:r>
      <w:r w:rsidRPr="00AF60F8">
        <w:rPr>
          <w:rFonts w:ascii="Times New Roman" w:eastAsia="Times New Roman" w:hAnsi="Times New Roman" w:cs="Arial"/>
          <w:sz w:val="24"/>
          <w:szCs w:val="24"/>
        </w:rPr>
        <w:t xml:space="preserve"> предусмотрено выполнение следующих мероприятий:</w:t>
      </w:r>
    </w:p>
    <w:p w:rsidR="00AF60F8" w:rsidRPr="00AF60F8" w:rsidRDefault="00AF60F8" w:rsidP="00AF60F8">
      <w:pPr>
        <w:spacing w:after="0" w:line="240" w:lineRule="auto"/>
        <w:jc w:val="both"/>
        <w:rPr>
          <w:rFonts w:ascii="Times New Roman" w:eastAsia="Times New Roman" w:hAnsi="Times New Roman" w:cs="Times New Roman"/>
          <w:sz w:val="24"/>
          <w:szCs w:val="24"/>
        </w:rPr>
      </w:pPr>
      <w:r w:rsidRPr="00AF60F8">
        <w:rPr>
          <w:rFonts w:ascii="Times New Roman" w:eastAsia="Times New Roman" w:hAnsi="Times New Roman" w:cs="Arial"/>
          <w:sz w:val="24"/>
          <w:szCs w:val="24"/>
        </w:rPr>
        <w:t xml:space="preserve">          - </w:t>
      </w:r>
      <w:r w:rsidRPr="00AF60F8">
        <w:rPr>
          <w:rFonts w:ascii="Times New Roman" w:eastAsia="Times New Roman" w:hAnsi="Times New Roman" w:cs="Times New Roman"/>
          <w:color w:val="000000"/>
          <w:sz w:val="24"/>
          <w:szCs w:val="24"/>
        </w:rPr>
        <w:t>установка дорожных знаков согласно проекта организации дорожного движения</w:t>
      </w:r>
      <w:r w:rsidRPr="00AF60F8">
        <w:rPr>
          <w:rFonts w:ascii="Times New Roman" w:eastAsia="Times New Roman" w:hAnsi="Times New Roman" w:cs="Times New Roman"/>
          <w:sz w:val="24"/>
          <w:szCs w:val="24"/>
        </w:rPr>
        <w:t>;</w:t>
      </w:r>
    </w:p>
    <w:p w:rsidR="00AF60F8" w:rsidRPr="00AF60F8" w:rsidRDefault="00AF60F8" w:rsidP="00AF60F8">
      <w:pPr>
        <w:spacing w:after="0" w:line="240" w:lineRule="auto"/>
        <w:jc w:val="both"/>
        <w:rPr>
          <w:rFonts w:ascii="Times New Roman" w:eastAsia="Times New Roman" w:hAnsi="Times New Roman" w:cs="Times New Roman"/>
          <w:color w:val="000000"/>
          <w:sz w:val="24"/>
          <w:szCs w:val="24"/>
        </w:rPr>
      </w:pPr>
      <w:r w:rsidRPr="00AF60F8">
        <w:rPr>
          <w:rFonts w:ascii="Times New Roman" w:eastAsia="Times New Roman" w:hAnsi="Times New Roman" w:cs="Times New Roman"/>
          <w:sz w:val="24"/>
          <w:szCs w:val="24"/>
        </w:rPr>
        <w:t xml:space="preserve">          - </w:t>
      </w:r>
      <w:r w:rsidRPr="00AF60F8">
        <w:rPr>
          <w:rFonts w:ascii="Times New Roman" w:eastAsia="Times New Roman" w:hAnsi="Times New Roman" w:cs="Times New Roman"/>
          <w:color w:val="000000"/>
          <w:sz w:val="24"/>
          <w:szCs w:val="24"/>
        </w:rPr>
        <w:t>Обустройство ограждения тротуара вблизи пешеходного перехода;</w:t>
      </w:r>
    </w:p>
    <w:p w:rsidR="00AF60F8" w:rsidRPr="00AF60F8" w:rsidRDefault="00AF60F8" w:rsidP="00AF60F8">
      <w:pPr>
        <w:spacing w:after="0" w:line="240" w:lineRule="auto"/>
        <w:ind w:firstLine="720"/>
        <w:jc w:val="both"/>
        <w:rPr>
          <w:rFonts w:ascii="Times New Roman" w:eastAsia="Times New Roman" w:hAnsi="Times New Roman" w:cs="Times New Roman"/>
          <w:color w:val="000000"/>
          <w:sz w:val="24"/>
          <w:szCs w:val="24"/>
        </w:rPr>
      </w:pPr>
      <w:r w:rsidRPr="00AF60F8">
        <w:rPr>
          <w:rFonts w:ascii="Times New Roman" w:eastAsia="Times New Roman" w:hAnsi="Times New Roman" w:cs="Times New Roman"/>
          <w:color w:val="000000"/>
          <w:sz w:val="24"/>
          <w:szCs w:val="24"/>
        </w:rPr>
        <w:t>- мероприятия по установке светофора;</w:t>
      </w:r>
    </w:p>
    <w:p w:rsidR="00AF60F8" w:rsidRPr="00AF60F8" w:rsidRDefault="00AF60F8" w:rsidP="00AF60F8">
      <w:pPr>
        <w:spacing w:after="0" w:line="240" w:lineRule="auto"/>
        <w:jc w:val="both"/>
        <w:rPr>
          <w:rFonts w:ascii="Times New Roman" w:eastAsia="Times New Roman" w:hAnsi="Times New Roman" w:cs="Times New Roman"/>
          <w:sz w:val="24"/>
          <w:szCs w:val="24"/>
        </w:rPr>
      </w:pPr>
      <w:r w:rsidRPr="00AF60F8">
        <w:rPr>
          <w:rFonts w:ascii="Times New Roman" w:eastAsia="Times New Roman" w:hAnsi="Times New Roman" w:cs="Times New Roman"/>
          <w:color w:val="000000"/>
          <w:sz w:val="24"/>
          <w:szCs w:val="24"/>
        </w:rPr>
        <w:t>.</w:t>
      </w:r>
      <w:r w:rsidRPr="00AF60F8">
        <w:rPr>
          <w:rFonts w:ascii="Times New Roman" w:eastAsia="Times New Roman" w:hAnsi="Times New Roman" w:cs="Times New Roman"/>
          <w:color w:val="000000"/>
          <w:sz w:val="24"/>
          <w:szCs w:val="24"/>
        </w:rPr>
        <w:tab/>
        <w:t>- мероприятия по изготовлению проекта организации дорожного движения.</w:t>
      </w:r>
    </w:p>
    <w:p w:rsidR="00AF60F8" w:rsidRPr="00AF60F8" w:rsidRDefault="00AF60F8" w:rsidP="00AF60F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На реализацию мероприятий Подпрограммы 2 на 2017 год средства не планировались  в связи с передачей полномочий на уровень района .</w:t>
      </w:r>
    </w:p>
    <w:p w:rsidR="00AF60F8" w:rsidRPr="00AF60F8" w:rsidRDefault="00AF60F8" w:rsidP="00AF60F8">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 xml:space="preserve">            2.2. Перечень нереализованных или реализованных частично основных мероприятий подпрограммы (из числа предусмотренных к реализации в отчетном году) с указанием причин их реализации не в полном объеме.</w:t>
      </w:r>
    </w:p>
    <w:p w:rsidR="00AF60F8" w:rsidRPr="00AF60F8" w:rsidRDefault="00AF60F8" w:rsidP="00AF60F8">
      <w:pPr>
        <w:spacing w:after="0" w:line="240" w:lineRule="auto"/>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 xml:space="preserve">           Основные мероприятия Подпрограмм реализованы.                </w:t>
      </w:r>
    </w:p>
    <w:p w:rsidR="00AF60F8" w:rsidRPr="00AF60F8" w:rsidRDefault="00AF60F8" w:rsidP="00AF60F8">
      <w:pPr>
        <w:spacing w:after="0" w:line="240" w:lineRule="auto"/>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 xml:space="preserve">           2.3.  Анализ факторов, повлиявших на ход реализации муниципальной программы.</w:t>
      </w:r>
    </w:p>
    <w:p w:rsidR="00AF60F8" w:rsidRPr="00AF60F8" w:rsidRDefault="00AF60F8" w:rsidP="00AF60F8">
      <w:pPr>
        <w:spacing w:after="0" w:line="240" w:lineRule="auto"/>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 xml:space="preserve">            Отсутствие опыта взаимодействия органов местного самоуправления в режиме муниципальной программы.</w:t>
      </w:r>
    </w:p>
    <w:p w:rsidR="00AF60F8" w:rsidRPr="00AF60F8" w:rsidRDefault="00AF60F8" w:rsidP="00AF60F8">
      <w:pPr>
        <w:spacing w:after="0" w:line="240" w:lineRule="auto"/>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 xml:space="preserve">              2.4. Анализ фактических и вероятных последствий не реализации основных мероприятий подпрограмм</w:t>
      </w:r>
    </w:p>
    <w:p w:rsidR="00AF60F8" w:rsidRPr="00AF60F8" w:rsidRDefault="00AF60F8" w:rsidP="00AF60F8">
      <w:pPr>
        <w:spacing w:after="0" w:line="240" w:lineRule="auto"/>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 xml:space="preserve">             Запланированные мероприятия Подпрограмм реализованы.   </w:t>
      </w:r>
    </w:p>
    <w:p w:rsidR="00AF60F8" w:rsidRPr="00AF60F8" w:rsidRDefault="00AF60F8" w:rsidP="00AF60F8">
      <w:pPr>
        <w:spacing w:after="0" w:line="240" w:lineRule="auto"/>
        <w:ind w:left="-284"/>
        <w:jc w:val="center"/>
        <w:rPr>
          <w:rFonts w:ascii="Times New Roman" w:eastAsia="Times New Roman" w:hAnsi="Times New Roman" w:cs="Times New Roman"/>
          <w:b/>
          <w:i/>
          <w:sz w:val="24"/>
          <w:szCs w:val="24"/>
        </w:rPr>
      </w:pPr>
      <w:r w:rsidRPr="00AF60F8">
        <w:rPr>
          <w:rFonts w:ascii="Times New Roman" w:eastAsia="Times New Roman" w:hAnsi="Times New Roman" w:cs="Times New Roman"/>
          <w:b/>
          <w:i/>
          <w:sz w:val="24"/>
          <w:szCs w:val="24"/>
        </w:rPr>
        <w:t xml:space="preserve">3. Результаты использования бюджетных ассигнований </w:t>
      </w:r>
    </w:p>
    <w:p w:rsidR="00AF60F8" w:rsidRPr="00AF60F8" w:rsidRDefault="00AF60F8" w:rsidP="00AF60F8">
      <w:pPr>
        <w:spacing w:after="0" w:line="240" w:lineRule="auto"/>
        <w:ind w:left="-284"/>
        <w:jc w:val="center"/>
        <w:rPr>
          <w:rFonts w:ascii="Times New Roman" w:eastAsia="Times New Roman" w:hAnsi="Times New Roman" w:cs="Times New Roman"/>
          <w:b/>
          <w:i/>
          <w:sz w:val="24"/>
          <w:szCs w:val="24"/>
        </w:rPr>
      </w:pPr>
      <w:r w:rsidRPr="00AF60F8">
        <w:rPr>
          <w:rFonts w:ascii="Times New Roman" w:eastAsia="Times New Roman" w:hAnsi="Times New Roman" w:cs="Times New Roman"/>
          <w:b/>
          <w:i/>
          <w:sz w:val="24"/>
          <w:szCs w:val="24"/>
        </w:rPr>
        <w:t xml:space="preserve">и внебюджетных средств на реализацию мероприятий </w:t>
      </w:r>
    </w:p>
    <w:p w:rsidR="00AF60F8" w:rsidRPr="00AF60F8" w:rsidRDefault="00AF60F8" w:rsidP="00AF60F8">
      <w:pPr>
        <w:spacing w:after="0" w:line="240" w:lineRule="auto"/>
        <w:ind w:left="-284"/>
        <w:jc w:val="center"/>
        <w:rPr>
          <w:rFonts w:ascii="Times New Roman" w:eastAsia="Times New Roman" w:hAnsi="Times New Roman" w:cs="Times New Roman"/>
          <w:b/>
          <w:i/>
          <w:sz w:val="24"/>
          <w:szCs w:val="24"/>
        </w:rPr>
      </w:pPr>
      <w:r w:rsidRPr="00AF60F8">
        <w:rPr>
          <w:rFonts w:ascii="Times New Roman" w:eastAsia="Times New Roman" w:hAnsi="Times New Roman" w:cs="Times New Roman"/>
          <w:b/>
          <w:i/>
          <w:sz w:val="24"/>
          <w:szCs w:val="24"/>
        </w:rPr>
        <w:t>муниципальной программы</w:t>
      </w:r>
    </w:p>
    <w:p w:rsidR="00AF60F8" w:rsidRPr="00AF60F8" w:rsidRDefault="00AF60F8" w:rsidP="00AF60F8">
      <w:pPr>
        <w:suppressAutoHyphens/>
        <w:spacing w:after="0" w:line="240" w:lineRule="auto"/>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w:t>
      </w:r>
      <w:r w:rsidRPr="00AF60F8">
        <w:rPr>
          <w:rFonts w:ascii="Times New Roman" w:eastAsia="Times New Roman" w:hAnsi="Times New Roman" w:cs="Times New Roman"/>
          <w:sz w:val="24"/>
          <w:szCs w:val="24"/>
        </w:rPr>
        <w:tab/>
        <w:t xml:space="preserve">Финансирование муниципальной программы в 2017 году осуществлялось  за счет средств местного бюджета в объемах, предусмотренных муниципальной программой. </w:t>
      </w:r>
    </w:p>
    <w:p w:rsidR="00AF60F8" w:rsidRPr="00AF60F8" w:rsidRDefault="00AF60F8" w:rsidP="00AF60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w:t>
      </w:r>
      <w:r w:rsidRPr="00AF60F8">
        <w:rPr>
          <w:rFonts w:ascii="Times New Roman" w:eastAsia="Times New Roman" w:hAnsi="Times New Roman" w:cs="Times New Roman"/>
          <w:sz w:val="24"/>
          <w:szCs w:val="24"/>
        </w:rPr>
        <w:tab/>
        <w:t xml:space="preserve">Общий объем финансирования муниципальной программы в 2017 году составил 566,4 тыс. рублей, при плановых назначениях 845,9 тыс. рублей. Информация о расходах на реализацию муниципальной программы представлена в таблице № 4 к  приложению постановления. </w:t>
      </w:r>
    </w:p>
    <w:p w:rsidR="00AF60F8" w:rsidRPr="00AF60F8" w:rsidRDefault="00AF60F8" w:rsidP="00AF60F8">
      <w:pPr>
        <w:spacing w:after="0" w:line="240" w:lineRule="auto"/>
        <w:jc w:val="center"/>
        <w:rPr>
          <w:rFonts w:ascii="Times New Roman" w:eastAsia="Times New Roman" w:hAnsi="Times New Roman" w:cs="Times New Roman"/>
          <w:b/>
          <w:i/>
          <w:sz w:val="24"/>
          <w:szCs w:val="24"/>
        </w:rPr>
      </w:pPr>
      <w:r w:rsidRPr="00AF60F8">
        <w:rPr>
          <w:rFonts w:ascii="Times New Roman" w:eastAsia="Times New Roman" w:hAnsi="Times New Roman" w:cs="Times New Roman"/>
          <w:b/>
          <w:i/>
          <w:sz w:val="24"/>
          <w:szCs w:val="24"/>
        </w:rPr>
        <w:t xml:space="preserve">4. Сведения о достижении значений показателей (индикаторов) </w:t>
      </w:r>
    </w:p>
    <w:p w:rsidR="00AF60F8" w:rsidRPr="00AF60F8" w:rsidRDefault="00AF60F8" w:rsidP="00AF60F8">
      <w:pPr>
        <w:spacing w:after="0" w:line="240" w:lineRule="auto"/>
        <w:jc w:val="center"/>
        <w:rPr>
          <w:rFonts w:ascii="Times New Roman" w:eastAsia="Times New Roman" w:hAnsi="Times New Roman" w:cs="Times New Roman"/>
          <w:b/>
          <w:i/>
          <w:sz w:val="24"/>
          <w:szCs w:val="24"/>
        </w:rPr>
      </w:pPr>
      <w:r w:rsidRPr="00AF60F8">
        <w:rPr>
          <w:rFonts w:ascii="Times New Roman" w:eastAsia="Times New Roman" w:hAnsi="Times New Roman" w:cs="Times New Roman"/>
          <w:b/>
          <w:i/>
          <w:sz w:val="24"/>
          <w:szCs w:val="24"/>
        </w:rPr>
        <w:t>муниципальной программы</w:t>
      </w:r>
    </w:p>
    <w:p w:rsidR="00AF60F8" w:rsidRPr="00AF60F8" w:rsidRDefault="00AF60F8" w:rsidP="00AF60F8">
      <w:pPr>
        <w:spacing w:after="0" w:line="240" w:lineRule="auto"/>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w:t>
      </w:r>
      <w:r w:rsidRPr="00AF60F8">
        <w:rPr>
          <w:rFonts w:ascii="Times New Roman" w:eastAsia="Times New Roman" w:hAnsi="Times New Roman" w:cs="Times New Roman"/>
          <w:sz w:val="24"/>
          <w:szCs w:val="24"/>
        </w:rPr>
        <w:tab/>
        <w:t>Сведения о достижении значений показателей (индикаторов) муниципальной программы, подпрограммы муниципальной программы за год приведены в таблице № 2 к  приложению постановления.</w:t>
      </w:r>
    </w:p>
    <w:p w:rsidR="00AF60F8" w:rsidRPr="00AF60F8" w:rsidRDefault="00AF60F8" w:rsidP="00AF60F8">
      <w:pPr>
        <w:spacing w:after="0" w:line="240" w:lineRule="auto"/>
        <w:jc w:val="center"/>
        <w:rPr>
          <w:rFonts w:ascii="Times New Roman" w:eastAsia="Times New Roman" w:hAnsi="Times New Roman" w:cs="Times New Roman"/>
          <w:b/>
          <w:i/>
          <w:sz w:val="24"/>
          <w:szCs w:val="24"/>
        </w:rPr>
      </w:pPr>
      <w:r w:rsidRPr="00AF60F8">
        <w:rPr>
          <w:rFonts w:ascii="Times New Roman" w:eastAsia="Times New Roman" w:hAnsi="Times New Roman" w:cs="Times New Roman"/>
          <w:b/>
          <w:i/>
          <w:sz w:val="24"/>
          <w:szCs w:val="24"/>
        </w:rPr>
        <w:t>5. Результаты реализации мер государственного и правового регулирования</w:t>
      </w:r>
    </w:p>
    <w:p w:rsidR="00AF60F8" w:rsidRPr="00AF60F8" w:rsidRDefault="00AF60F8" w:rsidP="00AF60F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В рамках реализации программы осуществление мер государственного регулирования не предусматривается, принятие нормативных правовых актов для достижения целей реализации программы не требуется.</w:t>
      </w:r>
    </w:p>
    <w:p w:rsidR="00AF60F8" w:rsidRPr="00AF60F8" w:rsidRDefault="00AF60F8" w:rsidP="00AF60F8">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AF60F8">
        <w:rPr>
          <w:rFonts w:ascii="Times New Roman" w:eastAsia="Times New Roman" w:hAnsi="Times New Roman" w:cs="Times New Roman"/>
          <w:b/>
          <w:i/>
          <w:kern w:val="2"/>
          <w:sz w:val="24"/>
          <w:szCs w:val="24"/>
        </w:rPr>
        <w:t>6. Информация о внесенных изменениях в программу</w:t>
      </w:r>
    </w:p>
    <w:p w:rsidR="00AF60F8" w:rsidRPr="00AF60F8" w:rsidRDefault="00AF60F8" w:rsidP="00AF60F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kern w:val="2"/>
          <w:sz w:val="24"/>
          <w:szCs w:val="24"/>
        </w:rPr>
        <w:t>В течение 2017 года в программу, утвержденную постановлением  Администрации Дубовского сельского поселения от  01.10.2013 № 198, было внесено 2 изменения. В связи с необходимостью  корректирования средств местного бюджета приняты  постановления Администрации Дубовского сельского поселения от 13.02.2017 г. № 26, 12.05.2017г. № 92 «О внесении изменений в постановление Администрации Дубовского сельского поселения от 01.10.2013  № 198».</w:t>
      </w:r>
    </w:p>
    <w:p w:rsidR="00AF60F8" w:rsidRPr="00AF60F8" w:rsidRDefault="00AF60F8" w:rsidP="00AF60F8">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p>
    <w:p w:rsidR="00AF60F8" w:rsidRPr="00AF60F8" w:rsidRDefault="00AF60F8" w:rsidP="00AF60F8">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AF60F8">
        <w:rPr>
          <w:rFonts w:ascii="Times New Roman" w:eastAsia="Times New Roman" w:hAnsi="Times New Roman" w:cs="Times New Roman"/>
          <w:b/>
          <w:i/>
          <w:kern w:val="2"/>
          <w:sz w:val="24"/>
          <w:szCs w:val="24"/>
        </w:rPr>
        <w:lastRenderedPageBreak/>
        <w:t>7. Результаты оценки эффективности реализации муниципальной программы в отчетном году, в том числе бюджетной эффективности</w:t>
      </w:r>
    </w:p>
    <w:p w:rsidR="00AF60F8" w:rsidRPr="00AF60F8" w:rsidRDefault="00AF60F8" w:rsidP="00AF60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Calibri" w:hAnsi="Times New Roman" w:cs="Times New Roman"/>
          <w:sz w:val="24"/>
          <w:szCs w:val="24"/>
          <w:lang w:eastAsia="en-US"/>
        </w:rPr>
        <w:t xml:space="preserve">Эффективность </w:t>
      </w:r>
      <w:r w:rsidRPr="00AF60F8">
        <w:rPr>
          <w:rFonts w:ascii="Times New Roman" w:eastAsia="Times New Roman" w:hAnsi="Times New Roman" w:cs="Times New Roman"/>
          <w:sz w:val="24"/>
          <w:szCs w:val="24"/>
        </w:rPr>
        <w:t>муниципальной</w:t>
      </w:r>
      <w:r w:rsidRPr="00AF60F8">
        <w:rPr>
          <w:rFonts w:ascii="Times New Roman" w:eastAsia="Calibri" w:hAnsi="Times New Roman" w:cs="Times New Roman"/>
          <w:sz w:val="24"/>
          <w:szCs w:val="24"/>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AF60F8">
        <w:rPr>
          <w:rFonts w:ascii="Times New Roman" w:eastAsia="Times New Roman" w:hAnsi="Times New Roman" w:cs="Times New Roman"/>
          <w:sz w:val="24"/>
          <w:szCs w:val="24"/>
        </w:rPr>
        <w:t>муниципальной</w:t>
      </w:r>
      <w:r w:rsidRPr="00AF60F8">
        <w:rPr>
          <w:rFonts w:ascii="Times New Roman" w:eastAsia="Calibri" w:hAnsi="Times New Roman" w:cs="Times New Roman"/>
          <w:sz w:val="24"/>
          <w:szCs w:val="24"/>
          <w:lang w:eastAsia="en-US"/>
        </w:rPr>
        <w:t xml:space="preserve"> программы.</w:t>
      </w:r>
    </w:p>
    <w:p w:rsidR="00AF60F8" w:rsidRPr="00AF60F8" w:rsidRDefault="00AF60F8" w:rsidP="00AF60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Times New Roman" w:hAnsi="Times New Roman" w:cs="Times New Roman"/>
          <w:kern w:val="2"/>
          <w:sz w:val="24"/>
          <w:szCs w:val="24"/>
          <w:lang w:eastAsia="en-US"/>
        </w:rPr>
        <w:t xml:space="preserve">1.Степень достижения целевых показателей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 подпрограмм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 осуществляется по нижеприведенным формулам.</w:t>
      </w:r>
    </w:p>
    <w:p w:rsidR="00AF60F8" w:rsidRPr="00AF60F8" w:rsidRDefault="00AF60F8" w:rsidP="00AF60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kern w:val="2"/>
          <w:sz w:val="24"/>
          <w:szCs w:val="24"/>
          <w:lang w:eastAsia="en-US"/>
        </w:rPr>
        <w:t>1.1. В отношении показателя, большее значение которого отражает большую эффективность, – по формуле:</w:t>
      </w:r>
    </w:p>
    <w:p w:rsidR="00AF60F8" w:rsidRPr="00AF60F8" w:rsidRDefault="00AF60F8" w:rsidP="00AF60F8">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AF60F8">
        <w:rPr>
          <w:rFonts w:ascii="Times New Roman" w:eastAsia="Times New Roman" w:hAnsi="Times New Roman" w:cs="Times New Roman"/>
          <w:kern w:val="2"/>
          <w:sz w:val="24"/>
          <w:szCs w:val="24"/>
          <w:lang w:eastAsia="en-US"/>
        </w:rPr>
        <w:t>Э</w:t>
      </w:r>
      <w:r w:rsidRPr="00AF60F8">
        <w:rPr>
          <w:rFonts w:ascii="Times New Roman" w:eastAsia="Times New Roman" w:hAnsi="Times New Roman" w:cs="Times New Roman"/>
          <w:kern w:val="2"/>
          <w:sz w:val="24"/>
          <w:szCs w:val="24"/>
          <w:vertAlign w:val="subscript"/>
          <w:lang w:eastAsia="en-US"/>
        </w:rPr>
        <w:t>п</w:t>
      </w:r>
      <w:proofErr w:type="spellEnd"/>
      <w:r w:rsidRPr="00AF60F8">
        <w:rPr>
          <w:rFonts w:ascii="Times New Roman" w:eastAsia="Times New Roman" w:hAnsi="Times New Roman" w:cs="Times New Roman"/>
          <w:kern w:val="2"/>
          <w:sz w:val="24"/>
          <w:szCs w:val="24"/>
          <w:lang w:eastAsia="en-US"/>
        </w:rPr>
        <w:t xml:space="preserve"> = </w:t>
      </w:r>
      <w:proofErr w:type="spellStart"/>
      <w:r w:rsidRPr="00AF60F8">
        <w:rPr>
          <w:rFonts w:ascii="Times New Roman" w:eastAsia="Times New Roman" w:hAnsi="Times New Roman" w:cs="Times New Roman"/>
          <w:kern w:val="2"/>
          <w:sz w:val="24"/>
          <w:szCs w:val="24"/>
          <w:lang w:eastAsia="en-US"/>
        </w:rPr>
        <w:t>ИД</w:t>
      </w:r>
      <w:r w:rsidRPr="00AF60F8">
        <w:rPr>
          <w:rFonts w:ascii="Times New Roman" w:eastAsia="Times New Roman" w:hAnsi="Times New Roman" w:cs="Times New Roman"/>
          <w:kern w:val="2"/>
          <w:sz w:val="24"/>
          <w:szCs w:val="24"/>
          <w:vertAlign w:val="subscript"/>
          <w:lang w:eastAsia="en-US"/>
        </w:rPr>
        <w:t>п</w:t>
      </w:r>
      <w:proofErr w:type="spellEnd"/>
      <w:r w:rsidRPr="00AF60F8">
        <w:rPr>
          <w:rFonts w:ascii="Times New Roman" w:eastAsia="Times New Roman" w:hAnsi="Times New Roman" w:cs="Times New Roman"/>
          <w:kern w:val="2"/>
          <w:sz w:val="24"/>
          <w:szCs w:val="24"/>
          <w:lang w:eastAsia="en-US"/>
        </w:rPr>
        <w:t xml:space="preserve"> / </w:t>
      </w:r>
      <w:proofErr w:type="spellStart"/>
      <w:r w:rsidRPr="00AF60F8">
        <w:rPr>
          <w:rFonts w:ascii="Times New Roman" w:eastAsia="Times New Roman" w:hAnsi="Times New Roman" w:cs="Times New Roman"/>
          <w:kern w:val="2"/>
          <w:sz w:val="24"/>
          <w:szCs w:val="24"/>
          <w:lang w:eastAsia="en-US"/>
        </w:rPr>
        <w:t>ИЦ</w:t>
      </w:r>
      <w:r w:rsidRPr="00AF60F8">
        <w:rPr>
          <w:rFonts w:ascii="Times New Roman" w:eastAsia="Times New Roman" w:hAnsi="Times New Roman" w:cs="Times New Roman"/>
          <w:kern w:val="2"/>
          <w:sz w:val="24"/>
          <w:szCs w:val="24"/>
          <w:vertAlign w:val="subscript"/>
          <w:lang w:eastAsia="en-US"/>
        </w:rPr>
        <w:t>п</w:t>
      </w:r>
      <w:proofErr w:type="spellEnd"/>
      <w:r w:rsidRPr="00AF60F8">
        <w:rPr>
          <w:rFonts w:ascii="Times New Roman" w:eastAsia="Times New Roman" w:hAnsi="Times New Roman" w:cs="Times New Roman"/>
          <w:kern w:val="2"/>
          <w:sz w:val="24"/>
          <w:szCs w:val="24"/>
          <w:lang w:eastAsia="en-US"/>
        </w:rPr>
        <w:t>,</w:t>
      </w:r>
    </w:p>
    <w:p w:rsidR="00AF60F8" w:rsidRPr="00AF60F8" w:rsidRDefault="00AF60F8" w:rsidP="00AF60F8">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kern w:val="2"/>
          <w:sz w:val="24"/>
          <w:szCs w:val="24"/>
          <w:lang w:eastAsia="en-US"/>
        </w:rPr>
        <w:t xml:space="preserve">где: </w:t>
      </w:r>
    </w:p>
    <w:p w:rsidR="00AF60F8" w:rsidRPr="00AF60F8" w:rsidRDefault="00AF60F8" w:rsidP="00AF60F8">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AF60F8">
        <w:rPr>
          <w:rFonts w:ascii="Times New Roman" w:eastAsia="Times New Roman" w:hAnsi="Times New Roman" w:cs="Times New Roman"/>
          <w:kern w:val="2"/>
          <w:sz w:val="24"/>
          <w:szCs w:val="24"/>
          <w:lang w:eastAsia="en-US"/>
        </w:rPr>
        <w:t>Э</w:t>
      </w:r>
      <w:r w:rsidRPr="00AF60F8">
        <w:rPr>
          <w:rFonts w:ascii="Times New Roman" w:eastAsia="Times New Roman" w:hAnsi="Times New Roman" w:cs="Times New Roman"/>
          <w:kern w:val="2"/>
          <w:sz w:val="24"/>
          <w:szCs w:val="24"/>
          <w:vertAlign w:val="subscript"/>
          <w:lang w:eastAsia="en-US"/>
        </w:rPr>
        <w:t>п</w:t>
      </w:r>
      <w:proofErr w:type="spellEnd"/>
      <w:r w:rsidRPr="00AF60F8">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 подпрограмм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 </w:t>
      </w:r>
    </w:p>
    <w:p w:rsidR="00AF60F8" w:rsidRPr="00AF60F8" w:rsidRDefault="00AF60F8" w:rsidP="00AF60F8">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AF60F8">
        <w:rPr>
          <w:rFonts w:ascii="Times New Roman" w:eastAsia="Times New Roman" w:hAnsi="Times New Roman" w:cs="Times New Roman"/>
          <w:kern w:val="2"/>
          <w:sz w:val="24"/>
          <w:szCs w:val="24"/>
          <w:lang w:eastAsia="en-US"/>
        </w:rPr>
        <w:t>ИД</w:t>
      </w:r>
      <w:r w:rsidRPr="00AF60F8">
        <w:rPr>
          <w:rFonts w:ascii="Times New Roman" w:eastAsia="Times New Roman" w:hAnsi="Times New Roman" w:cs="Times New Roman"/>
          <w:kern w:val="2"/>
          <w:sz w:val="24"/>
          <w:szCs w:val="24"/>
          <w:vertAlign w:val="subscript"/>
          <w:lang w:eastAsia="en-US"/>
        </w:rPr>
        <w:t>п</w:t>
      </w:r>
      <w:proofErr w:type="spellEnd"/>
      <w:r w:rsidRPr="00AF60F8">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 подпрограмм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w:t>
      </w:r>
    </w:p>
    <w:p w:rsidR="00AF60F8" w:rsidRPr="00AF60F8" w:rsidRDefault="00AF60F8" w:rsidP="00AF60F8">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AF60F8">
        <w:rPr>
          <w:rFonts w:ascii="Times New Roman" w:eastAsia="Times New Roman" w:hAnsi="Times New Roman" w:cs="Times New Roman"/>
          <w:kern w:val="2"/>
          <w:sz w:val="24"/>
          <w:szCs w:val="24"/>
          <w:lang w:eastAsia="en-US"/>
        </w:rPr>
        <w:t>ИЦ</w:t>
      </w:r>
      <w:r w:rsidRPr="00AF60F8">
        <w:rPr>
          <w:rFonts w:ascii="Times New Roman" w:eastAsia="Times New Roman" w:hAnsi="Times New Roman" w:cs="Times New Roman"/>
          <w:kern w:val="2"/>
          <w:sz w:val="24"/>
          <w:szCs w:val="24"/>
          <w:vertAlign w:val="subscript"/>
          <w:lang w:eastAsia="en-US"/>
        </w:rPr>
        <w:t>п</w:t>
      </w:r>
      <w:proofErr w:type="spellEnd"/>
      <w:r w:rsidRPr="00AF60F8">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программой.</w:t>
      </w:r>
    </w:p>
    <w:p w:rsidR="00AF60F8" w:rsidRPr="00AF60F8" w:rsidRDefault="00AF60F8" w:rsidP="00AF60F8">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kern w:val="2"/>
          <w:sz w:val="24"/>
          <w:szCs w:val="24"/>
          <w:lang w:eastAsia="en-US"/>
        </w:rPr>
        <w:t xml:space="preserve">Если эффективность целевого показателя муниципальной программы, </w:t>
      </w:r>
      <w:r w:rsidRPr="00AF60F8">
        <w:rPr>
          <w:rFonts w:ascii="Times New Roman" w:eastAsia="Times New Roman" w:hAnsi="Times New Roman" w:cs="Times New Roman"/>
          <w:spacing w:val="-4"/>
          <w:kern w:val="2"/>
          <w:sz w:val="24"/>
          <w:szCs w:val="24"/>
          <w:lang w:eastAsia="en-US"/>
        </w:rPr>
        <w:t xml:space="preserve">подпрограммы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AF60F8">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w:t>
      </w:r>
      <w:r w:rsidRPr="00AF60F8">
        <w:rPr>
          <w:rFonts w:ascii="Times New Roman" w:eastAsia="Times New Roman" w:hAnsi="Times New Roman" w:cs="Times New Roman"/>
          <w:spacing w:val="-4"/>
          <w:kern w:val="2"/>
          <w:sz w:val="24"/>
          <w:szCs w:val="24"/>
          <w:lang w:eastAsia="en-US"/>
        </w:rPr>
        <w:t xml:space="preserve">за единицу. Если эффективность целевого показателя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spacing w:val="-4"/>
          <w:kern w:val="2"/>
          <w:sz w:val="24"/>
          <w:szCs w:val="24"/>
          <w:lang w:eastAsia="en-US"/>
        </w:rPr>
        <w:t xml:space="preserve"> программы,</w:t>
      </w:r>
      <w:r w:rsidRPr="00AF60F8">
        <w:rPr>
          <w:rFonts w:ascii="Times New Roman" w:eastAsia="Times New Roman" w:hAnsi="Times New Roman" w:cs="Times New Roman"/>
          <w:kern w:val="2"/>
          <w:sz w:val="24"/>
          <w:szCs w:val="24"/>
          <w:lang w:eastAsia="en-US"/>
        </w:rPr>
        <w:t xml:space="preserve"> </w:t>
      </w:r>
      <w:r w:rsidRPr="00AF60F8">
        <w:rPr>
          <w:rFonts w:ascii="Times New Roman" w:eastAsia="Times New Roman" w:hAnsi="Times New Roman" w:cs="Times New Roman"/>
          <w:spacing w:val="-4"/>
          <w:kern w:val="2"/>
          <w:sz w:val="24"/>
          <w:szCs w:val="24"/>
          <w:lang w:eastAsia="en-US"/>
        </w:rPr>
        <w:t xml:space="preserve">подпрограммы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spacing w:val="-4"/>
          <w:kern w:val="2"/>
          <w:sz w:val="24"/>
          <w:szCs w:val="24"/>
          <w:lang w:eastAsia="en-US"/>
        </w:rPr>
        <w:t xml:space="preserve"> й программы составляет менее 0,95, то при расчете</w:t>
      </w:r>
      <w:r w:rsidRPr="00AF60F8">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ноль</w:t>
      </w:r>
    </w:p>
    <w:p w:rsidR="00AF60F8" w:rsidRPr="00AF60F8" w:rsidRDefault="00AF60F8" w:rsidP="00AF60F8">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Times New Roman" w:hAnsi="Times New Roman" w:cs="Times New Roman"/>
          <w:kern w:val="2"/>
          <w:sz w:val="24"/>
          <w:szCs w:val="24"/>
          <w:lang w:eastAsia="en-US"/>
        </w:rPr>
        <w:t xml:space="preserve">               </w:t>
      </w:r>
      <w:proofErr w:type="spellStart"/>
      <w:r w:rsidRPr="00AF60F8">
        <w:rPr>
          <w:rFonts w:ascii="Times New Roman" w:eastAsia="Times New Roman" w:hAnsi="Times New Roman" w:cs="Times New Roman"/>
          <w:kern w:val="2"/>
          <w:sz w:val="24"/>
          <w:szCs w:val="24"/>
          <w:lang w:eastAsia="en-US"/>
        </w:rPr>
        <w:t>Э</w:t>
      </w:r>
      <w:r w:rsidRPr="00AF60F8">
        <w:rPr>
          <w:rFonts w:ascii="Times New Roman" w:eastAsia="Times New Roman" w:hAnsi="Times New Roman" w:cs="Times New Roman"/>
          <w:kern w:val="2"/>
          <w:sz w:val="24"/>
          <w:szCs w:val="24"/>
          <w:vertAlign w:val="subscript"/>
          <w:lang w:eastAsia="en-US"/>
        </w:rPr>
        <w:t>п</w:t>
      </w:r>
      <w:proofErr w:type="spellEnd"/>
      <w:r w:rsidRPr="00AF60F8">
        <w:rPr>
          <w:rFonts w:ascii="Times New Roman" w:eastAsia="Times New Roman" w:hAnsi="Times New Roman" w:cs="Times New Roman"/>
          <w:kern w:val="2"/>
          <w:sz w:val="24"/>
          <w:szCs w:val="24"/>
          <w:vertAlign w:val="subscript"/>
          <w:lang w:eastAsia="en-US"/>
        </w:rPr>
        <w:t xml:space="preserve">= </w:t>
      </w:r>
      <w:r w:rsidRPr="00AF60F8">
        <w:rPr>
          <w:rFonts w:ascii="Times New Roman" w:eastAsia="Times New Roman" w:hAnsi="Times New Roman" w:cs="Times New Roman"/>
          <w:kern w:val="2"/>
          <w:sz w:val="24"/>
          <w:szCs w:val="24"/>
          <w:u w:val="single"/>
          <w:vertAlign w:val="subscript"/>
          <w:lang w:eastAsia="en-US"/>
        </w:rPr>
        <w:t>49,1</w:t>
      </w:r>
      <w:r w:rsidRPr="00AF60F8">
        <w:rPr>
          <w:rFonts w:ascii="Times New Roman" w:eastAsia="Times New Roman" w:hAnsi="Times New Roman" w:cs="Times New Roman"/>
          <w:kern w:val="2"/>
          <w:sz w:val="24"/>
          <w:szCs w:val="24"/>
          <w:u w:val="single"/>
          <w:vertAlign w:val="subscript"/>
          <w:lang w:eastAsia="en-US"/>
        </w:rPr>
        <w:tab/>
      </w:r>
      <w:r w:rsidRPr="00AF60F8">
        <w:rPr>
          <w:rFonts w:ascii="Times New Roman" w:eastAsia="Times New Roman" w:hAnsi="Times New Roman" w:cs="Times New Roman"/>
          <w:kern w:val="2"/>
          <w:sz w:val="24"/>
          <w:szCs w:val="24"/>
          <w:vertAlign w:val="subscript"/>
          <w:lang w:eastAsia="en-US"/>
        </w:rPr>
        <w:t>= 1</w:t>
      </w:r>
    </w:p>
    <w:p w:rsidR="00AF60F8" w:rsidRPr="00AF60F8" w:rsidRDefault="00AF60F8" w:rsidP="00AF60F8">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Calibri" w:hAnsi="Times New Roman" w:cs="Times New Roman"/>
          <w:sz w:val="24"/>
          <w:szCs w:val="24"/>
          <w:lang w:eastAsia="en-US"/>
        </w:rPr>
        <w:tab/>
        <w:t xml:space="preserve">    49,1</w:t>
      </w:r>
    </w:p>
    <w:p w:rsidR="00AF60F8" w:rsidRPr="00AF60F8" w:rsidRDefault="00AF60F8" w:rsidP="00AF60F8">
      <w:pPr>
        <w:shd w:val="clear" w:color="auto" w:fill="FFFFFF"/>
        <w:autoSpaceDE w:val="0"/>
        <w:autoSpaceDN w:val="0"/>
        <w:adjustRightInd w:val="0"/>
        <w:spacing w:after="0" w:line="235"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kern w:val="2"/>
          <w:sz w:val="24"/>
          <w:szCs w:val="24"/>
          <w:lang w:eastAsia="en-US"/>
        </w:rPr>
        <w:t>1.2. В отношении показателя, меньшее значение которого отражает большую эффективность, – по формуле:</w:t>
      </w:r>
    </w:p>
    <w:p w:rsidR="00AF60F8" w:rsidRPr="00AF60F8" w:rsidRDefault="00AF60F8" w:rsidP="00AF60F8">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AF60F8">
        <w:rPr>
          <w:rFonts w:ascii="Times New Roman" w:eastAsia="Times New Roman" w:hAnsi="Times New Roman" w:cs="Times New Roman"/>
          <w:kern w:val="2"/>
          <w:sz w:val="24"/>
          <w:szCs w:val="24"/>
          <w:lang w:eastAsia="en-US"/>
        </w:rPr>
        <w:t>Э</w:t>
      </w:r>
      <w:r w:rsidRPr="00AF60F8">
        <w:rPr>
          <w:rFonts w:ascii="Times New Roman" w:eastAsia="Times New Roman" w:hAnsi="Times New Roman" w:cs="Times New Roman"/>
          <w:kern w:val="2"/>
          <w:sz w:val="24"/>
          <w:szCs w:val="24"/>
          <w:vertAlign w:val="subscript"/>
          <w:lang w:eastAsia="en-US"/>
        </w:rPr>
        <w:t>п</w:t>
      </w:r>
      <w:proofErr w:type="spellEnd"/>
      <w:r w:rsidRPr="00AF60F8">
        <w:rPr>
          <w:rFonts w:ascii="Times New Roman" w:eastAsia="Times New Roman" w:hAnsi="Times New Roman" w:cs="Times New Roman"/>
          <w:kern w:val="2"/>
          <w:sz w:val="24"/>
          <w:szCs w:val="24"/>
          <w:lang w:eastAsia="en-US"/>
        </w:rPr>
        <w:t xml:space="preserve"> = </w:t>
      </w:r>
      <w:proofErr w:type="spellStart"/>
      <w:r w:rsidRPr="00AF60F8">
        <w:rPr>
          <w:rFonts w:ascii="Times New Roman" w:eastAsia="Times New Roman" w:hAnsi="Times New Roman" w:cs="Times New Roman"/>
          <w:kern w:val="2"/>
          <w:sz w:val="24"/>
          <w:szCs w:val="24"/>
          <w:lang w:eastAsia="en-US"/>
        </w:rPr>
        <w:t>ИЦ</w:t>
      </w:r>
      <w:r w:rsidRPr="00AF60F8">
        <w:rPr>
          <w:rFonts w:ascii="Times New Roman" w:eastAsia="Times New Roman" w:hAnsi="Times New Roman" w:cs="Times New Roman"/>
          <w:kern w:val="2"/>
          <w:sz w:val="24"/>
          <w:szCs w:val="24"/>
          <w:vertAlign w:val="subscript"/>
          <w:lang w:eastAsia="en-US"/>
        </w:rPr>
        <w:t>п</w:t>
      </w:r>
      <w:proofErr w:type="spellEnd"/>
      <w:r w:rsidRPr="00AF60F8">
        <w:rPr>
          <w:rFonts w:ascii="Times New Roman" w:eastAsia="Times New Roman" w:hAnsi="Times New Roman" w:cs="Times New Roman"/>
          <w:kern w:val="2"/>
          <w:sz w:val="24"/>
          <w:szCs w:val="24"/>
          <w:lang w:eastAsia="en-US"/>
        </w:rPr>
        <w:t xml:space="preserve"> / </w:t>
      </w:r>
      <w:proofErr w:type="spellStart"/>
      <w:r w:rsidRPr="00AF60F8">
        <w:rPr>
          <w:rFonts w:ascii="Times New Roman" w:eastAsia="Times New Roman" w:hAnsi="Times New Roman" w:cs="Times New Roman"/>
          <w:kern w:val="2"/>
          <w:sz w:val="24"/>
          <w:szCs w:val="24"/>
          <w:lang w:eastAsia="en-US"/>
        </w:rPr>
        <w:t>ИД</w:t>
      </w:r>
      <w:r w:rsidRPr="00AF60F8">
        <w:rPr>
          <w:rFonts w:ascii="Times New Roman" w:eastAsia="Times New Roman" w:hAnsi="Times New Roman" w:cs="Times New Roman"/>
          <w:kern w:val="2"/>
          <w:sz w:val="24"/>
          <w:szCs w:val="24"/>
          <w:vertAlign w:val="subscript"/>
          <w:lang w:eastAsia="en-US"/>
        </w:rPr>
        <w:t>п</w:t>
      </w:r>
      <w:proofErr w:type="spellEnd"/>
      <w:r w:rsidRPr="00AF60F8">
        <w:rPr>
          <w:rFonts w:ascii="Times New Roman" w:eastAsia="Times New Roman" w:hAnsi="Times New Roman" w:cs="Times New Roman"/>
          <w:kern w:val="2"/>
          <w:sz w:val="24"/>
          <w:szCs w:val="24"/>
          <w:lang w:eastAsia="en-US"/>
        </w:rPr>
        <w:t>,</w:t>
      </w:r>
    </w:p>
    <w:p w:rsidR="00AF60F8" w:rsidRPr="00AF60F8" w:rsidRDefault="00AF60F8" w:rsidP="00AF60F8">
      <w:pPr>
        <w:shd w:val="clear" w:color="auto" w:fill="FFFFFF"/>
        <w:spacing w:after="0" w:line="235" w:lineRule="auto"/>
        <w:ind w:firstLine="709"/>
        <w:jc w:val="center"/>
        <w:rPr>
          <w:rFonts w:ascii="Times New Roman" w:eastAsia="Times New Roman" w:hAnsi="Times New Roman" w:cs="Times New Roman"/>
          <w:kern w:val="2"/>
          <w:sz w:val="24"/>
          <w:szCs w:val="24"/>
          <w:vertAlign w:val="subscript"/>
          <w:lang w:eastAsia="en-US"/>
        </w:rPr>
      </w:pPr>
    </w:p>
    <w:p w:rsidR="00AF60F8" w:rsidRPr="00AF60F8" w:rsidRDefault="00AF60F8" w:rsidP="00AF60F8">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kern w:val="2"/>
          <w:sz w:val="24"/>
          <w:szCs w:val="24"/>
          <w:lang w:eastAsia="en-US"/>
        </w:rPr>
        <w:t xml:space="preserve">где: </w:t>
      </w:r>
    </w:p>
    <w:p w:rsidR="00AF60F8" w:rsidRPr="00AF60F8" w:rsidRDefault="00AF60F8" w:rsidP="00AF60F8">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AF60F8">
        <w:rPr>
          <w:rFonts w:ascii="Times New Roman" w:eastAsia="Times New Roman" w:hAnsi="Times New Roman" w:cs="Times New Roman"/>
          <w:kern w:val="2"/>
          <w:sz w:val="24"/>
          <w:szCs w:val="24"/>
          <w:lang w:eastAsia="en-US"/>
        </w:rPr>
        <w:t>Э</w:t>
      </w:r>
      <w:r w:rsidRPr="00AF60F8">
        <w:rPr>
          <w:rFonts w:ascii="Times New Roman" w:eastAsia="Times New Roman" w:hAnsi="Times New Roman" w:cs="Times New Roman"/>
          <w:kern w:val="2"/>
          <w:sz w:val="24"/>
          <w:szCs w:val="24"/>
          <w:vertAlign w:val="subscript"/>
          <w:lang w:eastAsia="en-US"/>
        </w:rPr>
        <w:t>п</w:t>
      </w:r>
      <w:proofErr w:type="spellEnd"/>
      <w:r w:rsidRPr="00AF60F8">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w:t>
      </w:r>
    </w:p>
    <w:p w:rsidR="00AF60F8" w:rsidRPr="00AF60F8" w:rsidRDefault="00AF60F8" w:rsidP="00AF60F8">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AF60F8">
        <w:rPr>
          <w:rFonts w:ascii="Times New Roman" w:eastAsia="Times New Roman" w:hAnsi="Times New Roman" w:cs="Times New Roman"/>
          <w:kern w:val="2"/>
          <w:sz w:val="24"/>
          <w:szCs w:val="24"/>
          <w:lang w:eastAsia="en-US"/>
        </w:rPr>
        <w:t>ИЦ</w:t>
      </w:r>
      <w:r w:rsidRPr="00AF60F8">
        <w:rPr>
          <w:rFonts w:ascii="Times New Roman" w:eastAsia="Times New Roman" w:hAnsi="Times New Roman" w:cs="Times New Roman"/>
          <w:kern w:val="2"/>
          <w:sz w:val="24"/>
          <w:szCs w:val="24"/>
          <w:vertAlign w:val="subscript"/>
          <w:lang w:eastAsia="en-US"/>
        </w:rPr>
        <w:t>п</w:t>
      </w:r>
      <w:proofErr w:type="spellEnd"/>
      <w:r w:rsidRPr="00AF60F8">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программой;</w:t>
      </w:r>
    </w:p>
    <w:p w:rsidR="00AF60F8" w:rsidRPr="00AF60F8" w:rsidRDefault="00AF60F8" w:rsidP="00AF60F8">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AF60F8">
        <w:rPr>
          <w:rFonts w:ascii="Times New Roman" w:eastAsia="Times New Roman" w:hAnsi="Times New Roman" w:cs="Times New Roman"/>
          <w:kern w:val="2"/>
          <w:sz w:val="24"/>
          <w:szCs w:val="24"/>
          <w:lang w:eastAsia="en-US"/>
        </w:rPr>
        <w:t>ИД</w:t>
      </w:r>
      <w:r w:rsidRPr="00AF60F8">
        <w:rPr>
          <w:rFonts w:ascii="Times New Roman" w:eastAsia="Times New Roman" w:hAnsi="Times New Roman" w:cs="Times New Roman"/>
          <w:kern w:val="2"/>
          <w:sz w:val="24"/>
          <w:szCs w:val="24"/>
          <w:vertAlign w:val="subscript"/>
          <w:lang w:eastAsia="en-US"/>
        </w:rPr>
        <w:t>п</w:t>
      </w:r>
      <w:proofErr w:type="spellEnd"/>
      <w:r w:rsidRPr="00AF60F8">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w:t>
      </w:r>
    </w:p>
    <w:p w:rsidR="00AF60F8" w:rsidRPr="00AF60F8" w:rsidRDefault="00AF60F8" w:rsidP="00AF60F8">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kern w:val="2"/>
          <w:sz w:val="24"/>
          <w:szCs w:val="24"/>
          <w:lang w:eastAsia="en-US"/>
        </w:rPr>
        <w:t xml:space="preserve">Если эффективность целевого показателя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 </w:t>
      </w:r>
      <w:r w:rsidRPr="00AF60F8">
        <w:rPr>
          <w:rFonts w:ascii="Times New Roman" w:eastAsia="Times New Roman" w:hAnsi="Times New Roman" w:cs="Times New Roman"/>
          <w:spacing w:val="-4"/>
          <w:kern w:val="2"/>
          <w:sz w:val="24"/>
          <w:szCs w:val="24"/>
          <w:lang w:eastAsia="en-US"/>
        </w:rPr>
        <w:t xml:space="preserve">подпрограммы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AF60F8">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единицу. Если эффективность целевого показателя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 подпрограммы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 составляет менее 0,95, </w:t>
      </w:r>
      <w:r w:rsidRPr="00AF60F8">
        <w:rPr>
          <w:rFonts w:ascii="Times New Roman" w:eastAsia="Times New Roman" w:hAnsi="Times New Roman" w:cs="Times New Roman"/>
          <w:spacing w:val="-4"/>
          <w:kern w:val="2"/>
          <w:sz w:val="24"/>
          <w:szCs w:val="24"/>
          <w:lang w:eastAsia="en-US"/>
        </w:rPr>
        <w:t>то при расчете суммарной эффективности эффективность по данному показателю</w:t>
      </w:r>
      <w:r w:rsidRPr="00AF60F8">
        <w:rPr>
          <w:rFonts w:ascii="Times New Roman" w:eastAsia="Times New Roman" w:hAnsi="Times New Roman" w:cs="Times New Roman"/>
          <w:kern w:val="2"/>
          <w:sz w:val="24"/>
          <w:szCs w:val="24"/>
          <w:lang w:eastAsia="en-US"/>
        </w:rPr>
        <w:t xml:space="preserve"> принимается за ноль</w:t>
      </w:r>
    </w:p>
    <w:p w:rsidR="00AF60F8" w:rsidRPr="00AF60F8" w:rsidRDefault="00AF60F8" w:rsidP="00AF60F8">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Times New Roman" w:hAnsi="Times New Roman" w:cs="Times New Roman"/>
          <w:b/>
          <w:i/>
          <w:kern w:val="2"/>
          <w:sz w:val="24"/>
          <w:szCs w:val="24"/>
        </w:rPr>
        <w:tab/>
      </w:r>
      <w:r w:rsidRPr="00AF60F8">
        <w:rPr>
          <w:rFonts w:ascii="Times New Roman" w:eastAsia="Times New Roman" w:hAnsi="Times New Roman" w:cs="Times New Roman"/>
          <w:kern w:val="2"/>
          <w:sz w:val="24"/>
          <w:szCs w:val="24"/>
          <w:lang w:eastAsia="en-US"/>
        </w:rPr>
        <w:t xml:space="preserve">         </w:t>
      </w:r>
      <w:proofErr w:type="spellStart"/>
      <w:r w:rsidRPr="00AF60F8">
        <w:rPr>
          <w:rFonts w:ascii="Times New Roman" w:eastAsia="Times New Roman" w:hAnsi="Times New Roman" w:cs="Times New Roman"/>
          <w:kern w:val="2"/>
          <w:sz w:val="24"/>
          <w:szCs w:val="24"/>
          <w:lang w:eastAsia="en-US"/>
        </w:rPr>
        <w:t>Э</w:t>
      </w:r>
      <w:r w:rsidRPr="00AF60F8">
        <w:rPr>
          <w:rFonts w:ascii="Times New Roman" w:eastAsia="Times New Roman" w:hAnsi="Times New Roman" w:cs="Times New Roman"/>
          <w:kern w:val="2"/>
          <w:sz w:val="24"/>
          <w:szCs w:val="24"/>
          <w:vertAlign w:val="subscript"/>
          <w:lang w:eastAsia="en-US"/>
        </w:rPr>
        <w:t>п</w:t>
      </w:r>
      <w:proofErr w:type="spellEnd"/>
      <w:r w:rsidRPr="00AF60F8">
        <w:rPr>
          <w:rFonts w:ascii="Times New Roman" w:eastAsia="Times New Roman" w:hAnsi="Times New Roman" w:cs="Times New Roman"/>
          <w:kern w:val="2"/>
          <w:sz w:val="24"/>
          <w:szCs w:val="24"/>
          <w:vertAlign w:val="subscript"/>
          <w:lang w:eastAsia="en-US"/>
        </w:rPr>
        <w:t xml:space="preserve">= </w:t>
      </w:r>
      <w:r w:rsidRPr="00AF60F8">
        <w:rPr>
          <w:rFonts w:ascii="Times New Roman" w:eastAsia="Times New Roman" w:hAnsi="Times New Roman" w:cs="Times New Roman"/>
          <w:kern w:val="2"/>
          <w:sz w:val="24"/>
          <w:szCs w:val="24"/>
          <w:u w:val="single"/>
          <w:vertAlign w:val="subscript"/>
          <w:lang w:eastAsia="en-US"/>
        </w:rPr>
        <w:t>49,1</w:t>
      </w:r>
      <w:r w:rsidRPr="00AF60F8">
        <w:rPr>
          <w:rFonts w:ascii="Times New Roman" w:eastAsia="Times New Roman" w:hAnsi="Times New Roman" w:cs="Times New Roman"/>
          <w:kern w:val="2"/>
          <w:sz w:val="24"/>
          <w:szCs w:val="24"/>
          <w:u w:val="single"/>
          <w:vertAlign w:val="subscript"/>
          <w:lang w:eastAsia="en-US"/>
        </w:rPr>
        <w:tab/>
      </w:r>
      <w:r w:rsidRPr="00AF60F8">
        <w:rPr>
          <w:rFonts w:ascii="Times New Roman" w:eastAsia="Times New Roman" w:hAnsi="Times New Roman" w:cs="Times New Roman"/>
          <w:kern w:val="2"/>
          <w:sz w:val="24"/>
          <w:szCs w:val="24"/>
          <w:vertAlign w:val="subscript"/>
          <w:lang w:eastAsia="en-US"/>
        </w:rPr>
        <w:t>= 1</w:t>
      </w:r>
    </w:p>
    <w:p w:rsidR="00AF60F8" w:rsidRPr="00AF60F8" w:rsidRDefault="00AF60F8" w:rsidP="00AF60F8">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Calibri" w:hAnsi="Times New Roman" w:cs="Times New Roman"/>
          <w:sz w:val="24"/>
          <w:szCs w:val="24"/>
          <w:lang w:eastAsia="en-US"/>
        </w:rPr>
        <w:tab/>
        <w:t xml:space="preserve">                            49,1</w:t>
      </w:r>
    </w:p>
    <w:p w:rsidR="00AF60F8" w:rsidRPr="00AF60F8" w:rsidRDefault="00AF60F8" w:rsidP="00AF60F8">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kern w:val="2"/>
          <w:sz w:val="24"/>
          <w:szCs w:val="24"/>
          <w:lang w:eastAsia="en-US"/>
        </w:rPr>
        <w:t xml:space="preserve">1.3 Суммарная оценка степени достижения целевых показателей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 определяется по формуле:</w:t>
      </w:r>
    </w:p>
    <w:p w:rsidR="00AF60F8" w:rsidRPr="00AF60F8" w:rsidRDefault="00AF60F8" w:rsidP="00AF60F8">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
    <w:p w:rsidR="00AF60F8" w:rsidRPr="00AF60F8" w:rsidRDefault="00AF60F8" w:rsidP="00AF60F8">
      <w:pPr>
        <w:shd w:val="clear" w:color="auto" w:fill="FFFFFF"/>
        <w:spacing w:after="0" w:line="235" w:lineRule="auto"/>
        <w:jc w:val="center"/>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noProof/>
          <w:kern w:val="2"/>
          <w:position w:val="-24"/>
          <w:sz w:val="24"/>
          <w:szCs w:val="24"/>
        </w:rPr>
        <w:drawing>
          <wp:inline distT="0" distB="0" distL="0" distR="0" wp14:anchorId="29041E9B" wp14:editId="1E16E2FF">
            <wp:extent cx="828675" cy="609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rsidR="00AF60F8" w:rsidRPr="00AF60F8" w:rsidRDefault="00AF60F8" w:rsidP="00AF60F8">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kern w:val="2"/>
          <w:sz w:val="24"/>
          <w:szCs w:val="24"/>
          <w:lang w:eastAsia="en-US"/>
        </w:rPr>
        <w:t xml:space="preserve">где: </w:t>
      </w:r>
    </w:p>
    <w:p w:rsidR="00AF60F8" w:rsidRPr="00AF60F8" w:rsidRDefault="00AF60F8" w:rsidP="00AF60F8">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AF60F8">
        <w:rPr>
          <w:rFonts w:ascii="Times New Roman" w:eastAsia="Times New Roman" w:hAnsi="Times New Roman" w:cs="Times New Roman"/>
          <w:kern w:val="2"/>
          <w:sz w:val="24"/>
          <w:szCs w:val="24"/>
          <w:lang w:eastAsia="en-US"/>
        </w:rPr>
        <w:t>Э</w:t>
      </w:r>
      <w:r w:rsidRPr="00AF60F8">
        <w:rPr>
          <w:rFonts w:ascii="Times New Roman" w:eastAsia="Times New Roman" w:hAnsi="Times New Roman" w:cs="Times New Roman"/>
          <w:kern w:val="2"/>
          <w:sz w:val="24"/>
          <w:szCs w:val="24"/>
          <w:vertAlign w:val="subscript"/>
          <w:lang w:eastAsia="en-US"/>
        </w:rPr>
        <w:t>о</w:t>
      </w:r>
      <w:proofErr w:type="spellEnd"/>
      <w:r w:rsidRPr="00AF60F8">
        <w:rPr>
          <w:rFonts w:ascii="Times New Roman" w:eastAsia="Times New Roman" w:hAnsi="Times New Roman" w:cs="Times New Roman"/>
          <w:kern w:val="2"/>
          <w:sz w:val="24"/>
          <w:szCs w:val="24"/>
          <w:lang w:eastAsia="en-US"/>
        </w:rPr>
        <w:t xml:space="preserve"> – суммарная оценка степени достижения целевых показателей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w:t>
      </w:r>
    </w:p>
    <w:p w:rsidR="00AF60F8" w:rsidRPr="00AF60F8" w:rsidRDefault="00AF60F8" w:rsidP="00AF60F8">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AF60F8">
        <w:rPr>
          <w:rFonts w:ascii="Times New Roman" w:eastAsia="Times New Roman" w:hAnsi="Times New Roman" w:cs="Times New Roman"/>
          <w:kern w:val="2"/>
          <w:sz w:val="24"/>
          <w:szCs w:val="24"/>
          <w:lang w:eastAsia="en-US"/>
        </w:rPr>
        <w:t>Э</w:t>
      </w:r>
      <w:r w:rsidRPr="00AF60F8">
        <w:rPr>
          <w:rFonts w:ascii="Times New Roman" w:eastAsia="Times New Roman" w:hAnsi="Times New Roman" w:cs="Times New Roman"/>
          <w:kern w:val="2"/>
          <w:sz w:val="24"/>
          <w:szCs w:val="24"/>
          <w:vertAlign w:val="subscript"/>
          <w:lang w:eastAsia="en-US"/>
        </w:rPr>
        <w:t>п</w:t>
      </w:r>
      <w:proofErr w:type="spellEnd"/>
      <w:r w:rsidRPr="00AF60F8">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w:t>
      </w:r>
    </w:p>
    <w:p w:rsidR="00AF60F8" w:rsidRPr="00AF60F8" w:rsidRDefault="00AF60F8" w:rsidP="00AF60F8">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AF60F8">
        <w:rPr>
          <w:rFonts w:ascii="Times New Roman" w:eastAsia="Times New Roman" w:hAnsi="Times New Roman" w:cs="Times New Roman"/>
          <w:kern w:val="2"/>
          <w:sz w:val="24"/>
          <w:szCs w:val="24"/>
          <w:lang w:val="en-US" w:eastAsia="en-US"/>
        </w:rPr>
        <w:lastRenderedPageBreak/>
        <w:t>i</w:t>
      </w:r>
      <w:proofErr w:type="spellEnd"/>
      <w:r w:rsidRPr="00AF60F8">
        <w:rPr>
          <w:rFonts w:ascii="Times New Roman" w:eastAsia="Times New Roman" w:hAnsi="Times New Roman" w:cs="Times New Roman"/>
          <w:kern w:val="2"/>
          <w:sz w:val="24"/>
          <w:szCs w:val="24"/>
          <w:lang w:eastAsia="en-US"/>
        </w:rPr>
        <w:t xml:space="preserve"> – номер показателя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w:t>
      </w:r>
    </w:p>
    <w:p w:rsidR="00AF60F8" w:rsidRPr="00AF60F8" w:rsidRDefault="00AF60F8" w:rsidP="00AF60F8">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kern w:val="2"/>
          <w:sz w:val="24"/>
          <w:szCs w:val="24"/>
          <w:lang w:val="en-US" w:eastAsia="en-US"/>
        </w:rPr>
        <w:t>n</w:t>
      </w:r>
      <w:r w:rsidRPr="00AF60F8">
        <w:rPr>
          <w:rFonts w:ascii="Times New Roman" w:eastAsia="Times New Roman" w:hAnsi="Times New Roman" w:cs="Times New Roman"/>
          <w:kern w:val="2"/>
          <w:sz w:val="24"/>
          <w:szCs w:val="24"/>
          <w:lang w:eastAsia="en-US"/>
        </w:rPr>
        <w:t xml:space="preserve"> – количество целевых показателей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w:t>
      </w:r>
    </w:p>
    <w:p w:rsidR="00AF60F8" w:rsidRPr="00AF60F8" w:rsidRDefault="00AF60F8" w:rsidP="00AF60F8">
      <w:pPr>
        <w:shd w:val="clear" w:color="auto" w:fill="FFFFFF"/>
        <w:tabs>
          <w:tab w:val="left" w:pos="3627"/>
        </w:tabs>
        <w:spacing w:after="0" w:line="240" w:lineRule="auto"/>
        <w:ind w:firstLine="709"/>
        <w:jc w:val="both"/>
        <w:rPr>
          <w:rFonts w:ascii="Times New Roman" w:eastAsia="Times New Roman" w:hAnsi="Times New Roman" w:cs="Times New Roman"/>
          <w:kern w:val="2"/>
          <w:sz w:val="24"/>
          <w:szCs w:val="24"/>
          <w:u w:val="single"/>
          <w:lang w:eastAsia="en-US"/>
        </w:rPr>
      </w:pPr>
      <w:r w:rsidRPr="00AF60F8">
        <w:rPr>
          <w:rFonts w:ascii="Times New Roman" w:eastAsia="Times New Roman" w:hAnsi="Times New Roman" w:cs="Times New Roman"/>
          <w:kern w:val="2"/>
          <w:sz w:val="24"/>
          <w:szCs w:val="24"/>
          <w:lang w:eastAsia="en-US"/>
        </w:rPr>
        <w:tab/>
      </w:r>
      <w:r w:rsidRPr="00AF60F8">
        <w:rPr>
          <w:rFonts w:ascii="Times New Roman" w:eastAsia="Times New Roman" w:hAnsi="Times New Roman" w:cs="Times New Roman"/>
          <w:kern w:val="2"/>
          <w:sz w:val="24"/>
          <w:szCs w:val="24"/>
          <w:u w:val="single"/>
          <w:lang w:eastAsia="en-US"/>
        </w:rPr>
        <w:t>1+1</w:t>
      </w:r>
    </w:p>
    <w:p w:rsidR="00AF60F8" w:rsidRPr="00AF60F8" w:rsidRDefault="00AF60F8" w:rsidP="00AF60F8">
      <w:pPr>
        <w:shd w:val="clear" w:color="auto" w:fill="FFFFFF"/>
        <w:tabs>
          <w:tab w:val="left" w:pos="2840"/>
          <w:tab w:val="left" w:pos="3627"/>
          <w:tab w:val="left" w:pos="4560"/>
        </w:tabs>
        <w:spacing w:after="0" w:line="240"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kern w:val="2"/>
          <w:sz w:val="24"/>
          <w:szCs w:val="24"/>
          <w:lang w:eastAsia="en-US"/>
        </w:rPr>
        <w:tab/>
      </w:r>
      <w:r w:rsidRPr="00AF60F8">
        <w:rPr>
          <w:rFonts w:ascii="Times New Roman" w:eastAsia="Times New Roman" w:hAnsi="Times New Roman" w:cs="Times New Roman"/>
          <w:noProof/>
          <w:kern w:val="2"/>
          <w:position w:val="-24"/>
          <w:sz w:val="24"/>
          <w:szCs w:val="24"/>
        </w:rPr>
        <w:t xml:space="preserve">Эо = </w:t>
      </w:r>
      <w:r w:rsidRPr="00AF60F8">
        <w:rPr>
          <w:rFonts w:ascii="Times New Roman" w:eastAsia="Times New Roman" w:hAnsi="Times New Roman" w:cs="Times New Roman"/>
          <w:noProof/>
          <w:kern w:val="2"/>
          <w:position w:val="-24"/>
          <w:sz w:val="24"/>
          <w:szCs w:val="24"/>
        </w:rPr>
        <w:tab/>
        <w:t>2</w:t>
      </w:r>
      <w:r w:rsidRPr="00AF60F8">
        <w:rPr>
          <w:rFonts w:ascii="Times New Roman" w:eastAsia="Times New Roman" w:hAnsi="Times New Roman" w:cs="Times New Roman"/>
          <w:noProof/>
          <w:kern w:val="2"/>
          <w:position w:val="-24"/>
          <w:sz w:val="24"/>
          <w:szCs w:val="24"/>
        </w:rPr>
        <w:tab/>
        <w:t>= 1</w:t>
      </w:r>
    </w:p>
    <w:p w:rsidR="00AF60F8" w:rsidRPr="00AF60F8" w:rsidRDefault="00AF60F8" w:rsidP="00AF60F8">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sz w:val="24"/>
          <w:szCs w:val="24"/>
        </w:rPr>
        <w:t xml:space="preserve">Учитывая полученные значения целевых показателей (индикаторов) муниципальной программы </w:t>
      </w:r>
      <w:r w:rsidRPr="00AF60F8">
        <w:rPr>
          <w:rFonts w:ascii="Times New Roman" w:eastAsia="Times New Roman" w:hAnsi="Times New Roman" w:cs="Times New Roman"/>
          <w:kern w:val="2"/>
          <w:sz w:val="24"/>
          <w:szCs w:val="24"/>
          <w:lang w:eastAsia="en-US"/>
        </w:rPr>
        <w:t xml:space="preserve">по степени достижения целевых показателей характеризуется высокий уровень эффективности реализации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w:t>
      </w:r>
    </w:p>
    <w:p w:rsidR="00AF60F8" w:rsidRPr="00AF60F8" w:rsidRDefault="00AF60F8" w:rsidP="00AF60F8">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kern w:val="2"/>
          <w:sz w:val="24"/>
          <w:szCs w:val="24"/>
          <w:lang w:eastAsia="en-US"/>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AF60F8" w:rsidRPr="00AF60F8" w:rsidRDefault="00AF60F8" w:rsidP="00AF60F8">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AF60F8">
        <w:rPr>
          <w:rFonts w:ascii="Times New Roman" w:eastAsia="Times New Roman" w:hAnsi="Times New Roman" w:cs="Times New Roman"/>
          <w:sz w:val="24"/>
          <w:szCs w:val="24"/>
        </w:rPr>
        <w:t>СРом</w:t>
      </w:r>
      <w:proofErr w:type="spellEnd"/>
      <w:r w:rsidRPr="00AF60F8">
        <w:rPr>
          <w:rFonts w:ascii="Times New Roman" w:eastAsia="Times New Roman" w:hAnsi="Times New Roman" w:cs="Times New Roman"/>
          <w:sz w:val="24"/>
          <w:szCs w:val="24"/>
        </w:rPr>
        <w:t xml:space="preserve"> = </w:t>
      </w:r>
      <w:proofErr w:type="spellStart"/>
      <w:r w:rsidRPr="00AF60F8">
        <w:rPr>
          <w:rFonts w:ascii="Times New Roman" w:eastAsia="Times New Roman" w:hAnsi="Times New Roman" w:cs="Times New Roman"/>
          <w:sz w:val="24"/>
          <w:szCs w:val="24"/>
        </w:rPr>
        <w:t>Мв</w:t>
      </w:r>
      <w:proofErr w:type="spellEnd"/>
      <w:r w:rsidRPr="00AF60F8">
        <w:rPr>
          <w:rFonts w:ascii="Times New Roman" w:eastAsia="Times New Roman" w:hAnsi="Times New Roman" w:cs="Times New Roman"/>
          <w:sz w:val="24"/>
          <w:szCs w:val="24"/>
        </w:rPr>
        <w:t xml:space="preserve"> / М,</w:t>
      </w:r>
    </w:p>
    <w:p w:rsidR="00AF60F8" w:rsidRPr="00AF60F8" w:rsidRDefault="00AF60F8" w:rsidP="00AF60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где: </w:t>
      </w:r>
    </w:p>
    <w:p w:rsidR="00AF60F8" w:rsidRPr="00AF60F8" w:rsidRDefault="00AF60F8" w:rsidP="00AF60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AF60F8">
        <w:rPr>
          <w:rFonts w:ascii="Times New Roman" w:eastAsia="Times New Roman" w:hAnsi="Times New Roman" w:cs="Times New Roman"/>
          <w:sz w:val="24"/>
          <w:szCs w:val="24"/>
        </w:rPr>
        <w:t>СРом</w:t>
      </w:r>
      <w:proofErr w:type="spellEnd"/>
      <w:r w:rsidRPr="00AF60F8">
        <w:rPr>
          <w:rFonts w:ascii="Times New Roman" w:eastAsia="Times New Roman" w:hAnsi="Times New Roman" w:cs="Times New Roman"/>
          <w:sz w:val="24"/>
          <w:szCs w:val="24"/>
        </w:rPr>
        <w:t xml:space="preserve"> – степень реализации </w:t>
      </w:r>
      <w:r w:rsidRPr="00AF60F8">
        <w:rPr>
          <w:rFonts w:ascii="Times New Roman" w:eastAsia="Times New Roman" w:hAnsi="Times New Roman" w:cs="Times New Roman"/>
          <w:kern w:val="2"/>
          <w:sz w:val="24"/>
          <w:szCs w:val="24"/>
          <w:lang w:eastAsia="en-US"/>
        </w:rPr>
        <w:t>основных</w:t>
      </w:r>
      <w:r w:rsidRPr="00AF60F8">
        <w:rPr>
          <w:rFonts w:ascii="Times New Roman" w:eastAsia="Times New Roman" w:hAnsi="Times New Roman" w:cs="Times New Roman"/>
          <w:sz w:val="24"/>
          <w:szCs w:val="24"/>
        </w:rPr>
        <w:t xml:space="preserve"> мероприятий;</w:t>
      </w:r>
    </w:p>
    <w:p w:rsidR="00AF60F8" w:rsidRPr="00AF60F8" w:rsidRDefault="00AF60F8" w:rsidP="00AF60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AF60F8">
        <w:rPr>
          <w:rFonts w:ascii="Times New Roman" w:eastAsia="Times New Roman" w:hAnsi="Times New Roman" w:cs="Times New Roman"/>
          <w:sz w:val="24"/>
          <w:szCs w:val="24"/>
        </w:rPr>
        <w:t>Мв</w:t>
      </w:r>
      <w:proofErr w:type="spellEnd"/>
      <w:r w:rsidRPr="00AF60F8">
        <w:rPr>
          <w:rFonts w:ascii="Times New Roman" w:eastAsia="Times New Roman" w:hAnsi="Times New Roman" w:cs="Times New Roman"/>
          <w:sz w:val="24"/>
          <w:szCs w:val="24"/>
        </w:rPr>
        <w:t xml:space="preserve"> – количество </w:t>
      </w:r>
      <w:r w:rsidRPr="00AF60F8">
        <w:rPr>
          <w:rFonts w:ascii="Times New Roman" w:eastAsia="Times New Roman" w:hAnsi="Times New Roman" w:cs="Times New Roman"/>
          <w:kern w:val="2"/>
          <w:sz w:val="24"/>
          <w:szCs w:val="24"/>
          <w:lang w:eastAsia="en-US"/>
        </w:rPr>
        <w:t>основных</w:t>
      </w:r>
      <w:r w:rsidRPr="00AF60F8">
        <w:rPr>
          <w:rFonts w:ascii="Times New Roman" w:eastAsia="Times New Roman" w:hAnsi="Times New Roman" w:cs="Times New Roman"/>
          <w:sz w:val="24"/>
          <w:szCs w:val="24"/>
        </w:rPr>
        <w:t xml:space="preserve"> мероприятий, выполненных в полном объеме, из числа </w:t>
      </w:r>
      <w:r w:rsidRPr="00AF60F8">
        <w:rPr>
          <w:rFonts w:ascii="Times New Roman" w:eastAsia="Times New Roman" w:hAnsi="Times New Roman" w:cs="Times New Roman"/>
          <w:kern w:val="2"/>
          <w:sz w:val="24"/>
          <w:szCs w:val="24"/>
          <w:lang w:eastAsia="en-US"/>
        </w:rPr>
        <w:t>основных</w:t>
      </w:r>
      <w:r w:rsidRPr="00AF60F8">
        <w:rPr>
          <w:rFonts w:ascii="Times New Roman" w:eastAsia="Times New Roman" w:hAnsi="Times New Roman" w:cs="Times New Roman"/>
          <w:sz w:val="24"/>
          <w:szCs w:val="24"/>
        </w:rPr>
        <w:t xml:space="preserve"> мероприятий, запланированных к реализации в отчетном году;</w:t>
      </w:r>
    </w:p>
    <w:p w:rsidR="00AF60F8" w:rsidRPr="00AF60F8" w:rsidRDefault="00AF60F8" w:rsidP="00AF60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pacing w:val="-6"/>
          <w:sz w:val="24"/>
          <w:szCs w:val="24"/>
        </w:rPr>
        <w:t>М – общее количество основных мероприятий, запланированных к реализации</w:t>
      </w:r>
      <w:r w:rsidRPr="00AF60F8">
        <w:rPr>
          <w:rFonts w:ascii="Times New Roman" w:eastAsia="Times New Roman" w:hAnsi="Times New Roman" w:cs="Times New Roman"/>
          <w:sz w:val="24"/>
          <w:szCs w:val="24"/>
        </w:rPr>
        <w:t xml:space="preserve"> в отчетном году.</w:t>
      </w:r>
    </w:p>
    <w:p w:rsidR="00AF60F8" w:rsidRPr="00AF60F8" w:rsidRDefault="00AF60F8" w:rsidP="00AF60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pacing w:val="-4"/>
          <w:kern w:val="2"/>
          <w:sz w:val="24"/>
          <w:szCs w:val="24"/>
          <w:lang w:eastAsia="en-US"/>
        </w:rPr>
        <w:t>Основное м</w:t>
      </w:r>
      <w:r w:rsidRPr="00AF60F8">
        <w:rPr>
          <w:rFonts w:ascii="Times New Roman" w:eastAsia="Times New Roman" w:hAnsi="Times New Roman" w:cs="Times New Roman"/>
          <w:spacing w:val="-4"/>
          <w:sz w:val="24"/>
          <w:szCs w:val="24"/>
        </w:rPr>
        <w:t>ероприятие может считаться выполненным в полном объеме</w:t>
      </w:r>
      <w:r w:rsidRPr="00AF60F8">
        <w:rPr>
          <w:rFonts w:ascii="Times New Roman" w:eastAsia="Times New Roman" w:hAnsi="Times New Roman" w:cs="Times New Roman"/>
          <w:sz w:val="24"/>
          <w:szCs w:val="24"/>
        </w:rPr>
        <w:t xml:space="preserve"> при достижении в совокупности следующих результатов:</w:t>
      </w:r>
    </w:p>
    <w:p w:rsidR="00AF60F8" w:rsidRPr="00AF60F8" w:rsidRDefault="00AF60F8" w:rsidP="00AF60F8">
      <w:pPr>
        <w:shd w:val="clear" w:color="auto" w:fill="FFFFFF"/>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если фактически достигнутое значение показателя (индикатора) составляет </w:t>
      </w:r>
      <w:r w:rsidRPr="00AF60F8">
        <w:rPr>
          <w:rFonts w:ascii="Times New Roman" w:eastAsia="Calibri" w:hAnsi="Times New Roman" w:cs="Times New Roman"/>
          <w:sz w:val="24"/>
          <w:szCs w:val="24"/>
          <w:lang w:eastAsia="en-US"/>
        </w:rPr>
        <w:t>95 и более</w:t>
      </w:r>
      <w:r w:rsidRPr="00AF60F8">
        <w:rPr>
          <w:rFonts w:ascii="Times New Roman" w:eastAsia="Times New Roman" w:hAnsi="Times New Roman" w:cs="Times New Roman"/>
          <w:sz w:val="24"/>
          <w:szCs w:val="24"/>
        </w:rPr>
        <w:t xml:space="preserve"> процентов от запланированного. В том случае, когда для описания результатов реализации </w:t>
      </w:r>
      <w:r w:rsidRPr="00AF60F8">
        <w:rPr>
          <w:rFonts w:ascii="Times New Roman" w:eastAsia="Times New Roman" w:hAnsi="Times New Roman" w:cs="Times New Roman"/>
          <w:kern w:val="2"/>
          <w:sz w:val="24"/>
          <w:szCs w:val="24"/>
          <w:lang w:eastAsia="en-US"/>
        </w:rPr>
        <w:t>основного</w:t>
      </w:r>
      <w:r w:rsidRPr="00AF60F8">
        <w:rPr>
          <w:rFonts w:ascii="Times New Roman" w:eastAsia="Times New Roman" w:hAnsi="Times New Roman" w:cs="Times New Roman"/>
          <w:sz w:val="24"/>
          <w:szCs w:val="24"/>
        </w:rPr>
        <w:t xml:space="preserve"> мероприятия используются несколько показателей (индикаторов), для оценки степени реализации </w:t>
      </w:r>
      <w:r w:rsidRPr="00AF60F8">
        <w:rPr>
          <w:rFonts w:ascii="Times New Roman" w:eastAsia="Times New Roman" w:hAnsi="Times New Roman" w:cs="Times New Roman"/>
          <w:kern w:val="2"/>
          <w:sz w:val="24"/>
          <w:szCs w:val="24"/>
          <w:lang w:eastAsia="en-US"/>
        </w:rPr>
        <w:t>основного</w:t>
      </w:r>
      <w:r w:rsidRPr="00AF60F8">
        <w:rPr>
          <w:rFonts w:ascii="Times New Roman" w:eastAsia="Times New Roman" w:hAnsi="Times New Roman" w:cs="Times New Roman"/>
          <w:sz w:val="24"/>
          <w:szCs w:val="24"/>
        </w:rPr>
        <w:t xml:space="preserve"> мероприятия применяется среднее арифметическое значение отношений фактических значений показателей к запланированным значениям;</w:t>
      </w:r>
    </w:p>
    <w:p w:rsidR="00AF60F8" w:rsidRPr="00AF60F8" w:rsidRDefault="00AF60F8" w:rsidP="00AF60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если достигнут ожидаемый результат и выполнены контрольные события, относящиеся к реализации данного основного мероприятия.</w:t>
      </w:r>
    </w:p>
    <w:p w:rsidR="00AF60F8" w:rsidRPr="00AF60F8" w:rsidRDefault="00AF60F8" w:rsidP="00AF60F8">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kern w:val="2"/>
          <w:sz w:val="24"/>
          <w:szCs w:val="24"/>
          <w:lang w:eastAsia="en-US"/>
        </w:rPr>
        <w:t xml:space="preserve"> Если суммарная оценка степени </w:t>
      </w:r>
      <w:r w:rsidRPr="00AF60F8">
        <w:rPr>
          <w:rFonts w:ascii="Times New Roman" w:eastAsia="Times New Roman" w:hAnsi="Times New Roman" w:cs="Times New Roman"/>
          <w:sz w:val="24"/>
          <w:szCs w:val="24"/>
        </w:rPr>
        <w:t>реализации основных мероприятий</w:t>
      </w:r>
      <w:r w:rsidRPr="00AF60F8">
        <w:rPr>
          <w:rFonts w:ascii="Times New Roman" w:eastAsia="Times New Roman" w:hAnsi="Times New Roman" w:cs="Times New Roman"/>
          <w:kern w:val="2"/>
          <w:sz w:val="24"/>
          <w:szCs w:val="24"/>
          <w:lang w:eastAsia="en-US"/>
        </w:rPr>
        <w:t xml:space="preserve">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 составляет </w:t>
      </w:r>
      <w:r w:rsidRPr="00AF60F8">
        <w:rPr>
          <w:rFonts w:ascii="Times New Roman" w:eastAsia="Calibri" w:hAnsi="Times New Roman" w:cs="Times New Roman"/>
          <w:sz w:val="24"/>
          <w:szCs w:val="24"/>
          <w:lang w:eastAsia="en-US"/>
        </w:rPr>
        <w:t>0,95 и более</w:t>
      </w:r>
      <w:r w:rsidRPr="00AF60F8">
        <w:rPr>
          <w:rFonts w:ascii="Times New Roman" w:eastAsia="Times New Roman" w:hAnsi="Times New Roman" w:cs="Times New Roman"/>
          <w:kern w:val="2"/>
          <w:sz w:val="24"/>
          <w:szCs w:val="24"/>
          <w:lang w:eastAsia="en-US"/>
        </w:rPr>
        <w:t xml:space="preserve">, это характеризует высокий уровень эффективности реализации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 по степени </w:t>
      </w:r>
      <w:r w:rsidRPr="00AF60F8">
        <w:rPr>
          <w:rFonts w:ascii="Times New Roman" w:eastAsia="Times New Roman" w:hAnsi="Times New Roman" w:cs="Times New Roman"/>
          <w:sz w:val="24"/>
          <w:szCs w:val="24"/>
        </w:rPr>
        <w:t>реализации основных мероприятий</w:t>
      </w:r>
      <w:r w:rsidRPr="00AF60F8">
        <w:rPr>
          <w:rFonts w:ascii="Times New Roman" w:eastAsia="Times New Roman" w:hAnsi="Times New Roman" w:cs="Times New Roman"/>
          <w:kern w:val="2"/>
          <w:sz w:val="24"/>
          <w:szCs w:val="24"/>
          <w:lang w:eastAsia="en-US"/>
        </w:rPr>
        <w:t>.</w:t>
      </w:r>
    </w:p>
    <w:p w:rsidR="00AF60F8" w:rsidRPr="00AF60F8" w:rsidRDefault="00AF60F8" w:rsidP="00AF60F8">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kern w:val="2"/>
          <w:sz w:val="24"/>
          <w:szCs w:val="24"/>
          <w:lang w:eastAsia="en-US"/>
        </w:rPr>
        <w:t xml:space="preserve">Если суммарная оценка степени </w:t>
      </w:r>
      <w:r w:rsidRPr="00AF60F8">
        <w:rPr>
          <w:rFonts w:ascii="Times New Roman" w:eastAsia="Times New Roman" w:hAnsi="Times New Roman" w:cs="Times New Roman"/>
          <w:sz w:val="24"/>
          <w:szCs w:val="24"/>
        </w:rPr>
        <w:t>реализации основных мероприятий</w:t>
      </w:r>
      <w:r w:rsidRPr="00AF60F8">
        <w:rPr>
          <w:rFonts w:ascii="Times New Roman" w:eastAsia="Times New Roman" w:hAnsi="Times New Roman" w:cs="Times New Roman"/>
          <w:kern w:val="2"/>
          <w:sz w:val="24"/>
          <w:szCs w:val="24"/>
          <w:lang w:eastAsia="en-US"/>
        </w:rPr>
        <w:t xml:space="preserve">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 составляет от 0,75 до 0,95, это характеризует удовлетворительный уровень эффективности реализации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 по степени </w:t>
      </w:r>
      <w:r w:rsidRPr="00AF60F8">
        <w:rPr>
          <w:rFonts w:ascii="Times New Roman" w:eastAsia="Times New Roman" w:hAnsi="Times New Roman" w:cs="Times New Roman"/>
          <w:sz w:val="24"/>
          <w:szCs w:val="24"/>
        </w:rPr>
        <w:t>реализации основных мероприятий</w:t>
      </w:r>
      <w:r w:rsidRPr="00AF60F8">
        <w:rPr>
          <w:rFonts w:ascii="Times New Roman" w:eastAsia="Times New Roman" w:hAnsi="Times New Roman" w:cs="Times New Roman"/>
          <w:kern w:val="2"/>
          <w:sz w:val="24"/>
          <w:szCs w:val="24"/>
          <w:lang w:eastAsia="en-US"/>
        </w:rPr>
        <w:t>.</w:t>
      </w:r>
    </w:p>
    <w:p w:rsidR="00AF60F8" w:rsidRPr="00AF60F8" w:rsidRDefault="00AF60F8" w:rsidP="00AF60F8">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kern w:val="2"/>
          <w:sz w:val="24"/>
          <w:szCs w:val="24"/>
          <w:lang w:eastAsia="en-US"/>
        </w:rPr>
        <w:t xml:space="preserve">Если суммарная оценка степени </w:t>
      </w:r>
      <w:r w:rsidRPr="00AF60F8">
        <w:rPr>
          <w:rFonts w:ascii="Times New Roman" w:eastAsia="Times New Roman" w:hAnsi="Times New Roman" w:cs="Times New Roman"/>
          <w:sz w:val="24"/>
          <w:szCs w:val="24"/>
        </w:rPr>
        <w:t>реализации основных мероприятий</w:t>
      </w:r>
      <w:r w:rsidRPr="00AF60F8">
        <w:rPr>
          <w:rFonts w:ascii="Times New Roman" w:eastAsia="Times New Roman" w:hAnsi="Times New Roman" w:cs="Times New Roman"/>
          <w:kern w:val="2"/>
          <w:sz w:val="24"/>
          <w:szCs w:val="24"/>
          <w:lang w:eastAsia="en-US"/>
        </w:rPr>
        <w:t xml:space="preserve">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 составляет менее 0,75, это характеризует низкий уровень эффективности реализации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 по степени </w:t>
      </w:r>
      <w:r w:rsidRPr="00AF60F8">
        <w:rPr>
          <w:rFonts w:ascii="Times New Roman" w:eastAsia="Times New Roman" w:hAnsi="Times New Roman" w:cs="Times New Roman"/>
          <w:sz w:val="24"/>
          <w:szCs w:val="24"/>
        </w:rPr>
        <w:t>реализации основных мероприятий</w:t>
      </w:r>
      <w:r w:rsidRPr="00AF60F8">
        <w:rPr>
          <w:rFonts w:ascii="Times New Roman" w:eastAsia="Times New Roman" w:hAnsi="Times New Roman" w:cs="Times New Roman"/>
          <w:kern w:val="2"/>
          <w:sz w:val="24"/>
          <w:szCs w:val="24"/>
          <w:lang w:eastAsia="en-US"/>
        </w:rPr>
        <w:t>.</w:t>
      </w:r>
    </w:p>
    <w:p w:rsidR="00AF60F8" w:rsidRPr="00AF60F8" w:rsidRDefault="00AF60F8" w:rsidP="00AF60F8">
      <w:pPr>
        <w:shd w:val="clear" w:color="auto" w:fill="FFFFFF"/>
        <w:tabs>
          <w:tab w:val="left" w:pos="2827"/>
          <w:tab w:val="left" w:pos="4200"/>
        </w:tabs>
        <w:spacing w:after="0" w:line="240" w:lineRule="auto"/>
        <w:ind w:firstLine="709"/>
        <w:jc w:val="both"/>
        <w:rPr>
          <w:rFonts w:ascii="Times New Roman" w:eastAsia="Times New Roman" w:hAnsi="Times New Roman" w:cs="Times New Roman"/>
          <w:kern w:val="2"/>
          <w:sz w:val="24"/>
          <w:szCs w:val="24"/>
          <w:u w:val="single"/>
          <w:lang w:eastAsia="en-US"/>
        </w:rPr>
      </w:pPr>
      <w:r w:rsidRPr="00AF60F8">
        <w:rPr>
          <w:rFonts w:ascii="Times New Roman" w:eastAsia="Times New Roman" w:hAnsi="Times New Roman" w:cs="Times New Roman"/>
          <w:kern w:val="2"/>
          <w:sz w:val="24"/>
          <w:szCs w:val="24"/>
          <w:lang w:eastAsia="en-US"/>
        </w:rPr>
        <w:tab/>
      </w:r>
      <w:r w:rsidRPr="00AF60F8">
        <w:rPr>
          <w:rFonts w:ascii="Times New Roman" w:eastAsia="Times New Roman" w:hAnsi="Times New Roman" w:cs="Times New Roman"/>
          <w:kern w:val="2"/>
          <w:sz w:val="24"/>
          <w:szCs w:val="24"/>
          <w:lang w:eastAsia="en-US"/>
        </w:rPr>
        <w:tab/>
      </w:r>
      <w:r w:rsidRPr="00AF60F8">
        <w:rPr>
          <w:rFonts w:ascii="Times New Roman" w:eastAsia="Times New Roman" w:hAnsi="Times New Roman" w:cs="Times New Roman"/>
          <w:kern w:val="2"/>
          <w:sz w:val="24"/>
          <w:szCs w:val="24"/>
          <w:u w:val="single"/>
          <w:lang w:eastAsia="en-US"/>
        </w:rPr>
        <w:t>__1</w:t>
      </w:r>
      <w:r w:rsidRPr="00AF60F8">
        <w:rPr>
          <w:rFonts w:ascii="Times New Roman" w:eastAsia="Times New Roman" w:hAnsi="Times New Roman" w:cs="Times New Roman"/>
          <w:kern w:val="2"/>
          <w:sz w:val="24"/>
          <w:szCs w:val="24"/>
          <w:lang w:eastAsia="en-US"/>
        </w:rPr>
        <w:t>__= 1</w:t>
      </w:r>
    </w:p>
    <w:p w:rsidR="00AF60F8" w:rsidRPr="00AF60F8" w:rsidRDefault="00AF60F8" w:rsidP="00AF60F8">
      <w:pPr>
        <w:shd w:val="clear" w:color="auto" w:fill="FFFFFF"/>
        <w:tabs>
          <w:tab w:val="left" w:pos="2827"/>
          <w:tab w:val="left" w:pos="4573"/>
        </w:tabs>
        <w:spacing w:after="0" w:line="240"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kern w:val="2"/>
          <w:sz w:val="24"/>
          <w:szCs w:val="24"/>
          <w:lang w:eastAsia="en-US"/>
        </w:rPr>
        <w:t xml:space="preserve">                              </w:t>
      </w:r>
      <w:proofErr w:type="spellStart"/>
      <w:r w:rsidRPr="00AF60F8">
        <w:rPr>
          <w:rFonts w:ascii="Times New Roman" w:eastAsia="Times New Roman" w:hAnsi="Times New Roman" w:cs="Times New Roman"/>
          <w:sz w:val="24"/>
          <w:szCs w:val="24"/>
        </w:rPr>
        <w:t>СРом</w:t>
      </w:r>
      <w:proofErr w:type="spellEnd"/>
      <w:r w:rsidRPr="00AF60F8">
        <w:rPr>
          <w:rFonts w:ascii="Times New Roman" w:eastAsia="Times New Roman" w:hAnsi="Times New Roman" w:cs="Times New Roman"/>
          <w:sz w:val="24"/>
          <w:szCs w:val="24"/>
        </w:rPr>
        <w:t xml:space="preserve"> = </w:t>
      </w:r>
      <w:r w:rsidRPr="00AF60F8">
        <w:rPr>
          <w:rFonts w:ascii="Times New Roman" w:eastAsia="Times New Roman" w:hAnsi="Times New Roman" w:cs="Times New Roman"/>
          <w:sz w:val="24"/>
          <w:szCs w:val="24"/>
        </w:rPr>
        <w:tab/>
        <w:t>1</w:t>
      </w:r>
    </w:p>
    <w:p w:rsidR="00AF60F8" w:rsidRPr="00AF60F8" w:rsidRDefault="00AF60F8" w:rsidP="00AF60F8">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AF60F8">
        <w:rPr>
          <w:rFonts w:ascii="Times New Roman" w:eastAsia="Times New Roman" w:hAnsi="Times New Roman" w:cs="Times New Roman"/>
          <w:sz w:val="24"/>
          <w:szCs w:val="24"/>
        </w:rPr>
        <w:t>Учитывая полученные значения</w:t>
      </w:r>
      <w:r w:rsidRPr="00AF60F8">
        <w:rPr>
          <w:rFonts w:ascii="Times New Roman" w:eastAsia="Times New Roman" w:hAnsi="Times New Roman" w:cs="Times New Roman"/>
          <w:spacing w:val="-4"/>
          <w:kern w:val="2"/>
          <w:sz w:val="24"/>
          <w:szCs w:val="24"/>
          <w:lang w:eastAsia="en-US"/>
        </w:rPr>
        <w:t xml:space="preserve"> основное м</w:t>
      </w:r>
      <w:r w:rsidRPr="00AF60F8">
        <w:rPr>
          <w:rFonts w:ascii="Times New Roman" w:eastAsia="Times New Roman" w:hAnsi="Times New Roman" w:cs="Times New Roman"/>
          <w:spacing w:val="-4"/>
          <w:sz w:val="24"/>
          <w:szCs w:val="24"/>
        </w:rPr>
        <w:t xml:space="preserve">ероприятие может считаться выполненным в полном объеме, что </w:t>
      </w:r>
      <w:r w:rsidRPr="00AF60F8">
        <w:rPr>
          <w:rFonts w:ascii="Times New Roman" w:eastAsia="Times New Roman" w:hAnsi="Times New Roman" w:cs="Times New Roman"/>
          <w:kern w:val="2"/>
          <w:sz w:val="24"/>
          <w:szCs w:val="24"/>
          <w:lang w:eastAsia="en-US"/>
        </w:rPr>
        <w:t xml:space="preserve">характеризуется высоким уровнем эффективности реализации </w:t>
      </w:r>
      <w:r w:rsidRPr="00AF60F8">
        <w:rPr>
          <w:rFonts w:ascii="Times New Roman" w:eastAsia="Times New Roman" w:hAnsi="Times New Roman" w:cs="Times New Roman"/>
          <w:sz w:val="24"/>
          <w:szCs w:val="24"/>
        </w:rPr>
        <w:t>муниципальной</w:t>
      </w:r>
      <w:r w:rsidRPr="00AF60F8">
        <w:rPr>
          <w:rFonts w:ascii="Times New Roman" w:eastAsia="Times New Roman" w:hAnsi="Times New Roman" w:cs="Times New Roman"/>
          <w:kern w:val="2"/>
          <w:sz w:val="24"/>
          <w:szCs w:val="24"/>
          <w:lang w:eastAsia="en-US"/>
        </w:rPr>
        <w:t xml:space="preserve"> программы по степени </w:t>
      </w:r>
      <w:r w:rsidRPr="00AF60F8">
        <w:rPr>
          <w:rFonts w:ascii="Times New Roman" w:eastAsia="Times New Roman" w:hAnsi="Times New Roman" w:cs="Times New Roman"/>
          <w:sz w:val="24"/>
          <w:szCs w:val="24"/>
        </w:rPr>
        <w:t>реализации основных мероприятий</w:t>
      </w:r>
      <w:r w:rsidRPr="00AF60F8">
        <w:rPr>
          <w:rFonts w:ascii="Times New Roman" w:eastAsia="Times New Roman" w:hAnsi="Times New Roman" w:cs="Times New Roman"/>
          <w:kern w:val="2"/>
          <w:sz w:val="24"/>
          <w:szCs w:val="24"/>
          <w:lang w:eastAsia="en-US"/>
        </w:rPr>
        <w:t>.</w:t>
      </w:r>
    </w:p>
    <w:p w:rsidR="00AF60F8" w:rsidRPr="00AF60F8" w:rsidRDefault="00AF60F8" w:rsidP="00AF60F8">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kern w:val="2"/>
          <w:sz w:val="24"/>
          <w:szCs w:val="24"/>
        </w:rPr>
        <w:t xml:space="preserve">3. </w:t>
      </w:r>
      <w:r w:rsidRPr="00AF60F8">
        <w:rPr>
          <w:rFonts w:ascii="Times New Roman" w:eastAsia="Calibri" w:hAnsi="Times New Roman" w:cs="Times New Roman"/>
          <w:sz w:val="24"/>
          <w:szCs w:val="24"/>
        </w:rPr>
        <w:t xml:space="preserve">Бюджетная эффективность Программы </w:t>
      </w:r>
      <w:r w:rsidRPr="00AF60F8">
        <w:rPr>
          <w:rFonts w:ascii="Times New Roman" w:eastAsia="Times New Roman" w:hAnsi="Times New Roman" w:cs="Times New Roman"/>
          <w:sz w:val="24"/>
          <w:szCs w:val="24"/>
        </w:rPr>
        <w:t>реализации муниципальной программы Дубовского сельского поселения рассчитывается:</w:t>
      </w:r>
    </w:p>
    <w:p w:rsidR="00AF60F8" w:rsidRPr="00AF60F8" w:rsidRDefault="00AF60F8" w:rsidP="00AF60F8">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kern w:val="2"/>
          <w:sz w:val="24"/>
          <w:szCs w:val="24"/>
        </w:rPr>
        <w:t>3.1</w:t>
      </w:r>
      <w:r w:rsidRPr="00AF60F8">
        <w:rPr>
          <w:rFonts w:ascii="Times New Roman" w:eastAsia="Times New Roman" w:hAnsi="Times New Roman" w:cs="Times New Roman"/>
          <w:sz w:val="24"/>
          <w:szCs w:val="24"/>
        </w:rPr>
        <w:t> Степень реализации основных мероприятий (далее – мероприятий), финансируемых за счет средств местного бюджета, безвозмездных поступлений в местный бюджет, оценивается как доля мероприятий, выполненных в полном объеме, по следующей формуле:</w:t>
      </w:r>
    </w:p>
    <w:p w:rsidR="00AF60F8" w:rsidRPr="00AF60F8" w:rsidRDefault="00AF60F8" w:rsidP="00AF60F8">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4"/>
          <w:szCs w:val="24"/>
        </w:rPr>
      </w:pPr>
      <w:proofErr w:type="spellStart"/>
      <w:r w:rsidRPr="00AF60F8">
        <w:rPr>
          <w:rFonts w:ascii="Times New Roman" w:eastAsia="Times New Roman" w:hAnsi="Times New Roman" w:cs="Times New Roman"/>
          <w:sz w:val="24"/>
          <w:szCs w:val="24"/>
        </w:rPr>
        <w:t>СРм</w:t>
      </w:r>
      <w:proofErr w:type="spellEnd"/>
      <w:r w:rsidRPr="00AF60F8">
        <w:rPr>
          <w:rFonts w:ascii="Times New Roman" w:eastAsia="Times New Roman" w:hAnsi="Times New Roman" w:cs="Times New Roman"/>
          <w:sz w:val="24"/>
          <w:szCs w:val="24"/>
        </w:rPr>
        <w:t xml:space="preserve"> = </w:t>
      </w:r>
      <w:proofErr w:type="spellStart"/>
      <w:r w:rsidRPr="00AF60F8">
        <w:rPr>
          <w:rFonts w:ascii="Times New Roman" w:eastAsia="Times New Roman" w:hAnsi="Times New Roman" w:cs="Times New Roman"/>
          <w:sz w:val="24"/>
          <w:szCs w:val="24"/>
        </w:rPr>
        <w:t>Мв</w:t>
      </w:r>
      <w:proofErr w:type="spellEnd"/>
      <w:r w:rsidRPr="00AF60F8">
        <w:rPr>
          <w:rFonts w:ascii="Times New Roman" w:eastAsia="Times New Roman" w:hAnsi="Times New Roman" w:cs="Times New Roman"/>
          <w:sz w:val="24"/>
          <w:szCs w:val="24"/>
        </w:rPr>
        <w:t xml:space="preserve"> / М,</w:t>
      </w:r>
    </w:p>
    <w:p w:rsidR="00AF60F8" w:rsidRPr="00AF60F8" w:rsidRDefault="00AF60F8" w:rsidP="00AF60F8">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где: </w:t>
      </w:r>
    </w:p>
    <w:p w:rsidR="00AF60F8" w:rsidRPr="00AF60F8" w:rsidRDefault="00AF60F8" w:rsidP="00AF60F8">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AF60F8">
        <w:rPr>
          <w:rFonts w:ascii="Times New Roman" w:eastAsia="Times New Roman" w:hAnsi="Times New Roman" w:cs="Times New Roman"/>
          <w:sz w:val="24"/>
          <w:szCs w:val="24"/>
        </w:rPr>
        <w:t>СРм</w:t>
      </w:r>
      <w:proofErr w:type="spellEnd"/>
      <w:r w:rsidRPr="00AF60F8">
        <w:rPr>
          <w:rFonts w:ascii="Times New Roman" w:eastAsia="Times New Roman" w:hAnsi="Times New Roman" w:cs="Times New Roman"/>
          <w:sz w:val="24"/>
          <w:szCs w:val="24"/>
        </w:rPr>
        <w:t xml:space="preserve"> – степень реализации мероприятий;</w:t>
      </w:r>
    </w:p>
    <w:p w:rsidR="00AF60F8" w:rsidRPr="00AF60F8" w:rsidRDefault="00AF60F8" w:rsidP="00AF60F8">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AF60F8">
        <w:rPr>
          <w:rFonts w:ascii="Times New Roman" w:eastAsia="Times New Roman" w:hAnsi="Times New Roman" w:cs="Times New Roman"/>
          <w:sz w:val="24"/>
          <w:szCs w:val="24"/>
        </w:rPr>
        <w:t>Мв</w:t>
      </w:r>
      <w:proofErr w:type="spellEnd"/>
      <w:r w:rsidRPr="00AF60F8">
        <w:rPr>
          <w:rFonts w:ascii="Times New Roman" w:eastAsia="Times New Roman" w:hAnsi="Times New Roman" w:cs="Times New Roman"/>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AF60F8" w:rsidRPr="00AF60F8" w:rsidRDefault="00AF60F8" w:rsidP="00AF60F8">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lastRenderedPageBreak/>
        <w:t xml:space="preserve">М – общее количество мероприятий, запланированных к реализации </w:t>
      </w:r>
      <w:r w:rsidRPr="00AF60F8">
        <w:rPr>
          <w:rFonts w:ascii="Times New Roman" w:eastAsia="Times New Roman" w:hAnsi="Times New Roman" w:cs="Times New Roman"/>
          <w:sz w:val="24"/>
          <w:szCs w:val="24"/>
        </w:rPr>
        <w:br/>
        <w:t>в отчетном году.</w:t>
      </w:r>
    </w:p>
    <w:p w:rsidR="00AF60F8" w:rsidRPr="00AF60F8" w:rsidRDefault="00AF60F8" w:rsidP="00AF60F8">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Мероприятие может считаться выполненным в полном объеме при достижении следующих результатов:</w:t>
      </w:r>
    </w:p>
    <w:p w:rsidR="00AF60F8" w:rsidRPr="00AF60F8" w:rsidRDefault="00AF60F8" w:rsidP="00AF60F8">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если фактически достигнутое значение показателя (индикатора)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AF60F8" w:rsidRPr="00AF60F8" w:rsidRDefault="00AF60F8" w:rsidP="00AF60F8">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если достигнут ожидаемый результат и выполнены контрольные события, относящиеся к реализации данного основного мероприятия.</w:t>
      </w:r>
    </w:p>
    <w:p w:rsidR="00AF60F8" w:rsidRPr="00AF60F8" w:rsidRDefault="00AF60F8" w:rsidP="00AF60F8">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F60F8" w:rsidRPr="00AF60F8" w:rsidRDefault="00AF60F8" w:rsidP="00AF60F8">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ab/>
        <w:t>1</w:t>
      </w:r>
    </w:p>
    <w:p w:rsidR="00AF60F8" w:rsidRPr="00AF60F8" w:rsidRDefault="00AF60F8" w:rsidP="00AF60F8">
      <w:pPr>
        <w:widowControl w:val="0"/>
        <w:tabs>
          <w:tab w:val="left" w:pos="600"/>
          <w:tab w:val="left" w:pos="356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F60F8">
        <w:rPr>
          <w:rFonts w:ascii="Times New Roman" w:eastAsia="Times New Roman" w:hAnsi="Times New Roman" w:cs="Times New Roman"/>
          <w:sz w:val="24"/>
          <w:szCs w:val="24"/>
        </w:rPr>
        <w:t xml:space="preserve">                          </w:t>
      </w:r>
      <w:proofErr w:type="spellStart"/>
      <w:r w:rsidRPr="00AF60F8">
        <w:rPr>
          <w:rFonts w:ascii="Times New Roman" w:eastAsia="Times New Roman" w:hAnsi="Times New Roman" w:cs="Times New Roman"/>
          <w:sz w:val="24"/>
          <w:szCs w:val="24"/>
        </w:rPr>
        <w:t>СРм</w:t>
      </w:r>
      <w:proofErr w:type="spellEnd"/>
      <w:r w:rsidRPr="00AF60F8">
        <w:rPr>
          <w:rFonts w:ascii="Times New Roman" w:eastAsia="Times New Roman" w:hAnsi="Times New Roman" w:cs="Times New Roman"/>
          <w:sz w:val="24"/>
          <w:szCs w:val="24"/>
        </w:rPr>
        <w:t xml:space="preserve"> =</w:t>
      </w:r>
      <w:r w:rsidRPr="00AF60F8">
        <w:rPr>
          <w:rFonts w:ascii="Times New Roman" w:eastAsia="Times New Roman" w:hAnsi="Times New Roman" w:cs="Times New Roman"/>
          <w:sz w:val="24"/>
          <w:szCs w:val="24"/>
        </w:rPr>
        <w:tab/>
        <w:t>____ = 1</w:t>
      </w:r>
    </w:p>
    <w:p w:rsidR="00AF60F8" w:rsidRPr="00AF60F8" w:rsidRDefault="00AF60F8" w:rsidP="00AF60F8">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ab/>
      </w:r>
    </w:p>
    <w:p w:rsidR="00AF60F8" w:rsidRPr="00AF60F8" w:rsidRDefault="00AF60F8" w:rsidP="00AF60F8">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ab/>
        <w:t>1</w:t>
      </w:r>
    </w:p>
    <w:p w:rsidR="00AF60F8" w:rsidRPr="00AF60F8" w:rsidRDefault="00AF60F8" w:rsidP="00AF60F8">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Учитывая полученные значения мероприятие может считаться выполненным в полном объеме.</w:t>
      </w:r>
    </w:p>
    <w:p w:rsidR="00AF60F8" w:rsidRPr="00AF60F8" w:rsidRDefault="00AF60F8" w:rsidP="00AF60F8">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3.2 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AF60F8" w:rsidRPr="00AF60F8" w:rsidRDefault="00AF60F8" w:rsidP="00AF60F8">
      <w:pPr>
        <w:shd w:val="clear" w:color="auto" w:fill="FFFFFF"/>
        <w:autoSpaceDE w:val="0"/>
        <w:autoSpaceDN w:val="0"/>
        <w:adjustRightInd w:val="0"/>
        <w:spacing w:after="120" w:line="235" w:lineRule="auto"/>
        <w:ind w:firstLine="709"/>
        <w:jc w:val="center"/>
        <w:rPr>
          <w:rFonts w:ascii="Times New Roman" w:eastAsia="Times New Roman" w:hAnsi="Times New Roman" w:cs="Times New Roman"/>
          <w:sz w:val="24"/>
          <w:szCs w:val="24"/>
        </w:rPr>
      </w:pPr>
      <w:proofErr w:type="spellStart"/>
      <w:r w:rsidRPr="00AF60F8">
        <w:rPr>
          <w:rFonts w:ascii="Times New Roman" w:eastAsia="Times New Roman" w:hAnsi="Times New Roman" w:cs="Times New Roman"/>
          <w:sz w:val="24"/>
          <w:szCs w:val="24"/>
        </w:rPr>
        <w:t>ССуз</w:t>
      </w:r>
      <w:proofErr w:type="spellEnd"/>
      <w:r w:rsidRPr="00AF60F8">
        <w:rPr>
          <w:rFonts w:ascii="Times New Roman" w:eastAsia="Times New Roman" w:hAnsi="Times New Roman" w:cs="Times New Roman"/>
          <w:sz w:val="24"/>
          <w:szCs w:val="24"/>
        </w:rPr>
        <w:t xml:space="preserve"> = </w:t>
      </w:r>
      <w:proofErr w:type="spellStart"/>
      <w:r w:rsidRPr="00AF60F8">
        <w:rPr>
          <w:rFonts w:ascii="Times New Roman" w:eastAsia="Times New Roman" w:hAnsi="Times New Roman" w:cs="Times New Roman"/>
          <w:sz w:val="24"/>
          <w:szCs w:val="24"/>
        </w:rPr>
        <w:t>Зф</w:t>
      </w:r>
      <w:proofErr w:type="spellEnd"/>
      <w:r w:rsidRPr="00AF60F8">
        <w:rPr>
          <w:rFonts w:ascii="Times New Roman" w:eastAsia="Times New Roman" w:hAnsi="Times New Roman" w:cs="Times New Roman"/>
          <w:sz w:val="24"/>
          <w:szCs w:val="24"/>
        </w:rPr>
        <w:t xml:space="preserve"> / </w:t>
      </w:r>
      <w:proofErr w:type="spellStart"/>
      <w:r w:rsidRPr="00AF60F8">
        <w:rPr>
          <w:rFonts w:ascii="Times New Roman" w:eastAsia="Times New Roman" w:hAnsi="Times New Roman" w:cs="Times New Roman"/>
          <w:sz w:val="24"/>
          <w:szCs w:val="24"/>
        </w:rPr>
        <w:t>Зп</w:t>
      </w:r>
      <w:proofErr w:type="spellEnd"/>
      <w:r w:rsidRPr="00AF60F8">
        <w:rPr>
          <w:rFonts w:ascii="Times New Roman" w:eastAsia="Times New Roman" w:hAnsi="Times New Roman" w:cs="Times New Roman"/>
          <w:sz w:val="24"/>
          <w:szCs w:val="24"/>
        </w:rPr>
        <w:t>,</w:t>
      </w:r>
    </w:p>
    <w:p w:rsidR="00AF60F8" w:rsidRPr="00AF60F8" w:rsidRDefault="00AF60F8" w:rsidP="00AF60F8">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4"/>
          <w:szCs w:val="24"/>
        </w:rPr>
      </w:pPr>
    </w:p>
    <w:p w:rsidR="00AF60F8" w:rsidRPr="00AF60F8" w:rsidRDefault="00AF60F8" w:rsidP="00AF60F8">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где: </w:t>
      </w:r>
    </w:p>
    <w:p w:rsidR="00AF60F8" w:rsidRPr="00AF60F8" w:rsidRDefault="00AF60F8" w:rsidP="00AF60F8">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AF60F8">
        <w:rPr>
          <w:rFonts w:ascii="Times New Roman" w:eastAsia="Times New Roman" w:hAnsi="Times New Roman" w:cs="Times New Roman"/>
          <w:sz w:val="24"/>
          <w:szCs w:val="24"/>
        </w:rPr>
        <w:t>ССуз</w:t>
      </w:r>
      <w:proofErr w:type="spellEnd"/>
      <w:r w:rsidRPr="00AF60F8">
        <w:rPr>
          <w:rFonts w:ascii="Times New Roman" w:eastAsia="Times New Roman" w:hAnsi="Times New Roman" w:cs="Times New Roman"/>
          <w:sz w:val="24"/>
          <w:szCs w:val="24"/>
        </w:rPr>
        <w:t xml:space="preserve"> – степень соответствия запланированному уровню расходов;</w:t>
      </w:r>
    </w:p>
    <w:p w:rsidR="00AF60F8" w:rsidRPr="00AF60F8" w:rsidRDefault="00AF60F8" w:rsidP="00AF60F8">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AF60F8">
        <w:rPr>
          <w:rFonts w:ascii="Times New Roman" w:eastAsia="Times New Roman" w:hAnsi="Times New Roman" w:cs="Times New Roman"/>
          <w:sz w:val="24"/>
          <w:szCs w:val="24"/>
        </w:rPr>
        <w:t>Зф</w:t>
      </w:r>
      <w:proofErr w:type="spellEnd"/>
      <w:r w:rsidRPr="00AF60F8">
        <w:rPr>
          <w:rFonts w:ascii="Times New Roman" w:eastAsia="Times New Roman" w:hAnsi="Times New Roman" w:cs="Times New Roman"/>
          <w:sz w:val="24"/>
          <w:szCs w:val="24"/>
        </w:rPr>
        <w:t xml:space="preserve"> – фактические бюджетные расходы на реализацию муниципальной программы в отчетном году;</w:t>
      </w:r>
    </w:p>
    <w:p w:rsidR="00AF60F8" w:rsidRPr="00AF60F8" w:rsidRDefault="00AF60F8" w:rsidP="00AF60F8">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AF60F8">
        <w:rPr>
          <w:rFonts w:ascii="Times New Roman" w:eastAsia="Times New Roman" w:hAnsi="Times New Roman" w:cs="Times New Roman"/>
          <w:sz w:val="24"/>
          <w:szCs w:val="24"/>
        </w:rPr>
        <w:t>Зп</w:t>
      </w:r>
      <w:proofErr w:type="spellEnd"/>
      <w:r w:rsidRPr="00AF60F8">
        <w:rPr>
          <w:rFonts w:ascii="Times New Roman" w:eastAsia="Times New Roman" w:hAnsi="Times New Roman" w:cs="Times New Roman"/>
          <w:sz w:val="24"/>
          <w:szCs w:val="24"/>
        </w:rPr>
        <w:t xml:space="preserve"> – плановые бюджетные ассигнования на реализацию муниципальной  программы в отчетном году.</w:t>
      </w:r>
    </w:p>
    <w:p w:rsidR="00AF60F8" w:rsidRPr="00AF60F8" w:rsidRDefault="00AF60F8" w:rsidP="00AF60F8">
      <w:pPr>
        <w:widowControl w:val="0"/>
        <w:tabs>
          <w:tab w:val="left" w:pos="3427"/>
          <w:tab w:val="left" w:pos="489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ab/>
      </w:r>
      <w:r w:rsidRPr="00AF60F8">
        <w:rPr>
          <w:rFonts w:ascii="Times New Roman" w:eastAsia="Times New Roman" w:hAnsi="Times New Roman" w:cs="Times New Roman"/>
          <w:sz w:val="24"/>
          <w:szCs w:val="24"/>
        </w:rPr>
        <w:tab/>
        <w:t>566,4</w:t>
      </w:r>
    </w:p>
    <w:p w:rsidR="00AF60F8" w:rsidRPr="00AF60F8" w:rsidRDefault="00AF60F8" w:rsidP="00AF60F8">
      <w:pPr>
        <w:widowControl w:val="0"/>
        <w:tabs>
          <w:tab w:val="left" w:pos="3427"/>
          <w:tab w:val="left" w:pos="68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w:t>
      </w:r>
      <w:proofErr w:type="spellStart"/>
      <w:r w:rsidRPr="00AF60F8">
        <w:rPr>
          <w:rFonts w:ascii="Times New Roman" w:eastAsia="Times New Roman" w:hAnsi="Times New Roman" w:cs="Times New Roman"/>
          <w:sz w:val="24"/>
          <w:szCs w:val="24"/>
        </w:rPr>
        <w:t>ССуз</w:t>
      </w:r>
      <w:proofErr w:type="spellEnd"/>
      <w:r w:rsidRPr="00AF60F8">
        <w:rPr>
          <w:rFonts w:ascii="Times New Roman" w:eastAsia="Times New Roman" w:hAnsi="Times New Roman" w:cs="Times New Roman"/>
          <w:sz w:val="24"/>
          <w:szCs w:val="24"/>
        </w:rPr>
        <w:t xml:space="preserve"> = ______________</w:t>
      </w:r>
      <w:r w:rsidRPr="00AF60F8">
        <w:rPr>
          <w:rFonts w:ascii="Times New Roman" w:eastAsia="Times New Roman" w:hAnsi="Times New Roman" w:cs="Times New Roman"/>
          <w:sz w:val="24"/>
          <w:szCs w:val="24"/>
        </w:rPr>
        <w:tab/>
        <w:t>= 0, 669</w:t>
      </w:r>
    </w:p>
    <w:p w:rsidR="00AF60F8" w:rsidRPr="00AF60F8" w:rsidRDefault="00AF60F8" w:rsidP="00AF60F8">
      <w:pPr>
        <w:widowControl w:val="0"/>
        <w:tabs>
          <w:tab w:val="left" w:pos="4587"/>
          <w:tab w:val="left" w:pos="537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ab/>
        <w:t xml:space="preserve">     845,9</w:t>
      </w:r>
    </w:p>
    <w:p w:rsidR="00AF60F8" w:rsidRPr="00AF60F8" w:rsidRDefault="00AF60F8" w:rsidP="00AF60F8">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 по следующей формуле:</w:t>
      </w:r>
    </w:p>
    <w:p w:rsidR="00AF60F8" w:rsidRPr="00AF60F8" w:rsidRDefault="00AF60F8" w:rsidP="00AF60F8">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F60F8">
        <w:rPr>
          <w:rFonts w:ascii="Times New Roman" w:eastAsia="Times New Roman" w:hAnsi="Times New Roman" w:cs="Times New Roman"/>
          <w:noProof/>
          <w:sz w:val="24"/>
          <w:szCs w:val="24"/>
        </w:rPr>
        <w:drawing>
          <wp:inline distT="0" distB="0" distL="0" distR="0" wp14:anchorId="6F0F1D70" wp14:editId="31E9327F">
            <wp:extent cx="1562100" cy="333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rsidR="00AF60F8" w:rsidRPr="00AF60F8" w:rsidRDefault="00AF60F8" w:rsidP="00AF60F8">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AF60F8" w:rsidRPr="00AF60F8" w:rsidRDefault="00AF60F8" w:rsidP="00AF60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где:</w:t>
      </w:r>
    </w:p>
    <w:p w:rsidR="00AF60F8" w:rsidRPr="00AF60F8" w:rsidRDefault="00AF60F8" w:rsidP="00AF60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noProof/>
          <w:position w:val="-12"/>
          <w:sz w:val="24"/>
          <w:szCs w:val="24"/>
        </w:rPr>
        <w:drawing>
          <wp:inline distT="0" distB="0" distL="0" distR="0" wp14:anchorId="5A42FFB0" wp14:editId="5757DCB3">
            <wp:extent cx="333375" cy="323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AF60F8">
        <w:rPr>
          <w:rFonts w:ascii="Times New Roman" w:eastAsia="Times New Roman" w:hAnsi="Times New Roman" w:cs="Times New Roman"/>
          <w:sz w:val="24"/>
          <w:szCs w:val="24"/>
        </w:rPr>
        <w:t xml:space="preserve"> – эффективность использования финансовых ресурсов на реализацию программы;</w:t>
      </w:r>
    </w:p>
    <w:p w:rsidR="00AF60F8" w:rsidRPr="00AF60F8" w:rsidRDefault="00AF60F8" w:rsidP="00AF60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noProof/>
          <w:position w:val="-10"/>
          <w:sz w:val="24"/>
          <w:szCs w:val="24"/>
        </w:rPr>
        <w:drawing>
          <wp:inline distT="0" distB="0" distL="0" distR="0" wp14:anchorId="60BAB018" wp14:editId="7502663A">
            <wp:extent cx="428625"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Pr="00AF60F8">
        <w:rPr>
          <w:rFonts w:ascii="Times New Roman" w:eastAsia="Times New Roman" w:hAnsi="Times New Roman" w:cs="Times New Roman"/>
          <w:sz w:val="24"/>
          <w:szCs w:val="24"/>
        </w:rPr>
        <w:t xml:space="preserve"> – степень реализации всех мероприятий программы;</w:t>
      </w:r>
    </w:p>
    <w:p w:rsidR="00AF60F8" w:rsidRPr="00AF60F8" w:rsidRDefault="00AF60F8" w:rsidP="00AF60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noProof/>
          <w:position w:val="-14"/>
          <w:sz w:val="24"/>
          <w:szCs w:val="24"/>
        </w:rPr>
        <w:drawing>
          <wp:inline distT="0" distB="0" distL="0" distR="0" wp14:anchorId="7818B348" wp14:editId="66A2C6DE">
            <wp:extent cx="476250" cy="333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AF60F8">
        <w:rPr>
          <w:rFonts w:ascii="Times New Roman" w:eastAsia="Times New Roman" w:hAnsi="Times New Roman" w:cs="Times New Roman"/>
          <w:sz w:val="24"/>
          <w:szCs w:val="24"/>
        </w:rPr>
        <w:t xml:space="preserve"> – степень соответствия запланированному уровню расходов </w:t>
      </w:r>
      <w:r w:rsidRPr="00AF60F8">
        <w:rPr>
          <w:rFonts w:ascii="Times New Roman" w:eastAsia="Times New Roman" w:hAnsi="Times New Roman" w:cs="Times New Roman"/>
          <w:sz w:val="24"/>
          <w:szCs w:val="24"/>
        </w:rPr>
        <w:br/>
        <w:t>из местного бюджета.</w:t>
      </w:r>
    </w:p>
    <w:p w:rsidR="00AF60F8" w:rsidRPr="00AF60F8" w:rsidRDefault="00AF60F8" w:rsidP="00AF60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Бюджетная эффективность реализации программы признается:</w:t>
      </w:r>
    </w:p>
    <w:p w:rsidR="00AF60F8" w:rsidRPr="00AF60F8" w:rsidRDefault="00AF60F8" w:rsidP="00AF60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высокой, в случае если значение </w:t>
      </w:r>
      <w:proofErr w:type="spellStart"/>
      <w:r w:rsidRPr="00AF60F8">
        <w:rPr>
          <w:rFonts w:ascii="Times New Roman" w:eastAsia="Times New Roman" w:hAnsi="Times New Roman" w:cs="Times New Roman"/>
          <w:sz w:val="24"/>
          <w:szCs w:val="24"/>
        </w:rPr>
        <w:t>Э</w:t>
      </w:r>
      <w:r w:rsidRPr="00AF60F8">
        <w:rPr>
          <w:rFonts w:ascii="Times New Roman" w:eastAsia="Times New Roman" w:hAnsi="Times New Roman" w:cs="Times New Roman"/>
          <w:sz w:val="24"/>
          <w:szCs w:val="24"/>
          <w:vertAlign w:val="subscript"/>
        </w:rPr>
        <w:t>ис</w:t>
      </w:r>
      <w:proofErr w:type="spellEnd"/>
      <w:r w:rsidRPr="00AF60F8">
        <w:rPr>
          <w:rFonts w:ascii="Times New Roman" w:eastAsia="Times New Roman" w:hAnsi="Times New Roman" w:cs="Times New Roman"/>
          <w:sz w:val="24"/>
          <w:szCs w:val="24"/>
          <w:vertAlign w:val="subscript"/>
        </w:rPr>
        <w:t xml:space="preserve">  </w:t>
      </w:r>
      <w:r w:rsidRPr="00AF60F8">
        <w:rPr>
          <w:rFonts w:ascii="Times New Roman" w:eastAsia="Times New Roman" w:hAnsi="Times New Roman" w:cs="Times New Roman"/>
          <w:sz w:val="24"/>
          <w:szCs w:val="24"/>
        </w:rPr>
        <w:t>составляет 0,95 и более;</w:t>
      </w:r>
    </w:p>
    <w:p w:rsidR="00AF60F8" w:rsidRPr="00AF60F8" w:rsidRDefault="00AF60F8" w:rsidP="00AF60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удовлетворительной, в случае если значение </w:t>
      </w:r>
      <w:proofErr w:type="spellStart"/>
      <w:r w:rsidRPr="00AF60F8">
        <w:rPr>
          <w:rFonts w:ascii="Times New Roman" w:eastAsia="Times New Roman" w:hAnsi="Times New Roman" w:cs="Times New Roman"/>
          <w:sz w:val="24"/>
          <w:szCs w:val="24"/>
        </w:rPr>
        <w:t>Э</w:t>
      </w:r>
      <w:r w:rsidRPr="00AF60F8">
        <w:rPr>
          <w:rFonts w:ascii="Times New Roman" w:eastAsia="Times New Roman" w:hAnsi="Times New Roman" w:cs="Times New Roman"/>
          <w:sz w:val="24"/>
          <w:szCs w:val="24"/>
          <w:vertAlign w:val="subscript"/>
        </w:rPr>
        <w:t>ис</w:t>
      </w:r>
      <w:proofErr w:type="spellEnd"/>
      <w:r w:rsidRPr="00AF60F8">
        <w:rPr>
          <w:rFonts w:ascii="Times New Roman" w:eastAsia="Times New Roman" w:hAnsi="Times New Roman" w:cs="Times New Roman"/>
          <w:sz w:val="24"/>
          <w:szCs w:val="24"/>
        </w:rPr>
        <w:t xml:space="preserve"> составляет от 0,75 до 0,95;</w:t>
      </w:r>
    </w:p>
    <w:p w:rsidR="00AF60F8" w:rsidRPr="00AF60F8" w:rsidRDefault="00AF60F8" w:rsidP="00AF60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низкой, в случае если значение </w:t>
      </w:r>
      <w:proofErr w:type="spellStart"/>
      <w:r w:rsidRPr="00AF60F8">
        <w:rPr>
          <w:rFonts w:ascii="Times New Roman" w:eastAsia="Times New Roman" w:hAnsi="Times New Roman" w:cs="Times New Roman"/>
          <w:sz w:val="24"/>
          <w:szCs w:val="24"/>
        </w:rPr>
        <w:t>Э</w:t>
      </w:r>
      <w:r w:rsidRPr="00AF60F8">
        <w:rPr>
          <w:rFonts w:ascii="Times New Roman" w:eastAsia="Times New Roman" w:hAnsi="Times New Roman" w:cs="Times New Roman"/>
          <w:sz w:val="24"/>
          <w:szCs w:val="24"/>
          <w:vertAlign w:val="subscript"/>
        </w:rPr>
        <w:t>ис</w:t>
      </w:r>
      <w:proofErr w:type="spellEnd"/>
      <w:r w:rsidRPr="00AF60F8">
        <w:rPr>
          <w:rFonts w:ascii="Times New Roman" w:eastAsia="Times New Roman" w:hAnsi="Times New Roman" w:cs="Times New Roman"/>
          <w:sz w:val="24"/>
          <w:szCs w:val="24"/>
        </w:rPr>
        <w:t xml:space="preserve"> составляет менее 0,75.</w:t>
      </w:r>
    </w:p>
    <w:p w:rsidR="00AF60F8" w:rsidRPr="00AF60F8" w:rsidRDefault="00AF60F8" w:rsidP="00AF60F8">
      <w:pPr>
        <w:widowControl w:val="0"/>
        <w:tabs>
          <w:tab w:val="left" w:pos="3427"/>
          <w:tab w:val="left" w:pos="42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lastRenderedPageBreak/>
        <w:tab/>
      </w:r>
      <w:r w:rsidRPr="00AF60F8">
        <w:rPr>
          <w:rFonts w:ascii="Times New Roman" w:eastAsia="Times New Roman" w:hAnsi="Times New Roman" w:cs="Times New Roman"/>
          <w:sz w:val="24"/>
          <w:szCs w:val="24"/>
        </w:rPr>
        <w:tab/>
        <w:t>1</w:t>
      </w:r>
    </w:p>
    <w:p w:rsidR="00AF60F8" w:rsidRPr="00AF60F8" w:rsidRDefault="00AF60F8" w:rsidP="00AF60F8">
      <w:pPr>
        <w:widowControl w:val="0"/>
        <w:tabs>
          <w:tab w:val="left" w:pos="34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w:t>
      </w:r>
      <w:proofErr w:type="spellStart"/>
      <w:r w:rsidRPr="00AF60F8">
        <w:rPr>
          <w:rFonts w:ascii="Times New Roman" w:eastAsia="Times New Roman" w:hAnsi="Times New Roman" w:cs="Times New Roman"/>
          <w:sz w:val="24"/>
          <w:szCs w:val="24"/>
        </w:rPr>
        <w:t>Эис</w:t>
      </w:r>
      <w:proofErr w:type="spellEnd"/>
      <w:r w:rsidRPr="00AF60F8">
        <w:rPr>
          <w:rFonts w:ascii="Times New Roman" w:eastAsia="Times New Roman" w:hAnsi="Times New Roman" w:cs="Times New Roman"/>
          <w:sz w:val="24"/>
          <w:szCs w:val="24"/>
        </w:rPr>
        <w:t xml:space="preserve">  =  ________  =1,495</w:t>
      </w:r>
    </w:p>
    <w:p w:rsidR="00AF60F8" w:rsidRPr="00AF60F8" w:rsidRDefault="00AF60F8" w:rsidP="00AF60F8">
      <w:pPr>
        <w:widowControl w:val="0"/>
        <w:tabs>
          <w:tab w:val="left" w:pos="4160"/>
          <w:tab w:val="left" w:pos="454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ab/>
        <w:t>0,669</w:t>
      </w:r>
    </w:p>
    <w:p w:rsidR="00AF60F8" w:rsidRPr="00AF60F8" w:rsidRDefault="00AF60F8" w:rsidP="00AF60F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Бюджетная эффективность реализации программы признается высокой.</w:t>
      </w:r>
    </w:p>
    <w:p w:rsidR="00AF60F8" w:rsidRPr="00AF60F8" w:rsidRDefault="00AF60F8" w:rsidP="00AF60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Calibri" w:hAnsi="Times New Roman" w:cs="Times New Roman"/>
          <w:sz w:val="24"/>
          <w:szCs w:val="24"/>
          <w:lang w:eastAsia="en-US"/>
        </w:rPr>
        <w:t>4. Для оценки эффективности реализации программы применяются следующие коэффициенты значимости:</w:t>
      </w:r>
    </w:p>
    <w:p w:rsidR="00AF60F8" w:rsidRPr="00AF60F8" w:rsidRDefault="00AF60F8" w:rsidP="00AF60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Calibri" w:hAnsi="Times New Roman" w:cs="Times New Roman"/>
          <w:sz w:val="24"/>
          <w:szCs w:val="24"/>
          <w:lang w:eastAsia="en-US"/>
        </w:rPr>
        <w:t>степень достижения целевых показателей – 0,5;</w:t>
      </w:r>
    </w:p>
    <w:p w:rsidR="00AF60F8" w:rsidRPr="00AF60F8" w:rsidRDefault="00AF60F8" w:rsidP="00AF60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Calibri" w:hAnsi="Times New Roman" w:cs="Times New Roman"/>
          <w:sz w:val="24"/>
          <w:szCs w:val="24"/>
          <w:lang w:eastAsia="en-US"/>
        </w:rPr>
        <w:t>реализация основных мероприятий – 0,3;</w:t>
      </w:r>
    </w:p>
    <w:p w:rsidR="00AF60F8" w:rsidRPr="00AF60F8" w:rsidRDefault="00AF60F8" w:rsidP="00AF60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Calibri" w:hAnsi="Times New Roman" w:cs="Times New Roman"/>
          <w:sz w:val="24"/>
          <w:szCs w:val="24"/>
          <w:lang w:eastAsia="en-US"/>
        </w:rPr>
        <w:t>бюджетная эффективность – 0,2.</w:t>
      </w:r>
    </w:p>
    <w:p w:rsidR="00AF60F8" w:rsidRPr="00AF60F8" w:rsidRDefault="00AF60F8" w:rsidP="00AF60F8">
      <w:pPr>
        <w:shd w:val="clear" w:color="auto" w:fill="FFFFFF"/>
        <w:spacing w:after="0"/>
        <w:ind w:firstLine="709"/>
        <w:jc w:val="both"/>
        <w:rPr>
          <w:rFonts w:ascii="Times New Roman" w:eastAsia="Calibri" w:hAnsi="Times New Roman" w:cs="Times New Roman"/>
          <w:sz w:val="24"/>
          <w:szCs w:val="24"/>
          <w:lang w:eastAsia="en-US"/>
        </w:rPr>
      </w:pPr>
      <w:r w:rsidRPr="00AF60F8">
        <w:rPr>
          <w:rFonts w:ascii="Times New Roman" w:eastAsia="Calibri" w:hAnsi="Times New Roman" w:cs="Times New Roman"/>
          <w:sz w:val="24"/>
          <w:szCs w:val="24"/>
          <w:lang w:eastAsia="en-US"/>
        </w:rPr>
        <w:t xml:space="preserve">5. Уровень реализации </w:t>
      </w:r>
      <w:r w:rsidRPr="00AF60F8">
        <w:rPr>
          <w:rFonts w:ascii="Times New Roman" w:eastAsia="Times New Roman" w:hAnsi="Times New Roman" w:cs="Times New Roman"/>
          <w:sz w:val="24"/>
          <w:szCs w:val="24"/>
        </w:rPr>
        <w:t>муниципальной</w:t>
      </w:r>
      <w:r w:rsidRPr="00AF60F8">
        <w:rPr>
          <w:rFonts w:ascii="Times New Roman" w:eastAsia="Calibri" w:hAnsi="Times New Roman" w:cs="Times New Roman"/>
          <w:sz w:val="24"/>
          <w:szCs w:val="24"/>
          <w:lang w:eastAsia="en-US"/>
        </w:rPr>
        <w:t xml:space="preserve"> программы в целом оценивается по формуле:</w:t>
      </w:r>
    </w:p>
    <w:p w:rsidR="00AF60F8" w:rsidRPr="00AF60F8" w:rsidRDefault="00AF60F8" w:rsidP="00AF60F8">
      <w:pPr>
        <w:shd w:val="clear" w:color="auto" w:fill="FFFFFF"/>
        <w:jc w:val="center"/>
        <w:rPr>
          <w:rFonts w:ascii="Times New Roman" w:eastAsia="Calibri" w:hAnsi="Times New Roman" w:cs="Times New Roman"/>
          <w:sz w:val="24"/>
          <w:szCs w:val="24"/>
          <w:lang w:eastAsia="en-US"/>
        </w:rPr>
      </w:pPr>
      <w:proofErr w:type="spellStart"/>
      <w:r w:rsidRPr="00AF60F8">
        <w:rPr>
          <w:rFonts w:ascii="Times New Roman" w:eastAsia="Calibri" w:hAnsi="Times New Roman" w:cs="Times New Roman"/>
          <w:sz w:val="24"/>
          <w:szCs w:val="24"/>
          <w:lang w:eastAsia="en-US"/>
        </w:rPr>
        <w:t>УР</w:t>
      </w:r>
      <w:r w:rsidRPr="00AF60F8">
        <w:rPr>
          <w:rFonts w:ascii="Times New Roman" w:eastAsia="Calibri" w:hAnsi="Times New Roman" w:cs="Times New Roman"/>
          <w:sz w:val="24"/>
          <w:szCs w:val="24"/>
          <w:vertAlign w:val="subscript"/>
          <w:lang w:eastAsia="en-US"/>
        </w:rPr>
        <w:t>пр</w:t>
      </w:r>
      <w:proofErr w:type="spellEnd"/>
      <w:r w:rsidRPr="00AF60F8">
        <w:rPr>
          <w:rFonts w:ascii="Times New Roman" w:eastAsia="Calibri" w:hAnsi="Times New Roman" w:cs="Times New Roman"/>
          <w:sz w:val="24"/>
          <w:szCs w:val="24"/>
          <w:vertAlign w:val="subscript"/>
          <w:lang w:eastAsia="en-US"/>
        </w:rPr>
        <w:t xml:space="preserve"> </w:t>
      </w:r>
      <w:r w:rsidRPr="00AF60F8">
        <w:rPr>
          <w:rFonts w:ascii="Times New Roman" w:eastAsia="Calibri" w:hAnsi="Times New Roman" w:cs="Times New Roman"/>
          <w:sz w:val="24"/>
          <w:szCs w:val="24"/>
          <w:lang w:eastAsia="en-US"/>
        </w:rPr>
        <w:t xml:space="preserve">= </w:t>
      </w:r>
      <w:proofErr w:type="spellStart"/>
      <w:r w:rsidRPr="00AF60F8">
        <w:rPr>
          <w:rFonts w:ascii="Times New Roman" w:eastAsia="Calibri" w:hAnsi="Times New Roman" w:cs="Times New Roman"/>
          <w:sz w:val="24"/>
          <w:szCs w:val="24"/>
          <w:lang w:eastAsia="en-US"/>
        </w:rPr>
        <w:t>Э</w:t>
      </w:r>
      <w:r w:rsidRPr="00AF60F8">
        <w:rPr>
          <w:rFonts w:ascii="Times New Roman" w:eastAsia="Calibri" w:hAnsi="Times New Roman" w:cs="Times New Roman"/>
          <w:sz w:val="24"/>
          <w:szCs w:val="24"/>
          <w:vertAlign w:val="subscript"/>
          <w:lang w:eastAsia="en-US"/>
        </w:rPr>
        <w:t>о</w:t>
      </w:r>
      <w:proofErr w:type="spellEnd"/>
      <w:r w:rsidRPr="00AF60F8">
        <w:rPr>
          <w:rFonts w:ascii="Times New Roman" w:eastAsia="Calibri" w:hAnsi="Times New Roman" w:cs="Times New Roman"/>
          <w:sz w:val="24"/>
          <w:szCs w:val="24"/>
          <w:vertAlign w:val="subscript"/>
          <w:lang w:eastAsia="en-US"/>
        </w:rPr>
        <w:t xml:space="preserve"> </w:t>
      </w:r>
      <w:r w:rsidRPr="00AF60F8">
        <w:rPr>
          <w:rFonts w:ascii="Times New Roman" w:eastAsia="Calibri" w:hAnsi="Times New Roman" w:cs="Times New Roman"/>
          <w:sz w:val="24"/>
          <w:szCs w:val="24"/>
          <w:lang w:eastAsia="en-US"/>
        </w:rPr>
        <w:t>х</w:t>
      </w:r>
      <w:r w:rsidRPr="00AF60F8">
        <w:rPr>
          <w:rFonts w:ascii="Times New Roman" w:eastAsia="Calibri" w:hAnsi="Times New Roman" w:cs="Times New Roman"/>
          <w:sz w:val="24"/>
          <w:szCs w:val="24"/>
          <w:vertAlign w:val="subscript"/>
          <w:lang w:eastAsia="en-US"/>
        </w:rPr>
        <w:t xml:space="preserve"> </w:t>
      </w:r>
      <w:r w:rsidRPr="00AF60F8">
        <w:rPr>
          <w:rFonts w:ascii="Times New Roman" w:eastAsia="Calibri" w:hAnsi="Times New Roman" w:cs="Times New Roman"/>
          <w:sz w:val="24"/>
          <w:szCs w:val="24"/>
          <w:lang w:eastAsia="en-US"/>
        </w:rPr>
        <w:t xml:space="preserve">0,5 + </w:t>
      </w:r>
      <w:proofErr w:type="spellStart"/>
      <w:r w:rsidRPr="00AF60F8">
        <w:rPr>
          <w:rFonts w:ascii="Times New Roman" w:eastAsia="Calibri" w:hAnsi="Times New Roman" w:cs="Times New Roman"/>
          <w:sz w:val="24"/>
          <w:szCs w:val="24"/>
          <w:lang w:eastAsia="en-US"/>
        </w:rPr>
        <w:t>СР</w:t>
      </w:r>
      <w:r w:rsidRPr="00AF60F8">
        <w:rPr>
          <w:rFonts w:ascii="Times New Roman" w:eastAsia="Calibri" w:hAnsi="Times New Roman" w:cs="Times New Roman"/>
          <w:sz w:val="24"/>
          <w:szCs w:val="24"/>
          <w:vertAlign w:val="subscript"/>
          <w:lang w:eastAsia="en-US"/>
        </w:rPr>
        <w:t>ом</w:t>
      </w:r>
      <w:proofErr w:type="spellEnd"/>
      <w:r w:rsidRPr="00AF60F8">
        <w:rPr>
          <w:rFonts w:ascii="Times New Roman" w:eastAsia="Calibri" w:hAnsi="Times New Roman" w:cs="Times New Roman"/>
          <w:sz w:val="24"/>
          <w:szCs w:val="24"/>
          <w:vertAlign w:val="subscript"/>
          <w:lang w:eastAsia="en-US"/>
        </w:rPr>
        <w:t xml:space="preserve"> </w:t>
      </w:r>
      <w:r w:rsidRPr="00AF60F8">
        <w:rPr>
          <w:rFonts w:ascii="Times New Roman" w:eastAsia="Calibri" w:hAnsi="Times New Roman" w:cs="Times New Roman"/>
          <w:sz w:val="24"/>
          <w:szCs w:val="24"/>
          <w:lang w:eastAsia="en-US"/>
        </w:rPr>
        <w:t xml:space="preserve">х 0,3 + </w:t>
      </w:r>
      <w:proofErr w:type="spellStart"/>
      <w:r w:rsidRPr="00AF60F8">
        <w:rPr>
          <w:rFonts w:ascii="Times New Roman" w:eastAsia="Calibri" w:hAnsi="Times New Roman" w:cs="Times New Roman"/>
          <w:sz w:val="24"/>
          <w:szCs w:val="24"/>
          <w:lang w:eastAsia="en-US"/>
        </w:rPr>
        <w:t>Э</w:t>
      </w:r>
      <w:r w:rsidRPr="00AF60F8">
        <w:rPr>
          <w:rFonts w:ascii="Times New Roman" w:eastAsia="Calibri" w:hAnsi="Times New Roman" w:cs="Times New Roman"/>
          <w:sz w:val="24"/>
          <w:szCs w:val="24"/>
          <w:vertAlign w:val="subscript"/>
          <w:lang w:eastAsia="en-US"/>
        </w:rPr>
        <w:t>ис</w:t>
      </w:r>
      <w:proofErr w:type="spellEnd"/>
      <w:r w:rsidRPr="00AF60F8">
        <w:rPr>
          <w:rFonts w:ascii="Times New Roman" w:eastAsia="Calibri" w:hAnsi="Times New Roman" w:cs="Times New Roman"/>
          <w:sz w:val="24"/>
          <w:szCs w:val="24"/>
          <w:vertAlign w:val="subscript"/>
          <w:lang w:eastAsia="en-US"/>
        </w:rPr>
        <w:t xml:space="preserve"> </w:t>
      </w:r>
      <w:r w:rsidRPr="00AF60F8">
        <w:rPr>
          <w:rFonts w:ascii="Times New Roman" w:eastAsia="Calibri" w:hAnsi="Times New Roman" w:cs="Times New Roman"/>
          <w:sz w:val="24"/>
          <w:szCs w:val="24"/>
          <w:lang w:eastAsia="en-US"/>
        </w:rPr>
        <w:t>х 0,2.</w:t>
      </w:r>
    </w:p>
    <w:p w:rsidR="00AF60F8" w:rsidRPr="00AF60F8" w:rsidRDefault="00AF60F8" w:rsidP="00AF60F8">
      <w:pPr>
        <w:shd w:val="clear" w:color="auto" w:fill="FFFFFF"/>
        <w:tabs>
          <w:tab w:val="left" w:pos="3533"/>
        </w:tabs>
        <w:rPr>
          <w:rFonts w:ascii="Times New Roman" w:eastAsia="Calibri" w:hAnsi="Times New Roman" w:cs="Times New Roman"/>
          <w:sz w:val="24"/>
          <w:szCs w:val="24"/>
          <w:vertAlign w:val="subscript"/>
          <w:lang w:eastAsia="en-US"/>
        </w:rPr>
      </w:pPr>
      <w:r w:rsidRPr="00AF60F8">
        <w:rPr>
          <w:rFonts w:ascii="Times New Roman" w:eastAsia="Calibri" w:hAnsi="Times New Roman" w:cs="Times New Roman"/>
          <w:sz w:val="24"/>
          <w:szCs w:val="24"/>
          <w:lang w:eastAsia="en-US"/>
        </w:rPr>
        <w:tab/>
      </w:r>
      <w:proofErr w:type="spellStart"/>
      <w:r w:rsidRPr="00AF60F8">
        <w:rPr>
          <w:rFonts w:ascii="Times New Roman" w:eastAsia="Calibri" w:hAnsi="Times New Roman" w:cs="Times New Roman"/>
          <w:sz w:val="24"/>
          <w:szCs w:val="24"/>
          <w:lang w:eastAsia="en-US"/>
        </w:rPr>
        <w:t>УР</w:t>
      </w:r>
      <w:r w:rsidRPr="00AF60F8">
        <w:rPr>
          <w:rFonts w:ascii="Times New Roman" w:eastAsia="Calibri" w:hAnsi="Times New Roman" w:cs="Times New Roman"/>
          <w:sz w:val="24"/>
          <w:szCs w:val="24"/>
          <w:vertAlign w:val="subscript"/>
          <w:lang w:eastAsia="en-US"/>
        </w:rPr>
        <w:t>пр</w:t>
      </w:r>
      <w:proofErr w:type="spellEnd"/>
      <w:r w:rsidRPr="00AF60F8">
        <w:rPr>
          <w:rFonts w:ascii="Times New Roman" w:eastAsia="Calibri" w:hAnsi="Times New Roman" w:cs="Times New Roman"/>
          <w:sz w:val="24"/>
          <w:szCs w:val="24"/>
          <w:vertAlign w:val="subscript"/>
          <w:lang w:eastAsia="en-US"/>
        </w:rPr>
        <w:t xml:space="preserve"> </w:t>
      </w:r>
      <w:r w:rsidRPr="00AF60F8">
        <w:rPr>
          <w:rFonts w:ascii="Times New Roman" w:eastAsia="Calibri" w:hAnsi="Times New Roman" w:cs="Times New Roman"/>
          <w:sz w:val="24"/>
          <w:szCs w:val="24"/>
          <w:lang w:eastAsia="en-US"/>
        </w:rPr>
        <w:t>= 1х0,5 + 1х0,3  + 1,495 х0,2 =1,1</w:t>
      </w:r>
    </w:p>
    <w:p w:rsidR="00AF60F8" w:rsidRPr="00AF60F8" w:rsidRDefault="00AF60F8" w:rsidP="00AF60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Calibri" w:hAnsi="Times New Roman" w:cs="Times New Roman"/>
          <w:sz w:val="24"/>
          <w:szCs w:val="24"/>
          <w:lang w:eastAsia="en-US"/>
        </w:rPr>
        <w:t xml:space="preserve">Уровень реализации </w:t>
      </w:r>
      <w:r w:rsidRPr="00AF60F8">
        <w:rPr>
          <w:rFonts w:ascii="Times New Roman" w:eastAsia="Times New Roman" w:hAnsi="Times New Roman" w:cs="Times New Roman"/>
          <w:sz w:val="24"/>
          <w:szCs w:val="24"/>
        </w:rPr>
        <w:t>муниципальной</w:t>
      </w:r>
      <w:r w:rsidRPr="00AF60F8">
        <w:rPr>
          <w:rFonts w:ascii="Times New Roman" w:eastAsia="Calibri" w:hAnsi="Times New Roman" w:cs="Times New Roman"/>
          <w:sz w:val="24"/>
          <w:szCs w:val="24"/>
          <w:lang w:eastAsia="en-US"/>
        </w:rPr>
        <w:t xml:space="preserve"> программы в отчетном году признается высоким, если </w:t>
      </w:r>
      <w:proofErr w:type="spellStart"/>
      <w:r w:rsidRPr="00AF60F8">
        <w:rPr>
          <w:rFonts w:ascii="Times New Roman" w:eastAsia="Calibri" w:hAnsi="Times New Roman" w:cs="Times New Roman"/>
          <w:sz w:val="24"/>
          <w:szCs w:val="24"/>
          <w:lang w:eastAsia="en-US"/>
        </w:rPr>
        <w:t>УР</w:t>
      </w:r>
      <w:r w:rsidRPr="00AF60F8">
        <w:rPr>
          <w:rFonts w:ascii="Times New Roman" w:eastAsia="Calibri" w:hAnsi="Times New Roman" w:cs="Times New Roman"/>
          <w:sz w:val="24"/>
          <w:szCs w:val="24"/>
          <w:vertAlign w:val="subscript"/>
          <w:lang w:eastAsia="en-US"/>
        </w:rPr>
        <w:t>пр</w:t>
      </w:r>
      <w:proofErr w:type="spellEnd"/>
      <w:r w:rsidRPr="00AF60F8">
        <w:rPr>
          <w:rFonts w:ascii="Times New Roman" w:eastAsia="Calibri" w:hAnsi="Times New Roman" w:cs="Times New Roman"/>
          <w:sz w:val="24"/>
          <w:szCs w:val="24"/>
          <w:vertAlign w:val="subscript"/>
          <w:lang w:eastAsia="en-US"/>
        </w:rPr>
        <w:t xml:space="preserve"> </w:t>
      </w:r>
      <w:r w:rsidRPr="00AF60F8">
        <w:rPr>
          <w:rFonts w:ascii="Times New Roman" w:eastAsia="Calibri" w:hAnsi="Times New Roman" w:cs="Times New Roman"/>
          <w:sz w:val="24"/>
          <w:szCs w:val="24"/>
          <w:lang w:eastAsia="en-US"/>
        </w:rPr>
        <w:t>составляет 0,95 и более;</w:t>
      </w:r>
    </w:p>
    <w:p w:rsidR="00AF60F8" w:rsidRPr="00AF60F8" w:rsidRDefault="00AF60F8" w:rsidP="00AF60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Calibri" w:hAnsi="Times New Roman" w:cs="Times New Roman"/>
          <w:sz w:val="24"/>
          <w:szCs w:val="24"/>
          <w:lang w:eastAsia="en-US"/>
        </w:rPr>
        <w:t xml:space="preserve">уровень реализации </w:t>
      </w:r>
      <w:r w:rsidRPr="00AF60F8">
        <w:rPr>
          <w:rFonts w:ascii="Times New Roman" w:eastAsia="Times New Roman" w:hAnsi="Times New Roman" w:cs="Times New Roman"/>
          <w:sz w:val="24"/>
          <w:szCs w:val="24"/>
        </w:rPr>
        <w:t>муниципальной</w:t>
      </w:r>
      <w:r w:rsidRPr="00AF60F8">
        <w:rPr>
          <w:rFonts w:ascii="Times New Roman" w:eastAsia="Calibri" w:hAnsi="Times New Roman" w:cs="Times New Roman"/>
          <w:sz w:val="24"/>
          <w:szCs w:val="24"/>
          <w:lang w:eastAsia="en-US"/>
        </w:rPr>
        <w:t xml:space="preserve"> программы в отчетном году признается удовлетворительным, если </w:t>
      </w:r>
      <w:proofErr w:type="spellStart"/>
      <w:r w:rsidRPr="00AF60F8">
        <w:rPr>
          <w:rFonts w:ascii="Times New Roman" w:eastAsia="Calibri" w:hAnsi="Times New Roman" w:cs="Times New Roman"/>
          <w:sz w:val="24"/>
          <w:szCs w:val="24"/>
          <w:lang w:eastAsia="en-US"/>
        </w:rPr>
        <w:t>УР</w:t>
      </w:r>
      <w:r w:rsidRPr="00AF60F8">
        <w:rPr>
          <w:rFonts w:ascii="Times New Roman" w:eastAsia="Calibri" w:hAnsi="Times New Roman" w:cs="Times New Roman"/>
          <w:sz w:val="24"/>
          <w:szCs w:val="24"/>
          <w:vertAlign w:val="subscript"/>
          <w:lang w:eastAsia="en-US"/>
        </w:rPr>
        <w:t>пр</w:t>
      </w:r>
      <w:proofErr w:type="spellEnd"/>
      <w:r w:rsidRPr="00AF60F8">
        <w:rPr>
          <w:rFonts w:ascii="Times New Roman" w:eastAsia="Calibri" w:hAnsi="Times New Roman" w:cs="Times New Roman"/>
          <w:sz w:val="24"/>
          <w:szCs w:val="24"/>
          <w:vertAlign w:val="subscript"/>
          <w:lang w:eastAsia="en-US"/>
        </w:rPr>
        <w:t xml:space="preserve"> </w:t>
      </w:r>
      <w:r w:rsidRPr="00AF60F8">
        <w:rPr>
          <w:rFonts w:ascii="Times New Roman" w:eastAsia="Calibri" w:hAnsi="Times New Roman" w:cs="Times New Roman"/>
          <w:sz w:val="24"/>
          <w:szCs w:val="24"/>
          <w:lang w:eastAsia="en-US"/>
        </w:rPr>
        <w:t>составляет от 0,75 до 0,95;</w:t>
      </w:r>
    </w:p>
    <w:p w:rsidR="00AF60F8" w:rsidRPr="00AF60F8" w:rsidRDefault="00AF60F8" w:rsidP="00AF60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F60F8">
        <w:rPr>
          <w:rFonts w:ascii="Times New Roman" w:eastAsia="Calibri" w:hAnsi="Times New Roman" w:cs="Times New Roman"/>
          <w:sz w:val="24"/>
          <w:szCs w:val="24"/>
          <w:lang w:eastAsia="en-US"/>
        </w:rPr>
        <w:t xml:space="preserve">уровень реализации </w:t>
      </w:r>
      <w:r w:rsidRPr="00AF60F8">
        <w:rPr>
          <w:rFonts w:ascii="Times New Roman" w:eastAsia="Times New Roman" w:hAnsi="Times New Roman" w:cs="Times New Roman"/>
          <w:sz w:val="24"/>
          <w:szCs w:val="24"/>
        </w:rPr>
        <w:t>муниципальной</w:t>
      </w:r>
      <w:r w:rsidRPr="00AF60F8">
        <w:rPr>
          <w:rFonts w:ascii="Times New Roman" w:eastAsia="Calibri" w:hAnsi="Times New Roman" w:cs="Times New Roman"/>
          <w:sz w:val="24"/>
          <w:szCs w:val="24"/>
          <w:lang w:eastAsia="en-US"/>
        </w:rPr>
        <w:t xml:space="preserve"> программы в отчетном году признается низким, если </w:t>
      </w:r>
      <w:proofErr w:type="spellStart"/>
      <w:r w:rsidRPr="00AF60F8">
        <w:rPr>
          <w:rFonts w:ascii="Times New Roman" w:eastAsia="Calibri" w:hAnsi="Times New Roman" w:cs="Times New Roman"/>
          <w:sz w:val="24"/>
          <w:szCs w:val="24"/>
          <w:lang w:eastAsia="en-US"/>
        </w:rPr>
        <w:t>УР</w:t>
      </w:r>
      <w:r w:rsidRPr="00AF60F8">
        <w:rPr>
          <w:rFonts w:ascii="Times New Roman" w:eastAsia="Calibri" w:hAnsi="Times New Roman" w:cs="Times New Roman"/>
          <w:sz w:val="24"/>
          <w:szCs w:val="24"/>
          <w:vertAlign w:val="subscript"/>
          <w:lang w:eastAsia="en-US"/>
        </w:rPr>
        <w:t>пр</w:t>
      </w:r>
      <w:proofErr w:type="spellEnd"/>
      <w:r w:rsidRPr="00AF60F8">
        <w:rPr>
          <w:rFonts w:ascii="Times New Roman" w:eastAsia="Calibri" w:hAnsi="Times New Roman" w:cs="Times New Roman"/>
          <w:sz w:val="24"/>
          <w:szCs w:val="24"/>
          <w:vertAlign w:val="subscript"/>
          <w:lang w:eastAsia="en-US"/>
        </w:rPr>
        <w:t xml:space="preserve"> </w:t>
      </w:r>
      <w:r w:rsidRPr="00AF60F8">
        <w:rPr>
          <w:rFonts w:ascii="Times New Roman" w:eastAsia="Calibri" w:hAnsi="Times New Roman" w:cs="Times New Roman"/>
          <w:sz w:val="24"/>
          <w:szCs w:val="24"/>
          <w:lang w:eastAsia="en-US"/>
        </w:rPr>
        <w:t>составляет менее 0,75.</w:t>
      </w:r>
    </w:p>
    <w:p w:rsidR="00AF60F8" w:rsidRPr="00AF60F8" w:rsidRDefault="00AF60F8" w:rsidP="00AF60F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60F8">
        <w:rPr>
          <w:rFonts w:ascii="Times New Roman" w:eastAsia="Calibri" w:hAnsi="Times New Roman" w:cs="Times New Roman"/>
          <w:sz w:val="24"/>
          <w:szCs w:val="24"/>
          <w:lang w:eastAsia="en-US"/>
        </w:rPr>
        <w:t xml:space="preserve">Уровень реализации </w:t>
      </w:r>
      <w:r w:rsidRPr="00AF60F8">
        <w:rPr>
          <w:rFonts w:ascii="Times New Roman" w:eastAsia="Times New Roman" w:hAnsi="Times New Roman" w:cs="Times New Roman"/>
          <w:sz w:val="24"/>
          <w:szCs w:val="24"/>
        </w:rPr>
        <w:t>муниципальной</w:t>
      </w:r>
      <w:r w:rsidRPr="00AF60F8">
        <w:rPr>
          <w:rFonts w:ascii="Times New Roman" w:eastAsia="Calibri" w:hAnsi="Times New Roman" w:cs="Times New Roman"/>
          <w:sz w:val="24"/>
          <w:szCs w:val="24"/>
          <w:lang w:eastAsia="en-US"/>
        </w:rPr>
        <w:t xml:space="preserve"> программы в целом оценивается как высокий.</w:t>
      </w:r>
    </w:p>
    <w:p w:rsidR="00AF60F8" w:rsidRPr="00AF60F8" w:rsidRDefault="00AF60F8" w:rsidP="00AF60F8">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4"/>
          <w:szCs w:val="24"/>
        </w:rPr>
      </w:pPr>
      <w:r w:rsidRPr="00AF60F8">
        <w:rPr>
          <w:rFonts w:ascii="Times New Roman" w:eastAsia="Times New Roman" w:hAnsi="Times New Roman" w:cs="Times New Roman"/>
          <w:b/>
          <w:i/>
          <w:sz w:val="24"/>
          <w:szCs w:val="24"/>
        </w:rPr>
        <w:t>8. Предложения по дальнейшей реализации муниципальной программы</w:t>
      </w:r>
    </w:p>
    <w:p w:rsidR="00AF60F8" w:rsidRPr="00AF60F8" w:rsidRDefault="00AF60F8" w:rsidP="00AF60F8">
      <w:pPr>
        <w:autoSpaceDE w:val="0"/>
        <w:autoSpaceDN w:val="0"/>
        <w:adjustRightInd w:val="0"/>
        <w:spacing w:after="0" w:line="240" w:lineRule="auto"/>
        <w:ind w:right="-57" w:firstLine="708"/>
        <w:jc w:val="both"/>
        <w:outlineLvl w:val="1"/>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Промежуточные значения целевых показателей на 2017 год достигнуты .  Учитывая, что реализация Программы продвигается успешно, целесообразно продолжить работу в данном направлении, увеличивая темпы роста. </w:t>
      </w:r>
    </w:p>
    <w:p w:rsidR="00AF60F8" w:rsidRPr="00AF60F8" w:rsidRDefault="00AF60F8" w:rsidP="00AF60F8">
      <w:pPr>
        <w:spacing w:after="0" w:line="240" w:lineRule="auto"/>
        <w:jc w:val="both"/>
        <w:rPr>
          <w:rFonts w:ascii="Times New Roman" w:eastAsia="Times New Roman" w:hAnsi="Times New Roman" w:cs="Times New Roman"/>
          <w:sz w:val="24"/>
          <w:szCs w:val="24"/>
        </w:rPr>
      </w:pPr>
    </w:p>
    <w:p w:rsidR="00AF60F8" w:rsidRPr="00AF60F8" w:rsidRDefault="00AF60F8" w:rsidP="00AF60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В приложении 1 представлен отчет об исполнении плана реализации муниципальной программы Дубовского сельского поселения «Развитие транспортной системы».</w:t>
      </w:r>
    </w:p>
    <w:p w:rsidR="00AF60F8" w:rsidRPr="00AF60F8" w:rsidRDefault="00AF60F8" w:rsidP="00AF60F8">
      <w:pPr>
        <w:spacing w:after="0" w:line="240" w:lineRule="auto"/>
        <w:jc w:val="center"/>
        <w:rPr>
          <w:rFonts w:ascii="Times New Roman" w:eastAsia="Times New Roman" w:hAnsi="Times New Roman" w:cs="Times New Roman"/>
          <w:sz w:val="24"/>
          <w:szCs w:val="24"/>
        </w:rPr>
      </w:pPr>
    </w:p>
    <w:p w:rsidR="00AF60F8" w:rsidRPr="00AF60F8" w:rsidRDefault="00AF60F8" w:rsidP="00AF60F8">
      <w:pPr>
        <w:spacing w:after="0" w:line="240" w:lineRule="auto"/>
        <w:jc w:val="center"/>
        <w:rPr>
          <w:rFonts w:ascii="Times New Roman" w:eastAsia="Times New Roman" w:hAnsi="Times New Roman" w:cs="Times New Roman"/>
          <w:sz w:val="24"/>
          <w:szCs w:val="24"/>
        </w:rPr>
        <w:sectPr w:rsidR="00AF60F8" w:rsidRPr="00AF60F8" w:rsidSect="00AF60F8">
          <w:pgSz w:w="11907" w:h="16840"/>
          <w:pgMar w:top="709" w:right="708" w:bottom="1134" w:left="1701" w:header="720" w:footer="720" w:gutter="0"/>
          <w:cols w:space="720"/>
        </w:sectPr>
      </w:pPr>
    </w:p>
    <w:p w:rsidR="00AF60F8" w:rsidRPr="00AF60F8" w:rsidRDefault="00AF60F8" w:rsidP="00AF60F8">
      <w:pPr>
        <w:keepNext/>
        <w:spacing w:after="0" w:line="240" w:lineRule="auto"/>
        <w:jc w:val="right"/>
        <w:outlineLvl w:val="2"/>
        <w:rPr>
          <w:rFonts w:ascii="Times New Roman" w:eastAsia="Times New Roman" w:hAnsi="Times New Roman" w:cs="Times New Roman"/>
          <w:sz w:val="24"/>
          <w:szCs w:val="24"/>
        </w:rPr>
      </w:pPr>
      <w:r w:rsidRPr="00AF60F8">
        <w:rPr>
          <w:rFonts w:ascii="Times New Roman" w:eastAsia="Times New Roman" w:hAnsi="Times New Roman" w:cs="Times New Roman"/>
          <w:sz w:val="28"/>
          <w:szCs w:val="28"/>
        </w:rPr>
        <w:lastRenderedPageBreak/>
        <w:t xml:space="preserve">                                                                                                                                                                        </w:t>
      </w:r>
      <w:r w:rsidRPr="00AF60F8">
        <w:rPr>
          <w:rFonts w:ascii="Times New Roman" w:eastAsia="Times New Roman" w:hAnsi="Times New Roman" w:cs="Times New Roman"/>
          <w:sz w:val="24"/>
          <w:szCs w:val="24"/>
        </w:rPr>
        <w:t>Таблица № 1</w:t>
      </w:r>
    </w:p>
    <w:p w:rsidR="00AF60F8" w:rsidRPr="00AF60F8" w:rsidRDefault="00AF60F8" w:rsidP="00AF60F8">
      <w:pPr>
        <w:spacing w:after="0" w:line="240" w:lineRule="auto"/>
        <w:jc w:val="right"/>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к приложению 1</w:t>
      </w:r>
    </w:p>
    <w:p w:rsidR="00AF60F8" w:rsidRPr="00AF60F8" w:rsidRDefault="00AF60F8" w:rsidP="00AF60F8">
      <w:pPr>
        <w:spacing w:after="0" w:line="240" w:lineRule="auto"/>
        <w:ind w:left="125"/>
        <w:jc w:val="right"/>
        <w:rPr>
          <w:rFonts w:ascii="Times New Roman" w:eastAsia="Times New Roman" w:hAnsi="Times New Roman" w:cs="Times New Roman"/>
          <w:bCs/>
          <w:iCs/>
          <w:sz w:val="28"/>
          <w:szCs w:val="28"/>
        </w:rPr>
      </w:pPr>
      <w:r w:rsidRPr="00AF60F8">
        <w:rPr>
          <w:rFonts w:ascii="Times New Roman" w:eastAsia="Times New Roman" w:hAnsi="Times New Roman" w:cs="Times New Roman"/>
          <w:sz w:val="28"/>
          <w:szCs w:val="28"/>
        </w:rPr>
        <w:t xml:space="preserve">                                                                                                               </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Courier New"/>
          <w:sz w:val="24"/>
          <w:szCs w:val="24"/>
        </w:rPr>
      </w:pPr>
      <w:r w:rsidRPr="00AF60F8">
        <w:rPr>
          <w:rFonts w:ascii="Times New Roman" w:eastAsia="Times New Roman" w:hAnsi="Times New Roman" w:cs="Times New Roman"/>
          <w:sz w:val="24"/>
          <w:szCs w:val="24"/>
        </w:rPr>
        <w:t xml:space="preserve">Отчет об исполнении плана  реализации </w:t>
      </w:r>
      <w:r w:rsidRPr="00AF60F8">
        <w:rPr>
          <w:rFonts w:ascii="Times New Roman" w:eastAsia="Times New Roman" w:hAnsi="Times New Roman" w:cs="Courier New"/>
          <w:sz w:val="24"/>
          <w:szCs w:val="24"/>
        </w:rPr>
        <w:t xml:space="preserve">муниципальной программы </w:t>
      </w:r>
      <w:r w:rsidRPr="00AF60F8">
        <w:rPr>
          <w:rFonts w:ascii="Times New Roman" w:eastAsia="Times New Roman" w:hAnsi="Times New Roman" w:cs="Times New Roman"/>
          <w:sz w:val="24"/>
          <w:szCs w:val="24"/>
        </w:rPr>
        <w:t>Дубовского</w:t>
      </w:r>
      <w:r w:rsidRPr="00AF60F8">
        <w:rPr>
          <w:rFonts w:ascii="Times New Roman" w:eastAsia="Times New Roman" w:hAnsi="Times New Roman" w:cs="Courier New"/>
          <w:sz w:val="24"/>
          <w:szCs w:val="24"/>
        </w:rPr>
        <w:t xml:space="preserve"> сельского поселения «Развитие транспортной системы» </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Courier New"/>
          <w:sz w:val="24"/>
          <w:szCs w:val="24"/>
        </w:rPr>
      </w:pPr>
      <w:r w:rsidRPr="00AF60F8">
        <w:rPr>
          <w:rFonts w:ascii="Times New Roman" w:eastAsia="Times New Roman" w:hAnsi="Times New Roman" w:cs="Courier New"/>
          <w:sz w:val="24"/>
          <w:szCs w:val="24"/>
        </w:rPr>
        <w:t xml:space="preserve"> </w:t>
      </w:r>
      <w:r w:rsidRPr="00AF60F8">
        <w:rPr>
          <w:rFonts w:ascii="Times New Roman" w:eastAsia="Times New Roman" w:hAnsi="Times New Roman" w:cs="Times New Roman"/>
          <w:sz w:val="24"/>
          <w:szCs w:val="24"/>
        </w:rPr>
        <w:t xml:space="preserve">отчетный период </w:t>
      </w:r>
      <w:r w:rsidRPr="00AF60F8">
        <w:rPr>
          <w:rFonts w:ascii="Times New Roman" w:eastAsia="Times New Roman" w:hAnsi="Times New Roman" w:cs="Times New Roman"/>
          <w:sz w:val="24"/>
          <w:szCs w:val="24"/>
          <w:u w:val="single"/>
        </w:rPr>
        <w:t>2017 г.</w:t>
      </w:r>
    </w:p>
    <w:p w:rsidR="00AF60F8" w:rsidRPr="00AF60F8" w:rsidRDefault="00AF60F8" w:rsidP="00AF60F8">
      <w:pPr>
        <w:tabs>
          <w:tab w:val="left" w:pos="11013"/>
          <w:tab w:val="right" w:pos="14997"/>
        </w:tabs>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0"/>
          <w:szCs w:val="20"/>
        </w:rPr>
        <w:tab/>
        <w:t>(тыс. рублей)</w:t>
      </w:r>
    </w:p>
    <w:p w:rsidR="00AF60F8" w:rsidRPr="00AF60F8" w:rsidRDefault="00AF60F8" w:rsidP="00AF60F8">
      <w:pPr>
        <w:spacing w:after="0" w:line="240" w:lineRule="auto"/>
        <w:rPr>
          <w:rFonts w:ascii="Times New Roman" w:eastAsia="Times New Roman" w:hAnsi="Times New Roman" w:cs="Times New Roman"/>
          <w:sz w:val="24"/>
          <w:szCs w:val="24"/>
        </w:rPr>
      </w:pPr>
    </w:p>
    <w:tbl>
      <w:tblPr>
        <w:tblW w:w="1545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50"/>
        <w:gridCol w:w="851"/>
        <w:gridCol w:w="909"/>
        <w:gridCol w:w="2977"/>
        <w:gridCol w:w="4111"/>
        <w:gridCol w:w="1134"/>
        <w:gridCol w:w="1134"/>
        <w:gridCol w:w="992"/>
        <w:gridCol w:w="992"/>
        <w:gridCol w:w="851"/>
        <w:gridCol w:w="851"/>
      </w:tblGrid>
      <w:tr w:rsidR="00AF60F8" w:rsidRPr="00AF60F8" w:rsidTr="009F4975">
        <w:trPr>
          <w:trHeight w:val="854"/>
          <w:tblCellSpacing w:w="5" w:type="nil"/>
        </w:trPr>
        <w:tc>
          <w:tcPr>
            <w:tcW w:w="650" w:type="dxa"/>
            <w:vMerge w:val="restart"/>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п/п</w:t>
            </w:r>
          </w:p>
        </w:tc>
        <w:tc>
          <w:tcPr>
            <w:tcW w:w="1760" w:type="dxa"/>
            <w:gridSpan w:val="2"/>
            <w:vMerge w:val="restart"/>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Наименование </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основного мероприятия,</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контрольного события программы</w:t>
            </w:r>
          </w:p>
        </w:tc>
        <w:tc>
          <w:tcPr>
            <w:tcW w:w="2977" w:type="dxa"/>
            <w:vMerge w:val="restart"/>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Ответственный </w:t>
            </w:r>
            <w:r w:rsidRPr="00AF60F8">
              <w:rPr>
                <w:rFonts w:ascii="Times New Roman" w:eastAsia="Times New Roman" w:hAnsi="Times New Roman" w:cs="Times New Roman"/>
                <w:sz w:val="20"/>
                <w:szCs w:val="20"/>
              </w:rPr>
              <w:br/>
              <w:t xml:space="preserve"> исполнитель, соисполнитель, участник  </w:t>
            </w:r>
            <w:r w:rsidRPr="00AF60F8">
              <w:rPr>
                <w:rFonts w:ascii="Times New Roman" w:eastAsia="Times New Roman" w:hAnsi="Times New Roman" w:cs="Times New Roman"/>
                <w:sz w:val="20"/>
                <w:szCs w:val="20"/>
              </w:rPr>
              <w:br/>
              <w:t xml:space="preserve">  (должность/ФИО)</w:t>
            </w:r>
          </w:p>
          <w:p w:rsidR="00AF60F8" w:rsidRPr="00AF60F8" w:rsidRDefault="00AF60F8" w:rsidP="00AF60F8">
            <w:pPr>
              <w:spacing w:after="0" w:line="240" w:lineRule="auto"/>
              <w:rPr>
                <w:rFonts w:ascii="Times New Roman" w:eastAsia="Times New Roman" w:hAnsi="Times New Roman" w:cs="Times New Roman"/>
                <w:sz w:val="20"/>
                <w:szCs w:val="20"/>
              </w:rPr>
            </w:pPr>
          </w:p>
          <w:p w:rsidR="00AF60F8" w:rsidRPr="00AF60F8" w:rsidRDefault="00B94453" w:rsidP="00AF60F8">
            <w:pPr>
              <w:spacing w:after="0" w:line="240" w:lineRule="auto"/>
              <w:jc w:val="center"/>
              <w:rPr>
                <w:rFonts w:ascii="Times New Roman" w:eastAsia="Times New Roman" w:hAnsi="Times New Roman" w:cs="Times New Roman"/>
                <w:sz w:val="20"/>
                <w:szCs w:val="20"/>
              </w:rPr>
            </w:pPr>
            <w:hyperlink w:anchor="Par1414" w:history="1">
              <w:r w:rsidR="00AF60F8" w:rsidRPr="00AF60F8">
                <w:rPr>
                  <w:rFonts w:ascii="Times New Roman" w:eastAsia="Times New Roman" w:hAnsi="Times New Roman" w:cs="Times New Roman"/>
                  <w:sz w:val="20"/>
                  <w:szCs w:val="20"/>
                </w:rPr>
                <w:t>&lt;1&gt;</w:t>
              </w:r>
            </w:hyperlink>
          </w:p>
        </w:tc>
        <w:tc>
          <w:tcPr>
            <w:tcW w:w="4111" w:type="dxa"/>
            <w:vMerge w:val="restart"/>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Результат</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реализации (краткое описание)</w:t>
            </w:r>
          </w:p>
        </w:tc>
        <w:tc>
          <w:tcPr>
            <w:tcW w:w="1134" w:type="dxa"/>
            <w:vMerge w:val="restart"/>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Фактическая дата начала   </w:t>
            </w:r>
            <w:r w:rsidRPr="00AF60F8">
              <w:rPr>
                <w:rFonts w:ascii="Times New Roman" w:eastAsia="Times New Roman" w:hAnsi="Times New Roman" w:cs="Times New Roman"/>
                <w:sz w:val="20"/>
                <w:szCs w:val="20"/>
              </w:rPr>
              <w:br/>
              <w:t xml:space="preserve">реализации </w:t>
            </w:r>
            <w:r w:rsidRPr="00AF60F8">
              <w:rPr>
                <w:rFonts w:ascii="Times New Roman" w:eastAsia="Times New Roman" w:hAnsi="Times New Roman" w:cs="Times New Roman"/>
                <w:sz w:val="20"/>
                <w:szCs w:val="20"/>
              </w:rPr>
              <w:br/>
              <w:t>мероприятия</w:t>
            </w:r>
          </w:p>
        </w:tc>
        <w:tc>
          <w:tcPr>
            <w:tcW w:w="1134" w:type="dxa"/>
            <w:vMerge w:val="restart"/>
            <w:tcBorders>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Фактическая дата окончания</w:t>
            </w:r>
            <w:r w:rsidRPr="00AF60F8">
              <w:rPr>
                <w:rFonts w:ascii="Times New Roman" w:eastAsia="Times New Roman" w:hAnsi="Times New Roman" w:cs="Times New Roman"/>
                <w:sz w:val="20"/>
                <w:szCs w:val="20"/>
              </w:rPr>
              <w:br/>
              <w:t xml:space="preserve">реализации  </w:t>
            </w:r>
            <w:r w:rsidRPr="00AF60F8">
              <w:rPr>
                <w:rFonts w:ascii="Times New Roman" w:eastAsia="Times New Roman" w:hAnsi="Times New Roman" w:cs="Times New Roman"/>
                <w:sz w:val="20"/>
                <w:szCs w:val="20"/>
              </w:rPr>
              <w:br/>
              <w:t xml:space="preserve">, </w:t>
            </w:r>
            <w:r w:rsidRPr="00AF60F8">
              <w:rPr>
                <w:rFonts w:ascii="Times New Roman" w:eastAsia="Times New Roman" w:hAnsi="Times New Roman" w:cs="Times New Roman"/>
                <w:sz w:val="20"/>
                <w:szCs w:val="20"/>
              </w:rPr>
              <w:br/>
              <w:t xml:space="preserve">наступления  </w:t>
            </w:r>
            <w:r w:rsidRPr="00AF60F8">
              <w:rPr>
                <w:rFonts w:ascii="Times New Roman" w:eastAsia="Times New Roman" w:hAnsi="Times New Roman" w:cs="Times New Roman"/>
                <w:sz w:val="20"/>
                <w:szCs w:val="20"/>
              </w:rPr>
              <w:br/>
              <w:t xml:space="preserve">контрольного </w:t>
            </w:r>
            <w:r w:rsidRPr="00AF60F8">
              <w:rPr>
                <w:rFonts w:ascii="Times New Roman" w:eastAsia="Times New Roman" w:hAnsi="Times New Roman" w:cs="Times New Roman"/>
                <w:sz w:val="20"/>
                <w:szCs w:val="20"/>
              </w:rPr>
              <w:br/>
              <w:t>события</w:t>
            </w:r>
          </w:p>
        </w:tc>
        <w:tc>
          <w:tcPr>
            <w:tcW w:w="1984" w:type="dxa"/>
            <w:gridSpan w:val="2"/>
            <w:tcBorders>
              <w:top w:val="single" w:sz="4" w:space="0" w:color="auto"/>
              <w:left w:val="single" w:sz="4" w:space="0" w:color="auto"/>
              <w:bottom w:val="single" w:sz="4" w:space="0" w:color="auto"/>
              <w:right w:val="nil"/>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Расходы местного бюджета на реализацию муниципальной      </w:t>
            </w:r>
            <w:r w:rsidRPr="00AF60F8">
              <w:rPr>
                <w:rFonts w:ascii="Times New Roman" w:eastAsia="Times New Roman" w:hAnsi="Times New Roman" w:cs="Times New Roman"/>
                <w:sz w:val="20"/>
                <w:szCs w:val="20"/>
              </w:rPr>
              <w:br/>
              <w:t>программы, тыс. руб.</w:t>
            </w:r>
          </w:p>
        </w:tc>
        <w:tc>
          <w:tcPr>
            <w:tcW w:w="851" w:type="dxa"/>
            <w:tcBorders>
              <w:top w:val="single" w:sz="4" w:space="0" w:color="auto"/>
              <w:left w:val="nil"/>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vMerge w:val="restart"/>
            <w:tcBorders>
              <w:lef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Объемы неосвоенных средств и причины их </w:t>
            </w:r>
            <w:proofErr w:type="spellStart"/>
            <w:r w:rsidRPr="00AF60F8">
              <w:rPr>
                <w:rFonts w:ascii="Times New Roman" w:eastAsia="Times New Roman" w:hAnsi="Times New Roman" w:cs="Times New Roman"/>
                <w:sz w:val="20"/>
                <w:szCs w:val="20"/>
              </w:rPr>
              <w:t>неосвоения</w:t>
            </w:r>
            <w:proofErr w:type="spellEnd"/>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sz w:val="20"/>
                <w:szCs w:val="20"/>
              </w:rPr>
              <w:br/>
            </w:r>
            <w:hyperlink w:anchor="Par1414" w:history="1">
              <w:r w:rsidRPr="00AF60F8">
                <w:rPr>
                  <w:rFonts w:ascii="Times New Roman" w:eastAsia="Times New Roman" w:hAnsi="Times New Roman" w:cs="Times New Roman"/>
                  <w:sz w:val="20"/>
                  <w:szCs w:val="20"/>
                </w:rPr>
                <w:t>&lt;2&gt;</w:t>
              </w:r>
            </w:hyperlink>
          </w:p>
        </w:tc>
      </w:tr>
      <w:tr w:rsidR="00AF60F8" w:rsidRPr="00AF60F8" w:rsidTr="009F4975">
        <w:trPr>
          <w:trHeight w:val="720"/>
          <w:tblCellSpacing w:w="5" w:type="nil"/>
        </w:trPr>
        <w:tc>
          <w:tcPr>
            <w:tcW w:w="650" w:type="dxa"/>
            <w:vMerge/>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60" w:type="dxa"/>
            <w:gridSpan w:val="2"/>
            <w:vMerge/>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977" w:type="dxa"/>
            <w:vMerge/>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111" w:type="dxa"/>
            <w:vMerge/>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vMerge/>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предусмотрено</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муниципальной программой</w:t>
            </w:r>
          </w:p>
        </w:tc>
        <w:tc>
          <w:tcPr>
            <w:tcW w:w="992" w:type="dxa"/>
            <w:tcBorders>
              <w:top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Предусмотрено сводной бюджетной росписью</w:t>
            </w:r>
          </w:p>
        </w:tc>
        <w:tc>
          <w:tcPr>
            <w:tcW w:w="851" w:type="dxa"/>
            <w:tcBorders>
              <w:top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факт на отчетную дату </w:t>
            </w:r>
          </w:p>
        </w:tc>
        <w:tc>
          <w:tcPr>
            <w:tcW w:w="851" w:type="dxa"/>
            <w:vMerge/>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AF60F8" w:rsidRPr="00AF60F8" w:rsidTr="009F4975">
        <w:trPr>
          <w:tblCellSpacing w:w="5" w:type="nil"/>
        </w:trPr>
        <w:tc>
          <w:tcPr>
            <w:tcW w:w="650"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1</w:t>
            </w:r>
          </w:p>
        </w:tc>
        <w:tc>
          <w:tcPr>
            <w:tcW w:w="1760"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2</w:t>
            </w:r>
          </w:p>
        </w:tc>
        <w:tc>
          <w:tcPr>
            <w:tcW w:w="2977"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3</w:t>
            </w:r>
          </w:p>
        </w:tc>
        <w:tc>
          <w:tcPr>
            <w:tcW w:w="411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4</w:t>
            </w:r>
          </w:p>
        </w:tc>
        <w:tc>
          <w:tcPr>
            <w:tcW w:w="113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5</w:t>
            </w:r>
          </w:p>
        </w:tc>
        <w:tc>
          <w:tcPr>
            <w:tcW w:w="113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6</w:t>
            </w:r>
          </w:p>
        </w:tc>
        <w:tc>
          <w:tcPr>
            <w:tcW w:w="992"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7</w:t>
            </w:r>
          </w:p>
        </w:tc>
        <w:tc>
          <w:tcPr>
            <w:tcW w:w="992"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8</w:t>
            </w:r>
          </w:p>
        </w:tc>
        <w:tc>
          <w:tcPr>
            <w:tcW w:w="85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9</w:t>
            </w:r>
          </w:p>
        </w:tc>
        <w:tc>
          <w:tcPr>
            <w:tcW w:w="85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10</w:t>
            </w:r>
          </w:p>
        </w:tc>
      </w:tr>
      <w:tr w:rsidR="00AF60F8" w:rsidRPr="00AF60F8" w:rsidTr="00AF60F8">
        <w:trPr>
          <w:trHeight w:val="183"/>
          <w:tblCellSpacing w:w="5" w:type="nil"/>
        </w:trPr>
        <w:tc>
          <w:tcPr>
            <w:tcW w:w="650"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1</w:t>
            </w:r>
          </w:p>
        </w:tc>
        <w:tc>
          <w:tcPr>
            <w:tcW w:w="851"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3951" w:type="dxa"/>
            <w:gridSpan w:val="9"/>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Подпрограмма 1 «</w:t>
            </w:r>
            <w:r w:rsidRPr="00AF60F8">
              <w:rPr>
                <w:rFonts w:ascii="Times New Roman" w:eastAsia="Times New Roman" w:hAnsi="Times New Roman" w:cs="Times New Roman"/>
                <w:bCs/>
                <w:sz w:val="20"/>
                <w:szCs w:val="20"/>
              </w:rPr>
              <w:t>Развитие транспортной инфраструктуры Дубовского сельского поселения</w:t>
            </w:r>
            <w:r w:rsidRPr="00AF60F8">
              <w:rPr>
                <w:rFonts w:ascii="Times New Roman" w:eastAsia="Times New Roman" w:hAnsi="Times New Roman" w:cs="Times New Roman"/>
                <w:sz w:val="20"/>
                <w:szCs w:val="20"/>
              </w:rPr>
              <w:t>»</w:t>
            </w:r>
          </w:p>
        </w:tc>
      </w:tr>
      <w:tr w:rsidR="00AF60F8" w:rsidRPr="00AF60F8" w:rsidTr="009F4975">
        <w:trPr>
          <w:trHeight w:val="360"/>
          <w:tblCellSpacing w:w="5" w:type="nil"/>
        </w:trPr>
        <w:tc>
          <w:tcPr>
            <w:tcW w:w="650"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1.1    </w:t>
            </w:r>
          </w:p>
        </w:tc>
        <w:tc>
          <w:tcPr>
            <w:tcW w:w="1760" w:type="dxa"/>
            <w:gridSpan w:val="2"/>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Основное  мероприятие 1.1 «</w:t>
            </w:r>
            <w:r w:rsidRPr="00AF60F8">
              <w:rPr>
                <w:rFonts w:ascii="Times New Roman" w:eastAsia="Times New Roman" w:hAnsi="Times New Roman" w:cs="Times New Roman"/>
                <w:bCs/>
                <w:sz w:val="20"/>
                <w:szCs w:val="20"/>
              </w:rPr>
              <w:t>Содержание автомобильных дорог общего пользования местного значения и искусственных сооружений на них</w:t>
            </w:r>
            <w:r w:rsidRPr="00AF60F8">
              <w:rPr>
                <w:rFonts w:ascii="Times New Roman" w:eastAsia="Times New Roman" w:hAnsi="Times New Roman" w:cs="Times New Roman"/>
                <w:sz w:val="20"/>
                <w:szCs w:val="20"/>
              </w:rPr>
              <w:t xml:space="preserve">»                </w:t>
            </w:r>
          </w:p>
        </w:tc>
        <w:tc>
          <w:tcPr>
            <w:tcW w:w="2977"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111"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Погашена кредиторская задолженность на 01.01.2017 – 408,0 </w:t>
            </w:r>
            <w:proofErr w:type="spellStart"/>
            <w:r w:rsidRPr="00AF60F8">
              <w:rPr>
                <w:rFonts w:ascii="Times New Roman" w:eastAsia="Times New Roman" w:hAnsi="Times New Roman" w:cs="Times New Roman"/>
                <w:sz w:val="20"/>
                <w:szCs w:val="20"/>
              </w:rPr>
              <w:t>т.р</w:t>
            </w:r>
            <w:proofErr w:type="spellEnd"/>
            <w:r w:rsidRPr="00AF60F8">
              <w:rPr>
                <w:rFonts w:ascii="Times New Roman" w:eastAsia="Times New Roman" w:hAnsi="Times New Roman" w:cs="Times New Roman"/>
                <w:sz w:val="20"/>
                <w:szCs w:val="20"/>
              </w:rPr>
              <w:t xml:space="preserve"> по м/к № 000014 от 15.05.2016  (ГУП РО « </w:t>
            </w:r>
            <w:proofErr w:type="spellStart"/>
            <w:r w:rsidRPr="00AF60F8">
              <w:rPr>
                <w:rFonts w:ascii="Times New Roman" w:eastAsia="Times New Roman" w:hAnsi="Times New Roman" w:cs="Times New Roman"/>
                <w:sz w:val="20"/>
                <w:szCs w:val="20"/>
              </w:rPr>
              <w:t>РостовАвтодор</w:t>
            </w:r>
            <w:proofErr w:type="spellEnd"/>
            <w:r w:rsidRPr="00AF60F8">
              <w:rPr>
                <w:rFonts w:ascii="Times New Roman" w:eastAsia="Times New Roman" w:hAnsi="Times New Roman" w:cs="Times New Roman"/>
                <w:sz w:val="20"/>
                <w:szCs w:val="20"/>
              </w:rPr>
              <w:t>» )</w:t>
            </w:r>
          </w:p>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Выполнены работы </w:t>
            </w:r>
          </w:p>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по муниципальным  контрактам: </w:t>
            </w:r>
          </w:p>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 3 от 09.01.2017 ; № 68 от 18.08.2017 г.; № 96 от 01.11.2017 (МУП « Исток»); </w:t>
            </w:r>
          </w:p>
          <w:p w:rsidR="00AF60F8" w:rsidRPr="00AF60F8" w:rsidRDefault="00AF60F8" w:rsidP="00AF60F8">
            <w:pPr>
              <w:widowControl w:val="0"/>
              <w:autoSpaceDE w:val="0"/>
              <w:autoSpaceDN w:val="0"/>
              <w:adjustRightInd w:val="0"/>
              <w:spacing w:after="0" w:line="240" w:lineRule="auto"/>
              <w:rPr>
                <w:rFonts w:ascii="Arial" w:eastAsia="Times New Roman" w:hAnsi="Arial" w:cs="Arial"/>
                <w:sz w:val="20"/>
                <w:szCs w:val="20"/>
              </w:rPr>
            </w:pPr>
          </w:p>
        </w:tc>
        <w:tc>
          <w:tcPr>
            <w:tcW w:w="113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01.01.2017</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31.12.2017</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bCs/>
                <w:iCs/>
                <w:sz w:val="20"/>
                <w:szCs w:val="20"/>
              </w:rPr>
            </w:pPr>
            <w:r w:rsidRPr="00AF60F8">
              <w:rPr>
                <w:rFonts w:ascii="Times New Roman" w:eastAsia="Times New Roman" w:hAnsi="Times New Roman" w:cs="Times New Roman"/>
                <w:bCs/>
                <w:iCs/>
                <w:sz w:val="20"/>
                <w:szCs w:val="20"/>
              </w:rPr>
              <w:t>845,9</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bCs/>
                <w:iCs/>
                <w:sz w:val="20"/>
                <w:szCs w:val="20"/>
              </w:rPr>
            </w:pP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845,9</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566,4</w:t>
            </w:r>
          </w:p>
        </w:tc>
        <w:tc>
          <w:tcPr>
            <w:tcW w:w="85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279,5, в </w:t>
            </w:r>
            <w:proofErr w:type="spellStart"/>
            <w:r w:rsidRPr="00AF60F8">
              <w:rPr>
                <w:rFonts w:ascii="Times New Roman" w:eastAsia="Times New Roman" w:hAnsi="Times New Roman" w:cs="Times New Roman"/>
                <w:sz w:val="20"/>
                <w:szCs w:val="20"/>
              </w:rPr>
              <w:t>т.ч</w:t>
            </w:r>
            <w:proofErr w:type="spellEnd"/>
            <w:r w:rsidRPr="00AF60F8">
              <w:rPr>
                <w:rFonts w:ascii="Times New Roman" w:eastAsia="Times New Roman" w:hAnsi="Times New Roman" w:cs="Times New Roman"/>
                <w:sz w:val="20"/>
                <w:szCs w:val="20"/>
              </w:rPr>
              <w:t>. наличие кредиторской задолженности 76,7 ( отсутствие снега в декабре)</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AF60F8" w:rsidRPr="00AF60F8" w:rsidTr="009F4975">
        <w:trPr>
          <w:trHeight w:val="360"/>
          <w:tblCellSpacing w:w="5" w:type="nil"/>
        </w:trPr>
        <w:tc>
          <w:tcPr>
            <w:tcW w:w="650"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1.2</w:t>
            </w:r>
          </w:p>
        </w:tc>
        <w:tc>
          <w:tcPr>
            <w:tcW w:w="1760" w:type="dxa"/>
            <w:gridSpan w:val="2"/>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Основное        </w:t>
            </w:r>
            <w:r w:rsidRPr="00AF60F8">
              <w:rPr>
                <w:rFonts w:ascii="Times New Roman" w:eastAsia="Times New Roman" w:hAnsi="Times New Roman" w:cs="Times New Roman"/>
                <w:sz w:val="20"/>
                <w:szCs w:val="20"/>
              </w:rPr>
              <w:br/>
              <w:t xml:space="preserve">мероприятие 1.2  «Проведение оценки достоверности определения сметной </w:t>
            </w:r>
            <w:r w:rsidRPr="00AF60F8">
              <w:rPr>
                <w:rFonts w:ascii="Times New Roman" w:eastAsia="Times New Roman" w:hAnsi="Times New Roman" w:cs="Times New Roman"/>
                <w:sz w:val="20"/>
                <w:szCs w:val="20"/>
              </w:rPr>
              <w:lastRenderedPageBreak/>
              <w:t xml:space="preserve">стоимости ПИР по объекту « Строительство сети автомобильных дорог и тротуаров в </w:t>
            </w:r>
            <w:proofErr w:type="spellStart"/>
            <w:r w:rsidRPr="00AF60F8">
              <w:rPr>
                <w:rFonts w:ascii="Times New Roman" w:eastAsia="Times New Roman" w:hAnsi="Times New Roman" w:cs="Times New Roman"/>
                <w:sz w:val="20"/>
                <w:szCs w:val="20"/>
              </w:rPr>
              <w:t>с.Дубовское</w:t>
            </w:r>
            <w:proofErr w:type="spellEnd"/>
            <w:r w:rsidRPr="00AF60F8">
              <w:rPr>
                <w:rFonts w:ascii="Times New Roman" w:eastAsia="Times New Roman" w:hAnsi="Times New Roman" w:cs="Times New Roman"/>
                <w:sz w:val="20"/>
                <w:szCs w:val="20"/>
              </w:rPr>
              <w:t xml:space="preserve"> Дубовского района Ростовской области»</w:t>
            </w:r>
          </w:p>
        </w:tc>
        <w:tc>
          <w:tcPr>
            <w:tcW w:w="2977"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lastRenderedPageBreak/>
              <w:t>Начальник сектора по социальным вопросам, земельным и имущественным отношениям, вопросам муниципального хозяйства Никитенко М.Н.</w:t>
            </w:r>
          </w:p>
          <w:p w:rsidR="00AF60F8" w:rsidRPr="00AF60F8" w:rsidRDefault="00AF60F8" w:rsidP="00AF60F8">
            <w:pPr>
              <w:spacing w:after="0" w:line="240" w:lineRule="auto"/>
              <w:jc w:val="center"/>
              <w:rPr>
                <w:rFonts w:ascii="Times New Roman" w:eastAsia="Times New Roman" w:hAnsi="Times New Roman" w:cs="Times New Roman"/>
                <w:sz w:val="20"/>
                <w:szCs w:val="20"/>
              </w:rPr>
            </w:pPr>
          </w:p>
        </w:tc>
        <w:tc>
          <w:tcPr>
            <w:tcW w:w="411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1134"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1134"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992"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992"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851"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851"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r>
      <w:tr w:rsidR="00AF60F8" w:rsidRPr="00AF60F8" w:rsidTr="009F4975">
        <w:trPr>
          <w:tblCellSpacing w:w="5" w:type="nil"/>
        </w:trPr>
        <w:tc>
          <w:tcPr>
            <w:tcW w:w="650"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lastRenderedPageBreak/>
              <w:t>1.1</w:t>
            </w:r>
          </w:p>
        </w:tc>
        <w:tc>
          <w:tcPr>
            <w:tcW w:w="1760" w:type="dxa"/>
            <w:gridSpan w:val="2"/>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Контрольное событие подпрограммы  1</w:t>
            </w:r>
          </w:p>
        </w:tc>
        <w:tc>
          <w:tcPr>
            <w:tcW w:w="2977"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Начальник сектора по социальным вопросам, земельным и имущественным отношениям, вопросам муниципального хозяйства Никитенко М.Н </w:t>
            </w:r>
          </w:p>
        </w:tc>
        <w:tc>
          <w:tcPr>
            <w:tcW w:w="4111"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Заключены 3 муниципальных контрактов с 1 подрядчиком на </w:t>
            </w:r>
            <w:r w:rsidRPr="00AF60F8">
              <w:rPr>
                <w:rFonts w:ascii="Times New Roman" w:eastAsia="Times New Roman" w:hAnsi="Times New Roman" w:cs="Arial"/>
                <w:bCs/>
                <w:sz w:val="20"/>
                <w:szCs w:val="20"/>
              </w:rPr>
              <w:t xml:space="preserve">выполнение работ по  </w:t>
            </w:r>
            <w:r w:rsidRPr="00AF60F8">
              <w:rPr>
                <w:rFonts w:ascii="Times New Roman" w:eastAsia="Times New Roman" w:hAnsi="Times New Roman" w:cs="Arial"/>
                <w:sz w:val="20"/>
                <w:szCs w:val="20"/>
              </w:rPr>
              <w:t xml:space="preserve">зимнему   содержанию </w:t>
            </w:r>
            <w:proofErr w:type="spellStart"/>
            <w:r w:rsidRPr="00AF60F8">
              <w:rPr>
                <w:rFonts w:ascii="Times New Roman" w:eastAsia="Times New Roman" w:hAnsi="Times New Roman" w:cs="Arial"/>
                <w:sz w:val="20"/>
                <w:szCs w:val="20"/>
              </w:rPr>
              <w:t>внутрипоселковых</w:t>
            </w:r>
            <w:proofErr w:type="spellEnd"/>
            <w:r w:rsidRPr="00AF60F8">
              <w:rPr>
                <w:rFonts w:ascii="Times New Roman" w:eastAsia="Times New Roman" w:hAnsi="Times New Roman" w:cs="Arial"/>
                <w:sz w:val="20"/>
                <w:szCs w:val="20"/>
              </w:rPr>
              <w:t xml:space="preserve"> дорог, скашиванию травы на обочинах, откосах</w:t>
            </w:r>
            <w:r w:rsidRPr="00AF60F8">
              <w:rPr>
                <w:rFonts w:ascii="Times New Roman" w:eastAsia="Times New Roman" w:hAnsi="Times New Roman" w:cs="Arial"/>
                <w:sz w:val="28"/>
                <w:szCs w:val="28"/>
              </w:rPr>
              <w:t xml:space="preserve">, </w:t>
            </w:r>
            <w:r w:rsidRPr="00AF60F8">
              <w:rPr>
                <w:rFonts w:ascii="Times New Roman" w:eastAsia="Times New Roman" w:hAnsi="Times New Roman" w:cs="Arial"/>
                <w:sz w:val="20"/>
                <w:szCs w:val="20"/>
              </w:rPr>
              <w:t>выполнено</w:t>
            </w:r>
            <w:r w:rsidRPr="00AF60F8">
              <w:rPr>
                <w:rFonts w:ascii="Times New Roman" w:eastAsia="Times New Roman" w:hAnsi="Times New Roman" w:cs="Arial"/>
                <w:sz w:val="28"/>
                <w:szCs w:val="28"/>
              </w:rPr>
              <w:t xml:space="preserve"> </w:t>
            </w:r>
            <w:r w:rsidRPr="00AF60F8">
              <w:rPr>
                <w:rFonts w:ascii="Times New Roman" w:eastAsia="Times New Roman" w:hAnsi="Times New Roman" w:cs="Arial"/>
                <w:bCs/>
                <w:sz w:val="20"/>
                <w:szCs w:val="20"/>
              </w:rPr>
              <w:t xml:space="preserve">100 % от общего объема работ, запланированных на текущий год, </w:t>
            </w:r>
          </w:p>
        </w:tc>
        <w:tc>
          <w:tcPr>
            <w:tcW w:w="113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X</w:t>
            </w:r>
          </w:p>
        </w:tc>
        <w:tc>
          <w:tcPr>
            <w:tcW w:w="113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31.12.2017</w:t>
            </w:r>
          </w:p>
        </w:tc>
        <w:tc>
          <w:tcPr>
            <w:tcW w:w="992"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X</w:t>
            </w:r>
          </w:p>
        </w:tc>
        <w:tc>
          <w:tcPr>
            <w:tcW w:w="992"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X</w:t>
            </w:r>
          </w:p>
        </w:tc>
        <w:tc>
          <w:tcPr>
            <w:tcW w:w="85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X</w:t>
            </w:r>
          </w:p>
        </w:tc>
        <w:tc>
          <w:tcPr>
            <w:tcW w:w="85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X</w:t>
            </w:r>
          </w:p>
        </w:tc>
      </w:tr>
      <w:tr w:rsidR="00AF60F8" w:rsidRPr="00AF60F8" w:rsidTr="00AF60F8">
        <w:trPr>
          <w:tblCellSpacing w:w="5" w:type="nil"/>
        </w:trPr>
        <w:tc>
          <w:tcPr>
            <w:tcW w:w="650"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2</w:t>
            </w:r>
          </w:p>
        </w:tc>
        <w:tc>
          <w:tcPr>
            <w:tcW w:w="851" w:type="dxa"/>
          </w:tcPr>
          <w:p w:rsidR="00AF60F8" w:rsidRPr="00AF60F8" w:rsidRDefault="00AF60F8" w:rsidP="00AF60F8">
            <w:pPr>
              <w:spacing w:after="0" w:line="240" w:lineRule="auto"/>
              <w:rPr>
                <w:rFonts w:ascii="Times New Roman" w:eastAsia="Times New Roman" w:hAnsi="Times New Roman" w:cs="Times New Roman"/>
                <w:sz w:val="20"/>
                <w:szCs w:val="20"/>
              </w:rPr>
            </w:pPr>
          </w:p>
        </w:tc>
        <w:tc>
          <w:tcPr>
            <w:tcW w:w="13951" w:type="dxa"/>
            <w:gridSpan w:val="9"/>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Подпрограмма 2 «</w:t>
            </w:r>
            <w:r w:rsidRPr="00AF60F8">
              <w:rPr>
                <w:rFonts w:ascii="Times New Roman" w:eastAsia="Times New Roman" w:hAnsi="Times New Roman" w:cs="Times New Roman"/>
                <w:bCs/>
                <w:sz w:val="20"/>
                <w:szCs w:val="20"/>
              </w:rPr>
              <w:t>Повышение безопасности дорожного движения на территории Дубовского  сельского  поселения</w:t>
            </w:r>
            <w:r w:rsidRPr="00AF60F8">
              <w:rPr>
                <w:rFonts w:ascii="Times New Roman" w:eastAsia="Times New Roman" w:hAnsi="Times New Roman" w:cs="Times New Roman"/>
                <w:sz w:val="20"/>
                <w:szCs w:val="20"/>
              </w:rPr>
              <w:t>»</w:t>
            </w:r>
          </w:p>
        </w:tc>
      </w:tr>
      <w:tr w:rsidR="00AF60F8" w:rsidRPr="00AF60F8" w:rsidTr="009F4975">
        <w:trPr>
          <w:trHeight w:val="360"/>
          <w:tblCellSpacing w:w="5" w:type="nil"/>
        </w:trPr>
        <w:tc>
          <w:tcPr>
            <w:tcW w:w="650"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2.1</w:t>
            </w:r>
          </w:p>
        </w:tc>
        <w:tc>
          <w:tcPr>
            <w:tcW w:w="1760" w:type="dxa"/>
            <w:gridSpan w:val="2"/>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bCs/>
                <w:sz w:val="20"/>
                <w:szCs w:val="20"/>
              </w:rPr>
              <w:t>Основное мероприятие 2.1</w:t>
            </w:r>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bCs/>
                <w:sz w:val="20"/>
                <w:szCs w:val="20"/>
              </w:rPr>
              <w:t>Установка дорожных знаков согласно проекта дорожного движения</w:t>
            </w:r>
            <w:r w:rsidRPr="00AF60F8">
              <w:rPr>
                <w:rFonts w:ascii="Times New Roman" w:eastAsia="Times New Roman" w:hAnsi="Times New Roman" w:cs="Times New Roman"/>
                <w:sz w:val="20"/>
                <w:szCs w:val="20"/>
              </w:rPr>
              <w:t xml:space="preserve">»             </w:t>
            </w:r>
          </w:p>
        </w:tc>
        <w:tc>
          <w:tcPr>
            <w:tcW w:w="2977"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Начальник сектора по социальным вопросам, земельным и имущественным отношениям, вопросам муниципального хозяйства Никитенко М.Н </w:t>
            </w:r>
          </w:p>
        </w:tc>
        <w:tc>
          <w:tcPr>
            <w:tcW w:w="411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1134"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1134"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992"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992"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851"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85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r>
      <w:tr w:rsidR="00AF60F8" w:rsidRPr="00AF60F8" w:rsidTr="009F4975">
        <w:trPr>
          <w:trHeight w:val="360"/>
          <w:tblCellSpacing w:w="5" w:type="nil"/>
        </w:trPr>
        <w:tc>
          <w:tcPr>
            <w:tcW w:w="650"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2.2</w:t>
            </w:r>
          </w:p>
        </w:tc>
        <w:tc>
          <w:tcPr>
            <w:tcW w:w="1760" w:type="dxa"/>
            <w:gridSpan w:val="2"/>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AF60F8">
              <w:rPr>
                <w:rFonts w:ascii="Times New Roman" w:eastAsia="Times New Roman" w:hAnsi="Times New Roman" w:cs="Times New Roman"/>
                <w:bCs/>
                <w:sz w:val="20"/>
                <w:szCs w:val="20"/>
              </w:rPr>
              <w:t>Основное мероприятие 2.2</w:t>
            </w:r>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bCs/>
                <w:sz w:val="20"/>
                <w:szCs w:val="20"/>
              </w:rPr>
              <w:t>«</w:t>
            </w:r>
            <w:r w:rsidRPr="00AF60F8">
              <w:rPr>
                <w:rFonts w:ascii="Times New Roman" w:eastAsia="Times New Roman" w:hAnsi="Times New Roman" w:cs="Times New Roman"/>
                <w:color w:val="000000"/>
                <w:sz w:val="20"/>
                <w:szCs w:val="20"/>
              </w:rPr>
              <w:t>Обустройство ограждения тротуара вблизи пешеходного перехода»</w:t>
            </w:r>
          </w:p>
        </w:tc>
        <w:tc>
          <w:tcPr>
            <w:tcW w:w="2977"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11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1134"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1134"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992"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992"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851"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85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r>
      <w:tr w:rsidR="00AF60F8" w:rsidRPr="00AF60F8" w:rsidTr="009F4975">
        <w:trPr>
          <w:trHeight w:val="360"/>
          <w:tblCellSpacing w:w="5" w:type="nil"/>
        </w:trPr>
        <w:tc>
          <w:tcPr>
            <w:tcW w:w="650"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2.3</w:t>
            </w:r>
          </w:p>
        </w:tc>
        <w:tc>
          <w:tcPr>
            <w:tcW w:w="1760" w:type="dxa"/>
            <w:gridSpan w:val="2"/>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AF60F8">
              <w:rPr>
                <w:rFonts w:ascii="Times New Roman" w:eastAsia="Times New Roman" w:hAnsi="Times New Roman" w:cs="Times New Roman"/>
                <w:bCs/>
                <w:sz w:val="20"/>
                <w:szCs w:val="20"/>
              </w:rPr>
              <w:t>Основное мероприятие 2.3</w:t>
            </w:r>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bCs/>
                <w:sz w:val="20"/>
                <w:szCs w:val="20"/>
              </w:rPr>
              <w:t>«</w:t>
            </w:r>
            <w:r w:rsidRPr="00AF60F8">
              <w:rPr>
                <w:rFonts w:ascii="Times New Roman" w:eastAsia="Times New Roman" w:hAnsi="Times New Roman" w:cs="Times New Roman"/>
                <w:color w:val="000000"/>
                <w:sz w:val="20"/>
                <w:szCs w:val="20"/>
              </w:rPr>
              <w:t>мероприятия по установке светофора»</w:t>
            </w:r>
          </w:p>
        </w:tc>
        <w:tc>
          <w:tcPr>
            <w:tcW w:w="2977"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Начальник сектора по социальным вопросам, земельным и имущественным отношениям, вопросам муниципального хозяйства Никитенко М.Н</w:t>
            </w:r>
          </w:p>
        </w:tc>
        <w:tc>
          <w:tcPr>
            <w:tcW w:w="411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1134"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1134"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992"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992"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851"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85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r>
      <w:tr w:rsidR="00AF60F8" w:rsidRPr="00AF60F8" w:rsidTr="009F4975">
        <w:trPr>
          <w:trHeight w:val="360"/>
          <w:tblCellSpacing w:w="5" w:type="nil"/>
        </w:trPr>
        <w:tc>
          <w:tcPr>
            <w:tcW w:w="650"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2.4</w:t>
            </w:r>
          </w:p>
        </w:tc>
        <w:tc>
          <w:tcPr>
            <w:tcW w:w="1760" w:type="dxa"/>
            <w:gridSpan w:val="2"/>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AF60F8">
              <w:rPr>
                <w:rFonts w:ascii="Times New Roman" w:eastAsia="Times New Roman" w:hAnsi="Times New Roman" w:cs="Times New Roman"/>
                <w:bCs/>
                <w:sz w:val="20"/>
                <w:szCs w:val="20"/>
              </w:rPr>
              <w:t>Основное мероприятие 2.4</w:t>
            </w:r>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bCs/>
                <w:sz w:val="20"/>
                <w:szCs w:val="20"/>
              </w:rPr>
              <w:t>«</w:t>
            </w:r>
            <w:r w:rsidRPr="00AF60F8">
              <w:rPr>
                <w:rFonts w:ascii="Times New Roman" w:eastAsia="Times New Roman" w:hAnsi="Times New Roman" w:cs="Times New Roman"/>
                <w:color w:val="000000"/>
                <w:sz w:val="20"/>
                <w:szCs w:val="20"/>
              </w:rPr>
              <w:t xml:space="preserve">мероприятия по изготовлению </w:t>
            </w:r>
            <w:r w:rsidRPr="00AF60F8">
              <w:rPr>
                <w:rFonts w:ascii="Times New Roman" w:eastAsia="Times New Roman" w:hAnsi="Times New Roman" w:cs="Times New Roman"/>
                <w:color w:val="000000"/>
                <w:sz w:val="20"/>
                <w:szCs w:val="20"/>
              </w:rPr>
              <w:lastRenderedPageBreak/>
              <w:t>проекта организации дорожного движения»</w:t>
            </w:r>
          </w:p>
        </w:tc>
        <w:tc>
          <w:tcPr>
            <w:tcW w:w="2977"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lastRenderedPageBreak/>
              <w:t xml:space="preserve">Начальник сектора по социальным вопросам, земельным и имущественным отношениям, вопросам </w:t>
            </w:r>
            <w:r w:rsidRPr="00AF60F8">
              <w:rPr>
                <w:rFonts w:ascii="Times New Roman" w:eastAsia="Times New Roman" w:hAnsi="Times New Roman" w:cs="Times New Roman"/>
                <w:sz w:val="20"/>
                <w:szCs w:val="20"/>
              </w:rPr>
              <w:lastRenderedPageBreak/>
              <w:t>муниципального хозяйства Никитенко М.Н</w:t>
            </w:r>
          </w:p>
        </w:tc>
        <w:tc>
          <w:tcPr>
            <w:tcW w:w="411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lastRenderedPageBreak/>
              <w:t>-</w:t>
            </w:r>
          </w:p>
        </w:tc>
        <w:tc>
          <w:tcPr>
            <w:tcW w:w="1134"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1134"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992"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992"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851" w:type="dxa"/>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c>
          <w:tcPr>
            <w:tcW w:w="85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w:t>
            </w:r>
          </w:p>
        </w:tc>
      </w:tr>
      <w:tr w:rsidR="00AF60F8" w:rsidRPr="00AF60F8" w:rsidTr="009F4975">
        <w:trPr>
          <w:tblCellSpacing w:w="5" w:type="nil"/>
        </w:trPr>
        <w:tc>
          <w:tcPr>
            <w:tcW w:w="650"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lastRenderedPageBreak/>
              <w:t>2.1</w:t>
            </w:r>
          </w:p>
        </w:tc>
        <w:tc>
          <w:tcPr>
            <w:tcW w:w="1760" w:type="dxa"/>
            <w:gridSpan w:val="2"/>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Контрольное событие  подпрограммы  2</w:t>
            </w:r>
          </w:p>
        </w:tc>
        <w:tc>
          <w:tcPr>
            <w:tcW w:w="2977"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 xml:space="preserve">Начальник сектора по социальным вопросам, земельным и имущественным отношениям, вопросам муниципального хозяйства Никитенко М.Н </w:t>
            </w:r>
          </w:p>
        </w:tc>
        <w:tc>
          <w:tcPr>
            <w:tcW w:w="4111"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Работы не планировались  в связи с передачей полномочий на уровень района</w:t>
            </w:r>
            <w:r w:rsidRPr="00AF60F8">
              <w:rPr>
                <w:rFonts w:ascii="Times New Roman" w:eastAsia="Times New Roman" w:hAnsi="Times New Roman" w:cs="Arial"/>
                <w:bCs/>
                <w:sz w:val="20"/>
                <w:szCs w:val="20"/>
              </w:rPr>
              <w:t>.</w:t>
            </w:r>
          </w:p>
        </w:tc>
        <w:tc>
          <w:tcPr>
            <w:tcW w:w="113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X</w:t>
            </w:r>
          </w:p>
        </w:tc>
        <w:tc>
          <w:tcPr>
            <w:tcW w:w="113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31.12.2017</w:t>
            </w:r>
          </w:p>
        </w:tc>
        <w:tc>
          <w:tcPr>
            <w:tcW w:w="992"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X</w:t>
            </w:r>
          </w:p>
        </w:tc>
        <w:tc>
          <w:tcPr>
            <w:tcW w:w="992"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X</w:t>
            </w:r>
          </w:p>
        </w:tc>
        <w:tc>
          <w:tcPr>
            <w:tcW w:w="85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X</w:t>
            </w:r>
          </w:p>
        </w:tc>
        <w:tc>
          <w:tcPr>
            <w:tcW w:w="851"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X</w:t>
            </w:r>
          </w:p>
        </w:tc>
      </w:tr>
    </w:tbl>
    <w:p w:rsidR="00AF60F8" w:rsidRPr="00AF60F8" w:rsidRDefault="00AF60F8" w:rsidP="00AF60F8">
      <w:pPr>
        <w:spacing w:after="0" w:line="240" w:lineRule="auto"/>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p>
    <w:p w:rsidR="00AF60F8" w:rsidRPr="00AF60F8" w:rsidRDefault="00B94453" w:rsidP="00AF60F8">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hyperlink w:anchor="Par1127" w:history="1">
        <w:r w:rsidR="00AF60F8" w:rsidRPr="00AF60F8">
          <w:rPr>
            <w:rFonts w:ascii="Times New Roman" w:eastAsia="Times New Roman" w:hAnsi="Times New Roman" w:cs="Times New Roman"/>
            <w:sz w:val="24"/>
            <w:szCs w:val="24"/>
          </w:rPr>
          <w:t>&lt;1&gt;</w:t>
        </w:r>
      </w:hyperlink>
      <w:r w:rsidR="00AF60F8" w:rsidRPr="00AF60F8">
        <w:rPr>
          <w:rFonts w:ascii="Times New Roman" w:eastAsia="Times New Roman" w:hAnsi="Times New Roman" w:cs="Times New Roman"/>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AF60F8" w:rsidRPr="00AF60F8" w:rsidRDefault="00AF60F8" w:rsidP="009F4975">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w:t>
      </w:r>
      <w:hyperlink w:anchor="Par1127" w:history="1">
        <w:r w:rsidRPr="00AF60F8">
          <w:rPr>
            <w:rFonts w:ascii="Times New Roman" w:eastAsia="Times New Roman" w:hAnsi="Times New Roman" w:cs="Times New Roman"/>
            <w:sz w:val="24"/>
            <w:szCs w:val="24"/>
          </w:rPr>
          <w:t>&lt;2&gt;</w:t>
        </w:r>
      </w:hyperlink>
      <w:r w:rsidRPr="00AF60F8">
        <w:rPr>
          <w:rFonts w:ascii="Times New Roman" w:eastAsia="Times New Roman" w:hAnsi="Times New Roman" w:cs="Times New Roman"/>
          <w:sz w:val="24"/>
          <w:szCs w:val="24"/>
        </w:rPr>
        <w:t xml:space="preserve"> Графа заполняется по завершенным основным мероприятиям, мероприятиям, мероприятиям </w:t>
      </w:r>
      <w:r w:rsidR="009F4975">
        <w:rPr>
          <w:rFonts w:ascii="Times New Roman" w:eastAsia="Times New Roman" w:hAnsi="Times New Roman" w:cs="Times New Roman"/>
          <w:sz w:val="24"/>
          <w:szCs w:val="24"/>
        </w:rPr>
        <w:t>ведомственных целевых программ</w:t>
      </w:r>
    </w:p>
    <w:p w:rsidR="00AF60F8" w:rsidRPr="00AF60F8" w:rsidRDefault="00AF60F8" w:rsidP="00AF60F8">
      <w:pPr>
        <w:spacing w:after="0" w:line="240" w:lineRule="auto"/>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Таблица №2</w:t>
      </w:r>
    </w:p>
    <w:p w:rsidR="00AF60F8" w:rsidRPr="00AF60F8" w:rsidRDefault="00AF60F8" w:rsidP="00AF60F8">
      <w:pPr>
        <w:spacing w:after="0" w:line="240" w:lineRule="auto"/>
        <w:jc w:val="right"/>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ab/>
      </w:r>
      <w:r w:rsidRPr="00AF60F8">
        <w:rPr>
          <w:rFonts w:ascii="Times New Roman" w:eastAsia="Times New Roman" w:hAnsi="Times New Roman" w:cs="Times New Roman"/>
          <w:sz w:val="20"/>
          <w:szCs w:val="20"/>
        </w:rPr>
        <w:t>к приложению 1</w:t>
      </w:r>
    </w:p>
    <w:p w:rsidR="00AF60F8" w:rsidRPr="00AF60F8" w:rsidRDefault="00AF60F8" w:rsidP="00AF60F8">
      <w:pPr>
        <w:tabs>
          <w:tab w:val="left" w:pos="14040"/>
        </w:tabs>
        <w:spacing w:after="0" w:line="240" w:lineRule="auto"/>
        <w:rPr>
          <w:rFonts w:ascii="Times New Roman" w:eastAsia="Times New Roman" w:hAnsi="Times New Roman" w:cs="Times New Roman"/>
          <w:sz w:val="24"/>
          <w:szCs w:val="24"/>
        </w:rPr>
      </w:pPr>
    </w:p>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Сведения о достижении значений показателей (индикаторов)</w:t>
      </w:r>
    </w:p>
    <w:p w:rsidR="00AF60F8" w:rsidRPr="00AF60F8" w:rsidRDefault="00AF60F8" w:rsidP="00AF60F8">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13805" w:type="dxa"/>
        <w:jc w:val="center"/>
        <w:tblInd w:w="1597" w:type="dxa"/>
        <w:tblLayout w:type="fixed"/>
        <w:tblCellMar>
          <w:left w:w="75" w:type="dxa"/>
          <w:right w:w="75" w:type="dxa"/>
        </w:tblCellMar>
        <w:tblLook w:val="0000" w:firstRow="0" w:lastRow="0" w:firstColumn="0" w:lastColumn="0" w:noHBand="0" w:noVBand="0"/>
      </w:tblPr>
      <w:tblGrid>
        <w:gridCol w:w="739"/>
        <w:gridCol w:w="3077"/>
        <w:gridCol w:w="1418"/>
        <w:gridCol w:w="2108"/>
        <w:gridCol w:w="1560"/>
        <w:gridCol w:w="1510"/>
        <w:gridCol w:w="3393"/>
      </w:tblGrid>
      <w:tr w:rsidR="00AF60F8" w:rsidRPr="00AF60F8" w:rsidTr="00AF60F8">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Показатель     </w:t>
            </w:r>
            <w:r w:rsidRPr="00AF60F8">
              <w:rPr>
                <w:rFonts w:ascii="Times New Roman" w:eastAsia="Times New Roman" w:hAnsi="Times New Roman" w:cs="Arial"/>
                <w:sz w:val="24"/>
                <w:szCs w:val="24"/>
              </w:rPr>
              <w:br/>
              <w:t xml:space="preserve"> (индикатор)    </w:t>
            </w:r>
            <w:r w:rsidRPr="00AF60F8">
              <w:rPr>
                <w:rFonts w:ascii="Times New Roman" w:eastAsia="Times New Roman" w:hAnsi="Times New Roman" w:cs="Arial"/>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Ед.</w:t>
            </w:r>
          </w:p>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Значения показателей (индикаторов) </w:t>
            </w:r>
            <w:r w:rsidRPr="00AF60F8">
              <w:rPr>
                <w:rFonts w:ascii="Times New Roman" w:eastAsia="Times New Roman" w:hAnsi="Times New Roman" w:cs="Arial"/>
                <w:sz w:val="24"/>
                <w:szCs w:val="24"/>
              </w:rPr>
              <w:br/>
              <w:t xml:space="preserve">муниципальной  программы,     </w:t>
            </w:r>
            <w:r w:rsidRPr="00AF60F8">
              <w:rPr>
                <w:rFonts w:ascii="Times New Roman" w:eastAsia="Times New Roman" w:hAnsi="Times New Roman" w:cs="Arial"/>
                <w:sz w:val="24"/>
                <w:szCs w:val="24"/>
              </w:rPr>
              <w:br/>
              <w:t xml:space="preserve">подпрограммы муниципальной     </w:t>
            </w:r>
            <w:r w:rsidRPr="00AF60F8">
              <w:rPr>
                <w:rFonts w:ascii="Times New Roman" w:eastAsia="Times New Roman" w:hAnsi="Times New Roman" w:cs="Arial"/>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Обоснование отклонений  </w:t>
            </w:r>
            <w:r w:rsidRPr="00AF60F8">
              <w:rPr>
                <w:rFonts w:ascii="Times New Roman" w:eastAsia="Times New Roman" w:hAnsi="Times New Roman" w:cs="Arial"/>
                <w:sz w:val="24"/>
                <w:szCs w:val="24"/>
              </w:rPr>
              <w:br/>
              <w:t xml:space="preserve"> значений показателя    </w:t>
            </w:r>
            <w:r w:rsidRPr="00AF60F8">
              <w:rPr>
                <w:rFonts w:ascii="Times New Roman" w:eastAsia="Times New Roman" w:hAnsi="Times New Roman" w:cs="Arial"/>
                <w:sz w:val="24"/>
                <w:szCs w:val="24"/>
              </w:rPr>
              <w:br/>
              <w:t xml:space="preserve"> (индикатора) на конец   </w:t>
            </w:r>
            <w:r w:rsidRPr="00AF60F8">
              <w:rPr>
                <w:rFonts w:ascii="Times New Roman" w:eastAsia="Times New Roman" w:hAnsi="Times New Roman" w:cs="Arial"/>
                <w:sz w:val="24"/>
                <w:szCs w:val="24"/>
              </w:rPr>
              <w:br/>
              <w:t xml:space="preserve"> отчетного года       </w:t>
            </w:r>
            <w:r w:rsidRPr="00AF60F8">
              <w:rPr>
                <w:rFonts w:ascii="Times New Roman" w:eastAsia="Times New Roman" w:hAnsi="Times New Roman" w:cs="Arial"/>
                <w:sz w:val="24"/>
                <w:szCs w:val="24"/>
              </w:rPr>
              <w:br/>
              <w:t>(при наличии)</w:t>
            </w:r>
          </w:p>
        </w:tc>
      </w:tr>
      <w:tr w:rsidR="00AF60F8" w:rsidRPr="00AF60F8" w:rsidTr="00AF60F8">
        <w:trPr>
          <w:cantSplit/>
          <w:jc w:val="center"/>
        </w:trPr>
        <w:tc>
          <w:tcPr>
            <w:tcW w:w="739" w:type="dxa"/>
            <w:vMerge/>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077" w:type="dxa"/>
            <w:vMerge/>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18" w:type="dxa"/>
            <w:vMerge/>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2108" w:type="dxa"/>
            <w:vMerge w:val="restart"/>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год,      </w:t>
            </w:r>
            <w:r w:rsidRPr="00AF60F8">
              <w:rPr>
                <w:rFonts w:ascii="Times New Roman" w:eastAsia="Times New Roman" w:hAnsi="Times New Roman" w:cs="Arial"/>
                <w:sz w:val="24"/>
                <w:szCs w:val="24"/>
              </w:rPr>
              <w:br/>
              <w:t xml:space="preserve">предшествующий </w:t>
            </w:r>
            <w:r w:rsidRPr="00AF60F8">
              <w:rPr>
                <w:rFonts w:ascii="Times New Roman" w:eastAsia="Times New Roman" w:hAnsi="Times New Roman" w:cs="Arial"/>
                <w:sz w:val="24"/>
                <w:szCs w:val="24"/>
              </w:rPr>
              <w:br/>
              <w:t>отчетному</w:t>
            </w:r>
            <w:hyperlink w:anchor="Par1462" w:history="1">
              <w:r w:rsidRPr="00AF60F8">
                <w:rPr>
                  <w:rFonts w:ascii="Times New Roman" w:eastAsia="Times New Roman" w:hAnsi="Times New Roman" w:cs="Arial"/>
                  <w:sz w:val="24"/>
                  <w:szCs w:val="24"/>
                </w:rPr>
                <w:t>&lt;1&gt;</w:t>
              </w:r>
            </w:hyperlink>
          </w:p>
        </w:tc>
        <w:tc>
          <w:tcPr>
            <w:tcW w:w="3070" w:type="dxa"/>
            <w:gridSpan w:val="2"/>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отчетный год</w:t>
            </w:r>
          </w:p>
        </w:tc>
        <w:tc>
          <w:tcPr>
            <w:tcW w:w="3393" w:type="dxa"/>
            <w:vMerge/>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AF60F8" w:rsidRPr="00AF60F8" w:rsidTr="00AF60F8">
        <w:trPr>
          <w:cantSplit/>
          <w:jc w:val="center"/>
        </w:trPr>
        <w:tc>
          <w:tcPr>
            <w:tcW w:w="739" w:type="dxa"/>
            <w:vMerge/>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077" w:type="dxa"/>
            <w:vMerge/>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18" w:type="dxa"/>
            <w:vMerge/>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2108" w:type="dxa"/>
            <w:vMerge/>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p>
        </w:tc>
        <w:tc>
          <w:tcPr>
            <w:tcW w:w="1560"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план</w:t>
            </w:r>
          </w:p>
        </w:tc>
        <w:tc>
          <w:tcPr>
            <w:tcW w:w="1510"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факт</w:t>
            </w:r>
          </w:p>
        </w:tc>
        <w:tc>
          <w:tcPr>
            <w:tcW w:w="3393" w:type="dxa"/>
            <w:vMerge/>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AF60F8" w:rsidRPr="00AF60F8" w:rsidTr="00AF60F8">
        <w:trPr>
          <w:jc w:val="center"/>
        </w:trPr>
        <w:tc>
          <w:tcPr>
            <w:tcW w:w="739"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1</w:t>
            </w:r>
          </w:p>
        </w:tc>
        <w:tc>
          <w:tcPr>
            <w:tcW w:w="3077"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2</w:t>
            </w:r>
          </w:p>
        </w:tc>
        <w:tc>
          <w:tcPr>
            <w:tcW w:w="1418"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3</w:t>
            </w:r>
          </w:p>
        </w:tc>
        <w:tc>
          <w:tcPr>
            <w:tcW w:w="2108"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4</w:t>
            </w:r>
          </w:p>
        </w:tc>
        <w:tc>
          <w:tcPr>
            <w:tcW w:w="1560"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5</w:t>
            </w:r>
          </w:p>
        </w:tc>
        <w:tc>
          <w:tcPr>
            <w:tcW w:w="1510"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6</w:t>
            </w:r>
          </w:p>
        </w:tc>
        <w:tc>
          <w:tcPr>
            <w:tcW w:w="3393"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7</w:t>
            </w:r>
          </w:p>
        </w:tc>
      </w:tr>
      <w:tr w:rsidR="00AF60F8" w:rsidRPr="00AF60F8" w:rsidTr="00AF60F8">
        <w:trPr>
          <w:jc w:val="center"/>
        </w:trPr>
        <w:tc>
          <w:tcPr>
            <w:tcW w:w="13805" w:type="dxa"/>
            <w:gridSpan w:val="7"/>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Муниципальная  программа  Дубовского сельского поселения «Развитие транспортной системы»                                        </w:t>
            </w:r>
          </w:p>
        </w:tc>
      </w:tr>
      <w:tr w:rsidR="00AF60F8" w:rsidRPr="00AF60F8" w:rsidTr="00AF60F8">
        <w:trPr>
          <w:trHeight w:val="2174"/>
          <w:jc w:val="center"/>
        </w:trPr>
        <w:tc>
          <w:tcPr>
            <w:tcW w:w="739"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lastRenderedPageBreak/>
              <w:t>1.</w:t>
            </w:r>
          </w:p>
        </w:tc>
        <w:tc>
          <w:tcPr>
            <w:tcW w:w="3077"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sidRPr="00AF60F8">
              <w:rPr>
                <w:rFonts w:ascii="Times New Roman" w:eastAsia="Times New Roman" w:hAnsi="Times New Roman" w:cs="Times New Roman"/>
                <w:sz w:val="20"/>
                <w:szCs w:val="20"/>
              </w:rPr>
              <w:softHyphen/>
              <w:t>вания местного значения;</w:t>
            </w:r>
          </w:p>
        </w:tc>
        <w:tc>
          <w:tcPr>
            <w:tcW w:w="1418"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процент</w:t>
            </w:r>
          </w:p>
        </w:tc>
        <w:tc>
          <w:tcPr>
            <w:tcW w:w="2108"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49,1</w:t>
            </w:r>
          </w:p>
        </w:tc>
        <w:tc>
          <w:tcPr>
            <w:tcW w:w="1560"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49,1</w:t>
            </w:r>
          </w:p>
        </w:tc>
        <w:tc>
          <w:tcPr>
            <w:tcW w:w="1510"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49,1</w:t>
            </w:r>
          </w:p>
        </w:tc>
        <w:tc>
          <w:tcPr>
            <w:tcW w:w="3393"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tc>
      </w:tr>
      <w:tr w:rsidR="00AF60F8" w:rsidRPr="00AF60F8" w:rsidTr="00AF60F8">
        <w:trPr>
          <w:jc w:val="center"/>
        </w:trPr>
        <w:tc>
          <w:tcPr>
            <w:tcW w:w="739"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количество дорожных знаков, необходимых для установки на дорогах</w:t>
            </w:r>
          </w:p>
        </w:tc>
        <w:tc>
          <w:tcPr>
            <w:tcW w:w="1418"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единиц</w:t>
            </w:r>
          </w:p>
        </w:tc>
        <w:tc>
          <w:tcPr>
            <w:tcW w:w="2108"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60"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10"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3393"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r>
      <w:tr w:rsidR="00AF60F8" w:rsidRPr="00AF60F8" w:rsidTr="00AF60F8">
        <w:trPr>
          <w:jc w:val="center"/>
        </w:trPr>
        <w:tc>
          <w:tcPr>
            <w:tcW w:w="13805" w:type="dxa"/>
            <w:gridSpan w:val="7"/>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Подпрограмма 1      «</w:t>
            </w:r>
            <w:r w:rsidRPr="00AF60F8">
              <w:rPr>
                <w:rFonts w:ascii="Times New Roman" w:eastAsia="Times New Roman" w:hAnsi="Times New Roman" w:cs="Times New Roman"/>
                <w:bCs/>
                <w:sz w:val="20"/>
                <w:szCs w:val="20"/>
              </w:rPr>
              <w:t>Развитие транспортной инфраструктуры Дубовского сельского поселения</w:t>
            </w:r>
            <w:r w:rsidRPr="00AF60F8">
              <w:rPr>
                <w:rFonts w:ascii="Times New Roman" w:eastAsia="Times New Roman" w:hAnsi="Times New Roman" w:cs="Times New Roman"/>
                <w:sz w:val="20"/>
                <w:szCs w:val="20"/>
              </w:rPr>
              <w:t xml:space="preserve">»                    </w:t>
            </w:r>
          </w:p>
        </w:tc>
      </w:tr>
      <w:tr w:rsidR="00AF60F8" w:rsidRPr="00AF60F8" w:rsidTr="00AF60F8">
        <w:trPr>
          <w:jc w:val="center"/>
        </w:trPr>
        <w:tc>
          <w:tcPr>
            <w:tcW w:w="739"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1.1.</w:t>
            </w:r>
          </w:p>
        </w:tc>
        <w:tc>
          <w:tcPr>
            <w:tcW w:w="3077"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sidRPr="00AF60F8">
              <w:rPr>
                <w:rFonts w:ascii="Times New Roman" w:eastAsia="Times New Roman" w:hAnsi="Times New Roman" w:cs="Times New Roman"/>
                <w:sz w:val="20"/>
                <w:szCs w:val="20"/>
              </w:rPr>
              <w:softHyphen/>
              <w:t>вания местного значения</w:t>
            </w:r>
          </w:p>
        </w:tc>
        <w:tc>
          <w:tcPr>
            <w:tcW w:w="1418"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процент</w:t>
            </w:r>
          </w:p>
        </w:tc>
        <w:tc>
          <w:tcPr>
            <w:tcW w:w="2108"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49,1</w:t>
            </w:r>
          </w:p>
        </w:tc>
        <w:tc>
          <w:tcPr>
            <w:tcW w:w="1560"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49,1</w:t>
            </w:r>
          </w:p>
        </w:tc>
        <w:tc>
          <w:tcPr>
            <w:tcW w:w="1510"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49,1</w:t>
            </w:r>
          </w:p>
        </w:tc>
        <w:tc>
          <w:tcPr>
            <w:tcW w:w="3393" w:type="dxa"/>
            <w:tcBorders>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tc>
      </w:tr>
      <w:tr w:rsidR="00AF60F8" w:rsidRPr="00AF60F8" w:rsidTr="00AF60F8">
        <w:trPr>
          <w:jc w:val="center"/>
        </w:trPr>
        <w:tc>
          <w:tcPr>
            <w:tcW w:w="13805" w:type="dxa"/>
            <w:gridSpan w:val="7"/>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Подпрограмма 2    «</w:t>
            </w:r>
            <w:r w:rsidRPr="00AF60F8">
              <w:rPr>
                <w:rFonts w:ascii="Times New Roman" w:eastAsia="Times New Roman" w:hAnsi="Times New Roman" w:cs="Times New Roman"/>
                <w:bCs/>
                <w:sz w:val="24"/>
                <w:szCs w:val="24"/>
              </w:rPr>
              <w:t>Повышение безопасности дорожного движения на территории Дубовского сельского  поселения</w:t>
            </w:r>
            <w:r w:rsidRPr="00AF60F8">
              <w:rPr>
                <w:rFonts w:ascii="Times New Roman" w:eastAsia="Times New Roman" w:hAnsi="Times New Roman" w:cs="Times New Roman"/>
                <w:sz w:val="24"/>
                <w:szCs w:val="24"/>
              </w:rPr>
              <w:t xml:space="preserve">»                      </w:t>
            </w:r>
          </w:p>
        </w:tc>
      </w:tr>
      <w:tr w:rsidR="00AF60F8" w:rsidRPr="00AF60F8" w:rsidTr="00AF60F8">
        <w:trPr>
          <w:jc w:val="center"/>
        </w:trPr>
        <w:tc>
          <w:tcPr>
            <w:tcW w:w="73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2.1.</w:t>
            </w:r>
          </w:p>
        </w:tc>
        <w:tc>
          <w:tcPr>
            <w:tcW w:w="3077"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количество дорожных знаков, необходимых для установки на дорогах</w:t>
            </w:r>
          </w:p>
        </w:tc>
        <w:tc>
          <w:tcPr>
            <w:tcW w:w="1418"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sz w:val="20"/>
                <w:szCs w:val="20"/>
              </w:rPr>
              <w:t>единиц</w:t>
            </w:r>
          </w:p>
        </w:tc>
        <w:tc>
          <w:tcPr>
            <w:tcW w:w="2108"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1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3393"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r>
    </w:tbl>
    <w:p w:rsidR="00AF60F8" w:rsidRPr="00AF60F8" w:rsidRDefault="00AF60F8" w:rsidP="009F4975">
      <w:pPr>
        <w:spacing w:after="0" w:line="240" w:lineRule="auto"/>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Таблица №3 </w:t>
      </w:r>
    </w:p>
    <w:p w:rsidR="00AF60F8" w:rsidRPr="00AF60F8" w:rsidRDefault="00AF60F8" w:rsidP="00AF60F8">
      <w:pPr>
        <w:spacing w:after="0" w:line="240" w:lineRule="auto"/>
        <w:jc w:val="right"/>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ab/>
      </w:r>
      <w:r w:rsidRPr="00AF60F8">
        <w:rPr>
          <w:rFonts w:ascii="Times New Roman" w:eastAsia="Times New Roman" w:hAnsi="Times New Roman" w:cs="Times New Roman"/>
          <w:sz w:val="20"/>
          <w:szCs w:val="20"/>
        </w:rPr>
        <w:t>к приложению 1</w:t>
      </w:r>
    </w:p>
    <w:p w:rsidR="00AF60F8" w:rsidRPr="00AF60F8" w:rsidRDefault="00AF60F8" w:rsidP="00AF60F8">
      <w:pPr>
        <w:tabs>
          <w:tab w:val="left" w:pos="13820"/>
        </w:tabs>
        <w:spacing w:after="0" w:line="240" w:lineRule="auto"/>
        <w:rPr>
          <w:rFonts w:ascii="Times New Roman" w:eastAsia="Times New Roman" w:hAnsi="Times New Roman" w:cs="Times New Roman"/>
          <w:sz w:val="24"/>
          <w:szCs w:val="24"/>
        </w:rPr>
      </w:pP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Сведения</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о выполнении основных мероприятий подпрограмм и мероприятий ведомственных целевых программ , а также контрольных событий муниципальной программы </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35"/>
        <w:gridCol w:w="2270"/>
        <w:gridCol w:w="283"/>
        <w:gridCol w:w="1133"/>
        <w:gridCol w:w="285"/>
        <w:gridCol w:w="1133"/>
        <w:gridCol w:w="284"/>
        <w:gridCol w:w="1133"/>
        <w:gridCol w:w="143"/>
        <w:gridCol w:w="1984"/>
        <w:gridCol w:w="1984"/>
        <w:gridCol w:w="1560"/>
        <w:gridCol w:w="142"/>
      </w:tblGrid>
      <w:tr w:rsidR="00AF60F8" w:rsidRPr="00AF60F8" w:rsidTr="009F4975">
        <w:trPr>
          <w:gridAfter w:val="1"/>
          <w:wAfter w:w="142" w:type="dxa"/>
          <w:cantSplit/>
          <w:trHeight w:val="828"/>
        </w:trPr>
        <w:tc>
          <w:tcPr>
            <w:tcW w:w="708" w:type="dxa"/>
            <w:vMerge w:val="restart"/>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п/п</w:t>
            </w:r>
          </w:p>
        </w:tc>
        <w:tc>
          <w:tcPr>
            <w:tcW w:w="2835" w:type="dxa"/>
            <w:vMerge w:val="restart"/>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Наименование основного мероприятия подпрограммы, </w:t>
            </w:r>
            <w:r w:rsidRPr="00AF60F8">
              <w:rPr>
                <w:rFonts w:ascii="Times New Roman" w:eastAsia="Times New Roman" w:hAnsi="Times New Roman" w:cs="Times New Roman"/>
                <w:sz w:val="24"/>
                <w:szCs w:val="24"/>
              </w:rPr>
              <w:lastRenderedPageBreak/>
              <w:t>мероприятия ведомственной целевой программы</w:t>
            </w:r>
          </w:p>
        </w:tc>
        <w:tc>
          <w:tcPr>
            <w:tcW w:w="2270" w:type="dxa"/>
            <w:vMerge w:val="restart"/>
            <w:tcBorders>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rPr>
            </w:pPr>
            <w:r w:rsidRPr="00AF60F8">
              <w:rPr>
                <w:rFonts w:ascii="Times New Roman" w:eastAsia="Times New Roman" w:hAnsi="Times New Roman" w:cs="Times New Roman"/>
              </w:rPr>
              <w:lastRenderedPageBreak/>
              <w:t xml:space="preserve">Ответственный </w:t>
            </w:r>
            <w:r w:rsidRPr="00AF60F8">
              <w:rPr>
                <w:rFonts w:ascii="Times New Roman" w:eastAsia="Times New Roman" w:hAnsi="Times New Roman" w:cs="Times New Roman"/>
              </w:rPr>
              <w:br/>
              <w:t xml:space="preserve"> исполнитель, соисполнитель, участник  </w:t>
            </w:r>
            <w:r w:rsidRPr="00AF60F8">
              <w:rPr>
                <w:rFonts w:ascii="Times New Roman" w:eastAsia="Times New Roman" w:hAnsi="Times New Roman" w:cs="Times New Roman"/>
              </w:rPr>
              <w:br/>
            </w:r>
            <w:r w:rsidRPr="00AF60F8">
              <w:rPr>
                <w:rFonts w:ascii="Times New Roman" w:eastAsia="Times New Roman" w:hAnsi="Times New Roman" w:cs="Times New Roman"/>
              </w:rPr>
              <w:lastRenderedPageBreak/>
              <w:t xml:space="preserve">  (должность/ФИО)</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rPr>
            </w:pPr>
          </w:p>
        </w:tc>
        <w:tc>
          <w:tcPr>
            <w:tcW w:w="1416" w:type="dxa"/>
            <w:gridSpan w:val="2"/>
            <w:tcBorders>
              <w:top w:val="single" w:sz="4" w:space="0" w:color="auto"/>
              <w:left w:val="single" w:sz="4" w:space="0" w:color="auto"/>
              <w:bottom w:val="nil"/>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rPr>
            </w:pPr>
            <w:r w:rsidRPr="00AF60F8">
              <w:rPr>
                <w:rFonts w:ascii="Times New Roman" w:eastAsia="Times New Roman" w:hAnsi="Times New Roman" w:cs="Times New Roman"/>
              </w:rPr>
              <w:lastRenderedPageBreak/>
              <w:t>Плановый срок окончания реализации</w:t>
            </w:r>
          </w:p>
        </w:tc>
        <w:tc>
          <w:tcPr>
            <w:tcW w:w="2978" w:type="dxa"/>
            <w:gridSpan w:val="5"/>
            <w:tcBorders>
              <w:lef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Фактический срок</w:t>
            </w:r>
          </w:p>
        </w:tc>
        <w:tc>
          <w:tcPr>
            <w:tcW w:w="3968"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Результаты</w:t>
            </w:r>
          </w:p>
        </w:tc>
        <w:tc>
          <w:tcPr>
            <w:tcW w:w="1560" w:type="dxa"/>
            <w:vMerge w:val="restart"/>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Причины не реализации/ реализации </w:t>
            </w:r>
            <w:r w:rsidRPr="00AF60F8">
              <w:rPr>
                <w:rFonts w:ascii="Times New Roman" w:eastAsia="Times New Roman" w:hAnsi="Times New Roman" w:cs="Times New Roman"/>
                <w:sz w:val="24"/>
                <w:szCs w:val="24"/>
              </w:rPr>
              <w:lastRenderedPageBreak/>
              <w:t xml:space="preserve">не в полном объеме </w:t>
            </w:r>
          </w:p>
        </w:tc>
      </w:tr>
      <w:tr w:rsidR="00AF60F8" w:rsidRPr="00AF60F8" w:rsidTr="009F4975">
        <w:trPr>
          <w:gridAfter w:val="1"/>
          <w:wAfter w:w="142" w:type="dxa"/>
          <w:cantSplit/>
        </w:trPr>
        <w:tc>
          <w:tcPr>
            <w:tcW w:w="708" w:type="dxa"/>
            <w:vMerge/>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270" w:type="dxa"/>
            <w:vMerge/>
            <w:tcBorders>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rPr>
            </w:pPr>
          </w:p>
        </w:tc>
        <w:tc>
          <w:tcPr>
            <w:tcW w:w="1416" w:type="dxa"/>
            <w:gridSpan w:val="2"/>
            <w:tcBorders>
              <w:top w:val="nil"/>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rPr>
            </w:pPr>
          </w:p>
        </w:tc>
        <w:tc>
          <w:tcPr>
            <w:tcW w:w="1418" w:type="dxa"/>
            <w:gridSpan w:val="2"/>
            <w:tcBorders>
              <w:lef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начала реализации</w:t>
            </w:r>
          </w:p>
        </w:tc>
        <w:tc>
          <w:tcPr>
            <w:tcW w:w="1560" w:type="dxa"/>
            <w:gridSpan w:val="3"/>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окончания реализации</w:t>
            </w:r>
          </w:p>
        </w:tc>
        <w:tc>
          <w:tcPr>
            <w:tcW w:w="198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запланированные</w:t>
            </w:r>
          </w:p>
        </w:tc>
        <w:tc>
          <w:tcPr>
            <w:tcW w:w="198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достигнутые</w:t>
            </w:r>
          </w:p>
        </w:tc>
        <w:tc>
          <w:tcPr>
            <w:tcW w:w="1560" w:type="dxa"/>
            <w:vMerge/>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F60F8" w:rsidRPr="00AF60F8" w:rsidTr="009F4975">
        <w:trPr>
          <w:gridAfter w:val="1"/>
          <w:wAfter w:w="142" w:type="dxa"/>
        </w:trPr>
        <w:tc>
          <w:tcPr>
            <w:tcW w:w="708"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lastRenderedPageBreak/>
              <w:t>1</w:t>
            </w:r>
          </w:p>
        </w:tc>
        <w:tc>
          <w:tcPr>
            <w:tcW w:w="2835"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2</w:t>
            </w:r>
          </w:p>
        </w:tc>
        <w:tc>
          <w:tcPr>
            <w:tcW w:w="2270"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3</w:t>
            </w:r>
          </w:p>
        </w:tc>
        <w:tc>
          <w:tcPr>
            <w:tcW w:w="1416" w:type="dxa"/>
            <w:gridSpan w:val="2"/>
            <w:tcBorders>
              <w:top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4</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5</w:t>
            </w:r>
          </w:p>
        </w:tc>
        <w:tc>
          <w:tcPr>
            <w:tcW w:w="1560" w:type="dxa"/>
            <w:gridSpan w:val="3"/>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6</w:t>
            </w:r>
          </w:p>
        </w:tc>
        <w:tc>
          <w:tcPr>
            <w:tcW w:w="198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7</w:t>
            </w:r>
          </w:p>
        </w:tc>
        <w:tc>
          <w:tcPr>
            <w:tcW w:w="198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8</w:t>
            </w:r>
          </w:p>
        </w:tc>
        <w:tc>
          <w:tcPr>
            <w:tcW w:w="1560"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9</w:t>
            </w:r>
          </w:p>
        </w:tc>
      </w:tr>
      <w:tr w:rsidR="00AF60F8" w:rsidRPr="00AF60F8" w:rsidTr="00AF60F8">
        <w:trPr>
          <w:gridAfter w:val="1"/>
          <w:wAfter w:w="142" w:type="dxa"/>
        </w:trPr>
        <w:tc>
          <w:tcPr>
            <w:tcW w:w="15735" w:type="dxa"/>
            <w:gridSpan w:val="13"/>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Подпрограмма 1 «</w:t>
            </w:r>
            <w:r w:rsidRPr="00AF60F8">
              <w:rPr>
                <w:rFonts w:ascii="Times New Roman" w:eastAsia="Times New Roman" w:hAnsi="Times New Roman" w:cs="Times New Roman"/>
                <w:bCs/>
                <w:sz w:val="24"/>
                <w:szCs w:val="24"/>
              </w:rPr>
              <w:t>Развитие транспортной инфраструктуры  Дубовского сельского поселения</w:t>
            </w:r>
            <w:r w:rsidRPr="00AF60F8">
              <w:rPr>
                <w:rFonts w:ascii="Times New Roman" w:eastAsia="Times New Roman" w:hAnsi="Times New Roman" w:cs="Times New Roman"/>
                <w:sz w:val="24"/>
                <w:szCs w:val="24"/>
              </w:rPr>
              <w:t xml:space="preserve">»                    </w:t>
            </w:r>
          </w:p>
        </w:tc>
      </w:tr>
      <w:tr w:rsidR="00AF60F8" w:rsidRPr="00AF60F8" w:rsidTr="009F4975">
        <w:trPr>
          <w:gridAfter w:val="1"/>
          <w:wAfter w:w="142" w:type="dxa"/>
        </w:trPr>
        <w:tc>
          <w:tcPr>
            <w:tcW w:w="708"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1.1</w:t>
            </w:r>
          </w:p>
        </w:tc>
        <w:tc>
          <w:tcPr>
            <w:tcW w:w="2835"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rPr>
            </w:pPr>
            <w:r w:rsidRPr="00AF60F8">
              <w:rPr>
                <w:rFonts w:ascii="Times New Roman" w:eastAsia="Times New Roman" w:hAnsi="Times New Roman" w:cs="Times New Roman"/>
              </w:rPr>
              <w:t>Основное  мероприятие 1.1 «</w:t>
            </w:r>
            <w:r w:rsidRPr="00AF60F8">
              <w:rPr>
                <w:rFonts w:ascii="Times New Roman" w:eastAsia="Times New Roman" w:hAnsi="Times New Roman" w:cs="Times New Roman"/>
                <w:bCs/>
              </w:rPr>
              <w:t>Содержание автомобильных дорог общего пользования местного значения</w:t>
            </w:r>
            <w:r w:rsidRPr="00AF60F8">
              <w:rPr>
                <w:rFonts w:ascii="Times New Roman" w:eastAsia="Times New Roman" w:hAnsi="Times New Roman" w:cs="Times New Roman"/>
              </w:rPr>
              <w:t xml:space="preserve">»                </w:t>
            </w:r>
          </w:p>
        </w:tc>
        <w:tc>
          <w:tcPr>
            <w:tcW w:w="2553" w:type="dxa"/>
            <w:gridSpan w:val="2"/>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rPr>
              <w:t>Начальник сектора по социальным вопросам, земельным и имущественным отношениям, вопросам муниципального хозяйства</w:t>
            </w:r>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rPr>
              <w:t>Никитенко М.Н</w:t>
            </w:r>
            <w:r w:rsidRPr="00AF60F8">
              <w:rPr>
                <w:rFonts w:ascii="Times New Roman" w:eastAsia="Times New Roman" w:hAnsi="Times New Roman" w:cs="Times New Roman"/>
                <w:sz w:val="20"/>
                <w:szCs w:val="20"/>
              </w:rPr>
              <w:t xml:space="preserve"> </w:t>
            </w:r>
          </w:p>
        </w:tc>
        <w:tc>
          <w:tcPr>
            <w:tcW w:w="1418"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31.12.2017</w:t>
            </w:r>
          </w:p>
        </w:tc>
        <w:tc>
          <w:tcPr>
            <w:tcW w:w="1417"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01.01.2017</w:t>
            </w:r>
          </w:p>
        </w:tc>
        <w:tc>
          <w:tcPr>
            <w:tcW w:w="1276"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31.12.2017</w:t>
            </w:r>
          </w:p>
        </w:tc>
        <w:tc>
          <w:tcPr>
            <w:tcW w:w="198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rPr>
            </w:pPr>
            <w:r w:rsidRPr="00AF60F8">
              <w:rPr>
                <w:rFonts w:ascii="Times New Roman" w:eastAsia="Times New Roman" w:hAnsi="Times New Roman" w:cs="Times New Roman"/>
              </w:rPr>
              <w:t>очистка дороги от снега снегоочистителями на базе автомобиля, скашиванию травы на обочинах, откосах</w:t>
            </w:r>
          </w:p>
        </w:tc>
        <w:tc>
          <w:tcPr>
            <w:tcW w:w="198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rPr>
            </w:pPr>
            <w:r w:rsidRPr="00AF60F8">
              <w:rPr>
                <w:rFonts w:ascii="Times New Roman" w:eastAsia="Times New Roman" w:hAnsi="Times New Roman" w:cs="Times New Roman"/>
              </w:rPr>
              <w:t>очистка дороги от снега снегоочистителями на базе автомобиля, скашиванию травы на обочинах, откосах</w:t>
            </w:r>
          </w:p>
        </w:tc>
        <w:tc>
          <w:tcPr>
            <w:tcW w:w="1560"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tc>
      </w:tr>
      <w:tr w:rsidR="00AF60F8" w:rsidRPr="00AF60F8" w:rsidTr="009F4975">
        <w:trPr>
          <w:gridAfter w:val="1"/>
          <w:wAfter w:w="142" w:type="dxa"/>
        </w:trPr>
        <w:tc>
          <w:tcPr>
            <w:tcW w:w="708"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1.2</w:t>
            </w:r>
          </w:p>
        </w:tc>
        <w:tc>
          <w:tcPr>
            <w:tcW w:w="2835"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rPr>
            </w:pPr>
            <w:r w:rsidRPr="00AF60F8">
              <w:rPr>
                <w:rFonts w:ascii="Times New Roman" w:eastAsia="Times New Roman" w:hAnsi="Times New Roman" w:cs="Times New Roman"/>
              </w:rPr>
              <w:t xml:space="preserve">Основное   мероприятие 1.2  «Проведение оценки достоверности определения сметной стоимости ПИР по объекту « Строительство сети автомобильных дорог и тротуаров в </w:t>
            </w:r>
            <w:proofErr w:type="spellStart"/>
            <w:r w:rsidRPr="00AF60F8">
              <w:rPr>
                <w:rFonts w:ascii="Times New Roman" w:eastAsia="Times New Roman" w:hAnsi="Times New Roman" w:cs="Times New Roman"/>
              </w:rPr>
              <w:t>с.Дубовское</w:t>
            </w:r>
            <w:proofErr w:type="spellEnd"/>
            <w:r w:rsidRPr="00AF60F8">
              <w:rPr>
                <w:rFonts w:ascii="Times New Roman" w:eastAsia="Times New Roman" w:hAnsi="Times New Roman" w:cs="Times New Roman"/>
              </w:rPr>
              <w:t xml:space="preserve"> Дубовского района Ростовской области»</w:t>
            </w:r>
          </w:p>
        </w:tc>
        <w:tc>
          <w:tcPr>
            <w:tcW w:w="2553" w:type="dxa"/>
            <w:gridSpan w:val="2"/>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rPr>
              <w:t>Начальник сектора по социальным вопросам, земельным и имущественным отношениям, вопросам муниципального хозяйства</w:t>
            </w:r>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rPr>
              <w:t>Никитенко М.Н</w:t>
            </w:r>
            <w:r w:rsidRPr="00AF60F8">
              <w:rPr>
                <w:rFonts w:ascii="Times New Roman" w:eastAsia="Times New Roman" w:hAnsi="Times New Roman" w:cs="Times New Roman"/>
                <w:sz w:val="20"/>
                <w:szCs w:val="20"/>
              </w:rPr>
              <w:t xml:space="preserve"> </w:t>
            </w:r>
          </w:p>
        </w:tc>
        <w:tc>
          <w:tcPr>
            <w:tcW w:w="1418"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tc>
        <w:tc>
          <w:tcPr>
            <w:tcW w:w="1276"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tc>
        <w:tc>
          <w:tcPr>
            <w:tcW w:w="1984" w:type="dxa"/>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984" w:type="dxa"/>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60"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F60F8" w:rsidRPr="00AF60F8" w:rsidTr="009F4975">
        <w:trPr>
          <w:gridAfter w:val="1"/>
          <w:wAfter w:w="142" w:type="dxa"/>
        </w:trPr>
        <w:tc>
          <w:tcPr>
            <w:tcW w:w="708"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1.2</w:t>
            </w:r>
          </w:p>
        </w:tc>
        <w:tc>
          <w:tcPr>
            <w:tcW w:w="2835"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Контрольное событие программы </w:t>
            </w:r>
          </w:p>
        </w:tc>
        <w:tc>
          <w:tcPr>
            <w:tcW w:w="2553" w:type="dxa"/>
            <w:gridSpan w:val="2"/>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rPr>
              <w:t>Начальник сектора по социальным вопросам, земельным и имущественным отношениям, вопросам муниципального хозяйства</w:t>
            </w:r>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rPr>
              <w:t>Никитенко М.Н</w:t>
            </w:r>
          </w:p>
        </w:tc>
        <w:tc>
          <w:tcPr>
            <w:tcW w:w="1418"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Х</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Х</w:t>
            </w:r>
          </w:p>
        </w:tc>
        <w:tc>
          <w:tcPr>
            <w:tcW w:w="1276"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31.12.2017</w:t>
            </w:r>
          </w:p>
        </w:tc>
        <w:tc>
          <w:tcPr>
            <w:tcW w:w="198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Х</w:t>
            </w:r>
          </w:p>
        </w:tc>
        <w:tc>
          <w:tcPr>
            <w:tcW w:w="198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Х</w:t>
            </w:r>
          </w:p>
        </w:tc>
        <w:tc>
          <w:tcPr>
            <w:tcW w:w="1560"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F60F8" w:rsidRPr="00AF60F8" w:rsidTr="00AF60F8">
        <w:trPr>
          <w:gridAfter w:val="1"/>
          <w:wAfter w:w="142" w:type="dxa"/>
        </w:trPr>
        <w:tc>
          <w:tcPr>
            <w:tcW w:w="15735" w:type="dxa"/>
            <w:gridSpan w:val="13"/>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Подпрограмма 2     «</w:t>
            </w:r>
            <w:r w:rsidRPr="00AF60F8">
              <w:rPr>
                <w:rFonts w:ascii="Times New Roman" w:eastAsia="Times New Roman" w:hAnsi="Times New Roman" w:cs="Times New Roman"/>
                <w:bCs/>
                <w:sz w:val="24"/>
                <w:szCs w:val="24"/>
              </w:rPr>
              <w:t>Повышение безопасности дорожного движения на территории Дубовского сельского  поселения</w:t>
            </w:r>
            <w:r w:rsidRPr="00AF60F8">
              <w:rPr>
                <w:rFonts w:ascii="Times New Roman" w:eastAsia="Times New Roman" w:hAnsi="Times New Roman" w:cs="Times New Roman"/>
                <w:sz w:val="24"/>
                <w:szCs w:val="24"/>
              </w:rPr>
              <w:t xml:space="preserve">»                      </w:t>
            </w:r>
          </w:p>
        </w:tc>
      </w:tr>
      <w:tr w:rsidR="00AF60F8" w:rsidRPr="00AF60F8" w:rsidTr="009F4975">
        <w:tc>
          <w:tcPr>
            <w:tcW w:w="708"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2.1</w:t>
            </w:r>
          </w:p>
        </w:tc>
        <w:tc>
          <w:tcPr>
            <w:tcW w:w="2835"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bCs/>
                <w:sz w:val="20"/>
                <w:szCs w:val="20"/>
              </w:rPr>
              <w:t>Основное мероприятие 2.1</w:t>
            </w:r>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bCs/>
                <w:sz w:val="20"/>
                <w:szCs w:val="20"/>
              </w:rPr>
              <w:t>Установка дорожных знаков согласно проекта дорожного движения</w:t>
            </w:r>
            <w:r w:rsidRPr="00AF60F8">
              <w:rPr>
                <w:rFonts w:ascii="Times New Roman" w:eastAsia="Times New Roman" w:hAnsi="Times New Roman" w:cs="Times New Roman"/>
                <w:sz w:val="20"/>
                <w:szCs w:val="20"/>
              </w:rPr>
              <w:t xml:space="preserve">»             </w:t>
            </w:r>
          </w:p>
        </w:tc>
        <w:tc>
          <w:tcPr>
            <w:tcW w:w="2553" w:type="dxa"/>
            <w:gridSpan w:val="2"/>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rPr>
              <w:t xml:space="preserve">Начальник сектора по социальным вопросам, земельным и имущественным отношениям, вопросам </w:t>
            </w:r>
            <w:r w:rsidRPr="00AF60F8">
              <w:rPr>
                <w:rFonts w:ascii="Times New Roman" w:eastAsia="Times New Roman" w:hAnsi="Times New Roman" w:cs="Times New Roman"/>
              </w:rPr>
              <w:lastRenderedPageBreak/>
              <w:t>муниципального хозяйства</w:t>
            </w:r>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rPr>
              <w:t>Никитенко М.Н</w:t>
            </w:r>
            <w:r w:rsidRPr="00AF60F8">
              <w:rPr>
                <w:rFonts w:ascii="Times New Roman" w:eastAsia="Times New Roman" w:hAnsi="Times New Roman" w:cs="Times New Roman"/>
                <w:sz w:val="20"/>
                <w:szCs w:val="20"/>
              </w:rPr>
              <w:t xml:space="preserve"> </w:t>
            </w:r>
          </w:p>
        </w:tc>
        <w:tc>
          <w:tcPr>
            <w:tcW w:w="1133"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lastRenderedPageBreak/>
              <w:t>-</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tc>
        <w:tc>
          <w:tcPr>
            <w:tcW w:w="1417"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tc>
        <w:tc>
          <w:tcPr>
            <w:tcW w:w="2127" w:type="dxa"/>
            <w:gridSpan w:val="2"/>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984" w:type="dxa"/>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702"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F60F8" w:rsidRPr="00AF60F8" w:rsidTr="009F4975">
        <w:tc>
          <w:tcPr>
            <w:tcW w:w="708"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lastRenderedPageBreak/>
              <w:t>2.2</w:t>
            </w:r>
          </w:p>
        </w:tc>
        <w:tc>
          <w:tcPr>
            <w:tcW w:w="2835"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AF60F8">
              <w:rPr>
                <w:rFonts w:ascii="Times New Roman" w:eastAsia="Times New Roman" w:hAnsi="Times New Roman" w:cs="Times New Roman"/>
                <w:bCs/>
                <w:sz w:val="20"/>
                <w:szCs w:val="20"/>
              </w:rPr>
              <w:t>Основное мероприятие 2.2</w:t>
            </w:r>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bCs/>
                <w:sz w:val="20"/>
                <w:szCs w:val="20"/>
              </w:rPr>
              <w:t>«</w:t>
            </w:r>
            <w:r w:rsidRPr="00AF60F8">
              <w:rPr>
                <w:rFonts w:ascii="Times New Roman" w:eastAsia="Times New Roman" w:hAnsi="Times New Roman" w:cs="Times New Roman"/>
                <w:color w:val="000000"/>
                <w:sz w:val="20"/>
                <w:szCs w:val="20"/>
              </w:rPr>
              <w:t>Обустройство ограждения тротуара вблизи пешеходного перехода»</w:t>
            </w:r>
          </w:p>
        </w:tc>
        <w:tc>
          <w:tcPr>
            <w:tcW w:w="2553" w:type="dxa"/>
            <w:gridSpan w:val="2"/>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rPr>
              <w:t>Начальник сектора по социальным вопросам, земельным и имущественным отношениям, вопросам муниципального хозяйства</w:t>
            </w:r>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rPr>
              <w:t>Никитенко М.Н</w:t>
            </w:r>
            <w:r w:rsidRPr="00AF60F8">
              <w:rPr>
                <w:rFonts w:ascii="Times New Roman" w:eastAsia="Times New Roman" w:hAnsi="Times New Roman" w:cs="Times New Roman"/>
                <w:sz w:val="20"/>
                <w:szCs w:val="20"/>
              </w:rPr>
              <w:t xml:space="preserve"> </w:t>
            </w:r>
          </w:p>
        </w:tc>
        <w:tc>
          <w:tcPr>
            <w:tcW w:w="1133"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tc>
        <w:tc>
          <w:tcPr>
            <w:tcW w:w="1417"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tc>
        <w:tc>
          <w:tcPr>
            <w:tcW w:w="2127" w:type="dxa"/>
            <w:gridSpan w:val="2"/>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984" w:type="dxa"/>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702"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F60F8" w:rsidRPr="00AF60F8" w:rsidTr="009F4975">
        <w:tc>
          <w:tcPr>
            <w:tcW w:w="708"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2.3</w:t>
            </w:r>
          </w:p>
        </w:tc>
        <w:tc>
          <w:tcPr>
            <w:tcW w:w="2835"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AF60F8">
              <w:rPr>
                <w:rFonts w:ascii="Times New Roman" w:eastAsia="Times New Roman" w:hAnsi="Times New Roman" w:cs="Times New Roman"/>
                <w:bCs/>
                <w:sz w:val="20"/>
                <w:szCs w:val="20"/>
              </w:rPr>
              <w:t>Основное мероприятие 2.3</w:t>
            </w:r>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bCs/>
                <w:sz w:val="20"/>
                <w:szCs w:val="20"/>
              </w:rPr>
              <w:t>«</w:t>
            </w:r>
            <w:r w:rsidRPr="00AF60F8">
              <w:rPr>
                <w:rFonts w:ascii="Times New Roman" w:eastAsia="Times New Roman" w:hAnsi="Times New Roman" w:cs="Times New Roman"/>
                <w:color w:val="000000"/>
                <w:sz w:val="20"/>
                <w:szCs w:val="20"/>
              </w:rPr>
              <w:t>мероприятия по установке светофора»</w:t>
            </w:r>
          </w:p>
        </w:tc>
        <w:tc>
          <w:tcPr>
            <w:tcW w:w="2553" w:type="dxa"/>
            <w:gridSpan w:val="2"/>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rPr>
              <w:t>Начальник сектора по социальным вопросам, земельным и имущественным отношениям, вопросам муниципального хозяйства</w:t>
            </w:r>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rPr>
              <w:t>Никитенко М.Н</w:t>
            </w:r>
            <w:r w:rsidRPr="00AF60F8">
              <w:rPr>
                <w:rFonts w:ascii="Times New Roman" w:eastAsia="Times New Roman" w:hAnsi="Times New Roman" w:cs="Times New Roman"/>
                <w:sz w:val="20"/>
                <w:szCs w:val="20"/>
              </w:rPr>
              <w:t xml:space="preserve"> </w:t>
            </w:r>
          </w:p>
        </w:tc>
        <w:tc>
          <w:tcPr>
            <w:tcW w:w="1133"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tc>
        <w:tc>
          <w:tcPr>
            <w:tcW w:w="1417"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tc>
        <w:tc>
          <w:tcPr>
            <w:tcW w:w="2127" w:type="dxa"/>
            <w:gridSpan w:val="2"/>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984" w:type="dxa"/>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702"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F60F8" w:rsidRPr="00AF60F8" w:rsidTr="009F4975">
        <w:tc>
          <w:tcPr>
            <w:tcW w:w="708"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2.4</w:t>
            </w:r>
          </w:p>
        </w:tc>
        <w:tc>
          <w:tcPr>
            <w:tcW w:w="2835"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AF60F8">
              <w:rPr>
                <w:rFonts w:ascii="Times New Roman" w:eastAsia="Times New Roman" w:hAnsi="Times New Roman" w:cs="Times New Roman"/>
                <w:bCs/>
                <w:sz w:val="20"/>
                <w:szCs w:val="20"/>
              </w:rPr>
              <w:t>Основное мероприятие 2.4</w:t>
            </w:r>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bCs/>
                <w:sz w:val="20"/>
                <w:szCs w:val="20"/>
              </w:rPr>
              <w:t>«</w:t>
            </w:r>
            <w:r w:rsidRPr="00AF60F8">
              <w:rPr>
                <w:rFonts w:ascii="Times New Roman" w:eastAsia="Times New Roman" w:hAnsi="Times New Roman" w:cs="Times New Roman"/>
                <w:color w:val="000000"/>
                <w:sz w:val="20"/>
                <w:szCs w:val="20"/>
              </w:rPr>
              <w:t>мероприятия по изготовлению проекта организации дорожного движения»</w:t>
            </w:r>
          </w:p>
        </w:tc>
        <w:tc>
          <w:tcPr>
            <w:tcW w:w="2553" w:type="dxa"/>
            <w:gridSpan w:val="2"/>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rPr>
              <w:t>Начальник сектора по социальным вопросам, земельным и имущественным отношениям, вопросам муниципального хозяйства</w:t>
            </w:r>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rPr>
              <w:t>Никитенко М.Н</w:t>
            </w:r>
            <w:r w:rsidRPr="00AF60F8">
              <w:rPr>
                <w:rFonts w:ascii="Times New Roman" w:eastAsia="Times New Roman" w:hAnsi="Times New Roman" w:cs="Times New Roman"/>
                <w:sz w:val="20"/>
                <w:szCs w:val="20"/>
              </w:rPr>
              <w:t xml:space="preserve"> </w:t>
            </w:r>
          </w:p>
        </w:tc>
        <w:tc>
          <w:tcPr>
            <w:tcW w:w="1133"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tc>
        <w:tc>
          <w:tcPr>
            <w:tcW w:w="1417"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tc>
        <w:tc>
          <w:tcPr>
            <w:tcW w:w="2127" w:type="dxa"/>
            <w:gridSpan w:val="2"/>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984" w:type="dxa"/>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702"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F60F8" w:rsidRPr="00AF60F8" w:rsidTr="009F4975">
        <w:tc>
          <w:tcPr>
            <w:tcW w:w="708"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2.2</w:t>
            </w:r>
          </w:p>
        </w:tc>
        <w:tc>
          <w:tcPr>
            <w:tcW w:w="2835" w:type="dxa"/>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Контрольное событие программы </w:t>
            </w:r>
          </w:p>
        </w:tc>
        <w:tc>
          <w:tcPr>
            <w:tcW w:w="2553" w:type="dxa"/>
            <w:gridSpan w:val="2"/>
          </w:tcPr>
          <w:p w:rsidR="00AF60F8" w:rsidRPr="00AF60F8" w:rsidRDefault="00AF60F8" w:rsidP="00AF60F8">
            <w:pPr>
              <w:spacing w:after="0" w:line="240" w:lineRule="auto"/>
              <w:rPr>
                <w:rFonts w:ascii="Times New Roman" w:eastAsia="Times New Roman" w:hAnsi="Times New Roman" w:cs="Times New Roman"/>
                <w:sz w:val="20"/>
                <w:szCs w:val="20"/>
              </w:rPr>
            </w:pPr>
            <w:r w:rsidRPr="00AF60F8">
              <w:rPr>
                <w:rFonts w:ascii="Times New Roman" w:eastAsia="Times New Roman" w:hAnsi="Times New Roman" w:cs="Times New Roman"/>
              </w:rPr>
              <w:t>Начальник сектора по социальным вопросам, земельным и имущественным отношениям, вопросам муниципального хозяйства</w:t>
            </w:r>
            <w:r w:rsidRPr="00AF60F8">
              <w:rPr>
                <w:rFonts w:ascii="Times New Roman" w:eastAsia="Times New Roman" w:hAnsi="Times New Roman" w:cs="Times New Roman"/>
                <w:sz w:val="20"/>
                <w:szCs w:val="20"/>
              </w:rPr>
              <w:t xml:space="preserve"> </w:t>
            </w:r>
            <w:r w:rsidRPr="00AF60F8">
              <w:rPr>
                <w:rFonts w:ascii="Times New Roman" w:eastAsia="Times New Roman" w:hAnsi="Times New Roman" w:cs="Times New Roman"/>
              </w:rPr>
              <w:t>Никитенко М.Н</w:t>
            </w:r>
            <w:r w:rsidRPr="00AF60F8">
              <w:rPr>
                <w:rFonts w:ascii="Times New Roman" w:eastAsia="Times New Roman" w:hAnsi="Times New Roman" w:cs="Times New Roman"/>
                <w:sz w:val="20"/>
                <w:szCs w:val="20"/>
              </w:rPr>
              <w:t xml:space="preserve"> </w:t>
            </w:r>
          </w:p>
        </w:tc>
        <w:tc>
          <w:tcPr>
            <w:tcW w:w="1133"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Х</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Х</w:t>
            </w:r>
          </w:p>
        </w:tc>
        <w:tc>
          <w:tcPr>
            <w:tcW w:w="1417"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31.12.2017</w:t>
            </w:r>
          </w:p>
        </w:tc>
        <w:tc>
          <w:tcPr>
            <w:tcW w:w="2127"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Х</w:t>
            </w:r>
          </w:p>
        </w:tc>
        <w:tc>
          <w:tcPr>
            <w:tcW w:w="1984" w:type="dxa"/>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Х</w:t>
            </w:r>
          </w:p>
        </w:tc>
        <w:tc>
          <w:tcPr>
            <w:tcW w:w="1702" w:type="dxa"/>
            <w:gridSpan w:val="2"/>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rPr>
            </w:pPr>
            <w:r w:rsidRPr="00AF60F8">
              <w:rPr>
                <w:rFonts w:ascii="Times New Roman" w:eastAsia="Times New Roman" w:hAnsi="Times New Roman" w:cs="Times New Roman"/>
              </w:rPr>
              <w:t>Работы не планировались  в связи с передачей полномочий на уровень района</w:t>
            </w:r>
            <w:r w:rsidRPr="00AF60F8">
              <w:rPr>
                <w:rFonts w:ascii="Times New Roman" w:eastAsia="Times New Roman" w:hAnsi="Times New Roman" w:cs="Times New Roman"/>
                <w:bCs/>
              </w:rPr>
              <w:t>.</w:t>
            </w:r>
          </w:p>
        </w:tc>
      </w:tr>
    </w:tbl>
    <w:p w:rsidR="00AF60F8" w:rsidRPr="00AF60F8" w:rsidRDefault="00AF60F8" w:rsidP="00AF60F8">
      <w:pPr>
        <w:spacing w:after="0" w:line="240" w:lineRule="auto"/>
        <w:jc w:val="right"/>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sectPr w:rsidR="00AF60F8" w:rsidRPr="00AF60F8">
          <w:pgSz w:w="16840" w:h="11907" w:orient="landscape"/>
          <w:pgMar w:top="567" w:right="709" w:bottom="624" w:left="1134" w:header="720" w:footer="720" w:gutter="0"/>
          <w:cols w:space="720"/>
        </w:sectPr>
      </w:pPr>
    </w:p>
    <w:p w:rsidR="00AF60F8" w:rsidRPr="00AF60F8" w:rsidRDefault="00AF60F8" w:rsidP="00AF60F8">
      <w:pPr>
        <w:spacing w:after="0" w:line="240" w:lineRule="auto"/>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lastRenderedPageBreak/>
        <w:t>Таблица №4</w:t>
      </w:r>
    </w:p>
    <w:p w:rsidR="00AF60F8" w:rsidRPr="00AF60F8" w:rsidRDefault="00AF60F8" w:rsidP="00AF60F8">
      <w:pPr>
        <w:spacing w:after="0" w:line="240" w:lineRule="auto"/>
        <w:jc w:val="right"/>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ab/>
      </w:r>
      <w:r w:rsidRPr="00AF60F8">
        <w:rPr>
          <w:rFonts w:ascii="Times New Roman" w:eastAsia="Times New Roman" w:hAnsi="Times New Roman" w:cs="Times New Roman"/>
          <w:sz w:val="20"/>
          <w:szCs w:val="20"/>
        </w:rPr>
        <w:t>к приложению 1</w:t>
      </w:r>
    </w:p>
    <w:p w:rsidR="00AF60F8" w:rsidRPr="00AF60F8" w:rsidRDefault="00AF60F8" w:rsidP="00AF60F8">
      <w:pPr>
        <w:tabs>
          <w:tab w:val="left" w:pos="8260"/>
        </w:tabs>
        <w:spacing w:after="0" w:line="240" w:lineRule="auto"/>
        <w:rPr>
          <w:rFonts w:ascii="Times New Roman" w:eastAsia="Times New Roman" w:hAnsi="Times New Roman" w:cs="Times New Roman"/>
          <w:sz w:val="24"/>
          <w:szCs w:val="24"/>
        </w:rPr>
      </w:pP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Сведения</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об использовании бюджетных ассигнований  и внебюджетных источников на реализацию</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муниципальной  программы Дубовского сельского поселения «Развитие транспортной системы»     за  2017 г.</w:t>
      </w:r>
    </w:p>
    <w:tbl>
      <w:tblPr>
        <w:tblW w:w="10632" w:type="dxa"/>
        <w:tblInd w:w="-776" w:type="dxa"/>
        <w:tblLayout w:type="fixed"/>
        <w:tblCellMar>
          <w:left w:w="75" w:type="dxa"/>
          <w:right w:w="75" w:type="dxa"/>
        </w:tblCellMar>
        <w:tblLook w:val="0000" w:firstRow="0" w:lastRow="0" w:firstColumn="0" w:lastColumn="0" w:noHBand="0" w:noVBand="0"/>
      </w:tblPr>
      <w:tblGrid>
        <w:gridCol w:w="1986"/>
        <w:gridCol w:w="1985"/>
        <w:gridCol w:w="2550"/>
        <w:gridCol w:w="1276"/>
        <w:gridCol w:w="1276"/>
        <w:gridCol w:w="1559"/>
      </w:tblGrid>
      <w:tr w:rsidR="00AF60F8" w:rsidRPr="00AF60F8" w:rsidTr="00AF60F8">
        <w:trPr>
          <w:trHeight w:val="867"/>
        </w:trPr>
        <w:tc>
          <w:tcPr>
            <w:tcW w:w="1986" w:type="dxa"/>
            <w:vMerge w:val="restart"/>
            <w:tcBorders>
              <w:top w:val="single" w:sz="4" w:space="0" w:color="auto"/>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Статус</w:t>
            </w:r>
          </w:p>
        </w:tc>
        <w:tc>
          <w:tcPr>
            <w:tcW w:w="1985" w:type="dxa"/>
            <w:vMerge w:val="restart"/>
            <w:tcBorders>
              <w:top w:val="single" w:sz="4" w:space="0" w:color="auto"/>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Наименование       </w:t>
            </w:r>
            <w:r w:rsidRPr="00AF60F8">
              <w:rPr>
                <w:rFonts w:ascii="Times New Roman" w:eastAsia="Times New Roman" w:hAnsi="Times New Roman" w:cs="Arial"/>
                <w:sz w:val="24"/>
                <w:szCs w:val="24"/>
              </w:rPr>
              <w:br/>
              <w:t xml:space="preserve">муниципальной      </w:t>
            </w:r>
            <w:r w:rsidRPr="00AF60F8">
              <w:rPr>
                <w:rFonts w:ascii="Times New Roman" w:eastAsia="Times New Roman" w:hAnsi="Times New Roman" w:cs="Arial"/>
                <w:sz w:val="24"/>
                <w:szCs w:val="24"/>
              </w:rPr>
              <w:br/>
              <w:t xml:space="preserve"> программы, подпрограммы </w:t>
            </w:r>
            <w:r w:rsidRPr="00AF60F8">
              <w:rPr>
                <w:rFonts w:ascii="Times New Roman" w:eastAsia="Times New Roman" w:hAnsi="Times New Roman" w:cs="Arial"/>
                <w:sz w:val="24"/>
                <w:szCs w:val="24"/>
              </w:rPr>
              <w:br/>
              <w:t xml:space="preserve">муниципальной      </w:t>
            </w:r>
            <w:r w:rsidRPr="00AF60F8">
              <w:rPr>
                <w:rFonts w:ascii="Times New Roman" w:eastAsia="Times New Roman" w:hAnsi="Times New Roman" w:cs="Arial"/>
                <w:sz w:val="24"/>
                <w:szCs w:val="24"/>
              </w:rPr>
              <w:br/>
              <w:t>программы,</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основного мероприятия</w:t>
            </w:r>
          </w:p>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2550" w:type="dxa"/>
            <w:vMerge w:val="restart"/>
            <w:tcBorders>
              <w:top w:val="single" w:sz="4" w:space="0" w:color="auto"/>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Источники финансирования</w:t>
            </w:r>
          </w:p>
        </w:tc>
        <w:tc>
          <w:tcPr>
            <w:tcW w:w="2552" w:type="dxa"/>
            <w:gridSpan w:val="2"/>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Объем   </w:t>
            </w:r>
            <w:r w:rsidRPr="00AF60F8">
              <w:rPr>
                <w:rFonts w:ascii="Times New Roman" w:eastAsia="Times New Roman" w:hAnsi="Times New Roman" w:cs="Arial"/>
                <w:sz w:val="24"/>
                <w:szCs w:val="24"/>
              </w:rPr>
              <w:br/>
              <w:t xml:space="preserve">расходов, (тыс. руб.) предусмотренных </w:t>
            </w:r>
          </w:p>
        </w:tc>
        <w:tc>
          <w:tcPr>
            <w:tcW w:w="1559" w:type="dxa"/>
            <w:vMerge w:val="restart"/>
            <w:tcBorders>
              <w:top w:val="single" w:sz="4" w:space="0" w:color="auto"/>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Фактические </w:t>
            </w:r>
            <w:r w:rsidRPr="00AF60F8">
              <w:rPr>
                <w:rFonts w:ascii="Times New Roman" w:eastAsia="Times New Roman" w:hAnsi="Times New Roman" w:cs="Arial"/>
                <w:sz w:val="24"/>
                <w:szCs w:val="24"/>
              </w:rPr>
              <w:br/>
              <w:t xml:space="preserve">расходы (тыс. руб.) </w:t>
            </w:r>
          </w:p>
          <w:p w:rsidR="00AF60F8" w:rsidRPr="00AF60F8" w:rsidRDefault="00AF60F8" w:rsidP="00AF60F8">
            <w:pPr>
              <w:spacing w:after="0" w:line="240" w:lineRule="auto"/>
              <w:rPr>
                <w:rFonts w:ascii="Times New Roman" w:eastAsia="Times New Roman" w:hAnsi="Times New Roman" w:cs="Times New Roman"/>
                <w:sz w:val="20"/>
                <w:szCs w:val="20"/>
              </w:rPr>
            </w:pPr>
          </w:p>
          <w:p w:rsidR="00AF60F8" w:rsidRPr="00AF60F8" w:rsidRDefault="00AF60F8" w:rsidP="00AF60F8">
            <w:pPr>
              <w:spacing w:after="0" w:line="240" w:lineRule="auto"/>
              <w:jc w:val="center"/>
              <w:rPr>
                <w:rFonts w:ascii="Times New Roman" w:eastAsia="Times New Roman" w:hAnsi="Times New Roman" w:cs="Times New Roman"/>
                <w:sz w:val="20"/>
                <w:szCs w:val="20"/>
                <w:lang w:val="en-US"/>
              </w:rPr>
            </w:pPr>
            <w:r w:rsidRPr="00AF60F8">
              <w:rPr>
                <w:rFonts w:ascii="Times New Roman" w:eastAsia="Times New Roman" w:hAnsi="Times New Roman" w:cs="Times New Roman"/>
                <w:sz w:val="20"/>
                <w:szCs w:val="20"/>
                <w:lang w:val="en-US"/>
              </w:rPr>
              <w:t>&lt;1&gt;</w:t>
            </w:r>
          </w:p>
        </w:tc>
      </w:tr>
      <w:tr w:rsidR="00AF60F8" w:rsidRPr="00AF60F8" w:rsidTr="00AF60F8">
        <w:trPr>
          <w:trHeight w:val="1613"/>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2550"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муниципальной  программой </w:t>
            </w:r>
            <w:r w:rsidRPr="00AF60F8">
              <w:rPr>
                <w:rFonts w:ascii="Times New Roman" w:eastAsia="Times New Roman" w:hAnsi="Times New Roman" w:cs="Arial"/>
                <w:sz w:val="24"/>
                <w:szCs w:val="24"/>
              </w:rPr>
              <w:br/>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Сводной бюджетной росписью</w:t>
            </w:r>
          </w:p>
        </w:tc>
        <w:tc>
          <w:tcPr>
            <w:tcW w:w="1559"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AF60F8" w:rsidRPr="00AF60F8" w:rsidTr="00AF60F8">
        <w:tc>
          <w:tcPr>
            <w:tcW w:w="198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1</w:t>
            </w:r>
          </w:p>
        </w:tc>
        <w:tc>
          <w:tcPr>
            <w:tcW w:w="1985"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2</w:t>
            </w: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3</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4</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5</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6</w:t>
            </w:r>
          </w:p>
        </w:tc>
      </w:tr>
      <w:tr w:rsidR="00AF60F8" w:rsidRPr="00AF60F8" w:rsidTr="00AF60F8">
        <w:trPr>
          <w:cantSplit/>
          <w:trHeight w:val="320"/>
        </w:trPr>
        <w:tc>
          <w:tcPr>
            <w:tcW w:w="1986" w:type="dxa"/>
            <w:vMerge w:val="restart"/>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Муниципальная </w:t>
            </w:r>
            <w:r w:rsidRPr="00AF60F8">
              <w:rPr>
                <w:rFonts w:ascii="Times New Roman" w:eastAsia="Times New Roman" w:hAnsi="Times New Roman" w:cs="Arial"/>
                <w:sz w:val="24"/>
                <w:szCs w:val="24"/>
              </w:rPr>
              <w:br/>
              <w:t xml:space="preserve">программа      </w:t>
            </w:r>
          </w:p>
        </w:tc>
        <w:tc>
          <w:tcPr>
            <w:tcW w:w="1985" w:type="dxa"/>
            <w:vMerge w:val="restart"/>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«Развитие транспортной системы»</w:t>
            </w: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845,9</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845,9</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566,4</w:t>
            </w:r>
          </w:p>
        </w:tc>
      </w:tr>
      <w:tr w:rsidR="00AF60F8" w:rsidRPr="00AF60F8" w:rsidTr="00AF60F8">
        <w:trPr>
          <w:cantSplit/>
          <w:trHeight w:val="309"/>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845,9</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845,9</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566,4</w:t>
            </w:r>
          </w:p>
        </w:tc>
      </w:tr>
      <w:tr w:rsidR="00AF60F8" w:rsidRPr="00AF60F8" w:rsidTr="00AF60F8">
        <w:trPr>
          <w:cantSplit/>
          <w:trHeight w:val="387"/>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безвозмездные поступления в местный бюджет, &lt;2&gt;</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437,9</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437,9</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158,4</w:t>
            </w:r>
          </w:p>
        </w:tc>
      </w:tr>
      <w:tr w:rsidR="00AF60F8" w:rsidRPr="00AF60F8" w:rsidTr="00AF60F8">
        <w:trPr>
          <w:cantSplit/>
          <w:trHeight w:val="387"/>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i/>
                <w:sz w:val="24"/>
                <w:szCs w:val="24"/>
              </w:rPr>
            </w:pPr>
            <w:r w:rsidRPr="00AF60F8">
              <w:rPr>
                <w:rFonts w:ascii="Times New Roman" w:eastAsia="Times New Roman" w:hAnsi="Times New Roman" w:cs="Arial"/>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AF60F8" w:rsidRPr="00AF60F8" w:rsidTr="00AF60F8">
        <w:trPr>
          <w:cantSplit/>
          <w:trHeight w:val="340"/>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340"/>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бюджета района</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437,9</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437,9</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158,4</w:t>
            </w:r>
          </w:p>
        </w:tc>
      </w:tr>
      <w:tr w:rsidR="00AF60F8" w:rsidRPr="00AF60F8" w:rsidTr="00AF60F8">
        <w:trPr>
          <w:cantSplit/>
          <w:trHeight w:val="403"/>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320"/>
        </w:trPr>
        <w:tc>
          <w:tcPr>
            <w:tcW w:w="1986" w:type="dxa"/>
            <w:vMerge w:val="restart"/>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Подпрограмма 1 </w:t>
            </w:r>
          </w:p>
        </w:tc>
        <w:tc>
          <w:tcPr>
            <w:tcW w:w="1985" w:type="dxa"/>
            <w:vMerge w:val="restart"/>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Times New Roman"/>
                <w:sz w:val="24"/>
                <w:szCs w:val="24"/>
              </w:rPr>
              <w:t>«</w:t>
            </w:r>
            <w:r w:rsidRPr="00AF60F8">
              <w:rPr>
                <w:rFonts w:ascii="Times New Roman" w:eastAsia="Times New Roman" w:hAnsi="Times New Roman" w:cs="Times New Roman"/>
                <w:bCs/>
                <w:sz w:val="24"/>
                <w:szCs w:val="24"/>
              </w:rPr>
              <w:t>Развитие транспортной инфраструктуры Дубовского сельского поселения</w:t>
            </w:r>
            <w:r w:rsidRPr="00AF60F8">
              <w:rPr>
                <w:rFonts w:ascii="Times New Roman" w:eastAsia="Times New Roman" w:hAnsi="Times New Roman" w:cs="Times New Roman"/>
                <w:sz w:val="24"/>
                <w:szCs w:val="24"/>
              </w:rPr>
              <w:t xml:space="preserve">»                    </w:t>
            </w: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845,9</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845,9</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566,4</w:t>
            </w:r>
          </w:p>
        </w:tc>
      </w:tr>
      <w:tr w:rsidR="00AF60F8" w:rsidRPr="00AF60F8" w:rsidTr="00AF60F8">
        <w:trPr>
          <w:cantSplit/>
          <w:trHeight w:val="423"/>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845,9</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845,9</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566,4</w:t>
            </w:r>
          </w:p>
        </w:tc>
      </w:tr>
      <w:tr w:rsidR="00AF60F8" w:rsidRPr="00AF60F8" w:rsidTr="00AF60F8">
        <w:trPr>
          <w:cantSplit/>
          <w:trHeight w:val="423"/>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безвозмездные поступления в местный бюджет, &lt;2&gt;</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437,9</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437,9</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158,4</w:t>
            </w:r>
          </w:p>
        </w:tc>
      </w:tr>
      <w:tr w:rsidR="00AF60F8" w:rsidRPr="00AF60F8" w:rsidTr="00AF60F8">
        <w:trPr>
          <w:cantSplit/>
          <w:trHeight w:val="423"/>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i/>
                <w:sz w:val="24"/>
                <w:szCs w:val="24"/>
              </w:rPr>
            </w:pPr>
            <w:r w:rsidRPr="00AF60F8">
              <w:rPr>
                <w:rFonts w:ascii="Times New Roman" w:eastAsia="Times New Roman" w:hAnsi="Times New Roman" w:cs="Arial"/>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AF60F8" w:rsidRPr="00AF60F8" w:rsidTr="00AF60F8">
        <w:trPr>
          <w:cantSplit/>
          <w:trHeight w:val="367"/>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334"/>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бюджета района</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437,9</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437,9</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158,4</w:t>
            </w:r>
          </w:p>
        </w:tc>
      </w:tr>
      <w:tr w:rsidR="00AF60F8" w:rsidRPr="00AF60F8" w:rsidTr="00AF60F8">
        <w:trPr>
          <w:cantSplit/>
          <w:trHeight w:val="392"/>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325"/>
        </w:trPr>
        <w:tc>
          <w:tcPr>
            <w:tcW w:w="1986" w:type="dxa"/>
            <w:vMerge w:val="restart"/>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Основное мероприятие 1.1</w:t>
            </w:r>
          </w:p>
        </w:tc>
        <w:tc>
          <w:tcPr>
            <w:tcW w:w="1985" w:type="dxa"/>
            <w:vMerge w:val="restart"/>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Times New Roman"/>
                <w:sz w:val="24"/>
                <w:szCs w:val="24"/>
              </w:rPr>
              <w:t>«</w:t>
            </w:r>
            <w:r w:rsidRPr="00AF60F8">
              <w:rPr>
                <w:rFonts w:ascii="Times New Roman" w:eastAsia="Times New Roman" w:hAnsi="Times New Roman" w:cs="Times New Roman"/>
                <w:bCs/>
                <w:sz w:val="24"/>
                <w:szCs w:val="24"/>
              </w:rPr>
              <w:t>Содержание автомобильных дорог общего пользования местного значения</w:t>
            </w:r>
            <w:r w:rsidRPr="00AF60F8">
              <w:rPr>
                <w:rFonts w:ascii="Times New Roman" w:eastAsia="Times New Roman" w:hAnsi="Times New Roman" w:cs="Times New Roman"/>
                <w:sz w:val="24"/>
                <w:szCs w:val="24"/>
              </w:rPr>
              <w:t xml:space="preserve">»                </w:t>
            </w: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845,9</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845,9</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566,4</w:t>
            </w:r>
          </w:p>
        </w:tc>
      </w:tr>
      <w:tr w:rsidR="00AF60F8" w:rsidRPr="00AF60F8" w:rsidTr="00AF60F8">
        <w:trPr>
          <w:cantSplit/>
          <w:trHeight w:val="399"/>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845,9</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845,9</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566,4</w:t>
            </w:r>
          </w:p>
        </w:tc>
      </w:tr>
      <w:tr w:rsidR="00AF60F8" w:rsidRPr="00AF60F8" w:rsidTr="00AF60F8">
        <w:trPr>
          <w:cantSplit/>
          <w:trHeight w:val="399"/>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безвозмездные поступления в местный бюджет, &lt;2&gt;</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437,9</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437,9</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158,4</w:t>
            </w:r>
          </w:p>
        </w:tc>
      </w:tr>
      <w:tr w:rsidR="00AF60F8" w:rsidRPr="00AF60F8" w:rsidTr="00AF60F8">
        <w:trPr>
          <w:cantSplit/>
          <w:trHeight w:val="399"/>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i/>
                <w:sz w:val="24"/>
                <w:szCs w:val="24"/>
              </w:rPr>
            </w:pPr>
            <w:r w:rsidRPr="00AF60F8">
              <w:rPr>
                <w:rFonts w:ascii="Times New Roman" w:eastAsia="Times New Roman" w:hAnsi="Times New Roman" w:cs="Arial"/>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AF60F8" w:rsidRPr="00AF60F8" w:rsidTr="00AF60F8">
        <w:trPr>
          <w:cantSplit/>
          <w:trHeight w:val="302"/>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302"/>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бюджета района</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437,9</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437,9</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158,4</w:t>
            </w:r>
          </w:p>
        </w:tc>
      </w:tr>
      <w:tr w:rsidR="00AF60F8" w:rsidRPr="00AF60F8" w:rsidTr="00AF60F8">
        <w:trPr>
          <w:cantSplit/>
          <w:trHeight w:val="391"/>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391"/>
        </w:trPr>
        <w:tc>
          <w:tcPr>
            <w:tcW w:w="1986" w:type="dxa"/>
            <w:vMerge w:val="restart"/>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Основное мероприятие 1.2</w:t>
            </w:r>
          </w:p>
        </w:tc>
        <w:tc>
          <w:tcPr>
            <w:tcW w:w="1985" w:type="dxa"/>
            <w:vMerge w:val="restart"/>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Times New Roman"/>
              </w:rPr>
            </w:pPr>
            <w:r w:rsidRPr="00AF60F8">
              <w:rPr>
                <w:rFonts w:ascii="Times New Roman" w:eastAsia="Times New Roman" w:hAnsi="Times New Roman" w:cs="Times New Roman"/>
              </w:rPr>
              <w:t xml:space="preserve">«Проведение оценки достоверности определения сметной стоимости ПИР по объекту « Строительство сети автомобильных дорог и тротуаров в </w:t>
            </w:r>
            <w:proofErr w:type="spellStart"/>
            <w:r w:rsidRPr="00AF60F8">
              <w:rPr>
                <w:rFonts w:ascii="Times New Roman" w:eastAsia="Times New Roman" w:hAnsi="Times New Roman" w:cs="Times New Roman"/>
              </w:rPr>
              <w:t>с.Дубовское</w:t>
            </w:r>
            <w:proofErr w:type="spellEnd"/>
            <w:r w:rsidRPr="00AF60F8">
              <w:rPr>
                <w:rFonts w:ascii="Times New Roman" w:eastAsia="Times New Roman" w:hAnsi="Times New Roman" w:cs="Times New Roman"/>
              </w:rPr>
              <w:t xml:space="preserve"> Дубовского района Ростовской области»;</w:t>
            </w: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391"/>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391"/>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безвозмездные поступления в местный бюджет, &lt;2&gt;</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391"/>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i/>
                <w:sz w:val="24"/>
                <w:szCs w:val="24"/>
              </w:rPr>
            </w:pPr>
            <w:r w:rsidRPr="00AF60F8">
              <w:rPr>
                <w:rFonts w:ascii="Times New Roman" w:eastAsia="Times New Roman" w:hAnsi="Times New Roman" w:cs="Arial"/>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391"/>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391"/>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бюджета района</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391"/>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343"/>
        </w:trPr>
        <w:tc>
          <w:tcPr>
            <w:tcW w:w="1986" w:type="dxa"/>
            <w:vMerge w:val="restart"/>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Подпрограмма 2</w:t>
            </w:r>
          </w:p>
        </w:tc>
        <w:tc>
          <w:tcPr>
            <w:tcW w:w="1985" w:type="dxa"/>
            <w:vMerge w:val="restart"/>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Times New Roman"/>
                <w:sz w:val="24"/>
                <w:szCs w:val="24"/>
              </w:rPr>
              <w:t>«</w:t>
            </w:r>
            <w:r w:rsidRPr="00AF60F8">
              <w:rPr>
                <w:rFonts w:ascii="Times New Roman" w:eastAsia="Times New Roman" w:hAnsi="Times New Roman" w:cs="Times New Roman"/>
                <w:bCs/>
                <w:sz w:val="24"/>
                <w:szCs w:val="24"/>
              </w:rPr>
              <w:t>Повышение безопасности дорожного движения на территории Дубовского сельского  поселения</w:t>
            </w:r>
            <w:r w:rsidRPr="00AF60F8">
              <w:rPr>
                <w:rFonts w:ascii="Times New Roman" w:eastAsia="Times New Roman" w:hAnsi="Times New Roman" w:cs="Times New Roman"/>
                <w:sz w:val="24"/>
                <w:szCs w:val="24"/>
              </w:rPr>
              <w:t xml:space="preserve">»                      </w:t>
            </w: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406"/>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412"/>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безвозмездные поступления в местный бюджет, &lt;2&gt;</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412"/>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i/>
                <w:sz w:val="24"/>
                <w:szCs w:val="24"/>
              </w:rPr>
            </w:pPr>
            <w:r w:rsidRPr="00AF60F8">
              <w:rPr>
                <w:rFonts w:ascii="Times New Roman" w:eastAsia="Times New Roman" w:hAnsi="Times New Roman" w:cs="Arial"/>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412"/>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412"/>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бюджета района</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417"/>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453"/>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421"/>
        </w:trPr>
        <w:tc>
          <w:tcPr>
            <w:tcW w:w="1986" w:type="dxa"/>
            <w:vMerge w:val="restart"/>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Основное мероприятие 2.1</w:t>
            </w:r>
          </w:p>
        </w:tc>
        <w:tc>
          <w:tcPr>
            <w:tcW w:w="1985" w:type="dxa"/>
            <w:vMerge w:val="restart"/>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Times New Roman"/>
                <w:sz w:val="24"/>
                <w:szCs w:val="24"/>
              </w:rPr>
              <w:t>«</w:t>
            </w:r>
            <w:r w:rsidRPr="00AF60F8">
              <w:rPr>
                <w:rFonts w:ascii="Times New Roman" w:eastAsia="Times New Roman" w:hAnsi="Times New Roman" w:cs="Times New Roman"/>
                <w:bCs/>
                <w:sz w:val="24"/>
                <w:szCs w:val="24"/>
              </w:rPr>
              <w:t>Установка дорожных знаков согласно проекта дорожного движения</w:t>
            </w:r>
            <w:r w:rsidRPr="00AF60F8">
              <w:rPr>
                <w:rFonts w:ascii="Times New Roman" w:eastAsia="Times New Roman" w:hAnsi="Times New Roman" w:cs="Times New Roman"/>
                <w:sz w:val="24"/>
                <w:szCs w:val="24"/>
              </w:rPr>
              <w:t xml:space="preserve">»             </w:t>
            </w: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71"/>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418"/>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безвозмездные поступления в местный бюджет, &lt;2&gt;</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418"/>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i/>
                <w:sz w:val="24"/>
                <w:szCs w:val="24"/>
              </w:rPr>
            </w:pPr>
            <w:r w:rsidRPr="00AF60F8">
              <w:rPr>
                <w:rFonts w:ascii="Times New Roman" w:eastAsia="Times New Roman" w:hAnsi="Times New Roman" w:cs="Arial"/>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418"/>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418"/>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бюджета района</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tcBorders>
              <w:top w:val="single" w:sz="4" w:space="0" w:color="auto"/>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val="restart"/>
            <w:tcBorders>
              <w:top w:val="single" w:sz="4" w:space="0" w:color="auto"/>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Times New Roman"/>
                <w:bCs/>
                <w:sz w:val="24"/>
                <w:szCs w:val="24"/>
              </w:rPr>
              <w:t>«</w:t>
            </w:r>
            <w:r w:rsidRPr="00AF60F8">
              <w:rPr>
                <w:rFonts w:ascii="Times New Roman" w:eastAsia="Times New Roman" w:hAnsi="Times New Roman" w:cs="Times New Roman"/>
                <w:color w:val="000000"/>
                <w:sz w:val="24"/>
                <w:szCs w:val="24"/>
              </w:rPr>
              <w:t>Обустройство ограждения тротуара вблизи пешеходного перехода»</w:t>
            </w: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369"/>
        </w:trPr>
        <w:tc>
          <w:tcPr>
            <w:tcW w:w="1986" w:type="dxa"/>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Основное мероприятие 2.2</w:t>
            </w: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местный бюджет </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369"/>
        </w:trPr>
        <w:tc>
          <w:tcPr>
            <w:tcW w:w="1986" w:type="dxa"/>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безвозмездные поступления в местный бюджет, &lt;2&gt;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369"/>
        </w:trPr>
        <w:tc>
          <w:tcPr>
            <w:tcW w:w="1986" w:type="dxa"/>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i/>
                <w:sz w:val="24"/>
                <w:szCs w:val="24"/>
              </w:rPr>
            </w:pPr>
            <w:r w:rsidRPr="00AF60F8">
              <w:rPr>
                <w:rFonts w:ascii="Times New Roman" w:eastAsia="Times New Roman" w:hAnsi="Times New Roman" w:cs="Arial"/>
                <w:i/>
                <w:sz w:val="24"/>
                <w:szCs w:val="24"/>
              </w:rPr>
              <w:t>в том числе за счет средств:</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 областного бюджета </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бюджета района</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vMerge w:val="restart"/>
            <w:tcBorders>
              <w:top w:val="single" w:sz="4" w:space="0" w:color="auto"/>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Основное мероприятие 2.3</w:t>
            </w:r>
          </w:p>
        </w:tc>
        <w:tc>
          <w:tcPr>
            <w:tcW w:w="1985" w:type="dxa"/>
            <w:vMerge w:val="restart"/>
            <w:tcBorders>
              <w:top w:val="single" w:sz="4" w:space="0" w:color="auto"/>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Times New Roman"/>
                <w:bCs/>
                <w:sz w:val="24"/>
                <w:szCs w:val="24"/>
              </w:rPr>
              <w:t>«</w:t>
            </w:r>
            <w:r w:rsidRPr="00AF60F8">
              <w:rPr>
                <w:rFonts w:ascii="Times New Roman" w:eastAsia="Times New Roman" w:hAnsi="Times New Roman" w:cs="Times New Roman"/>
                <w:color w:val="000000"/>
                <w:sz w:val="24"/>
                <w:szCs w:val="24"/>
              </w:rPr>
              <w:t>мероприятия по установке светофора»</w:t>
            </w: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местный бюджет </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безвозмездные поступления в местный бюджет, &lt;2&gt;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i/>
                <w:sz w:val="24"/>
                <w:szCs w:val="24"/>
              </w:rPr>
            </w:pPr>
            <w:r w:rsidRPr="00AF60F8">
              <w:rPr>
                <w:rFonts w:ascii="Times New Roman" w:eastAsia="Times New Roman" w:hAnsi="Times New Roman" w:cs="Arial"/>
                <w:i/>
                <w:sz w:val="24"/>
                <w:szCs w:val="24"/>
              </w:rPr>
              <w:t>в том числе за счет средств:</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 областного бюджета </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vMerge w:val="restart"/>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val="restart"/>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бюджета района</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tcBorders>
              <w:top w:val="single" w:sz="4" w:space="0" w:color="auto"/>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Основное мероприятие 2.4</w:t>
            </w:r>
          </w:p>
        </w:tc>
        <w:tc>
          <w:tcPr>
            <w:tcW w:w="1985" w:type="dxa"/>
            <w:vMerge w:val="restart"/>
            <w:tcBorders>
              <w:top w:val="single" w:sz="4" w:space="0" w:color="auto"/>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Times New Roman"/>
                <w:bCs/>
                <w:sz w:val="24"/>
                <w:szCs w:val="24"/>
              </w:rPr>
              <w:t>«</w:t>
            </w:r>
            <w:r w:rsidRPr="00AF60F8">
              <w:rPr>
                <w:rFonts w:ascii="Times New Roman" w:eastAsia="Times New Roman" w:hAnsi="Times New Roman" w:cs="Times New Roman"/>
                <w:color w:val="000000"/>
                <w:sz w:val="24"/>
                <w:szCs w:val="24"/>
              </w:rPr>
              <w:t>мероприятия по изготовлению проекта организации дорожного движения»</w:t>
            </w: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местный бюджет </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безвозмездные поступления в местный бюджет, &lt;2&gt;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i/>
                <w:sz w:val="24"/>
                <w:szCs w:val="24"/>
              </w:rPr>
            </w:pPr>
            <w:r w:rsidRPr="00AF60F8">
              <w:rPr>
                <w:rFonts w:ascii="Times New Roman" w:eastAsia="Times New Roman" w:hAnsi="Times New Roman" w:cs="Arial"/>
                <w:i/>
                <w:sz w:val="24"/>
                <w:szCs w:val="24"/>
              </w:rPr>
              <w:t>в том числе за счет средств:</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xml:space="preserve">- областного бюджета </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 бюджета района</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r w:rsidR="00AF60F8" w:rsidRPr="00AF60F8" w:rsidTr="00AF60F8">
        <w:trPr>
          <w:cantSplit/>
          <w:trHeight w:val="281"/>
        </w:trPr>
        <w:tc>
          <w:tcPr>
            <w:tcW w:w="1986" w:type="dxa"/>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1985" w:type="dxa"/>
            <w:vMerge/>
            <w:tcBorders>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rPr>
                <w:rFonts w:ascii="Times New Roman" w:eastAsia="Times New Roman" w:hAnsi="Times New Roman" w:cs="Arial"/>
                <w:sz w:val="24"/>
                <w:szCs w:val="24"/>
              </w:rPr>
            </w:pPr>
            <w:r w:rsidRPr="00AF60F8">
              <w:rPr>
                <w:rFonts w:ascii="Times New Roman" w:eastAsia="Times New Roman" w:hAnsi="Times New Roman" w:cs="Arial"/>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spacing w:after="0" w:line="240" w:lineRule="auto"/>
              <w:jc w:val="center"/>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F60F8" w:rsidRPr="00AF60F8" w:rsidRDefault="00AF60F8" w:rsidP="00AF60F8">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F60F8">
              <w:rPr>
                <w:rFonts w:ascii="Times New Roman" w:eastAsia="Times New Roman" w:hAnsi="Times New Roman" w:cs="Arial"/>
                <w:sz w:val="24"/>
                <w:szCs w:val="24"/>
              </w:rPr>
              <w:t>-</w:t>
            </w:r>
          </w:p>
        </w:tc>
      </w:tr>
    </w:tbl>
    <w:p w:rsidR="00AF60F8" w:rsidRPr="00AF60F8" w:rsidRDefault="00AF60F8" w:rsidP="00AF60F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AF60F8" w:rsidRPr="00AF60F8" w:rsidRDefault="00AF60F8" w:rsidP="00AF60F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AF60F8" w:rsidRPr="00AF60F8" w:rsidRDefault="00AF60F8" w:rsidP="00AF60F8">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AF60F8">
        <w:rPr>
          <w:rFonts w:ascii="Times New Roman" w:eastAsia="Times New Roman" w:hAnsi="Times New Roman" w:cs="Times New Roman"/>
          <w:bCs/>
          <w:color w:val="000000"/>
          <w:sz w:val="24"/>
          <w:szCs w:val="24"/>
        </w:rPr>
        <w:t>&lt;1&gt; В соответствии с бюджетной отчетностью на 1 января текущего финансового года.</w:t>
      </w:r>
    </w:p>
    <w:p w:rsidR="00AF60F8" w:rsidRPr="0074329F" w:rsidRDefault="00AF60F8" w:rsidP="0074329F">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sectPr w:rsidR="00AF60F8" w:rsidRPr="0074329F">
          <w:pgSz w:w="11905" w:h="16838"/>
          <w:pgMar w:top="1134" w:right="850" w:bottom="1134" w:left="1701" w:header="720" w:footer="720" w:gutter="0"/>
          <w:cols w:space="720"/>
          <w:noEndnote/>
        </w:sectPr>
      </w:pPr>
      <w:r w:rsidRPr="00AF60F8">
        <w:rPr>
          <w:rFonts w:ascii="Times New Roman" w:eastAsia="Times New Roman" w:hAnsi="Times New Roman" w:cs="Times New Roman"/>
          <w:bCs/>
          <w:color w:val="000000"/>
          <w:sz w:val="24"/>
          <w:szCs w:val="24"/>
        </w:rPr>
        <w:t xml:space="preserve">&lt;2&gt; Заполняется в случае наличия указанных </w:t>
      </w:r>
      <w:r w:rsidR="0074329F">
        <w:rPr>
          <w:rFonts w:ascii="Times New Roman" w:eastAsia="Times New Roman" w:hAnsi="Times New Roman" w:cs="Times New Roman"/>
          <w:bCs/>
          <w:color w:val="000000"/>
          <w:sz w:val="24"/>
          <w:szCs w:val="24"/>
        </w:rPr>
        <w:t>сред</w:t>
      </w:r>
    </w:p>
    <w:p w:rsidR="00AF60F8" w:rsidRPr="00AF60F8" w:rsidRDefault="00AF60F8"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lastRenderedPageBreak/>
        <w:t>Таблица №5</w:t>
      </w:r>
    </w:p>
    <w:p w:rsidR="00AF60F8" w:rsidRPr="00AF60F8" w:rsidRDefault="00AF60F8" w:rsidP="00AF60F8">
      <w:pPr>
        <w:spacing w:after="0" w:line="240" w:lineRule="auto"/>
        <w:jc w:val="right"/>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ab/>
      </w:r>
      <w:r w:rsidRPr="00AF60F8">
        <w:rPr>
          <w:rFonts w:ascii="Times New Roman" w:eastAsia="Times New Roman" w:hAnsi="Times New Roman" w:cs="Times New Roman"/>
          <w:sz w:val="20"/>
          <w:szCs w:val="20"/>
        </w:rPr>
        <w:t>к приложению 1</w:t>
      </w:r>
    </w:p>
    <w:p w:rsidR="00AF60F8" w:rsidRPr="00AF60F8" w:rsidRDefault="00AF60F8" w:rsidP="00AF60F8">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ИНФОРМАЦИЯ</w:t>
      </w:r>
    </w:p>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bCs/>
          <w:sz w:val="24"/>
          <w:szCs w:val="24"/>
        </w:rPr>
        <w:t xml:space="preserve">о возникновении экономии бюджетных ассигнований на реализацию основных мероприятий </w:t>
      </w:r>
      <w:r w:rsidRPr="00AF60F8">
        <w:rPr>
          <w:rFonts w:ascii="Times New Roman" w:eastAsia="Times New Roman" w:hAnsi="Times New Roman" w:cs="Times New Roman"/>
          <w:bCs/>
          <w:sz w:val="24"/>
          <w:szCs w:val="24"/>
        </w:rPr>
        <w:br/>
        <w:t xml:space="preserve">подпрограмм и мероприятий ведомственных целевых программ  муниципальной программы </w:t>
      </w:r>
      <w:r w:rsidRPr="00AF60F8">
        <w:rPr>
          <w:rFonts w:ascii="Times New Roman" w:eastAsia="Times New Roman" w:hAnsi="Times New Roman" w:cs="Times New Roman"/>
          <w:sz w:val="24"/>
          <w:szCs w:val="24"/>
        </w:rPr>
        <w:t>«Развитие транспортной системы»</w:t>
      </w:r>
    </w:p>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bCs/>
          <w:sz w:val="24"/>
          <w:szCs w:val="24"/>
        </w:rPr>
        <w:t xml:space="preserve">, в том числе в результате проведения закупок, при условии его исполнения в полном объеме </w:t>
      </w:r>
      <w:r w:rsidRPr="00AF60F8">
        <w:rPr>
          <w:rFonts w:ascii="Times New Roman" w:eastAsia="Times New Roman" w:hAnsi="Times New Roman" w:cs="Times New Roman"/>
          <w:bCs/>
          <w:sz w:val="24"/>
          <w:szCs w:val="24"/>
        </w:rPr>
        <w:br/>
        <w:t xml:space="preserve">в </w:t>
      </w:r>
      <w:r w:rsidRPr="00AF60F8">
        <w:rPr>
          <w:rFonts w:ascii="Times New Roman" w:eastAsia="Times New Roman" w:hAnsi="Times New Roman" w:cs="Times New Roman"/>
          <w:bCs/>
          <w:iCs/>
          <w:sz w:val="24"/>
          <w:szCs w:val="24"/>
        </w:rPr>
        <w:t xml:space="preserve">  2017 </w:t>
      </w:r>
      <w:r w:rsidRPr="00AF60F8">
        <w:rPr>
          <w:rFonts w:ascii="Times New Roman" w:eastAsia="Times New Roman" w:hAnsi="Times New Roman" w:cs="Times New Roman"/>
          <w:bCs/>
          <w:sz w:val="24"/>
          <w:szCs w:val="24"/>
        </w:rPr>
        <w:t>году</w:t>
      </w:r>
    </w:p>
    <w:tbl>
      <w:tblPr>
        <w:tblpPr w:leftFromText="180" w:rightFromText="180" w:vertAnchor="text" w:horzAnchor="margin" w:tblpXSpec="center" w:tblpY="149"/>
        <w:tblOverlap w:val="never"/>
        <w:tblW w:w="1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350"/>
        <w:gridCol w:w="2048"/>
        <w:gridCol w:w="2242"/>
        <w:gridCol w:w="1400"/>
        <w:gridCol w:w="1950"/>
      </w:tblGrid>
      <w:tr w:rsidR="00AF60F8" w:rsidRPr="00AF60F8" w:rsidTr="00AF60F8">
        <w:trPr>
          <w:trHeight w:val="645"/>
        </w:trPr>
        <w:tc>
          <w:tcPr>
            <w:tcW w:w="753" w:type="dxa"/>
            <w:vMerge w:val="restart"/>
          </w:tcPr>
          <w:p w:rsidR="00AF60F8" w:rsidRPr="00AF60F8" w:rsidRDefault="00AF60F8" w:rsidP="00AF60F8">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 xml:space="preserve">№ </w:t>
            </w:r>
          </w:p>
          <w:p w:rsidR="00AF60F8" w:rsidRPr="00AF60F8" w:rsidRDefault="00AF60F8" w:rsidP="00AF60F8">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п/п</w:t>
            </w:r>
          </w:p>
        </w:tc>
        <w:tc>
          <w:tcPr>
            <w:tcW w:w="4350" w:type="dxa"/>
            <w:vMerge w:val="restart"/>
            <w:shd w:val="clear" w:color="auto" w:fill="auto"/>
            <w:hideMark/>
          </w:tcPr>
          <w:p w:rsidR="00AF60F8" w:rsidRPr="00AF60F8" w:rsidRDefault="00AF60F8" w:rsidP="00AF60F8">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 xml:space="preserve">Наименование основного мероприятия подпрограммы, мероприятия ведомственной целевой программы </w:t>
            </w:r>
          </w:p>
          <w:p w:rsidR="00AF60F8" w:rsidRPr="00AF60F8" w:rsidRDefault="00AF60F8" w:rsidP="00AF60F8">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(по инвестиционным расходам – в разрезе объектов)</w:t>
            </w:r>
          </w:p>
        </w:tc>
        <w:tc>
          <w:tcPr>
            <w:tcW w:w="2048" w:type="dxa"/>
            <w:vMerge w:val="restart"/>
            <w:shd w:val="clear" w:color="auto" w:fill="auto"/>
            <w:hideMark/>
          </w:tcPr>
          <w:p w:rsidR="00AF60F8" w:rsidRPr="00AF60F8" w:rsidRDefault="00AF60F8" w:rsidP="00AF60F8">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Ожидаемый</w:t>
            </w:r>
          </w:p>
          <w:p w:rsidR="00AF60F8" w:rsidRPr="00AF60F8" w:rsidRDefault="00AF60F8" w:rsidP="00AF60F8">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результат</w:t>
            </w:r>
          </w:p>
        </w:tc>
        <w:tc>
          <w:tcPr>
            <w:tcW w:w="2242" w:type="dxa"/>
            <w:vMerge w:val="restart"/>
            <w:shd w:val="clear" w:color="auto" w:fill="auto"/>
            <w:hideMark/>
          </w:tcPr>
          <w:p w:rsidR="00AF60F8" w:rsidRPr="00AF60F8" w:rsidRDefault="00AF60F8" w:rsidP="00AF60F8">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Фактически сложившийся результат</w:t>
            </w:r>
          </w:p>
        </w:tc>
        <w:tc>
          <w:tcPr>
            <w:tcW w:w="3350" w:type="dxa"/>
            <w:gridSpan w:val="2"/>
            <w:shd w:val="clear" w:color="auto" w:fill="auto"/>
            <w:hideMark/>
          </w:tcPr>
          <w:p w:rsidR="00AF60F8" w:rsidRPr="00AF60F8" w:rsidRDefault="00AF60F8" w:rsidP="00AF60F8">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Сумма экономии</w:t>
            </w:r>
            <w:r w:rsidRPr="00AF60F8">
              <w:rPr>
                <w:rFonts w:ascii="Times New Roman" w:eastAsia="Times New Roman" w:hAnsi="Times New Roman" w:cs="Times New Roman"/>
                <w:bCs/>
                <w:sz w:val="24"/>
                <w:szCs w:val="24"/>
              </w:rPr>
              <w:br/>
              <w:t>(тыс. рублей)</w:t>
            </w:r>
          </w:p>
        </w:tc>
      </w:tr>
      <w:tr w:rsidR="00AF60F8" w:rsidRPr="00AF60F8" w:rsidTr="00AF60F8">
        <w:trPr>
          <w:trHeight w:val="890"/>
        </w:trPr>
        <w:tc>
          <w:tcPr>
            <w:tcW w:w="753" w:type="dxa"/>
            <w:vMerge/>
          </w:tcPr>
          <w:p w:rsidR="00AF60F8" w:rsidRPr="00AF60F8" w:rsidRDefault="00AF60F8" w:rsidP="00AF60F8">
            <w:pPr>
              <w:spacing w:after="0" w:line="240" w:lineRule="auto"/>
              <w:jc w:val="center"/>
              <w:rPr>
                <w:rFonts w:ascii="Times New Roman" w:eastAsia="Times New Roman" w:hAnsi="Times New Roman" w:cs="Times New Roman"/>
                <w:bCs/>
                <w:sz w:val="24"/>
                <w:szCs w:val="24"/>
              </w:rPr>
            </w:pPr>
          </w:p>
        </w:tc>
        <w:tc>
          <w:tcPr>
            <w:tcW w:w="4350" w:type="dxa"/>
            <w:vMerge/>
            <w:hideMark/>
          </w:tcPr>
          <w:p w:rsidR="00AF60F8" w:rsidRPr="00AF60F8" w:rsidRDefault="00AF60F8" w:rsidP="00AF60F8">
            <w:pPr>
              <w:spacing w:after="0" w:line="240" w:lineRule="auto"/>
              <w:jc w:val="center"/>
              <w:rPr>
                <w:rFonts w:ascii="Times New Roman" w:eastAsia="Times New Roman" w:hAnsi="Times New Roman" w:cs="Times New Roman"/>
                <w:bCs/>
                <w:sz w:val="24"/>
                <w:szCs w:val="24"/>
              </w:rPr>
            </w:pPr>
          </w:p>
        </w:tc>
        <w:tc>
          <w:tcPr>
            <w:tcW w:w="2048" w:type="dxa"/>
            <w:vMerge/>
            <w:hideMark/>
          </w:tcPr>
          <w:p w:rsidR="00AF60F8" w:rsidRPr="00AF60F8" w:rsidRDefault="00AF60F8" w:rsidP="00AF60F8">
            <w:pPr>
              <w:spacing w:after="0" w:line="240" w:lineRule="auto"/>
              <w:jc w:val="center"/>
              <w:rPr>
                <w:rFonts w:ascii="Times New Roman" w:eastAsia="Times New Roman" w:hAnsi="Times New Roman" w:cs="Times New Roman"/>
                <w:bCs/>
                <w:sz w:val="24"/>
                <w:szCs w:val="24"/>
              </w:rPr>
            </w:pPr>
          </w:p>
        </w:tc>
        <w:tc>
          <w:tcPr>
            <w:tcW w:w="2242" w:type="dxa"/>
            <w:vMerge/>
            <w:hideMark/>
          </w:tcPr>
          <w:p w:rsidR="00AF60F8" w:rsidRPr="00AF60F8" w:rsidRDefault="00AF60F8" w:rsidP="00AF60F8">
            <w:pPr>
              <w:spacing w:after="0" w:line="240" w:lineRule="auto"/>
              <w:jc w:val="center"/>
              <w:rPr>
                <w:rFonts w:ascii="Times New Roman" w:eastAsia="Times New Roman" w:hAnsi="Times New Roman" w:cs="Times New Roman"/>
                <w:bCs/>
                <w:sz w:val="24"/>
                <w:szCs w:val="24"/>
              </w:rPr>
            </w:pPr>
          </w:p>
        </w:tc>
        <w:tc>
          <w:tcPr>
            <w:tcW w:w="1400" w:type="dxa"/>
            <w:shd w:val="clear" w:color="auto" w:fill="auto"/>
            <w:hideMark/>
          </w:tcPr>
          <w:p w:rsidR="00AF60F8" w:rsidRPr="00AF60F8" w:rsidRDefault="00AF60F8" w:rsidP="00AF60F8">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всего</w:t>
            </w:r>
          </w:p>
        </w:tc>
        <w:tc>
          <w:tcPr>
            <w:tcW w:w="1950" w:type="dxa"/>
            <w:shd w:val="clear" w:color="auto" w:fill="auto"/>
            <w:hideMark/>
          </w:tcPr>
          <w:p w:rsidR="00AF60F8" w:rsidRPr="00AF60F8" w:rsidRDefault="00AF60F8" w:rsidP="00AF60F8">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в том числе в результате проведения закупок</w:t>
            </w:r>
          </w:p>
        </w:tc>
      </w:tr>
      <w:tr w:rsidR="00AF60F8" w:rsidRPr="00AF60F8" w:rsidTr="00AF60F8">
        <w:trPr>
          <w:trHeight w:val="315"/>
        </w:trPr>
        <w:tc>
          <w:tcPr>
            <w:tcW w:w="753" w:type="dxa"/>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1</w:t>
            </w:r>
          </w:p>
        </w:tc>
        <w:tc>
          <w:tcPr>
            <w:tcW w:w="4350" w:type="dxa"/>
            <w:shd w:val="clear" w:color="auto" w:fill="auto"/>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2 </w:t>
            </w:r>
          </w:p>
        </w:tc>
        <w:tc>
          <w:tcPr>
            <w:tcW w:w="2048" w:type="dxa"/>
            <w:shd w:val="clear" w:color="auto" w:fill="auto"/>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3 </w:t>
            </w:r>
          </w:p>
        </w:tc>
        <w:tc>
          <w:tcPr>
            <w:tcW w:w="2242" w:type="dxa"/>
            <w:shd w:val="clear" w:color="auto" w:fill="auto"/>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4 </w:t>
            </w:r>
          </w:p>
        </w:tc>
        <w:tc>
          <w:tcPr>
            <w:tcW w:w="1400" w:type="dxa"/>
            <w:shd w:val="clear" w:color="auto" w:fill="auto"/>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5 </w:t>
            </w:r>
          </w:p>
        </w:tc>
        <w:tc>
          <w:tcPr>
            <w:tcW w:w="1950" w:type="dxa"/>
            <w:shd w:val="clear" w:color="auto" w:fill="auto"/>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6</w:t>
            </w:r>
          </w:p>
        </w:tc>
      </w:tr>
      <w:tr w:rsidR="00AF60F8" w:rsidRPr="00AF60F8" w:rsidTr="00AF60F8">
        <w:trPr>
          <w:trHeight w:val="315"/>
        </w:trPr>
        <w:tc>
          <w:tcPr>
            <w:tcW w:w="753" w:type="dxa"/>
          </w:tcPr>
          <w:p w:rsidR="00AF60F8" w:rsidRPr="00AF60F8" w:rsidRDefault="00AF60F8" w:rsidP="00AF60F8">
            <w:pPr>
              <w:spacing w:after="0" w:line="240" w:lineRule="auto"/>
              <w:rPr>
                <w:rFonts w:ascii="Times New Roman" w:eastAsia="Times New Roman" w:hAnsi="Times New Roman" w:cs="Times New Roman"/>
                <w:sz w:val="24"/>
                <w:szCs w:val="24"/>
              </w:rPr>
            </w:pPr>
          </w:p>
        </w:tc>
        <w:tc>
          <w:tcPr>
            <w:tcW w:w="4350" w:type="dxa"/>
            <w:shd w:val="clear" w:color="auto" w:fill="auto"/>
          </w:tcPr>
          <w:p w:rsidR="00AF60F8" w:rsidRPr="00AF60F8" w:rsidRDefault="00AF60F8" w:rsidP="00AF60F8">
            <w:pPr>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Муниципальная программа «Развитие транспортной системы»</w:t>
            </w:r>
          </w:p>
        </w:tc>
        <w:tc>
          <w:tcPr>
            <w:tcW w:w="2048" w:type="dxa"/>
            <w:shd w:val="clear" w:color="auto" w:fill="auto"/>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Х </w:t>
            </w:r>
          </w:p>
        </w:tc>
        <w:tc>
          <w:tcPr>
            <w:tcW w:w="2242" w:type="dxa"/>
            <w:shd w:val="clear" w:color="auto" w:fill="auto"/>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Х</w:t>
            </w:r>
          </w:p>
        </w:tc>
        <w:tc>
          <w:tcPr>
            <w:tcW w:w="1400" w:type="dxa"/>
            <w:shd w:val="clear" w:color="auto" w:fill="auto"/>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279,5</w:t>
            </w:r>
          </w:p>
        </w:tc>
        <w:tc>
          <w:tcPr>
            <w:tcW w:w="1950" w:type="dxa"/>
            <w:shd w:val="clear" w:color="auto" w:fill="auto"/>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0,0</w:t>
            </w:r>
          </w:p>
        </w:tc>
      </w:tr>
      <w:tr w:rsidR="00AF60F8" w:rsidRPr="00AF60F8" w:rsidTr="00AF60F8">
        <w:trPr>
          <w:trHeight w:val="315"/>
        </w:trPr>
        <w:tc>
          <w:tcPr>
            <w:tcW w:w="753" w:type="dxa"/>
          </w:tcPr>
          <w:p w:rsidR="00AF60F8" w:rsidRPr="00AF60F8" w:rsidRDefault="00AF60F8" w:rsidP="00AF60F8">
            <w:pPr>
              <w:spacing w:after="0" w:line="240" w:lineRule="auto"/>
              <w:rPr>
                <w:rFonts w:ascii="Times New Roman" w:eastAsia="Times New Roman" w:hAnsi="Times New Roman" w:cs="Times New Roman"/>
                <w:sz w:val="24"/>
                <w:szCs w:val="24"/>
              </w:rPr>
            </w:pPr>
          </w:p>
        </w:tc>
        <w:tc>
          <w:tcPr>
            <w:tcW w:w="4350" w:type="dxa"/>
            <w:shd w:val="clear" w:color="auto" w:fill="auto"/>
            <w:hideMark/>
          </w:tcPr>
          <w:p w:rsidR="00AF60F8" w:rsidRPr="00AF60F8" w:rsidRDefault="00AF60F8" w:rsidP="00AF60F8">
            <w:pPr>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Подпрограмма 1. «</w:t>
            </w:r>
            <w:r w:rsidRPr="00AF60F8">
              <w:rPr>
                <w:rFonts w:ascii="Times New Roman" w:eastAsia="Times New Roman" w:hAnsi="Times New Roman" w:cs="Times New Roman"/>
                <w:bCs/>
                <w:sz w:val="24"/>
                <w:szCs w:val="24"/>
              </w:rPr>
              <w:t>Развитие транспортной инфраструктуры Дубовского сельского поселения</w:t>
            </w:r>
            <w:r w:rsidRPr="00AF60F8">
              <w:rPr>
                <w:rFonts w:ascii="Times New Roman" w:eastAsia="Times New Roman" w:hAnsi="Times New Roman" w:cs="Times New Roman"/>
                <w:sz w:val="24"/>
                <w:szCs w:val="24"/>
              </w:rPr>
              <w:t xml:space="preserve">»                    </w:t>
            </w:r>
          </w:p>
        </w:tc>
        <w:tc>
          <w:tcPr>
            <w:tcW w:w="2048" w:type="dxa"/>
            <w:shd w:val="clear" w:color="auto" w:fill="auto"/>
            <w:hideMark/>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Х </w:t>
            </w:r>
          </w:p>
        </w:tc>
        <w:tc>
          <w:tcPr>
            <w:tcW w:w="2242" w:type="dxa"/>
            <w:shd w:val="clear" w:color="auto" w:fill="auto"/>
            <w:hideMark/>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Х </w:t>
            </w:r>
          </w:p>
        </w:tc>
        <w:tc>
          <w:tcPr>
            <w:tcW w:w="1400" w:type="dxa"/>
            <w:shd w:val="clear" w:color="auto" w:fill="auto"/>
            <w:hideMark/>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279,5</w:t>
            </w:r>
          </w:p>
        </w:tc>
        <w:tc>
          <w:tcPr>
            <w:tcW w:w="1950" w:type="dxa"/>
            <w:shd w:val="clear" w:color="auto" w:fill="auto"/>
            <w:hideMark/>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0,0 </w:t>
            </w:r>
          </w:p>
        </w:tc>
      </w:tr>
      <w:tr w:rsidR="00AF60F8" w:rsidRPr="00AF60F8" w:rsidTr="00AF60F8">
        <w:trPr>
          <w:trHeight w:val="315"/>
        </w:trPr>
        <w:tc>
          <w:tcPr>
            <w:tcW w:w="753" w:type="dxa"/>
          </w:tcPr>
          <w:p w:rsidR="00AF60F8" w:rsidRPr="00AF60F8" w:rsidRDefault="00AF60F8" w:rsidP="00AF60F8">
            <w:pPr>
              <w:spacing w:after="0" w:line="240" w:lineRule="auto"/>
              <w:rPr>
                <w:rFonts w:ascii="Times New Roman" w:eastAsia="Times New Roman" w:hAnsi="Times New Roman" w:cs="Times New Roman"/>
                <w:sz w:val="24"/>
                <w:szCs w:val="24"/>
              </w:rPr>
            </w:pPr>
          </w:p>
        </w:tc>
        <w:tc>
          <w:tcPr>
            <w:tcW w:w="4350" w:type="dxa"/>
            <w:shd w:val="clear" w:color="auto" w:fill="auto"/>
            <w:hideMark/>
          </w:tcPr>
          <w:p w:rsidR="00AF60F8" w:rsidRPr="00AF60F8" w:rsidRDefault="00AF60F8" w:rsidP="00AF60F8">
            <w:pPr>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Основное мероприятие 1.1. «</w:t>
            </w:r>
            <w:r w:rsidRPr="00AF60F8">
              <w:rPr>
                <w:rFonts w:ascii="Times New Roman" w:eastAsia="Times New Roman" w:hAnsi="Times New Roman" w:cs="Times New Roman"/>
                <w:bCs/>
                <w:sz w:val="24"/>
                <w:szCs w:val="24"/>
              </w:rPr>
              <w:t>Содержание автомобильных дорог общего пользования местного значения</w:t>
            </w:r>
            <w:r w:rsidRPr="00AF60F8">
              <w:rPr>
                <w:rFonts w:ascii="Times New Roman" w:eastAsia="Times New Roman" w:hAnsi="Times New Roman" w:cs="Times New Roman"/>
                <w:sz w:val="24"/>
                <w:szCs w:val="24"/>
              </w:rPr>
              <w:t xml:space="preserve">»                </w:t>
            </w:r>
          </w:p>
        </w:tc>
        <w:tc>
          <w:tcPr>
            <w:tcW w:w="2048" w:type="dxa"/>
            <w:shd w:val="clear" w:color="auto" w:fill="auto"/>
            <w:hideMark/>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Х </w:t>
            </w:r>
          </w:p>
        </w:tc>
        <w:tc>
          <w:tcPr>
            <w:tcW w:w="2242" w:type="dxa"/>
            <w:shd w:val="clear" w:color="auto" w:fill="auto"/>
            <w:hideMark/>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Х </w:t>
            </w:r>
          </w:p>
        </w:tc>
        <w:tc>
          <w:tcPr>
            <w:tcW w:w="1400" w:type="dxa"/>
            <w:shd w:val="clear" w:color="auto" w:fill="auto"/>
            <w:hideMark/>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279,5</w:t>
            </w:r>
          </w:p>
        </w:tc>
        <w:tc>
          <w:tcPr>
            <w:tcW w:w="1950" w:type="dxa"/>
            <w:shd w:val="clear" w:color="auto" w:fill="auto"/>
            <w:hideMark/>
          </w:tcPr>
          <w:p w:rsidR="00AF60F8" w:rsidRPr="00AF60F8" w:rsidRDefault="00AF60F8" w:rsidP="00AF60F8">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0,0</w:t>
            </w:r>
          </w:p>
        </w:tc>
      </w:tr>
    </w:tbl>
    <w:p w:rsidR="00AF60F8" w:rsidRPr="00AF60F8" w:rsidRDefault="00AF60F8" w:rsidP="00AF60F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AF60F8" w:rsidRPr="00AF60F8" w:rsidRDefault="00AF60F8" w:rsidP="00AF60F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AF60F8" w:rsidRPr="00AF60F8" w:rsidRDefault="00AF60F8" w:rsidP="00AF60F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AF60F8" w:rsidRPr="00AF60F8" w:rsidRDefault="00AF60F8" w:rsidP="00AF60F8">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AF60F8" w:rsidRPr="00AF60F8" w:rsidRDefault="00AF60F8" w:rsidP="00AF60F8">
      <w:pPr>
        <w:spacing w:after="0" w:line="240" w:lineRule="auto"/>
        <w:jc w:val="center"/>
        <w:rPr>
          <w:rFonts w:ascii="Times New Roman" w:eastAsia="Times New Roman" w:hAnsi="Times New Roman" w:cs="Times New Roman"/>
          <w:bCs/>
          <w:sz w:val="24"/>
          <w:szCs w:val="24"/>
        </w:rPr>
      </w:pPr>
    </w:p>
    <w:p w:rsidR="00AF60F8" w:rsidRPr="00AF60F8" w:rsidRDefault="00AF60F8" w:rsidP="00AF60F8">
      <w:pPr>
        <w:spacing w:after="0" w:line="240" w:lineRule="auto"/>
        <w:jc w:val="center"/>
        <w:rPr>
          <w:rFonts w:ascii="Times New Roman" w:eastAsia="Times New Roman" w:hAnsi="Times New Roman" w:cs="Times New Roman"/>
          <w:bCs/>
          <w:sz w:val="24"/>
          <w:szCs w:val="24"/>
        </w:rPr>
      </w:pPr>
    </w:p>
    <w:p w:rsidR="00AF60F8" w:rsidRPr="00AF60F8" w:rsidRDefault="00AF60F8" w:rsidP="00AF60F8">
      <w:pPr>
        <w:spacing w:after="0" w:line="240" w:lineRule="auto"/>
        <w:jc w:val="center"/>
        <w:rPr>
          <w:rFonts w:ascii="Times New Roman" w:eastAsia="Times New Roman" w:hAnsi="Times New Roman" w:cs="Times New Roman"/>
          <w:bCs/>
          <w:sz w:val="24"/>
          <w:szCs w:val="24"/>
        </w:rPr>
      </w:pPr>
    </w:p>
    <w:p w:rsidR="00AF60F8" w:rsidRPr="00AF60F8" w:rsidRDefault="00AF60F8" w:rsidP="00AF60F8">
      <w:pPr>
        <w:spacing w:after="0" w:line="240" w:lineRule="auto"/>
        <w:jc w:val="center"/>
        <w:rPr>
          <w:rFonts w:ascii="Times New Roman" w:eastAsia="Times New Roman" w:hAnsi="Times New Roman" w:cs="Times New Roman"/>
          <w:bCs/>
          <w:sz w:val="24"/>
          <w:szCs w:val="24"/>
        </w:rPr>
      </w:pPr>
    </w:p>
    <w:p w:rsidR="00AF60F8" w:rsidRPr="00AF60F8" w:rsidRDefault="00AF60F8" w:rsidP="00AF60F8">
      <w:pPr>
        <w:spacing w:after="0" w:line="240" w:lineRule="auto"/>
        <w:jc w:val="center"/>
        <w:rPr>
          <w:rFonts w:ascii="Times New Roman" w:eastAsia="Times New Roman" w:hAnsi="Times New Roman" w:cs="Times New Roman"/>
          <w:bCs/>
          <w:sz w:val="24"/>
          <w:szCs w:val="24"/>
        </w:rPr>
      </w:pPr>
    </w:p>
    <w:p w:rsidR="00AF60F8" w:rsidRPr="00AF60F8" w:rsidRDefault="00AF60F8" w:rsidP="00AF60F8">
      <w:pPr>
        <w:spacing w:after="0" w:line="240" w:lineRule="auto"/>
        <w:jc w:val="right"/>
        <w:rPr>
          <w:rFonts w:ascii="Times New Roman" w:eastAsia="Times New Roman" w:hAnsi="Times New Roman" w:cs="Times New Roman"/>
          <w:bCs/>
          <w:sz w:val="24"/>
          <w:szCs w:val="24"/>
        </w:rPr>
      </w:pPr>
    </w:p>
    <w:p w:rsidR="00AF60F8" w:rsidRPr="00AF60F8" w:rsidRDefault="00AF60F8" w:rsidP="00AF60F8">
      <w:pPr>
        <w:spacing w:after="0" w:line="240" w:lineRule="auto"/>
        <w:jc w:val="right"/>
        <w:rPr>
          <w:rFonts w:ascii="Times New Roman" w:eastAsia="Times New Roman" w:hAnsi="Times New Roman" w:cs="Times New Roman"/>
          <w:bCs/>
          <w:sz w:val="24"/>
          <w:szCs w:val="24"/>
        </w:rPr>
      </w:pPr>
    </w:p>
    <w:p w:rsidR="00AF60F8" w:rsidRPr="00AF60F8" w:rsidRDefault="00AF60F8" w:rsidP="00AF60F8">
      <w:pPr>
        <w:spacing w:after="0" w:line="240" w:lineRule="auto"/>
        <w:jc w:val="right"/>
        <w:rPr>
          <w:rFonts w:ascii="Times New Roman" w:eastAsia="Times New Roman" w:hAnsi="Times New Roman" w:cs="Times New Roman"/>
          <w:bCs/>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p>
    <w:p w:rsidR="009F4975" w:rsidRPr="00AF60F8" w:rsidRDefault="009F4975" w:rsidP="009F4975">
      <w:pPr>
        <w:spacing w:after="0" w:line="240" w:lineRule="auto"/>
        <w:rPr>
          <w:rFonts w:ascii="Times New Roman" w:eastAsia="Times New Roman" w:hAnsi="Times New Roman" w:cs="Times New Roman"/>
          <w:sz w:val="24"/>
          <w:szCs w:val="24"/>
        </w:rPr>
      </w:pPr>
    </w:p>
    <w:p w:rsidR="00AF60F8" w:rsidRDefault="00AF60F8" w:rsidP="00AF60F8">
      <w:pPr>
        <w:spacing w:after="0" w:line="240" w:lineRule="auto"/>
        <w:jc w:val="right"/>
        <w:rPr>
          <w:rFonts w:ascii="Times New Roman" w:eastAsia="Times New Roman" w:hAnsi="Times New Roman" w:cs="Times New Roman"/>
          <w:sz w:val="24"/>
          <w:szCs w:val="24"/>
        </w:rPr>
      </w:pPr>
    </w:p>
    <w:p w:rsidR="0074329F" w:rsidRDefault="0074329F" w:rsidP="00AF60F8">
      <w:pPr>
        <w:spacing w:after="0" w:line="240" w:lineRule="auto"/>
        <w:jc w:val="right"/>
        <w:rPr>
          <w:rFonts w:ascii="Times New Roman" w:eastAsia="Times New Roman" w:hAnsi="Times New Roman" w:cs="Times New Roman"/>
          <w:sz w:val="24"/>
          <w:szCs w:val="24"/>
        </w:rPr>
      </w:pPr>
    </w:p>
    <w:p w:rsidR="0074329F" w:rsidRDefault="0074329F" w:rsidP="00AF60F8">
      <w:pPr>
        <w:spacing w:after="0" w:line="240" w:lineRule="auto"/>
        <w:jc w:val="right"/>
        <w:rPr>
          <w:rFonts w:ascii="Times New Roman" w:eastAsia="Times New Roman" w:hAnsi="Times New Roman" w:cs="Times New Roman"/>
          <w:sz w:val="24"/>
          <w:szCs w:val="24"/>
        </w:rPr>
      </w:pPr>
    </w:p>
    <w:p w:rsidR="0074329F" w:rsidRPr="00AF60F8" w:rsidRDefault="0074329F" w:rsidP="00AF60F8">
      <w:pPr>
        <w:spacing w:after="0" w:line="240" w:lineRule="auto"/>
        <w:jc w:val="right"/>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lastRenderedPageBreak/>
        <w:t>Таблица №6</w:t>
      </w:r>
    </w:p>
    <w:p w:rsidR="00AF60F8" w:rsidRPr="00AF60F8" w:rsidRDefault="00AF60F8" w:rsidP="00AF60F8">
      <w:pPr>
        <w:spacing w:after="0" w:line="240" w:lineRule="auto"/>
        <w:jc w:val="right"/>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ab/>
      </w:r>
      <w:r w:rsidRPr="00AF60F8">
        <w:rPr>
          <w:rFonts w:ascii="Times New Roman" w:eastAsia="Times New Roman" w:hAnsi="Times New Roman" w:cs="Times New Roman"/>
          <w:sz w:val="20"/>
          <w:szCs w:val="20"/>
        </w:rPr>
        <w:t>к приложению 1</w:t>
      </w:r>
    </w:p>
    <w:p w:rsidR="00AF60F8" w:rsidRPr="00AF60F8" w:rsidRDefault="00AF60F8" w:rsidP="00AF60F8">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ИНФОРМАЦИЯ</w:t>
      </w:r>
    </w:p>
    <w:p w:rsidR="00AF60F8" w:rsidRPr="00AF60F8" w:rsidRDefault="00AF60F8" w:rsidP="00AF60F8">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rPr>
      </w:pPr>
      <w:r w:rsidRPr="00AF60F8">
        <w:rPr>
          <w:rFonts w:ascii="Times New Roman" w:eastAsia="Times New Roman" w:hAnsi="Times New Roman" w:cs="Times New Roman"/>
          <w:bCs/>
          <w:sz w:val="24"/>
          <w:szCs w:val="24"/>
        </w:rPr>
        <w:t xml:space="preserve">о соблюдении условий </w:t>
      </w:r>
      <w:proofErr w:type="spellStart"/>
      <w:r w:rsidRPr="00AF60F8">
        <w:rPr>
          <w:rFonts w:ascii="Times New Roman" w:eastAsia="Times New Roman" w:hAnsi="Times New Roman" w:cs="Times New Roman"/>
          <w:bCs/>
          <w:sz w:val="24"/>
          <w:szCs w:val="24"/>
        </w:rPr>
        <w:t>софинансирования</w:t>
      </w:r>
      <w:proofErr w:type="spellEnd"/>
      <w:r w:rsidRPr="00AF60F8">
        <w:rPr>
          <w:rFonts w:ascii="Times New Roman" w:eastAsia="Times New Roman" w:hAnsi="Times New Roman" w:cs="Times New Roman"/>
          <w:bCs/>
          <w:sz w:val="24"/>
          <w:szCs w:val="24"/>
        </w:rPr>
        <w:t xml:space="preserve"> расходных обязательств </w:t>
      </w:r>
      <w:r w:rsidRPr="00AF60F8">
        <w:rPr>
          <w:rFonts w:ascii="Times New Roman" w:eastAsia="Times New Roman" w:hAnsi="Times New Roman" w:cs="Times New Roman"/>
          <w:sz w:val="24"/>
          <w:szCs w:val="24"/>
        </w:rPr>
        <w:t>Дубовского</w:t>
      </w:r>
      <w:r w:rsidRPr="00AF60F8">
        <w:rPr>
          <w:rFonts w:ascii="Times New Roman" w:eastAsia="Times New Roman" w:hAnsi="Times New Roman" w:cs="Times New Roman"/>
          <w:bCs/>
          <w:sz w:val="24"/>
          <w:szCs w:val="24"/>
        </w:rPr>
        <w:t xml:space="preserve"> сельского поселения </w:t>
      </w:r>
      <w:r w:rsidRPr="00AF60F8">
        <w:rPr>
          <w:rFonts w:ascii="Times New Roman" w:eastAsia="Times New Roman" w:hAnsi="Times New Roman" w:cs="Times New Roman"/>
          <w:bCs/>
          <w:sz w:val="24"/>
          <w:szCs w:val="24"/>
        </w:rPr>
        <w:br/>
        <w:t xml:space="preserve">при реализации основных мероприятий подпрограмм и мероприятий ведомственных целевых программ муниципальной программы </w:t>
      </w:r>
      <w:r w:rsidRPr="00AF60F8">
        <w:rPr>
          <w:rFonts w:ascii="Times New Roman" w:eastAsia="Times New Roman" w:hAnsi="Times New Roman" w:cs="Times New Roman"/>
          <w:sz w:val="24"/>
          <w:szCs w:val="24"/>
        </w:rPr>
        <w:t xml:space="preserve">«Развитие транспортной системы» </w:t>
      </w:r>
      <w:r w:rsidRPr="00AF60F8">
        <w:rPr>
          <w:rFonts w:ascii="Times New Roman" w:eastAsia="Times New Roman" w:hAnsi="Times New Roman" w:cs="Times New Roman"/>
          <w:bCs/>
          <w:iCs/>
          <w:sz w:val="24"/>
          <w:szCs w:val="24"/>
        </w:rPr>
        <w:t>в 2017 году</w:t>
      </w:r>
    </w:p>
    <w:tbl>
      <w:tblPr>
        <w:tblpPr w:leftFromText="180" w:rightFromText="180" w:vertAnchor="text" w:horzAnchor="margin" w:tblpXSpec="center" w:tblpY="175"/>
        <w:tblW w:w="15064" w:type="dxa"/>
        <w:tblLook w:val="04A0" w:firstRow="1" w:lastRow="0" w:firstColumn="1" w:lastColumn="0" w:noHBand="0" w:noVBand="1"/>
      </w:tblPr>
      <w:tblGrid>
        <w:gridCol w:w="709"/>
        <w:gridCol w:w="4212"/>
        <w:gridCol w:w="2068"/>
        <w:gridCol w:w="2313"/>
        <w:gridCol w:w="1686"/>
        <w:gridCol w:w="1128"/>
        <w:gridCol w:w="1792"/>
        <w:gridCol w:w="1156"/>
      </w:tblGrid>
      <w:tr w:rsidR="0074329F" w:rsidRPr="00AF60F8" w:rsidTr="0074329F">
        <w:trPr>
          <w:trHeight w:val="560"/>
        </w:trPr>
        <w:tc>
          <w:tcPr>
            <w:tcW w:w="709" w:type="dxa"/>
            <w:vMerge w:val="restart"/>
            <w:tcBorders>
              <w:top w:val="single" w:sz="4" w:space="0" w:color="auto"/>
              <w:left w:val="single" w:sz="4" w:space="0" w:color="auto"/>
              <w:right w:val="single" w:sz="4" w:space="0" w:color="auto"/>
            </w:tcBorders>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 п/п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 xml:space="preserve">Наименование основного мероприятия подпрограммы, мероприятия ведомственной целевой программы </w:t>
            </w:r>
          </w:p>
          <w:p w:rsidR="0074329F" w:rsidRPr="00AF60F8" w:rsidRDefault="0074329F" w:rsidP="0074329F">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 xml:space="preserve">Установленный объем </w:t>
            </w:r>
            <w:proofErr w:type="spellStart"/>
            <w:r w:rsidRPr="00AF60F8">
              <w:rPr>
                <w:rFonts w:ascii="Times New Roman" w:eastAsia="Times New Roman" w:hAnsi="Times New Roman" w:cs="Times New Roman"/>
                <w:bCs/>
                <w:sz w:val="24"/>
                <w:szCs w:val="24"/>
              </w:rPr>
              <w:t>софинансирования</w:t>
            </w:r>
            <w:proofErr w:type="spellEnd"/>
            <w:r w:rsidRPr="00AF60F8">
              <w:rPr>
                <w:rFonts w:ascii="Times New Roman" w:eastAsia="Times New Roman" w:hAnsi="Times New Roman" w:cs="Times New Roman"/>
                <w:bCs/>
                <w:sz w:val="24"/>
                <w:szCs w:val="24"/>
              </w:rPr>
              <w:t xml:space="preserve">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Объем фактических расходов</w:t>
            </w:r>
          </w:p>
        </w:tc>
      </w:tr>
      <w:tr w:rsidR="0074329F" w:rsidRPr="00AF60F8" w:rsidTr="0074329F">
        <w:trPr>
          <w:trHeight w:val="698"/>
        </w:trPr>
        <w:tc>
          <w:tcPr>
            <w:tcW w:w="709" w:type="dxa"/>
            <w:vMerge/>
            <w:tcBorders>
              <w:left w:val="single" w:sz="4" w:space="0" w:color="auto"/>
              <w:right w:val="single" w:sz="4" w:space="0" w:color="auto"/>
            </w:tcBorders>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областной бюджет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местный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за счет средств областного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 xml:space="preserve">за счет средств </w:t>
            </w:r>
            <w:r w:rsidRPr="00AF60F8">
              <w:rPr>
                <w:rFonts w:ascii="Times New Roman" w:eastAsia="Times New Roman" w:hAnsi="Times New Roman" w:cs="Times New Roman"/>
                <w:bCs/>
                <w:sz w:val="24"/>
                <w:szCs w:val="24"/>
              </w:rPr>
              <w:br/>
              <w:t>местного бюджета</w:t>
            </w:r>
          </w:p>
        </w:tc>
      </w:tr>
      <w:tr w:rsidR="0074329F" w:rsidRPr="00AF60F8" w:rsidTr="0074329F">
        <w:trPr>
          <w:trHeight w:val="411"/>
        </w:trPr>
        <w:tc>
          <w:tcPr>
            <w:tcW w:w="709" w:type="dxa"/>
            <w:vMerge/>
            <w:tcBorders>
              <w:left w:val="single" w:sz="4" w:space="0" w:color="auto"/>
              <w:bottom w:val="single" w:sz="4" w:space="0" w:color="auto"/>
              <w:right w:val="single" w:sz="4" w:space="0" w:color="auto"/>
            </w:tcBorders>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p>
        </w:tc>
        <w:tc>
          <w:tcPr>
            <w:tcW w:w="2068" w:type="dxa"/>
            <w:vMerge/>
            <w:tcBorders>
              <w:top w:val="nil"/>
              <w:left w:val="single" w:sz="4" w:space="0" w:color="auto"/>
              <w:bottom w:val="single" w:sz="4" w:space="0" w:color="auto"/>
              <w:right w:val="single" w:sz="4" w:space="0" w:color="auto"/>
            </w:tcBorders>
            <w:hideMark/>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p>
        </w:tc>
        <w:tc>
          <w:tcPr>
            <w:tcW w:w="2313" w:type="dxa"/>
            <w:vMerge/>
            <w:tcBorders>
              <w:top w:val="nil"/>
              <w:left w:val="single" w:sz="4" w:space="0" w:color="auto"/>
              <w:bottom w:val="single" w:sz="4" w:space="0" w:color="auto"/>
              <w:right w:val="single" w:sz="4" w:space="0" w:color="auto"/>
            </w:tcBorders>
            <w:hideMark/>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p>
        </w:tc>
        <w:tc>
          <w:tcPr>
            <w:tcW w:w="1686" w:type="dxa"/>
            <w:tcBorders>
              <w:top w:val="nil"/>
              <w:left w:val="nil"/>
              <w:bottom w:val="single" w:sz="4" w:space="0" w:color="auto"/>
              <w:right w:val="single" w:sz="4" w:space="0" w:color="auto"/>
            </w:tcBorders>
            <w:shd w:val="clear" w:color="auto" w:fill="auto"/>
            <w:hideMark/>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тыс. рублей</w:t>
            </w:r>
          </w:p>
        </w:tc>
        <w:tc>
          <w:tcPr>
            <w:tcW w:w="1128" w:type="dxa"/>
            <w:tcBorders>
              <w:top w:val="nil"/>
              <w:left w:val="nil"/>
              <w:bottom w:val="single" w:sz="4" w:space="0" w:color="auto"/>
              <w:right w:val="single" w:sz="4" w:space="0" w:color="auto"/>
            </w:tcBorders>
            <w:shd w:val="clear" w:color="auto" w:fill="auto"/>
            <w:hideMark/>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w:t>
            </w:r>
          </w:p>
        </w:tc>
        <w:tc>
          <w:tcPr>
            <w:tcW w:w="1792" w:type="dxa"/>
            <w:tcBorders>
              <w:top w:val="nil"/>
              <w:left w:val="nil"/>
              <w:bottom w:val="single" w:sz="4" w:space="0" w:color="auto"/>
              <w:right w:val="single" w:sz="4" w:space="0" w:color="auto"/>
            </w:tcBorders>
            <w:shd w:val="clear" w:color="auto" w:fill="auto"/>
            <w:hideMark/>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тыс. рублей</w:t>
            </w:r>
          </w:p>
        </w:tc>
        <w:tc>
          <w:tcPr>
            <w:tcW w:w="1156" w:type="dxa"/>
            <w:tcBorders>
              <w:top w:val="nil"/>
              <w:left w:val="nil"/>
              <w:bottom w:val="single" w:sz="4" w:space="0" w:color="auto"/>
              <w:right w:val="single" w:sz="4" w:space="0" w:color="auto"/>
            </w:tcBorders>
            <w:shd w:val="clear" w:color="auto" w:fill="auto"/>
            <w:hideMark/>
          </w:tcPr>
          <w:p w:rsidR="0074329F" w:rsidRPr="00AF60F8" w:rsidRDefault="0074329F" w:rsidP="0074329F">
            <w:pPr>
              <w:spacing w:after="0" w:line="240" w:lineRule="auto"/>
              <w:jc w:val="center"/>
              <w:rPr>
                <w:rFonts w:ascii="Times New Roman" w:eastAsia="Times New Roman" w:hAnsi="Times New Roman" w:cs="Times New Roman"/>
                <w:bCs/>
                <w:sz w:val="24"/>
                <w:szCs w:val="24"/>
              </w:rPr>
            </w:pPr>
            <w:r w:rsidRPr="00AF60F8">
              <w:rPr>
                <w:rFonts w:ascii="Times New Roman" w:eastAsia="Times New Roman" w:hAnsi="Times New Roman" w:cs="Times New Roman"/>
                <w:bCs/>
                <w:sz w:val="24"/>
                <w:szCs w:val="24"/>
              </w:rPr>
              <w:t>%</w:t>
            </w:r>
          </w:p>
        </w:tc>
      </w:tr>
      <w:tr w:rsidR="0074329F" w:rsidRPr="00AF60F8" w:rsidTr="0074329F">
        <w:trPr>
          <w:trHeight w:val="315"/>
        </w:trPr>
        <w:tc>
          <w:tcPr>
            <w:tcW w:w="709" w:type="dxa"/>
            <w:tcBorders>
              <w:top w:val="nil"/>
              <w:left w:val="single" w:sz="4" w:space="0" w:color="auto"/>
              <w:bottom w:val="single" w:sz="4" w:space="0" w:color="auto"/>
              <w:right w:val="single" w:sz="4" w:space="0" w:color="auto"/>
            </w:tcBorders>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1</w:t>
            </w:r>
          </w:p>
        </w:tc>
        <w:tc>
          <w:tcPr>
            <w:tcW w:w="4212" w:type="dxa"/>
            <w:tcBorders>
              <w:top w:val="nil"/>
              <w:left w:val="single" w:sz="4" w:space="0" w:color="auto"/>
              <w:bottom w:val="single" w:sz="4" w:space="0" w:color="auto"/>
              <w:right w:val="single" w:sz="4" w:space="0" w:color="auto"/>
            </w:tcBorders>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2</w:t>
            </w:r>
          </w:p>
        </w:tc>
        <w:tc>
          <w:tcPr>
            <w:tcW w:w="2068" w:type="dxa"/>
            <w:tcBorders>
              <w:top w:val="nil"/>
              <w:left w:val="nil"/>
              <w:bottom w:val="single" w:sz="4" w:space="0" w:color="auto"/>
              <w:right w:val="single" w:sz="4" w:space="0" w:color="auto"/>
            </w:tcBorders>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3</w:t>
            </w:r>
          </w:p>
        </w:tc>
        <w:tc>
          <w:tcPr>
            <w:tcW w:w="2313" w:type="dxa"/>
            <w:tcBorders>
              <w:top w:val="nil"/>
              <w:left w:val="nil"/>
              <w:bottom w:val="single" w:sz="4" w:space="0" w:color="auto"/>
              <w:right w:val="single" w:sz="4" w:space="0" w:color="auto"/>
            </w:tcBorders>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4</w:t>
            </w:r>
          </w:p>
        </w:tc>
        <w:tc>
          <w:tcPr>
            <w:tcW w:w="1686" w:type="dxa"/>
            <w:tcBorders>
              <w:top w:val="nil"/>
              <w:left w:val="nil"/>
              <w:bottom w:val="single" w:sz="4" w:space="0" w:color="auto"/>
              <w:right w:val="single" w:sz="4" w:space="0" w:color="auto"/>
            </w:tcBorders>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5</w:t>
            </w:r>
          </w:p>
        </w:tc>
        <w:tc>
          <w:tcPr>
            <w:tcW w:w="1128" w:type="dxa"/>
            <w:tcBorders>
              <w:top w:val="nil"/>
              <w:left w:val="nil"/>
              <w:bottom w:val="single" w:sz="4" w:space="0" w:color="auto"/>
              <w:right w:val="single" w:sz="4" w:space="0" w:color="auto"/>
            </w:tcBorders>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6</w:t>
            </w:r>
          </w:p>
        </w:tc>
        <w:tc>
          <w:tcPr>
            <w:tcW w:w="1792" w:type="dxa"/>
            <w:tcBorders>
              <w:top w:val="nil"/>
              <w:left w:val="nil"/>
              <w:bottom w:val="single" w:sz="4" w:space="0" w:color="auto"/>
              <w:right w:val="single" w:sz="4" w:space="0" w:color="auto"/>
            </w:tcBorders>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7</w:t>
            </w:r>
          </w:p>
        </w:tc>
        <w:tc>
          <w:tcPr>
            <w:tcW w:w="1156" w:type="dxa"/>
            <w:tcBorders>
              <w:top w:val="nil"/>
              <w:left w:val="nil"/>
              <w:bottom w:val="single" w:sz="4" w:space="0" w:color="auto"/>
              <w:right w:val="single" w:sz="4" w:space="0" w:color="auto"/>
            </w:tcBorders>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8</w:t>
            </w:r>
          </w:p>
        </w:tc>
      </w:tr>
      <w:tr w:rsidR="0074329F" w:rsidRPr="00AF60F8" w:rsidTr="0074329F">
        <w:trPr>
          <w:trHeight w:val="315"/>
        </w:trPr>
        <w:tc>
          <w:tcPr>
            <w:tcW w:w="709" w:type="dxa"/>
            <w:tcBorders>
              <w:top w:val="nil"/>
              <w:left w:val="single" w:sz="4" w:space="0" w:color="auto"/>
              <w:bottom w:val="single" w:sz="4" w:space="0" w:color="auto"/>
              <w:right w:val="single" w:sz="4" w:space="0" w:color="auto"/>
            </w:tcBorders>
          </w:tcPr>
          <w:p w:rsidR="0074329F" w:rsidRPr="00AF60F8" w:rsidRDefault="0074329F" w:rsidP="0074329F">
            <w:pPr>
              <w:spacing w:after="0" w:line="240" w:lineRule="auto"/>
              <w:rPr>
                <w:rFonts w:ascii="Times New Roman" w:eastAsia="Times New Roman" w:hAnsi="Times New Roman" w:cs="Times New Roman"/>
                <w:sz w:val="24"/>
                <w:szCs w:val="24"/>
              </w:rPr>
            </w:pPr>
          </w:p>
        </w:tc>
        <w:tc>
          <w:tcPr>
            <w:tcW w:w="4212" w:type="dxa"/>
            <w:tcBorders>
              <w:top w:val="nil"/>
              <w:left w:val="single" w:sz="4" w:space="0" w:color="auto"/>
              <w:bottom w:val="single" w:sz="4" w:space="0" w:color="auto"/>
              <w:right w:val="single" w:sz="4" w:space="0" w:color="auto"/>
            </w:tcBorders>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w:t>
            </w:r>
          </w:p>
          <w:p w:rsidR="0074329F" w:rsidRPr="00AF60F8" w:rsidRDefault="0074329F" w:rsidP="0074329F">
            <w:pPr>
              <w:spacing w:after="0" w:line="240" w:lineRule="auto"/>
              <w:rPr>
                <w:rFonts w:ascii="Times New Roman" w:eastAsia="Times New Roman" w:hAnsi="Times New Roman" w:cs="Times New Roman"/>
                <w:sz w:val="24"/>
                <w:szCs w:val="24"/>
              </w:rPr>
            </w:pPr>
          </w:p>
        </w:tc>
        <w:tc>
          <w:tcPr>
            <w:tcW w:w="2068" w:type="dxa"/>
            <w:tcBorders>
              <w:top w:val="nil"/>
              <w:left w:val="nil"/>
              <w:bottom w:val="single" w:sz="4" w:space="0" w:color="auto"/>
              <w:right w:val="single" w:sz="4" w:space="0" w:color="auto"/>
            </w:tcBorders>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0,0</w:t>
            </w:r>
          </w:p>
        </w:tc>
        <w:tc>
          <w:tcPr>
            <w:tcW w:w="2313" w:type="dxa"/>
            <w:tcBorders>
              <w:top w:val="nil"/>
              <w:left w:val="nil"/>
              <w:bottom w:val="single" w:sz="4" w:space="0" w:color="auto"/>
              <w:right w:val="single" w:sz="4" w:space="0" w:color="auto"/>
            </w:tcBorders>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0,0</w:t>
            </w:r>
          </w:p>
        </w:tc>
        <w:tc>
          <w:tcPr>
            <w:tcW w:w="1686" w:type="dxa"/>
            <w:tcBorders>
              <w:top w:val="nil"/>
              <w:left w:val="nil"/>
              <w:bottom w:val="single" w:sz="4" w:space="0" w:color="auto"/>
              <w:right w:val="single" w:sz="4" w:space="0" w:color="auto"/>
            </w:tcBorders>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0,0</w:t>
            </w:r>
          </w:p>
        </w:tc>
        <w:tc>
          <w:tcPr>
            <w:tcW w:w="1792" w:type="dxa"/>
            <w:tcBorders>
              <w:top w:val="nil"/>
              <w:left w:val="nil"/>
              <w:bottom w:val="single" w:sz="4" w:space="0" w:color="auto"/>
              <w:right w:val="single" w:sz="4" w:space="0" w:color="auto"/>
            </w:tcBorders>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0,0</w:t>
            </w:r>
          </w:p>
        </w:tc>
        <w:tc>
          <w:tcPr>
            <w:tcW w:w="1156" w:type="dxa"/>
            <w:tcBorders>
              <w:top w:val="nil"/>
              <w:left w:val="nil"/>
              <w:bottom w:val="single" w:sz="4" w:space="0" w:color="auto"/>
              <w:right w:val="single" w:sz="4" w:space="0" w:color="auto"/>
            </w:tcBorders>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0,0</w:t>
            </w:r>
          </w:p>
        </w:tc>
      </w:tr>
    </w:tbl>
    <w:p w:rsidR="0074329F" w:rsidRPr="00AF60F8" w:rsidRDefault="0074329F" w:rsidP="0074329F">
      <w:pPr>
        <w:spacing w:after="0" w:line="240" w:lineRule="auto"/>
        <w:ind w:left="-533" w:firstLine="533"/>
        <w:jc w:val="both"/>
        <w:rPr>
          <w:rFonts w:ascii="Times New Roman" w:eastAsia="Times New Roman" w:hAnsi="Times New Roman" w:cs="Times New Roman"/>
          <w:sz w:val="24"/>
          <w:szCs w:val="24"/>
        </w:rPr>
      </w:pPr>
      <w:r w:rsidRPr="00AF60F8">
        <w:rPr>
          <w:rFonts w:ascii="Times New Roman" w:eastAsia="Times New Roman" w:hAnsi="Times New Roman" w:cs="Times New Roman"/>
          <w:bCs/>
          <w:sz w:val="24"/>
          <w:szCs w:val="24"/>
        </w:rPr>
        <w:t>&lt;1&gt;</w:t>
      </w:r>
      <w:r w:rsidRPr="00AF60F8">
        <w:rPr>
          <w:rFonts w:ascii="Times New Roman" w:eastAsia="Times New Roman" w:hAnsi="Times New Roman" w:cs="Times New Roman"/>
          <w:sz w:val="24"/>
          <w:szCs w:val="24"/>
        </w:rPr>
        <w:t xml:space="preserve"> В соответствии с правовыми актами фед</w:t>
      </w:r>
      <w:r>
        <w:rPr>
          <w:rFonts w:ascii="Times New Roman" w:eastAsia="Times New Roman" w:hAnsi="Times New Roman" w:cs="Times New Roman"/>
          <w:sz w:val="24"/>
          <w:szCs w:val="24"/>
        </w:rPr>
        <w:t>ерального уровня, соглашениями.</w:t>
      </w:r>
    </w:p>
    <w:p w:rsidR="00AF60F8" w:rsidRPr="00AF60F8" w:rsidRDefault="00AF60F8" w:rsidP="0074329F">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AF60F8" w:rsidRPr="00AF60F8" w:rsidRDefault="00AF60F8" w:rsidP="00AF60F8">
      <w:pPr>
        <w:spacing w:after="0" w:line="240" w:lineRule="auto"/>
        <w:jc w:val="right"/>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Таблица №7</w:t>
      </w:r>
    </w:p>
    <w:p w:rsidR="00AF60F8" w:rsidRDefault="00AF60F8" w:rsidP="009F4975">
      <w:pPr>
        <w:spacing w:after="0" w:line="240" w:lineRule="auto"/>
        <w:jc w:val="right"/>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ab/>
      </w:r>
      <w:r w:rsidR="009F4975">
        <w:rPr>
          <w:rFonts w:ascii="Times New Roman" w:eastAsia="Times New Roman" w:hAnsi="Times New Roman" w:cs="Times New Roman"/>
          <w:sz w:val="20"/>
          <w:szCs w:val="20"/>
        </w:rPr>
        <w:t>к приложению 1</w:t>
      </w:r>
    </w:p>
    <w:p w:rsidR="0074329F" w:rsidRPr="00AF60F8" w:rsidRDefault="0074329F" w:rsidP="0074329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Информация</w:t>
      </w:r>
    </w:p>
    <w:p w:rsidR="0074329F" w:rsidRPr="009F4975" w:rsidRDefault="0074329F" w:rsidP="0074329F">
      <w:pPr>
        <w:spacing w:after="0" w:line="240" w:lineRule="auto"/>
        <w:jc w:val="right"/>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об основных мероприятиях, финансируемых за счет средств местного бюджета, безвозмездных поступлений в местный бюджет, выполнен</w:t>
      </w:r>
      <w:r>
        <w:rPr>
          <w:rFonts w:ascii="Times New Roman" w:eastAsia="Times New Roman" w:hAnsi="Times New Roman" w:cs="Times New Roman"/>
          <w:sz w:val="24"/>
          <w:szCs w:val="24"/>
        </w:rPr>
        <w:t xml:space="preserve">ных в полном объеме в 2017 году                        </w:t>
      </w:r>
    </w:p>
    <w:tbl>
      <w:tblPr>
        <w:tblpPr w:leftFromText="180" w:rightFromText="180" w:vertAnchor="text" w:horzAnchor="margin" w:tblpY="49"/>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119"/>
        <w:gridCol w:w="3685"/>
        <w:gridCol w:w="2126"/>
      </w:tblGrid>
      <w:tr w:rsidR="0074329F" w:rsidRPr="00AF60F8" w:rsidTr="0074329F">
        <w:tc>
          <w:tcPr>
            <w:tcW w:w="5920" w:type="dxa"/>
            <w:shd w:val="clear" w:color="auto" w:fill="auto"/>
          </w:tcPr>
          <w:p w:rsidR="0074329F" w:rsidRPr="00AF60F8" w:rsidRDefault="0074329F" w:rsidP="0074329F">
            <w:pPr>
              <w:spacing w:after="0" w:line="360" w:lineRule="auto"/>
              <w:rPr>
                <w:rFonts w:ascii="Times New Roman" w:eastAsia="Times New Roman" w:hAnsi="Times New Roman" w:cs="Times New Roman"/>
                <w:sz w:val="24"/>
                <w:szCs w:val="24"/>
              </w:rPr>
            </w:pPr>
          </w:p>
        </w:tc>
        <w:tc>
          <w:tcPr>
            <w:tcW w:w="3119" w:type="dxa"/>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3685" w:type="dxa"/>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Количество основных мероприятий, выполненных в полном объеме</w:t>
            </w:r>
          </w:p>
        </w:tc>
        <w:tc>
          <w:tcPr>
            <w:tcW w:w="2126" w:type="dxa"/>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Степень реализации основных мероприятий</w:t>
            </w:r>
          </w:p>
        </w:tc>
      </w:tr>
      <w:tr w:rsidR="0074329F" w:rsidRPr="00AF60F8" w:rsidTr="0074329F">
        <w:tc>
          <w:tcPr>
            <w:tcW w:w="5920" w:type="dxa"/>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1</w:t>
            </w:r>
          </w:p>
        </w:tc>
        <w:tc>
          <w:tcPr>
            <w:tcW w:w="3119" w:type="dxa"/>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2</w:t>
            </w:r>
          </w:p>
        </w:tc>
        <w:tc>
          <w:tcPr>
            <w:tcW w:w="3685" w:type="dxa"/>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3</w:t>
            </w:r>
          </w:p>
        </w:tc>
        <w:tc>
          <w:tcPr>
            <w:tcW w:w="2126" w:type="dxa"/>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4</w:t>
            </w:r>
          </w:p>
        </w:tc>
      </w:tr>
      <w:tr w:rsidR="0074329F" w:rsidRPr="00AF60F8" w:rsidTr="0074329F">
        <w:tc>
          <w:tcPr>
            <w:tcW w:w="5920" w:type="dxa"/>
            <w:shd w:val="clear" w:color="auto" w:fill="auto"/>
          </w:tcPr>
          <w:p w:rsidR="0074329F" w:rsidRPr="00AF60F8" w:rsidRDefault="0074329F" w:rsidP="0074329F">
            <w:pPr>
              <w:spacing w:after="0" w:line="36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Всего, в том числе:</w:t>
            </w:r>
          </w:p>
        </w:tc>
        <w:tc>
          <w:tcPr>
            <w:tcW w:w="3119"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1</w:t>
            </w:r>
          </w:p>
        </w:tc>
        <w:tc>
          <w:tcPr>
            <w:tcW w:w="3685"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1</w:t>
            </w:r>
          </w:p>
        </w:tc>
        <w:tc>
          <w:tcPr>
            <w:tcW w:w="2126"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100,0</w:t>
            </w:r>
          </w:p>
        </w:tc>
      </w:tr>
      <w:tr w:rsidR="0074329F" w:rsidRPr="00AF60F8" w:rsidTr="0074329F">
        <w:tc>
          <w:tcPr>
            <w:tcW w:w="5920" w:type="dxa"/>
            <w:shd w:val="clear" w:color="auto" w:fill="auto"/>
          </w:tcPr>
          <w:p w:rsidR="0074329F" w:rsidRPr="00AF60F8" w:rsidRDefault="0074329F" w:rsidP="0074329F">
            <w:pPr>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w:t>
            </w:r>
            <w:r>
              <w:rPr>
                <w:rFonts w:ascii="Times New Roman" w:eastAsia="Times New Roman" w:hAnsi="Times New Roman" w:cs="Times New Roman"/>
                <w:sz w:val="24"/>
                <w:szCs w:val="24"/>
              </w:rPr>
              <w:t xml:space="preserve">ений показателей </w:t>
            </w:r>
            <w:r>
              <w:rPr>
                <w:rFonts w:ascii="Times New Roman" w:eastAsia="Times New Roman" w:hAnsi="Times New Roman" w:cs="Times New Roman"/>
                <w:sz w:val="24"/>
                <w:szCs w:val="24"/>
              </w:rPr>
              <w:lastRenderedPageBreak/>
              <w:t xml:space="preserve">(индикаторов) </w:t>
            </w:r>
          </w:p>
        </w:tc>
        <w:tc>
          <w:tcPr>
            <w:tcW w:w="3119"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lastRenderedPageBreak/>
              <w:t>1</w:t>
            </w:r>
          </w:p>
        </w:tc>
        <w:tc>
          <w:tcPr>
            <w:tcW w:w="3685"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1</w:t>
            </w:r>
          </w:p>
        </w:tc>
        <w:tc>
          <w:tcPr>
            <w:tcW w:w="2126" w:type="dxa"/>
            <w:shd w:val="clear" w:color="auto" w:fill="auto"/>
            <w:vAlign w:val="center"/>
          </w:tcPr>
          <w:p w:rsidR="0074329F" w:rsidRPr="00AF60F8" w:rsidRDefault="0074329F" w:rsidP="0074329F">
            <w:pPr>
              <w:spacing w:after="0" w:line="360" w:lineRule="auto"/>
              <w:jc w:val="center"/>
              <w:rPr>
                <w:rFonts w:ascii="Times New Roman" w:eastAsia="Times New Roman" w:hAnsi="Times New Roman" w:cs="Times New Roman"/>
                <w:sz w:val="28"/>
                <w:szCs w:val="28"/>
              </w:rPr>
            </w:pPr>
            <w:r w:rsidRPr="00AF60F8">
              <w:rPr>
                <w:rFonts w:ascii="Times New Roman" w:eastAsia="Times New Roman" w:hAnsi="Times New Roman" w:cs="Times New Roman"/>
                <w:sz w:val="28"/>
                <w:szCs w:val="28"/>
              </w:rPr>
              <w:t>Х</w:t>
            </w:r>
          </w:p>
        </w:tc>
      </w:tr>
      <w:tr w:rsidR="0074329F" w:rsidRPr="00AF60F8" w:rsidTr="0074329F">
        <w:trPr>
          <w:trHeight w:val="753"/>
        </w:trPr>
        <w:tc>
          <w:tcPr>
            <w:tcW w:w="5920" w:type="dxa"/>
            <w:shd w:val="clear" w:color="auto" w:fill="auto"/>
          </w:tcPr>
          <w:p w:rsidR="0074329F" w:rsidRPr="00AF60F8" w:rsidRDefault="0074329F" w:rsidP="0074329F">
            <w:pPr>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lastRenderedPageBreak/>
              <w:t xml:space="preserve"> - основные  мероприятия, предусматривающие оказание муниципальных услуг (работ) на о</w:t>
            </w:r>
            <w:r>
              <w:rPr>
                <w:rFonts w:ascii="Times New Roman" w:eastAsia="Times New Roman" w:hAnsi="Times New Roman" w:cs="Times New Roman"/>
                <w:sz w:val="24"/>
                <w:szCs w:val="24"/>
              </w:rPr>
              <w:t xml:space="preserve">сновании муниципальных заданий </w:t>
            </w:r>
          </w:p>
        </w:tc>
        <w:tc>
          <w:tcPr>
            <w:tcW w:w="3119"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0</w:t>
            </w:r>
          </w:p>
        </w:tc>
        <w:tc>
          <w:tcPr>
            <w:tcW w:w="3685"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0</w:t>
            </w:r>
          </w:p>
        </w:tc>
        <w:tc>
          <w:tcPr>
            <w:tcW w:w="2126" w:type="dxa"/>
            <w:shd w:val="clear" w:color="auto" w:fill="auto"/>
            <w:vAlign w:val="center"/>
          </w:tcPr>
          <w:p w:rsidR="0074329F" w:rsidRPr="00AF60F8" w:rsidRDefault="0074329F" w:rsidP="0074329F">
            <w:pPr>
              <w:spacing w:after="0" w:line="240" w:lineRule="auto"/>
              <w:jc w:val="center"/>
              <w:rPr>
                <w:rFonts w:ascii="Times New Roman" w:eastAsia="Times New Roman" w:hAnsi="Times New Roman" w:cs="Times New Roman"/>
                <w:sz w:val="28"/>
                <w:szCs w:val="28"/>
              </w:rPr>
            </w:pPr>
            <w:r w:rsidRPr="00AF60F8">
              <w:rPr>
                <w:rFonts w:ascii="Times New Roman" w:eastAsia="Times New Roman" w:hAnsi="Times New Roman" w:cs="Times New Roman"/>
                <w:sz w:val="28"/>
                <w:szCs w:val="28"/>
              </w:rPr>
              <w:t>Х</w:t>
            </w:r>
          </w:p>
        </w:tc>
      </w:tr>
      <w:tr w:rsidR="0074329F" w:rsidRPr="00AF60F8" w:rsidTr="0074329F">
        <w:tc>
          <w:tcPr>
            <w:tcW w:w="5920" w:type="dxa"/>
            <w:shd w:val="clear" w:color="auto" w:fill="auto"/>
          </w:tcPr>
          <w:p w:rsidR="0074329F" w:rsidRPr="00AF60F8" w:rsidRDefault="0074329F" w:rsidP="0074329F">
            <w:pPr>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 иные основные  мероприятия, результаты реализации которых оцениваются как наступление или </w:t>
            </w:r>
            <w:proofErr w:type="spellStart"/>
            <w:r w:rsidRPr="00AF60F8">
              <w:rPr>
                <w:rFonts w:ascii="Times New Roman" w:eastAsia="Times New Roman" w:hAnsi="Times New Roman" w:cs="Times New Roman"/>
                <w:sz w:val="24"/>
                <w:szCs w:val="24"/>
              </w:rPr>
              <w:t>ненаступление</w:t>
            </w:r>
            <w:proofErr w:type="spellEnd"/>
            <w:r w:rsidRPr="00AF60F8">
              <w:rPr>
                <w:rFonts w:ascii="Times New Roman" w:eastAsia="Times New Roman" w:hAnsi="Times New Roman" w:cs="Times New Roman"/>
                <w:sz w:val="24"/>
                <w:szCs w:val="24"/>
              </w:rPr>
              <w:t xml:space="preserve"> контрольного события (событий) и (или) достижение качественного результата</w:t>
            </w:r>
          </w:p>
        </w:tc>
        <w:tc>
          <w:tcPr>
            <w:tcW w:w="3119"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0</w:t>
            </w:r>
          </w:p>
        </w:tc>
        <w:tc>
          <w:tcPr>
            <w:tcW w:w="3685"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0</w:t>
            </w:r>
          </w:p>
        </w:tc>
        <w:tc>
          <w:tcPr>
            <w:tcW w:w="2126" w:type="dxa"/>
            <w:shd w:val="clear" w:color="auto" w:fill="auto"/>
            <w:vAlign w:val="center"/>
          </w:tcPr>
          <w:p w:rsidR="0074329F" w:rsidRPr="00AF60F8" w:rsidRDefault="0074329F" w:rsidP="0074329F">
            <w:pPr>
              <w:spacing w:after="0" w:line="240" w:lineRule="auto"/>
              <w:jc w:val="center"/>
              <w:rPr>
                <w:rFonts w:ascii="Times New Roman" w:eastAsia="Times New Roman" w:hAnsi="Times New Roman" w:cs="Times New Roman"/>
                <w:sz w:val="28"/>
                <w:szCs w:val="28"/>
              </w:rPr>
            </w:pPr>
            <w:r w:rsidRPr="00AF60F8">
              <w:rPr>
                <w:rFonts w:ascii="Times New Roman" w:eastAsia="Times New Roman" w:hAnsi="Times New Roman" w:cs="Times New Roman"/>
                <w:sz w:val="28"/>
                <w:szCs w:val="28"/>
              </w:rPr>
              <w:t>Х</w:t>
            </w:r>
          </w:p>
        </w:tc>
      </w:tr>
    </w:tbl>
    <w:p w:rsidR="00AF60F8" w:rsidRPr="00AF60F8" w:rsidRDefault="00AF60F8" w:rsidP="0074329F">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Таблица №8</w:t>
      </w:r>
    </w:p>
    <w:p w:rsidR="00AF60F8" w:rsidRDefault="00AF60F8" w:rsidP="00AF60F8">
      <w:pPr>
        <w:spacing w:after="0" w:line="240" w:lineRule="auto"/>
        <w:jc w:val="right"/>
        <w:rPr>
          <w:rFonts w:ascii="Times New Roman" w:eastAsia="Times New Roman" w:hAnsi="Times New Roman" w:cs="Times New Roman"/>
          <w:sz w:val="20"/>
          <w:szCs w:val="20"/>
        </w:rPr>
      </w:pPr>
      <w:r w:rsidRPr="00AF60F8">
        <w:rPr>
          <w:rFonts w:ascii="Times New Roman" w:eastAsia="Times New Roman" w:hAnsi="Times New Roman" w:cs="Times New Roman"/>
          <w:sz w:val="24"/>
          <w:szCs w:val="24"/>
        </w:rPr>
        <w:tab/>
      </w:r>
      <w:r w:rsidRPr="00AF60F8">
        <w:rPr>
          <w:rFonts w:ascii="Times New Roman" w:eastAsia="Times New Roman" w:hAnsi="Times New Roman" w:cs="Times New Roman"/>
          <w:sz w:val="20"/>
          <w:szCs w:val="20"/>
        </w:rPr>
        <w:t>к приложению 1</w:t>
      </w:r>
    </w:p>
    <w:p w:rsidR="0074329F" w:rsidRPr="00AF60F8" w:rsidRDefault="0074329F" w:rsidP="0074329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Информация</w:t>
      </w:r>
    </w:p>
    <w:p w:rsidR="0074329F" w:rsidRPr="0074329F" w:rsidRDefault="0074329F" w:rsidP="0074329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об основных мероприятиях, финансируемых за счет всех источников финансирования, выполнен</w:t>
      </w:r>
      <w:r>
        <w:rPr>
          <w:rFonts w:ascii="Times New Roman" w:eastAsia="Times New Roman" w:hAnsi="Times New Roman" w:cs="Times New Roman"/>
          <w:sz w:val="24"/>
          <w:szCs w:val="24"/>
        </w:rPr>
        <w:t>ных в полном объеме в 2017 год</w:t>
      </w:r>
    </w:p>
    <w:tbl>
      <w:tblPr>
        <w:tblpPr w:leftFromText="180" w:rightFromText="180" w:vertAnchor="text" w:horzAnchor="margin" w:tblpY="25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984"/>
        <w:gridCol w:w="2552"/>
        <w:gridCol w:w="1842"/>
      </w:tblGrid>
      <w:tr w:rsidR="0074329F" w:rsidRPr="00AF60F8" w:rsidTr="0074329F">
        <w:tc>
          <w:tcPr>
            <w:tcW w:w="8472" w:type="dxa"/>
            <w:shd w:val="clear" w:color="auto" w:fill="auto"/>
          </w:tcPr>
          <w:p w:rsidR="0074329F" w:rsidRPr="00AF60F8" w:rsidRDefault="0074329F" w:rsidP="0074329F">
            <w:pPr>
              <w:spacing w:after="0" w:line="360" w:lineRule="auto"/>
              <w:rPr>
                <w:rFonts w:ascii="Times New Roman" w:eastAsia="Times New Roman" w:hAnsi="Times New Roman" w:cs="Times New Roman"/>
                <w:sz w:val="24"/>
                <w:szCs w:val="24"/>
              </w:rPr>
            </w:pPr>
          </w:p>
        </w:tc>
        <w:tc>
          <w:tcPr>
            <w:tcW w:w="1984" w:type="dxa"/>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2552" w:type="dxa"/>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Количество основных мероприятий, выполненных в полном объеме</w:t>
            </w:r>
          </w:p>
        </w:tc>
        <w:tc>
          <w:tcPr>
            <w:tcW w:w="1842" w:type="dxa"/>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Степень реализации основных мероприятий</w:t>
            </w:r>
          </w:p>
        </w:tc>
      </w:tr>
      <w:tr w:rsidR="0074329F" w:rsidRPr="00AF60F8" w:rsidTr="0074329F">
        <w:tc>
          <w:tcPr>
            <w:tcW w:w="8472" w:type="dxa"/>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1</w:t>
            </w:r>
          </w:p>
        </w:tc>
        <w:tc>
          <w:tcPr>
            <w:tcW w:w="1984" w:type="dxa"/>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2</w:t>
            </w:r>
          </w:p>
        </w:tc>
        <w:tc>
          <w:tcPr>
            <w:tcW w:w="2552" w:type="dxa"/>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3</w:t>
            </w:r>
          </w:p>
        </w:tc>
        <w:tc>
          <w:tcPr>
            <w:tcW w:w="1842" w:type="dxa"/>
            <w:shd w:val="clear" w:color="auto" w:fill="auto"/>
          </w:tcPr>
          <w:p w:rsidR="0074329F" w:rsidRPr="00AF60F8" w:rsidRDefault="0074329F" w:rsidP="0074329F">
            <w:pPr>
              <w:spacing w:after="0" w:line="240" w:lineRule="auto"/>
              <w:jc w:val="center"/>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4</w:t>
            </w:r>
          </w:p>
        </w:tc>
      </w:tr>
      <w:tr w:rsidR="0074329F" w:rsidRPr="00AF60F8" w:rsidTr="0074329F">
        <w:tc>
          <w:tcPr>
            <w:tcW w:w="8472" w:type="dxa"/>
            <w:shd w:val="clear" w:color="auto" w:fill="auto"/>
          </w:tcPr>
          <w:p w:rsidR="0074329F" w:rsidRPr="00AF60F8" w:rsidRDefault="0074329F" w:rsidP="0074329F">
            <w:pPr>
              <w:spacing w:after="0" w:line="36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Всего, в том числе:</w:t>
            </w:r>
          </w:p>
        </w:tc>
        <w:tc>
          <w:tcPr>
            <w:tcW w:w="1984"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1</w:t>
            </w:r>
          </w:p>
        </w:tc>
        <w:tc>
          <w:tcPr>
            <w:tcW w:w="2552"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1</w:t>
            </w:r>
          </w:p>
        </w:tc>
        <w:tc>
          <w:tcPr>
            <w:tcW w:w="1842"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100,0</w:t>
            </w:r>
          </w:p>
        </w:tc>
      </w:tr>
      <w:tr w:rsidR="0074329F" w:rsidRPr="00AF60F8" w:rsidTr="0074329F">
        <w:tc>
          <w:tcPr>
            <w:tcW w:w="8472" w:type="dxa"/>
            <w:shd w:val="clear" w:color="auto" w:fill="auto"/>
          </w:tcPr>
          <w:p w:rsidR="0074329F" w:rsidRPr="00AF60F8" w:rsidRDefault="0074329F" w:rsidP="0074329F">
            <w:pPr>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w:t>
            </w:r>
            <w:r>
              <w:rPr>
                <w:rFonts w:ascii="Times New Roman" w:eastAsia="Times New Roman" w:hAnsi="Times New Roman" w:cs="Times New Roman"/>
                <w:sz w:val="24"/>
                <w:szCs w:val="24"/>
              </w:rPr>
              <w:t xml:space="preserve">ений показателей (индикаторов) </w:t>
            </w:r>
          </w:p>
        </w:tc>
        <w:tc>
          <w:tcPr>
            <w:tcW w:w="1984"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1</w:t>
            </w:r>
          </w:p>
        </w:tc>
        <w:tc>
          <w:tcPr>
            <w:tcW w:w="2552"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1</w:t>
            </w:r>
          </w:p>
        </w:tc>
        <w:tc>
          <w:tcPr>
            <w:tcW w:w="1842" w:type="dxa"/>
            <w:shd w:val="clear" w:color="auto" w:fill="auto"/>
            <w:vAlign w:val="center"/>
          </w:tcPr>
          <w:p w:rsidR="0074329F" w:rsidRPr="00AF60F8" w:rsidRDefault="0074329F" w:rsidP="0074329F">
            <w:pPr>
              <w:spacing w:after="0" w:line="360" w:lineRule="auto"/>
              <w:jc w:val="center"/>
              <w:rPr>
                <w:rFonts w:ascii="Times New Roman" w:eastAsia="Times New Roman" w:hAnsi="Times New Roman" w:cs="Times New Roman"/>
                <w:sz w:val="28"/>
                <w:szCs w:val="28"/>
              </w:rPr>
            </w:pPr>
            <w:r w:rsidRPr="00AF60F8">
              <w:rPr>
                <w:rFonts w:ascii="Times New Roman" w:eastAsia="Times New Roman" w:hAnsi="Times New Roman" w:cs="Times New Roman"/>
                <w:sz w:val="28"/>
                <w:szCs w:val="28"/>
              </w:rPr>
              <w:t>Х</w:t>
            </w:r>
          </w:p>
        </w:tc>
      </w:tr>
      <w:tr w:rsidR="0074329F" w:rsidRPr="00AF60F8" w:rsidTr="0074329F">
        <w:tc>
          <w:tcPr>
            <w:tcW w:w="8472" w:type="dxa"/>
            <w:shd w:val="clear" w:color="auto" w:fill="auto"/>
          </w:tcPr>
          <w:p w:rsidR="0074329F" w:rsidRPr="00AF60F8" w:rsidRDefault="0074329F" w:rsidP="0074329F">
            <w:pPr>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 основные мероприятия, предусматривающие оказание муниципальных услуг (работ) на о</w:t>
            </w:r>
            <w:r>
              <w:rPr>
                <w:rFonts w:ascii="Times New Roman" w:eastAsia="Times New Roman" w:hAnsi="Times New Roman" w:cs="Times New Roman"/>
                <w:sz w:val="24"/>
                <w:szCs w:val="24"/>
              </w:rPr>
              <w:t xml:space="preserve">сновании муниципальных заданий </w:t>
            </w:r>
          </w:p>
        </w:tc>
        <w:tc>
          <w:tcPr>
            <w:tcW w:w="1984"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0</w:t>
            </w:r>
          </w:p>
        </w:tc>
        <w:tc>
          <w:tcPr>
            <w:tcW w:w="2552"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0</w:t>
            </w:r>
          </w:p>
        </w:tc>
        <w:tc>
          <w:tcPr>
            <w:tcW w:w="1842" w:type="dxa"/>
            <w:shd w:val="clear" w:color="auto" w:fill="auto"/>
            <w:vAlign w:val="center"/>
          </w:tcPr>
          <w:p w:rsidR="0074329F" w:rsidRPr="00AF60F8" w:rsidRDefault="0074329F" w:rsidP="0074329F">
            <w:pPr>
              <w:spacing w:after="0" w:line="240" w:lineRule="auto"/>
              <w:jc w:val="center"/>
              <w:rPr>
                <w:rFonts w:ascii="Times New Roman" w:eastAsia="Times New Roman" w:hAnsi="Times New Roman" w:cs="Times New Roman"/>
                <w:sz w:val="28"/>
                <w:szCs w:val="28"/>
              </w:rPr>
            </w:pPr>
            <w:r w:rsidRPr="00AF60F8">
              <w:rPr>
                <w:rFonts w:ascii="Times New Roman" w:eastAsia="Times New Roman" w:hAnsi="Times New Roman" w:cs="Times New Roman"/>
                <w:sz w:val="28"/>
                <w:szCs w:val="28"/>
              </w:rPr>
              <w:t>Х</w:t>
            </w:r>
          </w:p>
        </w:tc>
      </w:tr>
      <w:tr w:rsidR="0074329F" w:rsidRPr="00AF60F8" w:rsidTr="0074329F">
        <w:tc>
          <w:tcPr>
            <w:tcW w:w="8472" w:type="dxa"/>
            <w:shd w:val="clear" w:color="auto" w:fill="auto"/>
          </w:tcPr>
          <w:p w:rsidR="0074329F" w:rsidRPr="00AF60F8" w:rsidRDefault="0074329F" w:rsidP="0074329F">
            <w:pPr>
              <w:spacing w:after="0" w:line="240" w:lineRule="auto"/>
              <w:rPr>
                <w:rFonts w:ascii="Times New Roman" w:eastAsia="Times New Roman" w:hAnsi="Times New Roman" w:cs="Times New Roman"/>
                <w:sz w:val="24"/>
                <w:szCs w:val="24"/>
              </w:rPr>
            </w:pPr>
            <w:r w:rsidRPr="00AF60F8">
              <w:rPr>
                <w:rFonts w:ascii="Times New Roman" w:eastAsia="Times New Roman" w:hAnsi="Times New Roman" w:cs="Times New Roman"/>
                <w:sz w:val="24"/>
                <w:szCs w:val="24"/>
              </w:rPr>
              <w:t xml:space="preserve"> - иные основные мероприятия, результаты реализации которых оцениваются как наступление или не</w:t>
            </w:r>
            <w:r>
              <w:rPr>
                <w:rFonts w:ascii="Times New Roman" w:eastAsia="Times New Roman" w:hAnsi="Times New Roman" w:cs="Times New Roman"/>
                <w:sz w:val="24"/>
                <w:szCs w:val="24"/>
              </w:rPr>
              <w:t xml:space="preserve"> </w:t>
            </w:r>
            <w:r w:rsidRPr="00AF60F8">
              <w:rPr>
                <w:rFonts w:ascii="Times New Roman" w:eastAsia="Times New Roman" w:hAnsi="Times New Roman" w:cs="Times New Roman"/>
                <w:sz w:val="24"/>
                <w:szCs w:val="24"/>
              </w:rPr>
              <w:t>наступление контрольного события (событий) и (или) достижение качественного результата</w:t>
            </w:r>
          </w:p>
        </w:tc>
        <w:tc>
          <w:tcPr>
            <w:tcW w:w="1984"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0</w:t>
            </w:r>
          </w:p>
        </w:tc>
        <w:tc>
          <w:tcPr>
            <w:tcW w:w="2552" w:type="dxa"/>
            <w:shd w:val="clear" w:color="auto" w:fill="auto"/>
          </w:tcPr>
          <w:p w:rsidR="0074329F" w:rsidRPr="00AF60F8" w:rsidRDefault="0074329F" w:rsidP="0074329F">
            <w:pPr>
              <w:spacing w:after="0" w:line="360" w:lineRule="auto"/>
              <w:jc w:val="center"/>
              <w:rPr>
                <w:rFonts w:ascii="Times New Roman" w:eastAsia="Times New Roman" w:hAnsi="Times New Roman" w:cs="Times New Roman"/>
                <w:sz w:val="20"/>
                <w:szCs w:val="28"/>
              </w:rPr>
            </w:pPr>
            <w:r w:rsidRPr="00AF60F8">
              <w:rPr>
                <w:rFonts w:ascii="Times New Roman" w:eastAsia="Times New Roman" w:hAnsi="Times New Roman" w:cs="Times New Roman"/>
                <w:sz w:val="20"/>
                <w:szCs w:val="28"/>
              </w:rPr>
              <w:t>0</w:t>
            </w:r>
          </w:p>
        </w:tc>
        <w:tc>
          <w:tcPr>
            <w:tcW w:w="1842" w:type="dxa"/>
            <w:shd w:val="clear" w:color="auto" w:fill="auto"/>
            <w:vAlign w:val="center"/>
          </w:tcPr>
          <w:p w:rsidR="0074329F" w:rsidRPr="00AF60F8" w:rsidRDefault="0074329F" w:rsidP="0074329F">
            <w:pPr>
              <w:spacing w:after="0" w:line="240" w:lineRule="auto"/>
              <w:jc w:val="center"/>
              <w:rPr>
                <w:rFonts w:ascii="Times New Roman" w:eastAsia="Times New Roman" w:hAnsi="Times New Roman" w:cs="Times New Roman"/>
                <w:sz w:val="28"/>
                <w:szCs w:val="28"/>
              </w:rPr>
            </w:pPr>
            <w:r w:rsidRPr="00AF60F8">
              <w:rPr>
                <w:rFonts w:ascii="Times New Roman" w:eastAsia="Times New Roman" w:hAnsi="Times New Roman" w:cs="Times New Roman"/>
                <w:sz w:val="28"/>
                <w:szCs w:val="28"/>
              </w:rPr>
              <w:t>Х</w:t>
            </w:r>
          </w:p>
        </w:tc>
      </w:tr>
    </w:tbl>
    <w:p w:rsidR="009F4975" w:rsidRDefault="009F4975" w:rsidP="009F4975">
      <w:pPr>
        <w:spacing w:after="0" w:line="360" w:lineRule="auto"/>
        <w:rPr>
          <w:rFonts w:ascii="Times New Roman" w:eastAsia="Times New Roman" w:hAnsi="Times New Roman" w:cs="Times New Roman"/>
          <w:sz w:val="20"/>
          <w:szCs w:val="28"/>
        </w:rPr>
        <w:sectPr w:rsidR="009F4975" w:rsidSect="0074329F">
          <w:footerReference w:type="even" r:id="rId37"/>
          <w:footerReference w:type="default" r:id="rId38"/>
          <w:pgSz w:w="16840" w:h="11907" w:orient="landscape"/>
          <w:pgMar w:top="851" w:right="1134" w:bottom="1701" w:left="1701" w:header="720" w:footer="720" w:gutter="0"/>
          <w:cols w:space="720"/>
        </w:sectPr>
      </w:pPr>
    </w:p>
    <w:p w:rsidR="009F4975" w:rsidRDefault="009F4975" w:rsidP="009F4975">
      <w:pPr>
        <w:spacing w:after="0" w:line="240" w:lineRule="auto"/>
        <w:rPr>
          <w:rFonts w:ascii="Times New Roman" w:eastAsia="Times New Roman" w:hAnsi="Times New Roman" w:cs="Times New Roman"/>
          <w:bCs/>
          <w:sz w:val="24"/>
          <w:szCs w:val="24"/>
        </w:rPr>
      </w:pPr>
    </w:p>
    <w:p w:rsidR="009F4975" w:rsidRPr="009F4975" w:rsidRDefault="009F4975" w:rsidP="009F4975">
      <w:pPr>
        <w:spacing w:after="0" w:line="240" w:lineRule="auto"/>
        <w:jc w:val="center"/>
        <w:rPr>
          <w:rFonts w:ascii="Times New Roman" w:eastAsia="Times New Roman" w:hAnsi="Times New Roman" w:cs="Times New Roman"/>
          <w:bCs/>
          <w:sz w:val="24"/>
          <w:szCs w:val="24"/>
        </w:rPr>
      </w:pPr>
    </w:p>
    <w:p w:rsidR="009F4975" w:rsidRPr="009F4975" w:rsidRDefault="009F4975" w:rsidP="009F4975">
      <w:pPr>
        <w:tabs>
          <w:tab w:val="left" w:pos="2564"/>
        </w:tabs>
        <w:spacing w:after="0" w:line="240" w:lineRule="auto"/>
        <w:jc w:val="center"/>
        <w:rPr>
          <w:rFonts w:ascii="Times New Roman" w:eastAsia="Times New Roman" w:hAnsi="Times New Roman" w:cs="Times New Roman"/>
        </w:rPr>
      </w:pPr>
      <w:r w:rsidRPr="009F4975">
        <w:rPr>
          <w:rFonts w:ascii="Times New Roman" w:eastAsia="Times New Roman" w:hAnsi="Times New Roman" w:cs="Times New Roman"/>
        </w:rPr>
        <w:t>РОССИЙСКАЯ ФЕДЕРАЦИЯ</w:t>
      </w:r>
    </w:p>
    <w:p w:rsidR="009F4975" w:rsidRPr="009F4975" w:rsidRDefault="009F4975" w:rsidP="009F4975">
      <w:pPr>
        <w:tabs>
          <w:tab w:val="left" w:pos="2564"/>
        </w:tabs>
        <w:spacing w:after="0" w:line="240" w:lineRule="auto"/>
        <w:jc w:val="center"/>
        <w:rPr>
          <w:rFonts w:ascii="Times New Roman" w:eastAsia="Times New Roman" w:hAnsi="Times New Roman" w:cs="Times New Roman"/>
        </w:rPr>
      </w:pPr>
      <w:r w:rsidRPr="009F4975">
        <w:rPr>
          <w:rFonts w:ascii="Times New Roman" w:eastAsia="Times New Roman" w:hAnsi="Times New Roman" w:cs="Times New Roman"/>
        </w:rPr>
        <w:t>РОСТОВСКАЯ ОБЛАСТЬ</w:t>
      </w:r>
    </w:p>
    <w:p w:rsidR="009F4975" w:rsidRPr="009F4975" w:rsidRDefault="009F4975" w:rsidP="009F4975">
      <w:pPr>
        <w:tabs>
          <w:tab w:val="left" w:pos="2564"/>
        </w:tabs>
        <w:spacing w:after="0" w:line="240" w:lineRule="auto"/>
        <w:jc w:val="center"/>
        <w:rPr>
          <w:rFonts w:ascii="Times New Roman" w:eastAsia="Times New Roman" w:hAnsi="Times New Roman" w:cs="Times New Roman"/>
        </w:rPr>
      </w:pPr>
      <w:r w:rsidRPr="009F4975">
        <w:rPr>
          <w:rFonts w:ascii="Times New Roman" w:eastAsia="Times New Roman" w:hAnsi="Times New Roman" w:cs="Times New Roman"/>
        </w:rPr>
        <w:t>МУНИЦИПАЛЬНОЕ ОБРАЗОВАНИЕ «ДУБОВСКИЙ РАЙОН»</w:t>
      </w:r>
    </w:p>
    <w:p w:rsidR="009F4975" w:rsidRPr="009F4975" w:rsidRDefault="009F4975" w:rsidP="009F4975">
      <w:pPr>
        <w:tabs>
          <w:tab w:val="left" w:pos="2564"/>
        </w:tabs>
        <w:spacing w:after="0" w:line="240" w:lineRule="auto"/>
        <w:jc w:val="center"/>
        <w:rPr>
          <w:rFonts w:ascii="Times New Roman" w:eastAsia="Times New Roman" w:hAnsi="Times New Roman" w:cs="Times New Roman"/>
        </w:rPr>
      </w:pPr>
      <w:r w:rsidRPr="009F4975">
        <w:rPr>
          <w:rFonts w:ascii="Times New Roman" w:eastAsia="Times New Roman" w:hAnsi="Times New Roman" w:cs="Times New Roman"/>
        </w:rPr>
        <w:t>АДМИНИСТРАЦИЯ ДУБОВСКОГО СЕЛЬСКОГО ПОСЕЛЕНИЯ</w:t>
      </w:r>
    </w:p>
    <w:p w:rsidR="009F4975" w:rsidRPr="009F4975" w:rsidRDefault="009F4975" w:rsidP="009F4975">
      <w:pPr>
        <w:tabs>
          <w:tab w:val="left" w:pos="2564"/>
        </w:tabs>
        <w:spacing w:after="0" w:line="240" w:lineRule="auto"/>
        <w:jc w:val="center"/>
        <w:rPr>
          <w:rFonts w:ascii="Times New Roman" w:eastAsia="Times New Roman" w:hAnsi="Times New Roman" w:cs="Times New Roman"/>
        </w:rPr>
      </w:pPr>
    </w:p>
    <w:p w:rsidR="009F4975" w:rsidRPr="009F4975" w:rsidRDefault="009F4975" w:rsidP="009F4975">
      <w:pPr>
        <w:tabs>
          <w:tab w:val="left" w:pos="2564"/>
        </w:tabs>
        <w:spacing w:after="0" w:line="240" w:lineRule="auto"/>
        <w:jc w:val="center"/>
        <w:rPr>
          <w:rFonts w:ascii="Times New Roman" w:eastAsia="Times New Roman" w:hAnsi="Times New Roman" w:cs="Times New Roman"/>
        </w:rPr>
      </w:pPr>
      <w:r w:rsidRPr="009F4975">
        <w:rPr>
          <w:rFonts w:ascii="Times New Roman" w:eastAsia="Times New Roman" w:hAnsi="Times New Roman" w:cs="Times New Roman"/>
        </w:rPr>
        <w:t>ПОСТАНОВЛЕНИЕ№ 45</w:t>
      </w:r>
    </w:p>
    <w:p w:rsidR="009F4975" w:rsidRPr="009F4975" w:rsidRDefault="009F4975" w:rsidP="009F4975">
      <w:pPr>
        <w:tabs>
          <w:tab w:val="left" w:pos="2564"/>
        </w:tabs>
        <w:spacing w:after="0" w:line="240" w:lineRule="auto"/>
        <w:jc w:val="center"/>
        <w:rPr>
          <w:rFonts w:ascii="Times New Roman" w:eastAsia="Times New Roman" w:hAnsi="Times New Roman" w:cs="Times New Roman"/>
          <w:sz w:val="28"/>
          <w:szCs w:val="28"/>
        </w:rPr>
      </w:pPr>
    </w:p>
    <w:p w:rsidR="009F4975" w:rsidRPr="009F4975" w:rsidRDefault="009F4975" w:rsidP="009F4975">
      <w:pPr>
        <w:tabs>
          <w:tab w:val="left" w:pos="2564"/>
        </w:tabs>
        <w:spacing w:after="0" w:line="240" w:lineRule="auto"/>
        <w:jc w:val="center"/>
        <w:rPr>
          <w:rFonts w:ascii="Times New Roman" w:eastAsia="Times New Roman" w:hAnsi="Times New Roman" w:cs="Times New Roman"/>
        </w:rPr>
      </w:pPr>
      <w:r w:rsidRPr="009F4975">
        <w:rPr>
          <w:rFonts w:ascii="Times New Roman" w:eastAsia="Times New Roman" w:hAnsi="Times New Roman" w:cs="Times New Roman"/>
        </w:rPr>
        <w:t xml:space="preserve">от 12.02.2017г. </w:t>
      </w:r>
      <w:r>
        <w:rPr>
          <w:rFonts w:ascii="Times New Roman" w:eastAsia="Times New Roman" w:hAnsi="Times New Roman" w:cs="Times New Roman"/>
        </w:rPr>
        <w:t xml:space="preserve">                                                                                                          </w:t>
      </w:r>
      <w:proofErr w:type="spellStart"/>
      <w:r w:rsidRPr="009F4975">
        <w:rPr>
          <w:rFonts w:ascii="Times New Roman" w:eastAsia="Times New Roman" w:hAnsi="Times New Roman" w:cs="Times New Roman"/>
        </w:rPr>
        <w:t>с.Дубовское</w:t>
      </w:r>
      <w:proofErr w:type="spellEnd"/>
    </w:p>
    <w:p w:rsidR="009F4975" w:rsidRPr="009F4975" w:rsidRDefault="009F4975" w:rsidP="009F4975">
      <w:pPr>
        <w:spacing w:after="0" w:line="240" w:lineRule="auto"/>
        <w:jc w:val="center"/>
        <w:rPr>
          <w:rFonts w:ascii="Times New Roman" w:eastAsia="Times New Roman" w:hAnsi="Times New Roman" w:cs="Times New Roman"/>
          <w:noProof/>
          <w:sz w:val="20"/>
          <w:szCs w:val="20"/>
        </w:rPr>
      </w:pPr>
    </w:p>
    <w:p w:rsidR="009F4975" w:rsidRPr="009F4975" w:rsidRDefault="009F4975" w:rsidP="009F4975">
      <w:pPr>
        <w:spacing w:after="0" w:line="240" w:lineRule="auto"/>
        <w:rPr>
          <w:rFonts w:ascii="Times New Roman" w:eastAsia="Times New Roman" w:hAnsi="Times New Roman" w:cs="Times New Roman"/>
          <w:sz w:val="20"/>
          <w:szCs w:val="20"/>
        </w:rPr>
      </w:pPr>
    </w:p>
    <w:p w:rsidR="009F4975" w:rsidRPr="009F4975" w:rsidRDefault="009F4975" w:rsidP="009F4975">
      <w:pPr>
        <w:spacing w:after="0" w:line="320" w:lineRule="exact"/>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Об утверждении отчета об исполнении  плана реализации муниципальной программы Дубовского сельского поселения  «Управление муниципальными финансами и создание условий для эффективного управления муниципальными финансами» за 2017 год</w:t>
      </w:r>
    </w:p>
    <w:p w:rsidR="009F4975" w:rsidRPr="009F4975" w:rsidRDefault="009F4975" w:rsidP="009F4975">
      <w:pPr>
        <w:spacing w:after="0" w:line="247" w:lineRule="auto"/>
        <w:ind w:right="567" w:firstLine="720"/>
        <w:jc w:val="both"/>
        <w:rPr>
          <w:rFonts w:ascii="Times New Roman" w:eastAsia="Times New Roman" w:hAnsi="Times New Roman" w:cs="Times New Roman"/>
          <w:sz w:val="24"/>
          <w:szCs w:val="24"/>
        </w:rPr>
      </w:pPr>
    </w:p>
    <w:p w:rsidR="009F4975" w:rsidRPr="009F4975" w:rsidRDefault="009F4975" w:rsidP="009F4975">
      <w:pPr>
        <w:spacing w:after="0" w:line="247" w:lineRule="auto"/>
        <w:ind w:right="567" w:firstLine="720"/>
        <w:jc w:val="both"/>
        <w:rPr>
          <w:rFonts w:ascii="Times New Roman" w:eastAsia="Times New Roman" w:hAnsi="Times New Roman" w:cs="Times New Roman"/>
          <w:sz w:val="24"/>
          <w:szCs w:val="24"/>
        </w:rPr>
      </w:pPr>
    </w:p>
    <w:p w:rsidR="009F4975" w:rsidRPr="009F4975" w:rsidRDefault="009F4975" w:rsidP="009F4975">
      <w:pPr>
        <w:spacing w:after="0" w:line="247" w:lineRule="auto"/>
        <w:ind w:right="84" w:firstLine="720"/>
        <w:jc w:val="both"/>
        <w:rPr>
          <w:rFonts w:ascii="Times New Roman" w:eastAsia="Times New Roman" w:hAnsi="Times New Roman" w:cs="Times New Roman"/>
          <w:bCs/>
          <w:sz w:val="24"/>
          <w:szCs w:val="24"/>
        </w:rPr>
      </w:pPr>
      <w:r w:rsidRPr="009F4975">
        <w:rPr>
          <w:rFonts w:ascii="Times New Roman" w:eastAsia="Times New Roman" w:hAnsi="Times New Roman" w:cs="Times New Roman"/>
          <w:sz w:val="24"/>
          <w:szCs w:val="24"/>
        </w:rPr>
        <w:t xml:space="preserve">В соответствии с постановлением Администрации Дубовского сельского поселения от 24.01.2018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9F4975">
        <w:rPr>
          <w:rFonts w:ascii="Times New Roman" w:eastAsia="Times New Roman" w:hAnsi="Times New Roman" w:cs="Times New Roman"/>
          <w:bCs/>
          <w:sz w:val="24"/>
          <w:szCs w:val="24"/>
        </w:rPr>
        <w:t>постановляет:</w:t>
      </w:r>
    </w:p>
    <w:p w:rsidR="009F4975" w:rsidRPr="009F4975" w:rsidRDefault="009F4975" w:rsidP="009F4975">
      <w:pPr>
        <w:autoSpaceDE w:val="0"/>
        <w:autoSpaceDN w:val="0"/>
        <w:adjustRightInd w:val="0"/>
        <w:spacing w:after="0" w:line="240" w:lineRule="auto"/>
        <w:jc w:val="center"/>
        <w:rPr>
          <w:rFonts w:ascii="Times New Roman" w:eastAsia="Times New Roman" w:hAnsi="Times New Roman" w:cs="Times New Roman"/>
          <w:sz w:val="24"/>
          <w:szCs w:val="24"/>
        </w:rPr>
      </w:pPr>
    </w:p>
    <w:p w:rsidR="009F4975" w:rsidRPr="009F4975" w:rsidRDefault="009F4975" w:rsidP="009F4975">
      <w:pPr>
        <w:spacing w:after="0" w:line="240" w:lineRule="auto"/>
        <w:ind w:firstLine="720"/>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1. Утвердить отчет об исполнении плана реализации  муниципальной программы Дубовского сельского поселения за 2017 год «Управление муниципальными финансами и создание условий для эффективного управления муниципальными финансами», утвержденной постановлением Администрации Дубовского сельского поселения от 01.10.2013  года  № 199 «Об утверждении муниципальной программы Дубовского сельского поселения «Управление муниципальными финансами и создание условий для эффективного управления муниципальными финансами»  согласно приложению 1 к настоящему постановлению.</w:t>
      </w:r>
    </w:p>
    <w:p w:rsidR="009F4975" w:rsidRPr="009F4975" w:rsidRDefault="009F4975" w:rsidP="009F4975">
      <w:pPr>
        <w:tabs>
          <w:tab w:val="left" w:pos="6600"/>
        </w:tabs>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2.Настоящее постановление вступает в силу с момента его обнародования.</w:t>
      </w:r>
    </w:p>
    <w:p w:rsidR="009F4975" w:rsidRPr="009F4975" w:rsidRDefault="009F4975" w:rsidP="009F4975">
      <w:pPr>
        <w:spacing w:after="0" w:line="240" w:lineRule="auto"/>
        <w:ind w:firstLine="720"/>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 Контроль за выполнением постановления оставляю за собой.</w:t>
      </w:r>
    </w:p>
    <w:p w:rsidR="009F4975" w:rsidRPr="009F4975" w:rsidRDefault="009F4975" w:rsidP="009F4975">
      <w:pPr>
        <w:spacing w:after="0" w:line="240" w:lineRule="auto"/>
        <w:rPr>
          <w:rFonts w:ascii="Times New Roman" w:eastAsia="Times New Roman" w:hAnsi="Times New Roman" w:cs="Times New Roman"/>
          <w:sz w:val="24"/>
          <w:szCs w:val="24"/>
        </w:rPr>
      </w:pPr>
    </w:p>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Глава  Администрации </w:t>
      </w:r>
    </w:p>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Дубовского  сельского поселения:                                                 А.В.Мендель</w:t>
      </w:r>
    </w:p>
    <w:p w:rsidR="009F4975" w:rsidRPr="009F4975" w:rsidRDefault="009F4975" w:rsidP="009F4975">
      <w:pPr>
        <w:spacing w:after="0" w:line="240" w:lineRule="auto"/>
        <w:rPr>
          <w:rFonts w:ascii="Times New Roman" w:eastAsia="Times New Roman" w:hAnsi="Times New Roman" w:cs="Times New Roman"/>
          <w:sz w:val="24"/>
          <w:szCs w:val="24"/>
        </w:rPr>
      </w:pPr>
    </w:p>
    <w:p w:rsidR="009F4975" w:rsidRPr="009F4975" w:rsidRDefault="009F4975" w:rsidP="009F4975">
      <w:pPr>
        <w:spacing w:after="0" w:line="240" w:lineRule="auto"/>
        <w:rPr>
          <w:rFonts w:ascii="Times New Roman" w:eastAsia="Times New Roman" w:hAnsi="Times New Roman" w:cs="Times New Roman"/>
          <w:sz w:val="24"/>
          <w:szCs w:val="24"/>
        </w:rPr>
      </w:pPr>
    </w:p>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Верно:</w:t>
      </w:r>
    </w:p>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Специалист 1 категории по правовой, кадровой, </w:t>
      </w:r>
    </w:p>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архивной работе, регистрационному учету                                   И.С. Сидненко</w:t>
      </w:r>
    </w:p>
    <w:p w:rsidR="009F4975" w:rsidRPr="009F4975" w:rsidRDefault="009F4975" w:rsidP="009F4975">
      <w:pPr>
        <w:keepNext/>
        <w:spacing w:after="0" w:line="240" w:lineRule="auto"/>
        <w:jc w:val="right"/>
        <w:outlineLvl w:val="2"/>
        <w:rPr>
          <w:rFonts w:ascii="Times New Roman" w:eastAsia="Times New Roman" w:hAnsi="Times New Roman" w:cs="Times New Roman"/>
          <w:sz w:val="24"/>
          <w:szCs w:val="24"/>
        </w:rPr>
      </w:pPr>
    </w:p>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Постановление вносит </w:t>
      </w:r>
    </w:p>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Сектор экономики и финансов</w:t>
      </w:r>
    </w:p>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5-19-72</w:t>
      </w:r>
    </w:p>
    <w:p w:rsidR="009F4975" w:rsidRPr="009F4975" w:rsidRDefault="009F4975" w:rsidP="009F4975">
      <w:pPr>
        <w:spacing w:after="0" w:line="240" w:lineRule="auto"/>
        <w:rPr>
          <w:rFonts w:ascii="Times New Roman" w:eastAsia="Times New Roman" w:hAnsi="Times New Roman" w:cs="Times New Roman"/>
          <w:sz w:val="24"/>
          <w:szCs w:val="24"/>
        </w:rPr>
      </w:pPr>
    </w:p>
    <w:p w:rsidR="009F4975" w:rsidRDefault="009F4975" w:rsidP="009F4975">
      <w:pPr>
        <w:spacing w:after="0" w:line="240" w:lineRule="auto"/>
        <w:jc w:val="right"/>
        <w:rPr>
          <w:rFonts w:ascii="Times New Roman" w:eastAsia="Times New Roman" w:hAnsi="Times New Roman" w:cs="Times New Roman"/>
          <w:sz w:val="24"/>
          <w:szCs w:val="24"/>
        </w:rPr>
      </w:pPr>
    </w:p>
    <w:p w:rsidR="0074329F" w:rsidRDefault="0074329F" w:rsidP="009F4975">
      <w:pPr>
        <w:spacing w:after="0" w:line="240" w:lineRule="auto"/>
        <w:jc w:val="right"/>
        <w:rPr>
          <w:rFonts w:ascii="Times New Roman" w:eastAsia="Times New Roman" w:hAnsi="Times New Roman" w:cs="Times New Roman"/>
          <w:sz w:val="24"/>
          <w:szCs w:val="24"/>
        </w:rPr>
      </w:pPr>
    </w:p>
    <w:p w:rsidR="0074329F" w:rsidRDefault="0074329F" w:rsidP="009F4975">
      <w:pPr>
        <w:spacing w:after="0" w:line="240" w:lineRule="auto"/>
        <w:jc w:val="right"/>
        <w:rPr>
          <w:rFonts w:ascii="Times New Roman" w:eastAsia="Times New Roman" w:hAnsi="Times New Roman" w:cs="Times New Roman"/>
          <w:sz w:val="24"/>
          <w:szCs w:val="24"/>
        </w:rPr>
      </w:pPr>
    </w:p>
    <w:p w:rsidR="0074329F" w:rsidRDefault="0074329F" w:rsidP="009F4975">
      <w:pPr>
        <w:spacing w:after="0" w:line="240" w:lineRule="auto"/>
        <w:jc w:val="right"/>
        <w:rPr>
          <w:rFonts w:ascii="Times New Roman" w:eastAsia="Times New Roman" w:hAnsi="Times New Roman" w:cs="Times New Roman"/>
          <w:sz w:val="24"/>
          <w:szCs w:val="24"/>
        </w:rPr>
      </w:pPr>
    </w:p>
    <w:p w:rsidR="0074329F" w:rsidRDefault="0074329F" w:rsidP="009F4975">
      <w:pPr>
        <w:spacing w:after="0" w:line="240" w:lineRule="auto"/>
        <w:jc w:val="right"/>
        <w:rPr>
          <w:rFonts w:ascii="Times New Roman" w:eastAsia="Times New Roman" w:hAnsi="Times New Roman" w:cs="Times New Roman"/>
          <w:sz w:val="24"/>
          <w:szCs w:val="24"/>
        </w:rPr>
      </w:pPr>
    </w:p>
    <w:p w:rsidR="0074329F" w:rsidRDefault="0074329F" w:rsidP="009F4975">
      <w:pPr>
        <w:spacing w:after="0" w:line="240" w:lineRule="auto"/>
        <w:jc w:val="right"/>
        <w:rPr>
          <w:rFonts w:ascii="Times New Roman" w:eastAsia="Times New Roman" w:hAnsi="Times New Roman" w:cs="Times New Roman"/>
          <w:sz w:val="24"/>
          <w:szCs w:val="24"/>
        </w:rPr>
      </w:pPr>
    </w:p>
    <w:p w:rsidR="0074329F" w:rsidRDefault="0074329F" w:rsidP="009F4975">
      <w:pPr>
        <w:spacing w:after="0" w:line="240" w:lineRule="auto"/>
        <w:jc w:val="right"/>
        <w:rPr>
          <w:rFonts w:ascii="Times New Roman" w:eastAsia="Times New Roman" w:hAnsi="Times New Roman" w:cs="Times New Roman"/>
          <w:sz w:val="24"/>
          <w:szCs w:val="24"/>
        </w:rPr>
      </w:pPr>
    </w:p>
    <w:p w:rsidR="0074329F" w:rsidRPr="009F4975" w:rsidRDefault="0074329F" w:rsidP="009F4975">
      <w:pPr>
        <w:spacing w:after="0" w:line="240" w:lineRule="auto"/>
        <w:jc w:val="right"/>
        <w:rPr>
          <w:rFonts w:ascii="Times New Roman" w:eastAsia="Times New Roman" w:hAnsi="Times New Roman" w:cs="Times New Roman"/>
          <w:sz w:val="24"/>
          <w:szCs w:val="24"/>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Приложение № 1</w:t>
      </w:r>
    </w:p>
    <w:p w:rsidR="009F4975" w:rsidRPr="009F4975" w:rsidRDefault="009F4975" w:rsidP="009F4975">
      <w:pPr>
        <w:spacing w:after="0" w:line="240" w:lineRule="auto"/>
        <w:jc w:val="right"/>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lastRenderedPageBreak/>
        <w:t xml:space="preserve">к постановлению Администрации </w:t>
      </w:r>
    </w:p>
    <w:p w:rsidR="009F4975" w:rsidRPr="009F4975" w:rsidRDefault="009F4975" w:rsidP="009F4975">
      <w:pPr>
        <w:spacing w:after="0" w:line="240" w:lineRule="auto"/>
        <w:jc w:val="right"/>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Дубовского сельского поселения</w:t>
      </w:r>
    </w:p>
    <w:p w:rsidR="009F4975" w:rsidRPr="009F4975" w:rsidRDefault="009F4975" w:rsidP="009F4975">
      <w:pPr>
        <w:spacing w:after="0" w:line="240" w:lineRule="auto"/>
        <w:jc w:val="right"/>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от 12.02.2018 г.  № 45</w:t>
      </w:r>
    </w:p>
    <w:p w:rsidR="009F4975" w:rsidRPr="009F4975" w:rsidRDefault="009F4975" w:rsidP="009F4975">
      <w:pPr>
        <w:spacing w:after="0" w:line="240" w:lineRule="auto"/>
        <w:jc w:val="center"/>
        <w:rPr>
          <w:rFonts w:ascii="Times New Roman" w:eastAsia="Times New Roman" w:hAnsi="Times New Roman" w:cs="Times New Roman"/>
          <w:b/>
          <w:sz w:val="24"/>
          <w:szCs w:val="24"/>
        </w:rPr>
      </w:pPr>
    </w:p>
    <w:p w:rsidR="009F4975" w:rsidRPr="009F4975" w:rsidRDefault="009F4975" w:rsidP="009F4975">
      <w:pPr>
        <w:spacing w:after="0" w:line="240" w:lineRule="auto"/>
        <w:ind w:left="125"/>
        <w:jc w:val="right"/>
        <w:rPr>
          <w:rFonts w:ascii="Times New Roman" w:eastAsia="Times New Roman" w:hAnsi="Times New Roman" w:cs="Times New Roman"/>
          <w:bCs/>
          <w:iCs/>
          <w:sz w:val="24"/>
          <w:szCs w:val="24"/>
        </w:rPr>
      </w:pPr>
    </w:p>
    <w:p w:rsidR="009F4975" w:rsidRPr="0074329F" w:rsidRDefault="009F4975" w:rsidP="009F4975">
      <w:pPr>
        <w:spacing w:after="0" w:line="240" w:lineRule="auto"/>
        <w:jc w:val="center"/>
        <w:rPr>
          <w:rFonts w:ascii="Times New Roman" w:eastAsia="Times New Roman" w:hAnsi="Times New Roman" w:cs="Times New Roman"/>
          <w:b/>
        </w:rPr>
      </w:pPr>
      <w:r w:rsidRPr="0074329F">
        <w:rPr>
          <w:rFonts w:ascii="Times New Roman" w:eastAsia="Times New Roman" w:hAnsi="Times New Roman" w:cs="Times New Roman"/>
          <w:b/>
        </w:rPr>
        <w:t>ОТЧЕТ</w:t>
      </w:r>
    </w:p>
    <w:p w:rsidR="009F4975" w:rsidRPr="0074329F" w:rsidRDefault="009F4975" w:rsidP="009F4975">
      <w:pPr>
        <w:suppressAutoHyphens/>
        <w:spacing w:after="0" w:line="240" w:lineRule="auto"/>
        <w:jc w:val="center"/>
        <w:rPr>
          <w:rFonts w:ascii="Times New Roman" w:eastAsia="Times New Roman" w:hAnsi="Times New Roman" w:cs="Times New Roman"/>
          <w:b/>
        </w:rPr>
      </w:pPr>
      <w:r w:rsidRPr="0074329F">
        <w:rPr>
          <w:rFonts w:ascii="Times New Roman" w:eastAsia="Times New Roman" w:hAnsi="Times New Roman" w:cs="Times New Roman"/>
          <w:b/>
        </w:rPr>
        <w:t xml:space="preserve">ОБ ИСПОЛНЕНИИ ПЛАНА РЕАЛИЗАЦИИ МУНИЦИПАЛЬНОЙ ПРОГРАММЫ ДУБОВСКОГО СЕЛЬСКОГО ПОСЕЛЕНИЯ </w:t>
      </w:r>
      <w:r w:rsidRPr="0074329F">
        <w:rPr>
          <w:rFonts w:ascii="Times New Roman" w:eastAsia="Times New Roman" w:hAnsi="Times New Roman" w:cs="Times New Roman"/>
          <w:b/>
          <w:kern w:val="2"/>
        </w:rPr>
        <w:t>«УПРАВЛЕНИЕ МУНИЦИПАЛЬНЫМИ ФИНАНСАМИ И СОЗДАНИЕ УСЛОВИЙ  ДЛЯ ЭФФЕКТИВНОГО УПРАВЛЕНИЯ МУНИЦИПАЛЬНЫМИ ФИНАНСАМИ » ЗА</w:t>
      </w:r>
      <w:r w:rsidRPr="0074329F">
        <w:rPr>
          <w:rFonts w:ascii="Times New Roman" w:eastAsia="Times New Roman" w:hAnsi="Times New Roman" w:cs="Times New Roman"/>
          <w:b/>
        </w:rPr>
        <w:t xml:space="preserve"> 2017 ГОД.</w:t>
      </w:r>
    </w:p>
    <w:p w:rsidR="009F4975" w:rsidRPr="009F4975" w:rsidRDefault="009F4975" w:rsidP="009F4975">
      <w:pPr>
        <w:spacing w:after="0" w:line="240" w:lineRule="auto"/>
        <w:jc w:val="center"/>
        <w:rPr>
          <w:rFonts w:ascii="Times New Roman" w:eastAsia="Times New Roman" w:hAnsi="Times New Roman" w:cs="Times New Roman"/>
          <w:b/>
          <w:sz w:val="24"/>
          <w:szCs w:val="24"/>
        </w:rPr>
      </w:pPr>
    </w:p>
    <w:p w:rsidR="009F4975" w:rsidRPr="009F4975" w:rsidRDefault="009F4975" w:rsidP="009F4975">
      <w:pPr>
        <w:suppressAutoHyphens/>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Отчет об исполнении муниципальной  программы Дубовского  сельского поселения </w:t>
      </w:r>
      <w:r w:rsidRPr="009F4975">
        <w:rPr>
          <w:rFonts w:ascii="Times New Roman" w:eastAsia="Times New Roman" w:hAnsi="Times New Roman" w:cs="Times New Roman"/>
          <w:kern w:val="2"/>
          <w:sz w:val="24"/>
          <w:szCs w:val="24"/>
        </w:rPr>
        <w:t xml:space="preserve">«Управление муниципальными финансами и создание условий для эффективного управления муниципальными финансами» </w:t>
      </w:r>
      <w:r w:rsidRPr="009F4975">
        <w:rPr>
          <w:rFonts w:ascii="Times New Roman" w:eastAsia="Times New Roman" w:hAnsi="Times New Roman" w:cs="Times New Roman"/>
          <w:sz w:val="24"/>
          <w:szCs w:val="24"/>
        </w:rPr>
        <w:t>за 2017 год составлен сектором экономики и финансов Администрации Дубовского сельского поселения  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w:t>
      </w:r>
    </w:p>
    <w:p w:rsidR="009F4975" w:rsidRPr="0074329F" w:rsidRDefault="009F4975" w:rsidP="0074329F">
      <w:pPr>
        <w:spacing w:after="0" w:line="240" w:lineRule="auto"/>
        <w:ind w:firstLine="720"/>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Реализация программы направлена на </w:t>
      </w:r>
      <w:r w:rsidRPr="009F4975">
        <w:rPr>
          <w:rFonts w:ascii="Times New Roman" w:eastAsia="Times New Roman" w:hAnsi="Times New Roman" w:cs="Times New Roman"/>
          <w:color w:val="000000"/>
          <w:sz w:val="24"/>
          <w:szCs w:val="24"/>
        </w:rPr>
        <w:t>создание условий для с</w:t>
      </w:r>
      <w:r w:rsidRPr="009F4975">
        <w:rPr>
          <w:rFonts w:ascii="Times New Roman" w:eastAsia="Times New Roman" w:hAnsi="Times New Roman" w:cs="Times New Roman"/>
          <w:bCs/>
          <w:sz w:val="24"/>
          <w:szCs w:val="24"/>
        </w:rPr>
        <w:t>оздания условий для эффективного управления муниципальными финансами</w:t>
      </w:r>
      <w:r w:rsidR="0074329F">
        <w:rPr>
          <w:rFonts w:ascii="Times New Roman" w:eastAsia="Times New Roman" w:hAnsi="Times New Roman" w:cs="Times New Roman"/>
          <w:sz w:val="24"/>
          <w:szCs w:val="24"/>
        </w:rPr>
        <w:t>.</w:t>
      </w:r>
    </w:p>
    <w:p w:rsidR="009F4975" w:rsidRPr="009F4975" w:rsidRDefault="009F4975" w:rsidP="009F4975">
      <w:pPr>
        <w:spacing w:after="0" w:line="240" w:lineRule="auto"/>
        <w:ind w:firstLine="426"/>
        <w:jc w:val="center"/>
        <w:rPr>
          <w:rFonts w:ascii="Times New Roman" w:eastAsia="Calibri" w:hAnsi="Times New Roman" w:cs="Times New Roman"/>
          <w:b/>
          <w:i/>
          <w:sz w:val="24"/>
          <w:szCs w:val="24"/>
        </w:rPr>
      </w:pPr>
      <w:r w:rsidRPr="009F4975">
        <w:rPr>
          <w:rFonts w:ascii="Times New Roman" w:eastAsia="Calibri" w:hAnsi="Times New Roman" w:cs="Times New Roman"/>
          <w:b/>
          <w:i/>
          <w:sz w:val="24"/>
          <w:szCs w:val="24"/>
        </w:rPr>
        <w:t>1. Результаты реализации муниципальной программы,</w:t>
      </w:r>
    </w:p>
    <w:p w:rsidR="009F4975" w:rsidRPr="009F4975" w:rsidRDefault="009F4975" w:rsidP="009F4975">
      <w:pPr>
        <w:spacing w:after="0" w:line="240" w:lineRule="auto"/>
        <w:ind w:firstLine="426"/>
        <w:jc w:val="center"/>
        <w:rPr>
          <w:rFonts w:ascii="Times New Roman" w:eastAsia="Calibri" w:hAnsi="Times New Roman" w:cs="Times New Roman"/>
          <w:b/>
          <w:i/>
          <w:sz w:val="24"/>
          <w:szCs w:val="24"/>
        </w:rPr>
      </w:pPr>
      <w:r w:rsidRPr="009F4975">
        <w:rPr>
          <w:rFonts w:ascii="Times New Roman" w:eastAsia="Calibri" w:hAnsi="Times New Roman" w:cs="Times New Roman"/>
          <w:b/>
          <w:i/>
          <w:sz w:val="24"/>
          <w:szCs w:val="24"/>
        </w:rPr>
        <w:t xml:space="preserve"> достигнутые за отчетный год</w:t>
      </w:r>
    </w:p>
    <w:p w:rsidR="009F4975" w:rsidRPr="009F4975" w:rsidRDefault="009F4975" w:rsidP="009F4975">
      <w:pPr>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Реализация муниципальной программы Дубовского сельского поселения «</w:t>
      </w:r>
      <w:r w:rsidRPr="009F4975">
        <w:rPr>
          <w:rFonts w:ascii="Times New Roman" w:eastAsia="Times New Roman" w:hAnsi="Times New Roman" w:cs="Times New Roman"/>
          <w:kern w:val="2"/>
          <w:sz w:val="24"/>
          <w:szCs w:val="24"/>
        </w:rPr>
        <w:t>Управление муниципальными финансами и создание условий для эффективного управления муниципальными финансами</w:t>
      </w:r>
      <w:r w:rsidRPr="009F4975">
        <w:rPr>
          <w:rFonts w:ascii="Times New Roman" w:eastAsia="Times New Roman" w:hAnsi="Times New Roman" w:cs="Times New Roman"/>
          <w:sz w:val="24"/>
          <w:szCs w:val="24"/>
        </w:rPr>
        <w:t>»</w:t>
      </w:r>
      <w:r w:rsidRPr="009F4975">
        <w:rPr>
          <w:rFonts w:ascii="Times New Roman" w:eastAsia="Times New Roman" w:hAnsi="Times New Roman" w:cs="Times New Roman"/>
          <w:bCs/>
          <w:sz w:val="24"/>
          <w:szCs w:val="24"/>
        </w:rPr>
        <w:t xml:space="preserve"> </w:t>
      </w:r>
      <w:r w:rsidRPr="009F4975">
        <w:rPr>
          <w:rFonts w:ascii="Times New Roman" w:eastAsia="Times New Roman" w:hAnsi="Times New Roman" w:cs="Times New Roman"/>
          <w:sz w:val="24"/>
          <w:szCs w:val="24"/>
        </w:rPr>
        <w:t>обусловлена необходимостью с</w:t>
      </w:r>
      <w:r w:rsidRPr="009F4975">
        <w:rPr>
          <w:rFonts w:ascii="Times New Roman" w:eastAsia="Times New Roman" w:hAnsi="Times New Roman" w:cs="Times New Roman"/>
          <w:bCs/>
          <w:sz w:val="24"/>
          <w:szCs w:val="24"/>
        </w:rPr>
        <w:t>оздания стабильных финансовых условий для повышения уровня и качества жизни населения Дубовского сельского поселения</w:t>
      </w:r>
      <w:r w:rsidRPr="009F4975">
        <w:rPr>
          <w:rFonts w:ascii="Times New Roman" w:eastAsia="Times New Roman" w:hAnsi="Times New Roman" w:cs="Times New Roman"/>
          <w:color w:val="000000"/>
          <w:sz w:val="24"/>
          <w:szCs w:val="24"/>
          <w:bdr w:val="none" w:sz="0" w:space="0" w:color="auto" w:frame="1"/>
          <w:shd w:val="clear" w:color="auto" w:fill="FFFFFF"/>
        </w:rPr>
        <w:t xml:space="preserve">, увеличения доходов бюджета на основе эффективного управления муниципальными финансами. </w:t>
      </w:r>
      <w:r w:rsidRPr="009F4975">
        <w:rPr>
          <w:rFonts w:ascii="Times New Roman" w:eastAsia="Times New Roman" w:hAnsi="Times New Roman" w:cs="Times New Roman"/>
          <w:color w:val="000000"/>
          <w:sz w:val="24"/>
          <w:szCs w:val="24"/>
        </w:rPr>
        <w:t xml:space="preserve"> </w:t>
      </w:r>
    </w:p>
    <w:p w:rsidR="009F4975" w:rsidRPr="009F4975" w:rsidRDefault="009F4975" w:rsidP="009F497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kern w:val="2"/>
          <w:sz w:val="24"/>
          <w:szCs w:val="24"/>
        </w:rPr>
        <w:t xml:space="preserve">                Ответственным исполнителем</w:t>
      </w:r>
      <w:r w:rsidRPr="009F4975">
        <w:rPr>
          <w:rFonts w:ascii="Times New Roman" w:eastAsia="Times New Roman" w:hAnsi="Times New Roman" w:cs="Times New Roman"/>
          <w:sz w:val="24"/>
          <w:szCs w:val="24"/>
        </w:rPr>
        <w:t xml:space="preserve"> муниципальной программы является Администрация Дубовского сельского поселения. </w:t>
      </w:r>
    </w:p>
    <w:p w:rsidR="009F4975" w:rsidRPr="009F4975" w:rsidRDefault="009F4975" w:rsidP="009F4975">
      <w:pPr>
        <w:autoSpaceDE w:val="0"/>
        <w:autoSpaceDN w:val="0"/>
        <w:adjustRightInd w:val="0"/>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w:t>
      </w:r>
      <w:r w:rsidRPr="009F4975">
        <w:rPr>
          <w:rFonts w:ascii="Times New Roman" w:eastAsia="Times New Roman" w:hAnsi="Times New Roman" w:cs="Times New Roman"/>
          <w:sz w:val="24"/>
          <w:szCs w:val="24"/>
        </w:rPr>
        <w:tab/>
        <w:t xml:space="preserve">     В связи с неоднородностью поставленных в рамках муниципальной программы задач была сформированы 4 подпрограммы: </w:t>
      </w:r>
    </w:p>
    <w:p w:rsidR="009F4975" w:rsidRPr="009F4975" w:rsidRDefault="009F4975" w:rsidP="009F49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 «</w:t>
      </w:r>
      <w:r w:rsidRPr="009F4975">
        <w:rPr>
          <w:rFonts w:ascii="Times New Roman" w:eastAsia="Times New Roman" w:hAnsi="Times New Roman" w:cs="Times New Roman"/>
          <w:bCs/>
          <w:kern w:val="2"/>
          <w:sz w:val="24"/>
          <w:szCs w:val="24"/>
        </w:rPr>
        <w:t>Долгосрочное финансовое планирование</w:t>
      </w:r>
      <w:r w:rsidRPr="009F4975">
        <w:rPr>
          <w:rFonts w:ascii="Times New Roman" w:eastAsia="Times New Roman" w:hAnsi="Times New Roman" w:cs="Times New Roman"/>
          <w:sz w:val="24"/>
          <w:szCs w:val="24"/>
        </w:rPr>
        <w:t>»;</w:t>
      </w:r>
    </w:p>
    <w:p w:rsidR="009F4975" w:rsidRPr="009F4975" w:rsidRDefault="009F4975" w:rsidP="009F4975">
      <w:pPr>
        <w:autoSpaceDE w:val="0"/>
        <w:autoSpaceDN w:val="0"/>
        <w:adjustRightInd w:val="0"/>
        <w:spacing w:after="0" w:line="240" w:lineRule="auto"/>
        <w:ind w:firstLine="709"/>
        <w:jc w:val="both"/>
        <w:rPr>
          <w:rFonts w:ascii="Times New Roman" w:eastAsia="Times New Roman" w:hAnsi="Times New Roman" w:cs="Times New Roman"/>
          <w:bCs/>
          <w:kern w:val="2"/>
          <w:sz w:val="24"/>
          <w:szCs w:val="24"/>
        </w:rPr>
      </w:pPr>
      <w:r w:rsidRPr="009F4975">
        <w:rPr>
          <w:rFonts w:ascii="Times New Roman" w:eastAsia="Times New Roman" w:hAnsi="Times New Roman" w:cs="Times New Roman"/>
          <w:bCs/>
          <w:kern w:val="2"/>
          <w:sz w:val="24"/>
          <w:szCs w:val="24"/>
        </w:rPr>
        <w:t xml:space="preserve">     - «Нормативно-методическое обеспечение и организация бюджетного процесса»;</w:t>
      </w:r>
    </w:p>
    <w:p w:rsidR="009F4975" w:rsidRPr="009F4975" w:rsidRDefault="009F4975" w:rsidP="009F4975">
      <w:pPr>
        <w:autoSpaceDE w:val="0"/>
        <w:autoSpaceDN w:val="0"/>
        <w:adjustRightInd w:val="0"/>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bCs/>
          <w:kern w:val="2"/>
          <w:sz w:val="24"/>
          <w:szCs w:val="24"/>
        </w:rPr>
        <w:t xml:space="preserve">               - «Управление муниципальным долгом Дубовского</w:t>
      </w:r>
      <w:r w:rsidRPr="009F4975">
        <w:rPr>
          <w:rFonts w:ascii="Times New Roman" w:eastAsia="Times New Roman" w:hAnsi="Times New Roman" w:cs="Times New Roman"/>
          <w:kern w:val="2"/>
          <w:sz w:val="24"/>
          <w:szCs w:val="24"/>
        </w:rPr>
        <w:t xml:space="preserve"> сельского поселения</w:t>
      </w:r>
      <w:r w:rsidRPr="009F4975">
        <w:rPr>
          <w:rFonts w:ascii="Times New Roman" w:eastAsia="Times New Roman" w:hAnsi="Times New Roman" w:cs="Times New Roman"/>
          <w:bCs/>
          <w:kern w:val="2"/>
          <w:sz w:val="24"/>
          <w:szCs w:val="24"/>
        </w:rPr>
        <w:t>»</w:t>
      </w:r>
      <w:r w:rsidRPr="009F4975">
        <w:rPr>
          <w:rFonts w:ascii="Times New Roman" w:eastAsia="Times New Roman" w:hAnsi="Times New Roman" w:cs="Times New Roman"/>
          <w:sz w:val="24"/>
          <w:szCs w:val="24"/>
        </w:rPr>
        <w:t xml:space="preserve"> ;</w:t>
      </w:r>
    </w:p>
    <w:p w:rsidR="009F4975" w:rsidRPr="009F4975" w:rsidRDefault="009F4975" w:rsidP="009F4975">
      <w:pPr>
        <w:autoSpaceDE w:val="0"/>
        <w:autoSpaceDN w:val="0"/>
        <w:adjustRightInd w:val="0"/>
        <w:spacing w:after="0" w:line="240" w:lineRule="auto"/>
        <w:ind w:firstLine="709"/>
        <w:rPr>
          <w:rFonts w:ascii="Times New Roman" w:eastAsia="Times New Roman" w:hAnsi="Times New Roman" w:cs="Times New Roman"/>
          <w:bCs/>
          <w:kern w:val="2"/>
          <w:sz w:val="24"/>
          <w:szCs w:val="24"/>
        </w:rPr>
      </w:pPr>
      <w:r w:rsidRPr="009F4975">
        <w:rPr>
          <w:rFonts w:ascii="Times New Roman" w:eastAsia="Times New Roman" w:hAnsi="Times New Roman" w:cs="Times New Roman"/>
          <w:bCs/>
          <w:kern w:val="2"/>
          <w:sz w:val="24"/>
          <w:szCs w:val="24"/>
        </w:rPr>
        <w:t xml:space="preserve">     - «</w:t>
      </w:r>
      <w:r w:rsidRPr="009F4975">
        <w:rPr>
          <w:rFonts w:ascii="Times New Roman" w:eastAsia="Times New Roman" w:hAnsi="Times New Roman" w:cs="Times New Roman"/>
          <w:kern w:val="2"/>
          <w:sz w:val="24"/>
          <w:szCs w:val="24"/>
        </w:rPr>
        <w:t>Совершенствование системы распределения и перераспределения финансовых ресурсов между уровнями бюджетной системы</w:t>
      </w:r>
      <w:r w:rsidRPr="009F4975">
        <w:rPr>
          <w:rFonts w:ascii="Times New Roman" w:eastAsia="Times New Roman" w:hAnsi="Times New Roman" w:cs="Times New Roman"/>
          <w:bCs/>
          <w:kern w:val="2"/>
          <w:sz w:val="24"/>
          <w:szCs w:val="24"/>
        </w:rPr>
        <w:t>»;</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F4975">
        <w:rPr>
          <w:rFonts w:ascii="Times New Roman" w:eastAsia="Times New Roman" w:hAnsi="Times New Roman" w:cs="Times New Roman"/>
          <w:sz w:val="24"/>
          <w:szCs w:val="24"/>
        </w:rPr>
        <w:t xml:space="preserve">         </w:t>
      </w:r>
      <w:r w:rsidRPr="009F4975">
        <w:rPr>
          <w:rFonts w:ascii="Times New Roman" w:eastAsia="Times New Roman" w:hAnsi="Times New Roman" w:cs="Times New Roman"/>
          <w:sz w:val="24"/>
          <w:szCs w:val="24"/>
        </w:rPr>
        <w:tab/>
        <w:t xml:space="preserve">     На реализацию муниципальной программы в 2017 году местным бюджетом было предусмотрено 495,6  тыс. рублей. На реализацию программы израсходовано 495,6 тыс. рублей</w:t>
      </w:r>
      <w:r w:rsidRPr="009F4975">
        <w:rPr>
          <w:rFonts w:ascii="Times New Roman" w:eastAsia="Times New Roman" w:hAnsi="Times New Roman" w:cs="Times New Roman"/>
          <w:color w:val="000000"/>
          <w:sz w:val="24"/>
          <w:szCs w:val="24"/>
        </w:rPr>
        <w:t xml:space="preserve">. </w:t>
      </w:r>
    </w:p>
    <w:p w:rsidR="009F4975" w:rsidRPr="009F4975" w:rsidRDefault="009F4975" w:rsidP="009F4975">
      <w:pPr>
        <w:spacing w:after="0" w:line="240" w:lineRule="auto"/>
        <w:ind w:firstLine="426"/>
        <w:jc w:val="both"/>
        <w:rPr>
          <w:rFonts w:ascii="Times New Roman" w:eastAsia="Calibri" w:hAnsi="Times New Roman" w:cs="Times New Roman"/>
          <w:sz w:val="24"/>
          <w:szCs w:val="24"/>
        </w:rPr>
      </w:pPr>
      <w:r w:rsidRPr="009F4975">
        <w:rPr>
          <w:rFonts w:ascii="Calibri" w:eastAsia="Calibri" w:hAnsi="Calibri" w:cs="Times New Roman"/>
          <w:color w:val="000000"/>
          <w:sz w:val="24"/>
          <w:szCs w:val="24"/>
          <w:lang w:eastAsia="en-US"/>
        </w:rPr>
        <w:t xml:space="preserve">          </w:t>
      </w:r>
      <w:r w:rsidRPr="009F4975">
        <w:rPr>
          <w:rFonts w:ascii="Times New Roman" w:eastAsia="Calibri" w:hAnsi="Times New Roman" w:cs="Times New Roman"/>
          <w:sz w:val="24"/>
          <w:szCs w:val="24"/>
        </w:rPr>
        <w:t xml:space="preserve">В рамках муниципальной программы в 2017году  были </w:t>
      </w:r>
      <w:r w:rsidRPr="009F4975">
        <w:rPr>
          <w:rFonts w:ascii="Times New Roman" w:eastAsia="Calibri" w:hAnsi="Times New Roman" w:cs="Times New Roman"/>
          <w:bCs/>
          <w:kern w:val="2"/>
          <w:sz w:val="24"/>
          <w:szCs w:val="24"/>
          <w:lang w:eastAsia="en-US"/>
        </w:rPr>
        <w:t xml:space="preserve"> своевременно п</w:t>
      </w:r>
      <w:r w:rsidRPr="009F4975">
        <w:rPr>
          <w:rFonts w:ascii="Times New Roman" w:eastAsia="Calibri" w:hAnsi="Times New Roman" w:cs="Times New Roman"/>
          <w:sz w:val="24"/>
          <w:szCs w:val="24"/>
          <w:lang w:eastAsia="en-US"/>
        </w:rPr>
        <w:t>редоставлены межбюджетные трансферты бюджету муниципального образования «Дубовский район»</w:t>
      </w:r>
      <w:r w:rsidRPr="009F4975">
        <w:rPr>
          <w:rFonts w:ascii="Times New Roman" w:eastAsia="Calibri" w:hAnsi="Times New Roman" w:cs="Times New Roman"/>
          <w:kern w:val="2"/>
          <w:sz w:val="24"/>
          <w:szCs w:val="24"/>
          <w:lang w:eastAsia="en-US"/>
        </w:rPr>
        <w:t xml:space="preserve"> из бюджета Дубовского сельского поселения</w:t>
      </w:r>
      <w:r w:rsidRPr="009F4975">
        <w:rPr>
          <w:rFonts w:ascii="Times New Roman" w:eastAsia="Calibri" w:hAnsi="Times New Roman" w:cs="Times New Roman"/>
          <w:bCs/>
          <w:kern w:val="2"/>
          <w:sz w:val="24"/>
          <w:szCs w:val="24"/>
          <w:lang w:eastAsia="en-US"/>
        </w:rPr>
        <w:t xml:space="preserve"> в сумме 495,6 тыс. рублей.</w:t>
      </w:r>
    </w:p>
    <w:p w:rsidR="009F4975" w:rsidRPr="0074329F" w:rsidRDefault="009F4975" w:rsidP="0074329F">
      <w:pPr>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Выполнение комплекса работ по решению основных задач муниципальной программы позволило частично достичь осуществления основной цели - с</w:t>
      </w:r>
      <w:r w:rsidRPr="009F4975">
        <w:rPr>
          <w:rFonts w:ascii="Times New Roman" w:eastAsia="Times New Roman" w:hAnsi="Times New Roman" w:cs="Times New Roman"/>
          <w:bCs/>
          <w:sz w:val="24"/>
          <w:szCs w:val="24"/>
        </w:rPr>
        <w:t>оздание условий для эффективного управления муниципальными финансами</w:t>
      </w:r>
      <w:r w:rsidRPr="009F4975">
        <w:rPr>
          <w:rFonts w:ascii="Times New Roman" w:eastAsia="Times New Roman" w:hAnsi="Times New Roman" w:cs="Times New Roman"/>
          <w:color w:val="000000"/>
          <w:sz w:val="24"/>
          <w:szCs w:val="24"/>
        </w:rPr>
        <w:t>.</w:t>
      </w:r>
    </w:p>
    <w:p w:rsidR="009F4975" w:rsidRPr="009F4975" w:rsidRDefault="009F4975" w:rsidP="009F4975">
      <w:pPr>
        <w:spacing w:after="0" w:line="240" w:lineRule="auto"/>
        <w:jc w:val="center"/>
        <w:rPr>
          <w:rFonts w:ascii="Times New Roman" w:eastAsia="Times New Roman" w:hAnsi="Times New Roman" w:cs="Times New Roman"/>
          <w:b/>
          <w:i/>
          <w:sz w:val="24"/>
          <w:szCs w:val="24"/>
        </w:rPr>
      </w:pPr>
      <w:r w:rsidRPr="009F4975">
        <w:rPr>
          <w:rFonts w:ascii="Times New Roman" w:eastAsia="Times New Roman" w:hAnsi="Times New Roman" w:cs="Times New Roman"/>
          <w:b/>
          <w:i/>
          <w:sz w:val="24"/>
          <w:szCs w:val="24"/>
        </w:rPr>
        <w:t xml:space="preserve">2. Результаты реализации основных мероприятий программы </w:t>
      </w:r>
    </w:p>
    <w:p w:rsidR="009F4975" w:rsidRPr="0074329F" w:rsidRDefault="0074329F" w:rsidP="0074329F">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 разрезе подпрограммы</w:t>
      </w:r>
    </w:p>
    <w:p w:rsidR="009F4975" w:rsidRPr="009F4975" w:rsidRDefault="009F4975" w:rsidP="009F497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2.1.Подпрограмма 1 «Долгосрочное финансовое планирование».</w:t>
      </w:r>
    </w:p>
    <w:p w:rsidR="009F4975" w:rsidRPr="009F4975" w:rsidRDefault="009F4975" w:rsidP="009F4975">
      <w:pPr>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w:t>
      </w:r>
      <w:r w:rsidRPr="009F4975">
        <w:rPr>
          <w:rFonts w:ascii="Times New Roman" w:eastAsia="Times New Roman" w:hAnsi="Times New Roman" w:cs="Times New Roman"/>
          <w:sz w:val="24"/>
          <w:szCs w:val="24"/>
        </w:rPr>
        <w:tab/>
        <w:t xml:space="preserve">      Для реализации поставленных целей и решения задач Подпрограммой 1   предусмотрено выполнение следующих мероприятий:</w:t>
      </w:r>
    </w:p>
    <w:p w:rsidR="009F4975" w:rsidRPr="009F4975" w:rsidRDefault="009F4975" w:rsidP="009F4975">
      <w:pPr>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lastRenderedPageBreak/>
        <w:t xml:space="preserve">                 - </w:t>
      </w:r>
      <w:r w:rsidRPr="009F4975">
        <w:rPr>
          <w:rFonts w:ascii="Times New Roman" w:eastAsia="Times New Roman" w:hAnsi="Times New Roman" w:cs="Times New Roman"/>
          <w:kern w:val="2"/>
          <w:sz w:val="24"/>
          <w:szCs w:val="24"/>
        </w:rPr>
        <w:t>разработка и реализация ме</w:t>
      </w:r>
      <w:r w:rsidRPr="009F4975">
        <w:rPr>
          <w:rFonts w:ascii="Times New Roman" w:eastAsia="Times New Roman" w:hAnsi="Times New Roman" w:cs="Times New Roman"/>
          <w:kern w:val="2"/>
          <w:sz w:val="24"/>
          <w:szCs w:val="24"/>
        </w:rPr>
        <w:softHyphen/>
        <w:t>ханизмов кон</w:t>
      </w:r>
      <w:r w:rsidRPr="009F4975">
        <w:rPr>
          <w:rFonts w:ascii="Times New Roman" w:eastAsia="Times New Roman" w:hAnsi="Times New Roman" w:cs="Times New Roman"/>
          <w:kern w:val="2"/>
          <w:sz w:val="24"/>
          <w:szCs w:val="24"/>
        </w:rPr>
        <w:softHyphen/>
        <w:t>троля за испол</w:t>
      </w:r>
      <w:r w:rsidRPr="009F4975">
        <w:rPr>
          <w:rFonts w:ascii="Times New Roman" w:eastAsia="Times New Roman" w:hAnsi="Times New Roman" w:cs="Times New Roman"/>
          <w:kern w:val="2"/>
          <w:sz w:val="24"/>
          <w:szCs w:val="24"/>
        </w:rPr>
        <w:softHyphen/>
        <w:t>нением доходов консолидиро</w:t>
      </w:r>
      <w:r w:rsidRPr="009F4975">
        <w:rPr>
          <w:rFonts w:ascii="Times New Roman" w:eastAsia="Times New Roman" w:hAnsi="Times New Roman" w:cs="Times New Roman"/>
          <w:kern w:val="2"/>
          <w:sz w:val="24"/>
          <w:szCs w:val="24"/>
        </w:rPr>
        <w:softHyphen/>
        <w:t>ванного бюд</w:t>
      </w:r>
      <w:r w:rsidRPr="009F4975">
        <w:rPr>
          <w:rFonts w:ascii="Times New Roman" w:eastAsia="Times New Roman" w:hAnsi="Times New Roman" w:cs="Times New Roman"/>
          <w:kern w:val="2"/>
          <w:sz w:val="24"/>
          <w:szCs w:val="24"/>
        </w:rPr>
        <w:softHyphen/>
        <w:t>жета Дубовского сельского поселения Дубовского района и снижением недоимки</w:t>
      </w:r>
      <w:r w:rsidRPr="009F4975">
        <w:rPr>
          <w:rFonts w:ascii="Times New Roman" w:eastAsia="Times New Roman" w:hAnsi="Times New Roman" w:cs="Times New Roman"/>
          <w:sz w:val="24"/>
          <w:szCs w:val="24"/>
        </w:rPr>
        <w:t>;</w:t>
      </w:r>
    </w:p>
    <w:p w:rsidR="009F4975" w:rsidRPr="009F4975" w:rsidRDefault="009F4975" w:rsidP="009F4975">
      <w:pPr>
        <w:spacing w:after="0" w:line="240" w:lineRule="auto"/>
        <w:jc w:val="both"/>
        <w:rPr>
          <w:rFonts w:ascii="Times New Roman" w:eastAsia="Times New Roman" w:hAnsi="Times New Roman" w:cs="Times New Roman"/>
          <w:color w:val="000000"/>
          <w:sz w:val="24"/>
          <w:szCs w:val="24"/>
        </w:rPr>
      </w:pPr>
      <w:r w:rsidRPr="009F4975">
        <w:rPr>
          <w:rFonts w:ascii="Times New Roman" w:eastAsia="Times New Roman" w:hAnsi="Times New Roman" w:cs="Times New Roman"/>
          <w:sz w:val="24"/>
          <w:szCs w:val="24"/>
        </w:rPr>
        <w:t xml:space="preserve">                 - </w:t>
      </w:r>
      <w:r w:rsidRPr="009F4975">
        <w:rPr>
          <w:rFonts w:ascii="Times New Roman" w:eastAsia="Times New Roman" w:hAnsi="Times New Roman" w:cs="Times New Roman"/>
          <w:kern w:val="2"/>
          <w:sz w:val="24"/>
          <w:szCs w:val="24"/>
        </w:rPr>
        <w:t>оценка эффек</w:t>
      </w:r>
      <w:r w:rsidRPr="009F4975">
        <w:rPr>
          <w:rFonts w:ascii="Times New Roman" w:eastAsia="Times New Roman" w:hAnsi="Times New Roman" w:cs="Times New Roman"/>
          <w:kern w:val="2"/>
          <w:sz w:val="24"/>
          <w:szCs w:val="24"/>
        </w:rPr>
        <w:softHyphen/>
        <w:t>тивности нало</w:t>
      </w:r>
      <w:r w:rsidRPr="009F4975">
        <w:rPr>
          <w:rFonts w:ascii="Times New Roman" w:eastAsia="Times New Roman" w:hAnsi="Times New Roman" w:cs="Times New Roman"/>
          <w:kern w:val="2"/>
          <w:sz w:val="24"/>
          <w:szCs w:val="24"/>
        </w:rPr>
        <w:softHyphen/>
        <w:t>говых льгот, установленных представительным органом Дубовского сельского поселения</w:t>
      </w:r>
      <w:r w:rsidRPr="009F4975">
        <w:rPr>
          <w:rFonts w:ascii="Times New Roman" w:eastAsia="Times New Roman" w:hAnsi="Times New Roman" w:cs="Times New Roman"/>
          <w:color w:val="000000"/>
          <w:sz w:val="24"/>
          <w:szCs w:val="24"/>
        </w:rPr>
        <w:t>;</w:t>
      </w:r>
    </w:p>
    <w:p w:rsidR="009F4975" w:rsidRPr="009F4975" w:rsidRDefault="009F4975" w:rsidP="009F4975">
      <w:pPr>
        <w:spacing w:after="0" w:line="240" w:lineRule="auto"/>
        <w:jc w:val="both"/>
        <w:rPr>
          <w:rFonts w:ascii="Times New Roman" w:eastAsia="Times New Roman" w:hAnsi="Times New Roman" w:cs="Times New Roman"/>
          <w:color w:val="000000"/>
          <w:sz w:val="24"/>
          <w:szCs w:val="24"/>
        </w:rPr>
      </w:pPr>
      <w:r w:rsidRPr="009F4975">
        <w:rPr>
          <w:rFonts w:ascii="Times New Roman" w:eastAsia="Times New Roman" w:hAnsi="Times New Roman" w:cs="Times New Roman"/>
          <w:color w:val="000000"/>
          <w:sz w:val="24"/>
          <w:szCs w:val="24"/>
        </w:rPr>
        <w:t xml:space="preserve">                 - </w:t>
      </w:r>
      <w:r w:rsidRPr="009F4975">
        <w:rPr>
          <w:rFonts w:ascii="Times New Roman" w:eastAsia="Times New Roman" w:hAnsi="Times New Roman" w:cs="Times New Roman"/>
          <w:color w:val="000000"/>
          <w:kern w:val="2"/>
          <w:sz w:val="24"/>
          <w:szCs w:val="24"/>
        </w:rPr>
        <w:t>формирование расходов бюд</w:t>
      </w:r>
      <w:r w:rsidRPr="009F4975">
        <w:rPr>
          <w:rFonts w:ascii="Times New Roman" w:eastAsia="Times New Roman" w:hAnsi="Times New Roman" w:cs="Times New Roman"/>
          <w:color w:val="000000"/>
          <w:kern w:val="2"/>
          <w:sz w:val="24"/>
          <w:szCs w:val="24"/>
        </w:rPr>
        <w:softHyphen/>
        <w:t>жета поселения в соответ</w:t>
      </w:r>
      <w:r w:rsidRPr="009F4975">
        <w:rPr>
          <w:rFonts w:ascii="Times New Roman" w:eastAsia="Times New Roman" w:hAnsi="Times New Roman" w:cs="Times New Roman"/>
          <w:color w:val="000000"/>
          <w:kern w:val="2"/>
          <w:sz w:val="24"/>
          <w:szCs w:val="24"/>
        </w:rPr>
        <w:softHyphen/>
        <w:t>ствии с муниципальными про</w:t>
      </w:r>
      <w:r w:rsidRPr="009F4975">
        <w:rPr>
          <w:rFonts w:ascii="Times New Roman" w:eastAsia="Times New Roman" w:hAnsi="Times New Roman" w:cs="Times New Roman"/>
          <w:color w:val="000000"/>
          <w:kern w:val="2"/>
          <w:sz w:val="24"/>
          <w:szCs w:val="24"/>
        </w:rPr>
        <w:softHyphen/>
        <w:t>граммами.</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Подпрограмма 2 «Н</w:t>
      </w:r>
      <w:r w:rsidRPr="009F4975">
        <w:rPr>
          <w:rFonts w:ascii="Times New Roman" w:eastAsia="Times New Roman" w:hAnsi="Times New Roman" w:cs="Times New Roman"/>
          <w:bCs/>
          <w:kern w:val="2"/>
          <w:sz w:val="24"/>
          <w:szCs w:val="24"/>
        </w:rPr>
        <w:t>ормативно-методическое обеспечение и организация бюджетного процесса</w:t>
      </w:r>
      <w:r w:rsidRPr="009F4975">
        <w:rPr>
          <w:rFonts w:ascii="Times New Roman" w:eastAsia="Times New Roman" w:hAnsi="Times New Roman" w:cs="Times New Roman"/>
          <w:sz w:val="24"/>
          <w:szCs w:val="24"/>
        </w:rPr>
        <w:t>».</w:t>
      </w:r>
    </w:p>
    <w:p w:rsidR="009F4975" w:rsidRPr="009F4975" w:rsidRDefault="009F4975" w:rsidP="009F4975">
      <w:pPr>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Для реализации поставленных целей и решения задач Подпрограммой 2   предусмотрено выполнение следующих мероприятий:</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color w:val="000000"/>
          <w:sz w:val="24"/>
          <w:szCs w:val="24"/>
        </w:rPr>
        <w:t xml:space="preserve">               -  </w:t>
      </w:r>
      <w:r w:rsidRPr="009F4975">
        <w:rPr>
          <w:rFonts w:ascii="Times New Roman" w:eastAsia="Times New Roman" w:hAnsi="Times New Roman" w:cs="Times New Roman"/>
          <w:kern w:val="2"/>
          <w:sz w:val="24"/>
          <w:szCs w:val="24"/>
        </w:rPr>
        <w:t>разработка и совершенство</w:t>
      </w:r>
      <w:r w:rsidRPr="009F4975">
        <w:rPr>
          <w:rFonts w:ascii="Times New Roman" w:eastAsia="Times New Roman" w:hAnsi="Times New Roman" w:cs="Times New Roman"/>
          <w:kern w:val="2"/>
          <w:sz w:val="24"/>
          <w:szCs w:val="24"/>
        </w:rPr>
        <w:softHyphen/>
        <w:t>вание норма</w:t>
      </w:r>
      <w:r w:rsidRPr="009F4975">
        <w:rPr>
          <w:rFonts w:ascii="Times New Roman" w:eastAsia="Times New Roman" w:hAnsi="Times New Roman" w:cs="Times New Roman"/>
          <w:kern w:val="2"/>
          <w:sz w:val="24"/>
          <w:szCs w:val="24"/>
        </w:rPr>
        <w:softHyphen/>
        <w:t>тивной право</w:t>
      </w:r>
      <w:r w:rsidRPr="009F4975">
        <w:rPr>
          <w:rFonts w:ascii="Times New Roman" w:eastAsia="Times New Roman" w:hAnsi="Times New Roman" w:cs="Times New Roman"/>
          <w:kern w:val="2"/>
          <w:sz w:val="24"/>
          <w:szCs w:val="24"/>
        </w:rPr>
        <w:softHyphen/>
        <w:t>вой базы по организации бюджетного процесса</w:t>
      </w:r>
      <w:r w:rsidRPr="009F4975">
        <w:rPr>
          <w:rFonts w:ascii="Times New Roman" w:eastAsia="Times New Roman" w:hAnsi="Times New Roman" w:cs="Times New Roman"/>
          <w:sz w:val="24"/>
          <w:szCs w:val="24"/>
        </w:rPr>
        <w:t>;</w:t>
      </w:r>
    </w:p>
    <w:p w:rsidR="009F4975" w:rsidRPr="009F4975" w:rsidRDefault="009F4975" w:rsidP="009F4975">
      <w:pPr>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 о</w:t>
      </w:r>
      <w:r w:rsidRPr="009F4975">
        <w:rPr>
          <w:rFonts w:ascii="Times New Roman" w:eastAsia="Times New Roman" w:hAnsi="Times New Roman" w:cs="Times New Roman"/>
          <w:kern w:val="2"/>
          <w:sz w:val="24"/>
          <w:szCs w:val="24"/>
        </w:rPr>
        <w:t>рганизация планирования и исполнения расходов бюджета поселения</w:t>
      </w:r>
      <w:r w:rsidRPr="009F4975">
        <w:rPr>
          <w:rFonts w:ascii="Times New Roman" w:eastAsia="Times New Roman" w:hAnsi="Times New Roman" w:cs="Times New Roman"/>
          <w:sz w:val="24"/>
          <w:szCs w:val="24"/>
        </w:rPr>
        <w:t>;</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Подпрограмма 3 «</w:t>
      </w:r>
      <w:r w:rsidRPr="009F4975">
        <w:rPr>
          <w:rFonts w:ascii="Times New Roman" w:eastAsia="Times New Roman" w:hAnsi="Times New Roman" w:cs="Times New Roman"/>
          <w:kern w:val="2"/>
          <w:sz w:val="24"/>
          <w:szCs w:val="24"/>
        </w:rPr>
        <w:t>Управление муниципальным долгом Дубовского сельского поселения</w:t>
      </w:r>
      <w:r w:rsidRPr="009F4975">
        <w:rPr>
          <w:rFonts w:ascii="Times New Roman" w:eastAsia="Times New Roman" w:hAnsi="Times New Roman" w:cs="Times New Roman"/>
          <w:sz w:val="24"/>
          <w:szCs w:val="24"/>
        </w:rPr>
        <w:t>».</w:t>
      </w:r>
    </w:p>
    <w:p w:rsidR="009F4975" w:rsidRPr="009F4975" w:rsidRDefault="009F4975" w:rsidP="009F4975">
      <w:pPr>
        <w:spacing w:after="0" w:line="240" w:lineRule="auto"/>
        <w:jc w:val="both"/>
        <w:rPr>
          <w:rFonts w:ascii="Times New Roman" w:eastAsia="Times New Roman" w:hAnsi="Times New Roman" w:cs="Times New Roman"/>
          <w:kern w:val="2"/>
          <w:sz w:val="24"/>
          <w:szCs w:val="24"/>
        </w:rPr>
      </w:pPr>
      <w:r w:rsidRPr="009F4975">
        <w:rPr>
          <w:rFonts w:ascii="Times New Roman" w:eastAsia="Times New Roman" w:hAnsi="Times New Roman" w:cs="Times New Roman"/>
          <w:sz w:val="24"/>
          <w:szCs w:val="24"/>
        </w:rPr>
        <w:t xml:space="preserve">       </w:t>
      </w:r>
      <w:r w:rsidRPr="009F4975">
        <w:rPr>
          <w:rFonts w:ascii="Times New Roman" w:eastAsia="Times New Roman" w:hAnsi="Times New Roman" w:cs="Times New Roman"/>
          <w:sz w:val="24"/>
          <w:szCs w:val="24"/>
        </w:rPr>
        <w:tab/>
        <w:t xml:space="preserve">      - </w:t>
      </w:r>
      <w:r w:rsidRPr="009F4975">
        <w:rPr>
          <w:rFonts w:ascii="Times New Roman" w:eastAsia="Times New Roman" w:hAnsi="Times New Roman" w:cs="Times New Roman"/>
          <w:kern w:val="2"/>
          <w:sz w:val="24"/>
          <w:szCs w:val="24"/>
        </w:rPr>
        <w:t>обеспечение проведения единой поли</w:t>
      </w:r>
      <w:r w:rsidRPr="009F4975">
        <w:rPr>
          <w:rFonts w:ascii="Times New Roman" w:eastAsia="Times New Roman" w:hAnsi="Times New Roman" w:cs="Times New Roman"/>
          <w:kern w:val="2"/>
          <w:sz w:val="24"/>
          <w:szCs w:val="24"/>
        </w:rPr>
        <w:softHyphen/>
        <w:t>тики муниципальных заим</w:t>
      </w:r>
      <w:r w:rsidRPr="009F4975">
        <w:rPr>
          <w:rFonts w:ascii="Times New Roman" w:eastAsia="Times New Roman" w:hAnsi="Times New Roman" w:cs="Times New Roman"/>
          <w:kern w:val="2"/>
          <w:sz w:val="24"/>
          <w:szCs w:val="24"/>
        </w:rPr>
        <w:softHyphen/>
        <w:t>ствований Дубовского сельского поселения, управления муниципальным долгом в соответствии  с Бюд</w:t>
      </w:r>
      <w:r w:rsidRPr="009F4975">
        <w:rPr>
          <w:rFonts w:ascii="Times New Roman" w:eastAsia="Times New Roman" w:hAnsi="Times New Roman" w:cs="Times New Roman"/>
          <w:kern w:val="2"/>
          <w:sz w:val="24"/>
          <w:szCs w:val="24"/>
        </w:rPr>
        <w:softHyphen/>
        <w:t>жетным кодек</w:t>
      </w:r>
      <w:r w:rsidRPr="009F4975">
        <w:rPr>
          <w:rFonts w:ascii="Times New Roman" w:eastAsia="Times New Roman" w:hAnsi="Times New Roman" w:cs="Times New Roman"/>
          <w:kern w:val="2"/>
          <w:sz w:val="24"/>
          <w:szCs w:val="24"/>
        </w:rPr>
        <w:softHyphen/>
        <w:t>сом Российской Федерации;</w:t>
      </w:r>
    </w:p>
    <w:p w:rsidR="009F4975" w:rsidRPr="009F4975" w:rsidRDefault="009F4975" w:rsidP="009F4975">
      <w:pPr>
        <w:spacing w:after="0" w:line="240" w:lineRule="auto"/>
        <w:jc w:val="both"/>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 xml:space="preserve">     </w:t>
      </w:r>
      <w:r w:rsidRPr="009F4975">
        <w:rPr>
          <w:rFonts w:ascii="Times New Roman" w:eastAsia="Times New Roman" w:hAnsi="Times New Roman" w:cs="Times New Roman"/>
          <w:kern w:val="2"/>
          <w:sz w:val="24"/>
          <w:szCs w:val="24"/>
        </w:rPr>
        <w:tab/>
        <w:t xml:space="preserve">      - планирование бюджетных ассигнований на обслужива</w:t>
      </w:r>
      <w:r w:rsidRPr="009F4975">
        <w:rPr>
          <w:rFonts w:ascii="Times New Roman" w:eastAsia="Times New Roman" w:hAnsi="Times New Roman" w:cs="Times New Roman"/>
          <w:kern w:val="2"/>
          <w:sz w:val="24"/>
          <w:szCs w:val="24"/>
        </w:rPr>
        <w:softHyphen/>
        <w:t>ние муниципального долга Дубовского сельского поселения.</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w:t>
      </w:r>
      <w:r w:rsidRPr="009F4975">
        <w:rPr>
          <w:rFonts w:ascii="Times New Roman" w:eastAsia="Times New Roman" w:hAnsi="Times New Roman" w:cs="Times New Roman"/>
          <w:sz w:val="24"/>
          <w:szCs w:val="24"/>
        </w:rPr>
        <w:tab/>
        <w:t xml:space="preserve">      Подпрограмма 4 </w:t>
      </w:r>
      <w:r w:rsidRPr="009F4975">
        <w:rPr>
          <w:rFonts w:ascii="Times New Roman" w:eastAsia="Times New Roman" w:hAnsi="Times New Roman" w:cs="Times New Roman"/>
          <w:bCs/>
          <w:kern w:val="2"/>
          <w:sz w:val="24"/>
          <w:szCs w:val="24"/>
        </w:rPr>
        <w:t>«</w:t>
      </w:r>
      <w:r w:rsidRPr="009F4975">
        <w:rPr>
          <w:rFonts w:ascii="Times New Roman" w:eastAsia="Times New Roman" w:hAnsi="Times New Roman" w:cs="Times New Roman"/>
          <w:kern w:val="2"/>
          <w:sz w:val="24"/>
          <w:szCs w:val="24"/>
        </w:rPr>
        <w:t>Совершенствование системы распределения и перераспределения финансовых ресурсов между уровнями бюджетной системы</w:t>
      </w:r>
      <w:r w:rsidRPr="009F4975">
        <w:rPr>
          <w:rFonts w:ascii="Times New Roman" w:eastAsia="Times New Roman" w:hAnsi="Times New Roman" w:cs="Times New Roman"/>
          <w:bCs/>
          <w:kern w:val="2"/>
          <w:sz w:val="24"/>
          <w:szCs w:val="24"/>
        </w:rPr>
        <w:t>»</w:t>
      </w:r>
      <w:r w:rsidRPr="009F4975">
        <w:rPr>
          <w:rFonts w:ascii="Times New Roman" w:eastAsia="Times New Roman" w:hAnsi="Times New Roman" w:cs="Times New Roman"/>
          <w:sz w:val="24"/>
          <w:szCs w:val="24"/>
        </w:rPr>
        <w:t>.</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color w:val="000000"/>
          <w:kern w:val="2"/>
          <w:sz w:val="24"/>
          <w:szCs w:val="24"/>
        </w:rPr>
      </w:pPr>
      <w:r w:rsidRPr="009F4975">
        <w:rPr>
          <w:rFonts w:ascii="Times New Roman" w:eastAsia="Times New Roman" w:hAnsi="Times New Roman" w:cs="Times New Roman"/>
          <w:sz w:val="24"/>
          <w:szCs w:val="24"/>
        </w:rPr>
        <w:t xml:space="preserve">     </w:t>
      </w:r>
      <w:r w:rsidRPr="009F4975">
        <w:rPr>
          <w:rFonts w:ascii="Times New Roman" w:eastAsia="Times New Roman" w:hAnsi="Times New Roman" w:cs="Times New Roman"/>
          <w:sz w:val="24"/>
          <w:szCs w:val="24"/>
        </w:rPr>
        <w:tab/>
        <w:t xml:space="preserve">      - </w:t>
      </w:r>
      <w:r w:rsidRPr="009F4975">
        <w:rPr>
          <w:rFonts w:ascii="Times New Roman" w:eastAsia="Times New Roman" w:hAnsi="Times New Roman" w:cs="Times New Roman"/>
          <w:kern w:val="2"/>
          <w:sz w:val="24"/>
          <w:szCs w:val="24"/>
        </w:rPr>
        <w:t>Предоставление иных межбюджетных трансфертов</w:t>
      </w:r>
      <w:r w:rsidRPr="009F4975">
        <w:rPr>
          <w:rFonts w:ascii="Times New Roman" w:eastAsia="Times New Roman" w:hAnsi="Times New Roman" w:cs="Times New Roman"/>
          <w:color w:val="000000"/>
          <w:kern w:val="2"/>
          <w:sz w:val="24"/>
          <w:szCs w:val="24"/>
        </w:rPr>
        <w:t>.</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Информация о сведениях по реализации основных мероприятий муниципальной программы представлена в таблице № 3 к  приложению постановления. </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 xml:space="preserve">                </w:t>
      </w:r>
    </w:p>
    <w:p w:rsidR="009F4975" w:rsidRPr="009F4975" w:rsidRDefault="009F4975" w:rsidP="0074329F">
      <w:pPr>
        <w:widowControl w:val="0"/>
        <w:autoSpaceDE w:val="0"/>
        <w:autoSpaceDN w:val="0"/>
        <w:adjustRightInd w:val="0"/>
        <w:spacing w:after="0" w:line="240" w:lineRule="auto"/>
        <w:jc w:val="center"/>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2.2. Перечень нереализованных или реализованных частично основных мероприятий подпрограммы (из числа предусмотренных к реализации в отчетном году) с указанием причин их</w:t>
      </w:r>
      <w:r w:rsidR="0074329F">
        <w:rPr>
          <w:rFonts w:ascii="Times New Roman" w:eastAsia="Times New Roman" w:hAnsi="Times New Roman" w:cs="Times New Roman"/>
          <w:kern w:val="2"/>
          <w:sz w:val="24"/>
          <w:szCs w:val="24"/>
        </w:rPr>
        <w:t xml:space="preserve"> реализации не в полном объеме.</w:t>
      </w:r>
    </w:p>
    <w:p w:rsidR="009F4975" w:rsidRPr="009F4975" w:rsidRDefault="009F4975" w:rsidP="009F4975">
      <w:pPr>
        <w:spacing w:after="0" w:line="240" w:lineRule="auto"/>
        <w:jc w:val="both"/>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 xml:space="preserve">                 Основные мероприятия Подпрограмм реализованы в</w:t>
      </w:r>
      <w:r w:rsidR="0074329F">
        <w:rPr>
          <w:rFonts w:ascii="Times New Roman" w:eastAsia="Times New Roman" w:hAnsi="Times New Roman" w:cs="Times New Roman"/>
          <w:kern w:val="2"/>
          <w:sz w:val="24"/>
          <w:szCs w:val="24"/>
        </w:rPr>
        <w:t xml:space="preserve"> полном объеме.               </w:t>
      </w:r>
    </w:p>
    <w:p w:rsidR="009F4975" w:rsidRPr="009F4975" w:rsidRDefault="009F4975" w:rsidP="009F4975">
      <w:pPr>
        <w:spacing w:after="0" w:line="240" w:lineRule="auto"/>
        <w:ind w:firstLine="720"/>
        <w:jc w:val="center"/>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2.3.  Анализ факторов, повлиявших на ход реализации муниципальной программы.</w:t>
      </w:r>
    </w:p>
    <w:p w:rsidR="009F4975" w:rsidRPr="009F4975" w:rsidRDefault="009F4975" w:rsidP="009F4975">
      <w:pPr>
        <w:spacing w:after="0" w:line="240" w:lineRule="auto"/>
        <w:jc w:val="both"/>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 xml:space="preserve">          Отсутствие опыта взаимодействия органов местного самоуправления в режиме муниципальной программы.</w:t>
      </w:r>
    </w:p>
    <w:p w:rsidR="009F4975" w:rsidRPr="009F4975" w:rsidRDefault="009F4975" w:rsidP="009F4975">
      <w:pPr>
        <w:spacing w:after="0" w:line="240" w:lineRule="auto"/>
        <w:jc w:val="both"/>
        <w:rPr>
          <w:rFonts w:ascii="Times New Roman" w:eastAsia="Times New Roman" w:hAnsi="Times New Roman" w:cs="Times New Roman"/>
          <w:kern w:val="2"/>
          <w:sz w:val="24"/>
          <w:szCs w:val="24"/>
        </w:rPr>
      </w:pPr>
    </w:p>
    <w:p w:rsidR="009F4975" w:rsidRPr="009F4975" w:rsidRDefault="009F4975" w:rsidP="009F4975">
      <w:pPr>
        <w:spacing w:after="0" w:line="240" w:lineRule="auto"/>
        <w:jc w:val="center"/>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2.4. Анализ фактических и вероятных последствий не реализации основных мероприятий подпрограмм</w:t>
      </w:r>
    </w:p>
    <w:p w:rsidR="009F4975" w:rsidRPr="009F4975" w:rsidRDefault="009F4975" w:rsidP="009F4975">
      <w:pPr>
        <w:spacing w:after="0" w:line="240" w:lineRule="auto"/>
        <w:jc w:val="both"/>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 xml:space="preserve">             Запланированные мероприятия Подпрограмм реализованы в полном объеме.   </w:t>
      </w:r>
    </w:p>
    <w:p w:rsidR="009F4975" w:rsidRPr="009F4975" w:rsidRDefault="009F4975" w:rsidP="009F4975">
      <w:pPr>
        <w:spacing w:after="0" w:line="240" w:lineRule="auto"/>
        <w:jc w:val="both"/>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 xml:space="preserve">              </w:t>
      </w:r>
    </w:p>
    <w:p w:rsidR="009F4975" w:rsidRPr="009F4975" w:rsidRDefault="009F4975" w:rsidP="009F4975">
      <w:pPr>
        <w:spacing w:after="0" w:line="240" w:lineRule="auto"/>
        <w:jc w:val="center"/>
        <w:rPr>
          <w:rFonts w:ascii="Times New Roman" w:eastAsia="Times New Roman" w:hAnsi="Times New Roman" w:cs="Times New Roman"/>
          <w:b/>
          <w:i/>
          <w:sz w:val="24"/>
          <w:szCs w:val="24"/>
        </w:rPr>
      </w:pPr>
      <w:r w:rsidRPr="009F4975">
        <w:rPr>
          <w:rFonts w:ascii="Times New Roman" w:eastAsia="Times New Roman" w:hAnsi="Times New Roman" w:cs="Times New Roman"/>
          <w:b/>
          <w:i/>
          <w:sz w:val="24"/>
          <w:szCs w:val="24"/>
        </w:rPr>
        <w:t xml:space="preserve">3. Результаты использования бюджетных ассигнований и внебюджетных средств </w:t>
      </w:r>
    </w:p>
    <w:p w:rsidR="009F4975" w:rsidRPr="009F4975" w:rsidRDefault="009F4975" w:rsidP="009F4975">
      <w:pPr>
        <w:spacing w:after="0" w:line="240" w:lineRule="auto"/>
        <w:jc w:val="center"/>
        <w:rPr>
          <w:rFonts w:ascii="Times New Roman" w:eastAsia="Times New Roman" w:hAnsi="Times New Roman" w:cs="Times New Roman"/>
          <w:b/>
          <w:i/>
          <w:sz w:val="24"/>
          <w:szCs w:val="24"/>
        </w:rPr>
      </w:pPr>
      <w:r w:rsidRPr="009F4975">
        <w:rPr>
          <w:rFonts w:ascii="Times New Roman" w:eastAsia="Times New Roman" w:hAnsi="Times New Roman" w:cs="Times New Roman"/>
          <w:b/>
          <w:i/>
          <w:sz w:val="24"/>
          <w:szCs w:val="24"/>
        </w:rPr>
        <w:t>на реализацию мероприятий муниципальной программы</w:t>
      </w:r>
    </w:p>
    <w:p w:rsidR="009F4975" w:rsidRPr="009F4975" w:rsidRDefault="009F4975" w:rsidP="009F4975">
      <w:pPr>
        <w:spacing w:after="0" w:line="240" w:lineRule="auto"/>
        <w:ind w:left="-284"/>
        <w:jc w:val="center"/>
        <w:rPr>
          <w:rFonts w:ascii="Times New Roman" w:eastAsia="Times New Roman" w:hAnsi="Times New Roman" w:cs="Times New Roman"/>
          <w:sz w:val="24"/>
          <w:szCs w:val="24"/>
        </w:rPr>
      </w:pPr>
    </w:p>
    <w:p w:rsidR="009F4975" w:rsidRPr="009F4975" w:rsidRDefault="009F4975" w:rsidP="009F4975">
      <w:pPr>
        <w:suppressAutoHyphens/>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w:t>
      </w:r>
      <w:r w:rsidRPr="009F4975">
        <w:rPr>
          <w:rFonts w:ascii="Times New Roman" w:eastAsia="Times New Roman" w:hAnsi="Times New Roman" w:cs="Times New Roman"/>
          <w:sz w:val="24"/>
          <w:szCs w:val="24"/>
        </w:rPr>
        <w:tab/>
        <w:t xml:space="preserve">   Финансирование муниципальной программы в 2017 году осуществлялось  за счет средств местного бюджета в объемах, предусмотренных муниципальной программой. </w:t>
      </w:r>
    </w:p>
    <w:p w:rsidR="009F4975" w:rsidRPr="009F4975" w:rsidRDefault="009F4975" w:rsidP="0074329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w:t>
      </w:r>
      <w:r w:rsidRPr="009F4975">
        <w:rPr>
          <w:rFonts w:ascii="Times New Roman" w:eastAsia="Times New Roman" w:hAnsi="Times New Roman" w:cs="Times New Roman"/>
          <w:sz w:val="24"/>
          <w:szCs w:val="24"/>
        </w:rPr>
        <w:tab/>
        <w:t xml:space="preserve">   Общий объем финансирования муниципальной программы в 2017 году составил 495,6 тыс. рублей, при плановых назначениях 495,6 тыс. рублей. Информация о расходах на реализацию муниципальной программы представлена в таблице  № </w:t>
      </w:r>
      <w:r w:rsidR="0074329F">
        <w:rPr>
          <w:rFonts w:ascii="Times New Roman" w:eastAsia="Times New Roman" w:hAnsi="Times New Roman" w:cs="Times New Roman"/>
          <w:sz w:val="24"/>
          <w:szCs w:val="24"/>
        </w:rPr>
        <w:t xml:space="preserve">4 к  приложению постановления. </w:t>
      </w:r>
    </w:p>
    <w:p w:rsidR="009F4975" w:rsidRPr="009F4975" w:rsidRDefault="009F4975" w:rsidP="009F4975">
      <w:pPr>
        <w:spacing w:after="0" w:line="240" w:lineRule="auto"/>
        <w:jc w:val="center"/>
        <w:rPr>
          <w:rFonts w:ascii="Times New Roman" w:eastAsia="Times New Roman" w:hAnsi="Times New Roman" w:cs="Times New Roman"/>
          <w:b/>
          <w:i/>
          <w:sz w:val="24"/>
          <w:szCs w:val="24"/>
        </w:rPr>
      </w:pPr>
      <w:r w:rsidRPr="009F4975">
        <w:rPr>
          <w:rFonts w:ascii="Times New Roman" w:eastAsia="Times New Roman" w:hAnsi="Times New Roman" w:cs="Times New Roman"/>
          <w:b/>
          <w:i/>
          <w:sz w:val="24"/>
          <w:szCs w:val="24"/>
        </w:rPr>
        <w:t xml:space="preserve">4. Сведения о достижении значений показателей (индикаторов) </w:t>
      </w:r>
    </w:p>
    <w:p w:rsidR="009F4975" w:rsidRPr="009F4975" w:rsidRDefault="009F4975" w:rsidP="009F4975">
      <w:pPr>
        <w:spacing w:after="0" w:line="240" w:lineRule="auto"/>
        <w:jc w:val="center"/>
        <w:rPr>
          <w:rFonts w:ascii="Times New Roman" w:eastAsia="Times New Roman" w:hAnsi="Times New Roman" w:cs="Times New Roman"/>
          <w:b/>
          <w:i/>
          <w:sz w:val="24"/>
          <w:szCs w:val="24"/>
        </w:rPr>
      </w:pPr>
      <w:r w:rsidRPr="009F4975">
        <w:rPr>
          <w:rFonts w:ascii="Times New Roman" w:eastAsia="Times New Roman" w:hAnsi="Times New Roman" w:cs="Times New Roman"/>
          <w:b/>
          <w:i/>
          <w:sz w:val="24"/>
          <w:szCs w:val="24"/>
        </w:rPr>
        <w:t>муниципальной программы</w:t>
      </w:r>
    </w:p>
    <w:p w:rsidR="009F4975" w:rsidRPr="009F4975" w:rsidRDefault="009F4975" w:rsidP="009F4975">
      <w:pPr>
        <w:spacing w:after="0" w:line="240" w:lineRule="auto"/>
        <w:rPr>
          <w:rFonts w:ascii="Times New Roman" w:eastAsia="Times New Roman" w:hAnsi="Times New Roman" w:cs="Times New Roman"/>
          <w:sz w:val="24"/>
          <w:szCs w:val="24"/>
        </w:rPr>
      </w:pPr>
    </w:p>
    <w:p w:rsidR="009F4975" w:rsidRPr="0074329F" w:rsidRDefault="009F4975" w:rsidP="0074329F">
      <w:pPr>
        <w:spacing w:after="0" w:line="240" w:lineRule="auto"/>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Сведения о достижении значений показателей (индикаторов) муниципальной программы, подпрограммы муниципальной программы за 2017 год приведены в таблице </w:t>
      </w:r>
      <w:r w:rsidRPr="009F4975">
        <w:rPr>
          <w:rFonts w:ascii="Times New Roman" w:eastAsia="Times New Roman" w:hAnsi="Times New Roman" w:cs="Times New Roman"/>
          <w:sz w:val="24"/>
          <w:szCs w:val="24"/>
        </w:rPr>
        <w:lastRenderedPageBreak/>
        <w:t xml:space="preserve">№ 2 к  отчету о реализации  муниципальной программы Дубовского  сельского поселения </w:t>
      </w:r>
      <w:r w:rsidRPr="009F4975">
        <w:rPr>
          <w:rFonts w:ascii="Times New Roman" w:eastAsia="Times New Roman" w:hAnsi="Times New Roman" w:cs="Times New Roman"/>
          <w:bCs/>
          <w:sz w:val="24"/>
          <w:szCs w:val="24"/>
        </w:rPr>
        <w:t>«</w:t>
      </w:r>
      <w:r w:rsidRPr="009F4975">
        <w:rPr>
          <w:rFonts w:ascii="Times New Roman" w:eastAsia="Times New Roman" w:hAnsi="Times New Roman" w:cs="Times New Roman"/>
          <w:kern w:val="2"/>
          <w:sz w:val="24"/>
          <w:szCs w:val="24"/>
        </w:rPr>
        <w:t>Управление муниципальными финансами и создание условий для эффективного управления муниципальными финансами</w:t>
      </w:r>
      <w:r w:rsidRPr="009F4975">
        <w:rPr>
          <w:rFonts w:ascii="Times New Roman" w:eastAsia="Times New Roman" w:hAnsi="Times New Roman" w:cs="Times New Roman"/>
          <w:bCs/>
          <w:sz w:val="24"/>
          <w:szCs w:val="24"/>
        </w:rPr>
        <w:t>»</w:t>
      </w:r>
      <w:r w:rsidR="0074329F">
        <w:rPr>
          <w:rFonts w:ascii="Times New Roman" w:eastAsia="Times New Roman" w:hAnsi="Times New Roman" w:cs="Times New Roman"/>
          <w:sz w:val="24"/>
          <w:szCs w:val="24"/>
        </w:rPr>
        <w:t xml:space="preserve"> за 2017 год.</w:t>
      </w:r>
    </w:p>
    <w:p w:rsidR="009F4975" w:rsidRPr="0074329F" w:rsidRDefault="009F4975" w:rsidP="0074329F">
      <w:pPr>
        <w:spacing w:after="0" w:line="240" w:lineRule="auto"/>
        <w:jc w:val="center"/>
        <w:rPr>
          <w:rFonts w:ascii="Times New Roman" w:eastAsia="Times New Roman" w:hAnsi="Times New Roman" w:cs="Times New Roman"/>
          <w:b/>
          <w:i/>
          <w:sz w:val="24"/>
          <w:szCs w:val="24"/>
        </w:rPr>
      </w:pPr>
      <w:r w:rsidRPr="009F4975">
        <w:rPr>
          <w:rFonts w:ascii="Times New Roman" w:eastAsia="Times New Roman" w:hAnsi="Times New Roman" w:cs="Times New Roman"/>
          <w:b/>
          <w:i/>
          <w:sz w:val="24"/>
          <w:szCs w:val="24"/>
        </w:rPr>
        <w:t>5. Результаты реализации мер государственного и пр</w:t>
      </w:r>
      <w:r w:rsidR="0074329F">
        <w:rPr>
          <w:rFonts w:ascii="Times New Roman" w:eastAsia="Times New Roman" w:hAnsi="Times New Roman" w:cs="Times New Roman"/>
          <w:b/>
          <w:i/>
          <w:sz w:val="24"/>
          <w:szCs w:val="24"/>
        </w:rPr>
        <w:t>авового регулирования</w:t>
      </w:r>
    </w:p>
    <w:p w:rsidR="009F4975" w:rsidRPr="0074329F" w:rsidRDefault="009F4975" w:rsidP="0074329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 xml:space="preserve">      В рамках реализации программы осуществление мер государственного регулирования не предусматривается, принятие нормативных правовых актов для достижения целей реа</w:t>
      </w:r>
      <w:r w:rsidR="0074329F">
        <w:rPr>
          <w:rFonts w:ascii="Times New Roman" w:eastAsia="Times New Roman" w:hAnsi="Times New Roman" w:cs="Times New Roman"/>
          <w:kern w:val="2"/>
          <w:sz w:val="24"/>
          <w:szCs w:val="24"/>
        </w:rPr>
        <w:t>лизации программы не требуется.</w:t>
      </w:r>
    </w:p>
    <w:p w:rsidR="009F4975" w:rsidRPr="009F4975" w:rsidRDefault="009F4975" w:rsidP="009F4975">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9F4975">
        <w:rPr>
          <w:rFonts w:ascii="Times New Roman" w:eastAsia="Times New Roman" w:hAnsi="Times New Roman" w:cs="Times New Roman"/>
          <w:b/>
          <w:i/>
          <w:kern w:val="2"/>
          <w:sz w:val="24"/>
          <w:szCs w:val="24"/>
        </w:rPr>
        <w:t>6. Информация о внесенных изменениях в программу</w:t>
      </w:r>
    </w:p>
    <w:p w:rsidR="009F4975" w:rsidRPr="009F4975" w:rsidRDefault="009F4975" w:rsidP="0074329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kern w:val="2"/>
          <w:sz w:val="24"/>
          <w:szCs w:val="24"/>
        </w:rPr>
        <w:t xml:space="preserve">       В течение 2017 года в программу, утвержденную постановлением  Администрации Дубовского сельского поселения от  01.10.2013 № 199 было внесено 1  изменение. В связи с необходимостью  корректирования средств местного бюджета принято  постановление Администрации Дубовского сельского поселения от 14.03.2017 г. № 53 «О внесении изменений в постановление Администрации Дубовского сельского поселения от 01.10.2013  № 199».</w:t>
      </w:r>
    </w:p>
    <w:p w:rsidR="009F4975" w:rsidRPr="009F4975" w:rsidRDefault="009F4975" w:rsidP="0074329F">
      <w:pPr>
        <w:autoSpaceDE w:val="0"/>
        <w:autoSpaceDN w:val="0"/>
        <w:adjustRightInd w:val="0"/>
        <w:spacing w:after="0" w:line="240" w:lineRule="auto"/>
        <w:ind w:firstLine="709"/>
        <w:jc w:val="center"/>
        <w:rPr>
          <w:rFonts w:ascii="Times New Roman" w:eastAsia="Times New Roman" w:hAnsi="Times New Roman" w:cs="Times New Roman"/>
          <w:b/>
          <w:i/>
          <w:kern w:val="2"/>
          <w:sz w:val="24"/>
          <w:szCs w:val="24"/>
        </w:rPr>
      </w:pPr>
      <w:r w:rsidRPr="009F4975">
        <w:rPr>
          <w:rFonts w:ascii="Times New Roman" w:eastAsia="Times New Roman" w:hAnsi="Times New Roman" w:cs="Times New Roman"/>
          <w:b/>
          <w:i/>
          <w:kern w:val="2"/>
          <w:sz w:val="24"/>
          <w:szCs w:val="24"/>
        </w:rPr>
        <w:t>7. Результаты оценки эффективности реализации муниципальной программы в отчетном году, в то</w:t>
      </w:r>
      <w:r w:rsidR="0074329F">
        <w:rPr>
          <w:rFonts w:ascii="Times New Roman" w:eastAsia="Times New Roman" w:hAnsi="Times New Roman" w:cs="Times New Roman"/>
          <w:b/>
          <w:i/>
          <w:kern w:val="2"/>
          <w:sz w:val="24"/>
          <w:szCs w:val="24"/>
        </w:rPr>
        <w:t>м числе бюджетной эффективности</w:t>
      </w:r>
    </w:p>
    <w:p w:rsidR="009F4975" w:rsidRPr="009F4975" w:rsidRDefault="009F4975" w:rsidP="009F4975">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4975">
        <w:rPr>
          <w:rFonts w:ascii="Times New Roman" w:eastAsia="Calibri" w:hAnsi="Times New Roman" w:cs="Times New Roman"/>
          <w:sz w:val="24"/>
          <w:szCs w:val="24"/>
          <w:lang w:eastAsia="en-US"/>
        </w:rPr>
        <w:t xml:space="preserve">Эффективность </w:t>
      </w:r>
      <w:r w:rsidRPr="009F4975">
        <w:rPr>
          <w:rFonts w:ascii="Times New Roman" w:eastAsia="Times New Roman" w:hAnsi="Times New Roman" w:cs="Times New Roman"/>
          <w:sz w:val="24"/>
          <w:szCs w:val="24"/>
        </w:rPr>
        <w:t>муниципальной</w:t>
      </w:r>
      <w:r w:rsidRPr="009F4975">
        <w:rPr>
          <w:rFonts w:ascii="Times New Roman" w:eastAsia="Calibri" w:hAnsi="Times New Roman" w:cs="Times New Roman"/>
          <w:sz w:val="24"/>
          <w:szCs w:val="24"/>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9F4975">
        <w:rPr>
          <w:rFonts w:ascii="Times New Roman" w:eastAsia="Times New Roman" w:hAnsi="Times New Roman" w:cs="Times New Roman"/>
          <w:sz w:val="24"/>
          <w:szCs w:val="24"/>
        </w:rPr>
        <w:t>муниципальной</w:t>
      </w:r>
      <w:r w:rsidRPr="009F4975">
        <w:rPr>
          <w:rFonts w:ascii="Times New Roman" w:eastAsia="Calibri" w:hAnsi="Times New Roman" w:cs="Times New Roman"/>
          <w:sz w:val="24"/>
          <w:szCs w:val="24"/>
          <w:lang w:eastAsia="en-US"/>
        </w:rPr>
        <w:t xml:space="preserve"> программы.</w:t>
      </w:r>
    </w:p>
    <w:p w:rsidR="009F4975" w:rsidRPr="009F4975" w:rsidRDefault="009F4975" w:rsidP="009F4975">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4975">
        <w:rPr>
          <w:rFonts w:ascii="Times New Roman" w:eastAsia="Times New Roman" w:hAnsi="Times New Roman" w:cs="Times New Roman"/>
          <w:kern w:val="2"/>
          <w:sz w:val="24"/>
          <w:szCs w:val="24"/>
          <w:lang w:eastAsia="en-US"/>
        </w:rPr>
        <w:t xml:space="preserve">1.Степень достижения целевых показателей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 подпрограмм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 осуществляется по нижеприведенным формулам.</w:t>
      </w:r>
    </w:p>
    <w:p w:rsidR="009F4975" w:rsidRPr="009F4975" w:rsidRDefault="009F4975" w:rsidP="009F49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1.1. В отношении показателя, большее значение которого отражает большую эффективность, – по формуле:</w:t>
      </w:r>
    </w:p>
    <w:p w:rsidR="009F4975" w:rsidRPr="009F4975" w:rsidRDefault="009F4975" w:rsidP="009F4975">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9F4975">
        <w:rPr>
          <w:rFonts w:ascii="Times New Roman" w:eastAsia="Times New Roman" w:hAnsi="Times New Roman" w:cs="Times New Roman"/>
          <w:kern w:val="2"/>
          <w:sz w:val="24"/>
          <w:szCs w:val="24"/>
          <w:lang w:eastAsia="en-US"/>
        </w:rPr>
        <w:t>Э</w:t>
      </w:r>
      <w:r w:rsidRPr="009F4975">
        <w:rPr>
          <w:rFonts w:ascii="Times New Roman" w:eastAsia="Times New Roman" w:hAnsi="Times New Roman" w:cs="Times New Roman"/>
          <w:kern w:val="2"/>
          <w:sz w:val="24"/>
          <w:szCs w:val="24"/>
          <w:vertAlign w:val="subscript"/>
          <w:lang w:eastAsia="en-US"/>
        </w:rPr>
        <w:t>п</w:t>
      </w:r>
      <w:proofErr w:type="spellEnd"/>
      <w:r w:rsidRPr="009F4975">
        <w:rPr>
          <w:rFonts w:ascii="Times New Roman" w:eastAsia="Times New Roman" w:hAnsi="Times New Roman" w:cs="Times New Roman"/>
          <w:kern w:val="2"/>
          <w:sz w:val="24"/>
          <w:szCs w:val="24"/>
          <w:lang w:eastAsia="en-US"/>
        </w:rPr>
        <w:t xml:space="preserve"> = </w:t>
      </w:r>
      <w:proofErr w:type="spellStart"/>
      <w:r w:rsidRPr="009F4975">
        <w:rPr>
          <w:rFonts w:ascii="Times New Roman" w:eastAsia="Times New Roman" w:hAnsi="Times New Roman" w:cs="Times New Roman"/>
          <w:kern w:val="2"/>
          <w:sz w:val="24"/>
          <w:szCs w:val="24"/>
          <w:lang w:eastAsia="en-US"/>
        </w:rPr>
        <w:t>ИД</w:t>
      </w:r>
      <w:r w:rsidRPr="009F4975">
        <w:rPr>
          <w:rFonts w:ascii="Times New Roman" w:eastAsia="Times New Roman" w:hAnsi="Times New Roman" w:cs="Times New Roman"/>
          <w:kern w:val="2"/>
          <w:sz w:val="24"/>
          <w:szCs w:val="24"/>
          <w:vertAlign w:val="subscript"/>
          <w:lang w:eastAsia="en-US"/>
        </w:rPr>
        <w:t>п</w:t>
      </w:r>
      <w:proofErr w:type="spellEnd"/>
      <w:r w:rsidRPr="009F4975">
        <w:rPr>
          <w:rFonts w:ascii="Times New Roman" w:eastAsia="Times New Roman" w:hAnsi="Times New Roman" w:cs="Times New Roman"/>
          <w:kern w:val="2"/>
          <w:sz w:val="24"/>
          <w:szCs w:val="24"/>
          <w:lang w:eastAsia="en-US"/>
        </w:rPr>
        <w:t xml:space="preserve"> / </w:t>
      </w:r>
      <w:proofErr w:type="spellStart"/>
      <w:r w:rsidRPr="009F4975">
        <w:rPr>
          <w:rFonts w:ascii="Times New Roman" w:eastAsia="Times New Roman" w:hAnsi="Times New Roman" w:cs="Times New Roman"/>
          <w:kern w:val="2"/>
          <w:sz w:val="24"/>
          <w:szCs w:val="24"/>
          <w:lang w:eastAsia="en-US"/>
        </w:rPr>
        <w:t>ИЦ</w:t>
      </w:r>
      <w:r w:rsidRPr="009F4975">
        <w:rPr>
          <w:rFonts w:ascii="Times New Roman" w:eastAsia="Times New Roman" w:hAnsi="Times New Roman" w:cs="Times New Roman"/>
          <w:kern w:val="2"/>
          <w:sz w:val="24"/>
          <w:szCs w:val="24"/>
          <w:vertAlign w:val="subscript"/>
          <w:lang w:eastAsia="en-US"/>
        </w:rPr>
        <w:t>п</w:t>
      </w:r>
      <w:proofErr w:type="spellEnd"/>
      <w:r w:rsidRPr="009F4975">
        <w:rPr>
          <w:rFonts w:ascii="Times New Roman" w:eastAsia="Times New Roman" w:hAnsi="Times New Roman" w:cs="Times New Roman"/>
          <w:kern w:val="2"/>
          <w:sz w:val="24"/>
          <w:szCs w:val="24"/>
          <w:lang w:eastAsia="en-US"/>
        </w:rPr>
        <w:t>,</w:t>
      </w:r>
    </w:p>
    <w:p w:rsidR="009F4975" w:rsidRPr="009F4975" w:rsidRDefault="009F4975" w:rsidP="009F4975">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 xml:space="preserve">где: </w:t>
      </w:r>
    </w:p>
    <w:p w:rsidR="009F4975" w:rsidRPr="009F4975" w:rsidRDefault="009F4975" w:rsidP="009F4975">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9F4975">
        <w:rPr>
          <w:rFonts w:ascii="Times New Roman" w:eastAsia="Times New Roman" w:hAnsi="Times New Roman" w:cs="Times New Roman"/>
          <w:kern w:val="2"/>
          <w:sz w:val="24"/>
          <w:szCs w:val="24"/>
          <w:lang w:eastAsia="en-US"/>
        </w:rPr>
        <w:t>Э</w:t>
      </w:r>
      <w:r w:rsidRPr="009F4975">
        <w:rPr>
          <w:rFonts w:ascii="Times New Roman" w:eastAsia="Times New Roman" w:hAnsi="Times New Roman" w:cs="Times New Roman"/>
          <w:kern w:val="2"/>
          <w:sz w:val="24"/>
          <w:szCs w:val="24"/>
          <w:vertAlign w:val="subscript"/>
          <w:lang w:eastAsia="en-US"/>
        </w:rPr>
        <w:t>п</w:t>
      </w:r>
      <w:proofErr w:type="spellEnd"/>
      <w:r w:rsidRPr="009F4975">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 подпрограмм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 </w:t>
      </w:r>
    </w:p>
    <w:p w:rsidR="009F4975" w:rsidRPr="009F4975" w:rsidRDefault="009F4975" w:rsidP="009F4975">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9F4975">
        <w:rPr>
          <w:rFonts w:ascii="Times New Roman" w:eastAsia="Times New Roman" w:hAnsi="Times New Roman" w:cs="Times New Roman"/>
          <w:kern w:val="2"/>
          <w:sz w:val="24"/>
          <w:szCs w:val="24"/>
          <w:lang w:eastAsia="en-US"/>
        </w:rPr>
        <w:t>ИД</w:t>
      </w:r>
      <w:r w:rsidRPr="009F4975">
        <w:rPr>
          <w:rFonts w:ascii="Times New Roman" w:eastAsia="Times New Roman" w:hAnsi="Times New Roman" w:cs="Times New Roman"/>
          <w:kern w:val="2"/>
          <w:sz w:val="24"/>
          <w:szCs w:val="24"/>
          <w:vertAlign w:val="subscript"/>
          <w:lang w:eastAsia="en-US"/>
        </w:rPr>
        <w:t>п</w:t>
      </w:r>
      <w:proofErr w:type="spellEnd"/>
      <w:r w:rsidRPr="009F4975">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 подпрограмм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w:t>
      </w:r>
    </w:p>
    <w:p w:rsidR="009F4975" w:rsidRPr="009F4975" w:rsidRDefault="009F4975" w:rsidP="009F4975">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9F4975">
        <w:rPr>
          <w:rFonts w:ascii="Times New Roman" w:eastAsia="Times New Roman" w:hAnsi="Times New Roman" w:cs="Times New Roman"/>
          <w:kern w:val="2"/>
          <w:sz w:val="24"/>
          <w:szCs w:val="24"/>
          <w:lang w:eastAsia="en-US"/>
        </w:rPr>
        <w:t>ИЦ</w:t>
      </w:r>
      <w:r w:rsidRPr="009F4975">
        <w:rPr>
          <w:rFonts w:ascii="Times New Roman" w:eastAsia="Times New Roman" w:hAnsi="Times New Roman" w:cs="Times New Roman"/>
          <w:kern w:val="2"/>
          <w:sz w:val="24"/>
          <w:szCs w:val="24"/>
          <w:vertAlign w:val="subscript"/>
          <w:lang w:eastAsia="en-US"/>
        </w:rPr>
        <w:t>п</w:t>
      </w:r>
      <w:proofErr w:type="spellEnd"/>
      <w:r w:rsidRPr="009F4975">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программой.</w:t>
      </w:r>
    </w:p>
    <w:p w:rsidR="009F4975" w:rsidRPr="009F4975" w:rsidRDefault="009F4975" w:rsidP="009F4975">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 xml:space="preserve">Если эффективность целевого показателя муниципальной программы, </w:t>
      </w:r>
      <w:r w:rsidRPr="009F4975">
        <w:rPr>
          <w:rFonts w:ascii="Times New Roman" w:eastAsia="Times New Roman" w:hAnsi="Times New Roman" w:cs="Times New Roman"/>
          <w:spacing w:val="-4"/>
          <w:kern w:val="2"/>
          <w:sz w:val="24"/>
          <w:szCs w:val="24"/>
          <w:lang w:eastAsia="en-US"/>
        </w:rPr>
        <w:t xml:space="preserve">подпрограммы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9F4975">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w:t>
      </w:r>
      <w:r w:rsidRPr="009F4975">
        <w:rPr>
          <w:rFonts w:ascii="Times New Roman" w:eastAsia="Times New Roman" w:hAnsi="Times New Roman" w:cs="Times New Roman"/>
          <w:spacing w:val="-4"/>
          <w:kern w:val="2"/>
          <w:sz w:val="24"/>
          <w:szCs w:val="24"/>
          <w:lang w:eastAsia="en-US"/>
        </w:rPr>
        <w:t xml:space="preserve">за единицу. Если эффективность целевого показателя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spacing w:val="-4"/>
          <w:kern w:val="2"/>
          <w:sz w:val="24"/>
          <w:szCs w:val="24"/>
          <w:lang w:eastAsia="en-US"/>
        </w:rPr>
        <w:t xml:space="preserve"> программы,</w:t>
      </w:r>
      <w:r w:rsidRPr="009F4975">
        <w:rPr>
          <w:rFonts w:ascii="Times New Roman" w:eastAsia="Times New Roman" w:hAnsi="Times New Roman" w:cs="Times New Roman"/>
          <w:kern w:val="2"/>
          <w:sz w:val="24"/>
          <w:szCs w:val="24"/>
          <w:lang w:eastAsia="en-US"/>
        </w:rPr>
        <w:t xml:space="preserve"> </w:t>
      </w:r>
      <w:r w:rsidRPr="009F4975">
        <w:rPr>
          <w:rFonts w:ascii="Times New Roman" w:eastAsia="Times New Roman" w:hAnsi="Times New Roman" w:cs="Times New Roman"/>
          <w:spacing w:val="-4"/>
          <w:kern w:val="2"/>
          <w:sz w:val="24"/>
          <w:szCs w:val="24"/>
          <w:lang w:eastAsia="en-US"/>
        </w:rPr>
        <w:t xml:space="preserve">подпрограммы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spacing w:val="-4"/>
          <w:kern w:val="2"/>
          <w:sz w:val="24"/>
          <w:szCs w:val="24"/>
          <w:lang w:eastAsia="en-US"/>
        </w:rPr>
        <w:t xml:space="preserve"> й программы составляет менее 0,95, то при расчете</w:t>
      </w:r>
      <w:r w:rsidRPr="009F4975">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ноль.</w:t>
      </w:r>
    </w:p>
    <w:p w:rsidR="009F4975" w:rsidRPr="009F4975" w:rsidRDefault="009F4975" w:rsidP="009F4975">
      <w:pPr>
        <w:widowControl w:val="0"/>
        <w:shd w:val="clear" w:color="auto" w:fill="FFFFFF"/>
        <w:tabs>
          <w:tab w:val="left" w:pos="2147"/>
        </w:tabs>
        <w:autoSpaceDE w:val="0"/>
        <w:autoSpaceDN w:val="0"/>
        <w:adjustRightInd w:val="0"/>
        <w:spacing w:after="0" w:line="240" w:lineRule="auto"/>
        <w:ind w:firstLine="709"/>
        <w:jc w:val="both"/>
        <w:rPr>
          <w:rFonts w:ascii="Times New Roman" w:eastAsia="Calibri" w:hAnsi="Times New Roman" w:cs="Times New Roman"/>
          <w:sz w:val="24"/>
          <w:szCs w:val="24"/>
          <w:u w:val="single"/>
          <w:lang w:eastAsia="en-US"/>
        </w:rPr>
      </w:pPr>
      <w:r w:rsidRPr="009F4975">
        <w:rPr>
          <w:rFonts w:ascii="Times New Roman" w:eastAsia="Calibri" w:hAnsi="Times New Roman" w:cs="Times New Roman"/>
          <w:sz w:val="24"/>
          <w:szCs w:val="24"/>
          <w:lang w:eastAsia="en-US"/>
        </w:rPr>
        <w:tab/>
      </w:r>
    </w:p>
    <w:p w:rsidR="009F4975" w:rsidRPr="009F4975" w:rsidRDefault="009F4975" w:rsidP="009F4975">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4975">
        <w:rPr>
          <w:rFonts w:ascii="Times New Roman" w:eastAsia="Times New Roman" w:hAnsi="Times New Roman" w:cs="Times New Roman"/>
          <w:kern w:val="2"/>
          <w:sz w:val="24"/>
          <w:szCs w:val="24"/>
          <w:lang w:eastAsia="en-US"/>
        </w:rPr>
        <w:t xml:space="preserve">               </w:t>
      </w:r>
      <w:proofErr w:type="spellStart"/>
      <w:r w:rsidRPr="009F4975">
        <w:rPr>
          <w:rFonts w:ascii="Times New Roman" w:eastAsia="Times New Roman" w:hAnsi="Times New Roman" w:cs="Times New Roman"/>
          <w:kern w:val="2"/>
          <w:sz w:val="24"/>
          <w:szCs w:val="24"/>
          <w:lang w:eastAsia="en-US"/>
        </w:rPr>
        <w:t>Э</w:t>
      </w:r>
      <w:r w:rsidRPr="009F4975">
        <w:rPr>
          <w:rFonts w:ascii="Times New Roman" w:eastAsia="Times New Roman" w:hAnsi="Times New Roman" w:cs="Times New Roman"/>
          <w:kern w:val="2"/>
          <w:sz w:val="24"/>
          <w:szCs w:val="24"/>
          <w:vertAlign w:val="subscript"/>
          <w:lang w:eastAsia="en-US"/>
        </w:rPr>
        <w:t>п</w:t>
      </w:r>
      <w:proofErr w:type="spellEnd"/>
      <w:r w:rsidRPr="009F4975">
        <w:rPr>
          <w:rFonts w:ascii="Times New Roman" w:eastAsia="Times New Roman" w:hAnsi="Times New Roman" w:cs="Times New Roman"/>
          <w:kern w:val="2"/>
          <w:sz w:val="24"/>
          <w:szCs w:val="24"/>
          <w:vertAlign w:val="subscript"/>
          <w:lang w:eastAsia="en-US"/>
        </w:rPr>
        <w:t xml:space="preserve">= </w:t>
      </w:r>
      <w:r w:rsidRPr="009F4975">
        <w:rPr>
          <w:rFonts w:ascii="Times New Roman" w:eastAsia="Times New Roman" w:hAnsi="Times New Roman" w:cs="Times New Roman"/>
          <w:kern w:val="2"/>
          <w:sz w:val="24"/>
          <w:szCs w:val="24"/>
          <w:u w:val="single"/>
          <w:vertAlign w:val="subscript"/>
          <w:lang w:eastAsia="en-US"/>
        </w:rPr>
        <w:t>8715,8</w:t>
      </w:r>
      <w:r w:rsidRPr="009F4975">
        <w:rPr>
          <w:rFonts w:ascii="Times New Roman" w:eastAsia="Times New Roman" w:hAnsi="Times New Roman" w:cs="Times New Roman"/>
          <w:kern w:val="2"/>
          <w:sz w:val="24"/>
          <w:szCs w:val="24"/>
          <w:u w:val="single"/>
          <w:vertAlign w:val="subscript"/>
          <w:lang w:eastAsia="en-US"/>
        </w:rPr>
        <w:tab/>
      </w:r>
      <w:r w:rsidRPr="009F4975">
        <w:rPr>
          <w:rFonts w:ascii="Times New Roman" w:eastAsia="Times New Roman" w:hAnsi="Times New Roman" w:cs="Times New Roman"/>
          <w:kern w:val="2"/>
          <w:sz w:val="24"/>
          <w:szCs w:val="24"/>
          <w:vertAlign w:val="subscript"/>
          <w:lang w:eastAsia="en-US"/>
        </w:rPr>
        <w:t>= 1,04</w:t>
      </w:r>
    </w:p>
    <w:p w:rsidR="009F4975" w:rsidRPr="009F4975" w:rsidRDefault="009F4975" w:rsidP="009F4975">
      <w:pPr>
        <w:widowControl w:val="0"/>
        <w:shd w:val="clear" w:color="auto" w:fill="FFFFFF"/>
        <w:tabs>
          <w:tab w:val="left" w:pos="1867"/>
        </w:tabs>
        <w:autoSpaceDE w:val="0"/>
        <w:autoSpaceDN w:val="0"/>
        <w:adjustRightInd w:val="0"/>
        <w:spacing w:after="0" w:line="240" w:lineRule="auto"/>
        <w:ind w:firstLine="709"/>
        <w:jc w:val="both"/>
        <w:rPr>
          <w:rFonts w:ascii="Times New Roman" w:eastAsia="Times New Roman" w:hAnsi="Times New Roman" w:cs="Times New Roman"/>
          <w:b/>
          <w:i/>
          <w:kern w:val="2"/>
          <w:sz w:val="24"/>
          <w:szCs w:val="24"/>
        </w:rPr>
      </w:pPr>
      <w:r w:rsidRPr="009F4975">
        <w:rPr>
          <w:rFonts w:ascii="Times New Roman" w:eastAsia="Calibri" w:hAnsi="Times New Roman" w:cs="Times New Roman"/>
          <w:sz w:val="24"/>
          <w:szCs w:val="24"/>
          <w:lang w:eastAsia="en-US"/>
        </w:rPr>
        <w:tab/>
        <w:t xml:space="preserve">     8378,4</w:t>
      </w:r>
    </w:p>
    <w:p w:rsidR="009F4975" w:rsidRPr="009F4975" w:rsidRDefault="009F4975" w:rsidP="009F4975">
      <w:pPr>
        <w:shd w:val="clear" w:color="auto" w:fill="FFFFFF"/>
        <w:autoSpaceDE w:val="0"/>
        <w:autoSpaceDN w:val="0"/>
        <w:adjustRightInd w:val="0"/>
        <w:spacing w:after="0" w:line="235"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1.2. В отношении показателя, меньшее значение которого отражает большую эффективность, – по формуле:</w:t>
      </w:r>
    </w:p>
    <w:p w:rsidR="009F4975" w:rsidRPr="009F4975" w:rsidRDefault="009F4975" w:rsidP="009F4975">
      <w:pPr>
        <w:shd w:val="clear" w:color="auto" w:fill="FFFFFF"/>
        <w:spacing w:after="0" w:line="235" w:lineRule="auto"/>
        <w:ind w:firstLine="709"/>
        <w:jc w:val="center"/>
        <w:rPr>
          <w:rFonts w:ascii="Times New Roman" w:eastAsia="Times New Roman" w:hAnsi="Times New Roman" w:cs="Times New Roman"/>
          <w:kern w:val="2"/>
          <w:sz w:val="24"/>
          <w:szCs w:val="24"/>
          <w:lang w:eastAsia="en-US"/>
        </w:rPr>
      </w:pPr>
      <w:proofErr w:type="spellStart"/>
      <w:r w:rsidRPr="009F4975">
        <w:rPr>
          <w:rFonts w:ascii="Times New Roman" w:eastAsia="Times New Roman" w:hAnsi="Times New Roman" w:cs="Times New Roman"/>
          <w:kern w:val="2"/>
          <w:sz w:val="24"/>
          <w:szCs w:val="24"/>
          <w:lang w:eastAsia="en-US"/>
        </w:rPr>
        <w:t>Э</w:t>
      </w:r>
      <w:r w:rsidRPr="009F4975">
        <w:rPr>
          <w:rFonts w:ascii="Times New Roman" w:eastAsia="Times New Roman" w:hAnsi="Times New Roman" w:cs="Times New Roman"/>
          <w:kern w:val="2"/>
          <w:sz w:val="24"/>
          <w:szCs w:val="24"/>
          <w:vertAlign w:val="subscript"/>
          <w:lang w:eastAsia="en-US"/>
        </w:rPr>
        <w:t>п</w:t>
      </w:r>
      <w:proofErr w:type="spellEnd"/>
      <w:r w:rsidRPr="009F4975">
        <w:rPr>
          <w:rFonts w:ascii="Times New Roman" w:eastAsia="Times New Roman" w:hAnsi="Times New Roman" w:cs="Times New Roman"/>
          <w:kern w:val="2"/>
          <w:sz w:val="24"/>
          <w:szCs w:val="24"/>
          <w:lang w:eastAsia="en-US"/>
        </w:rPr>
        <w:t xml:space="preserve"> = </w:t>
      </w:r>
      <w:proofErr w:type="spellStart"/>
      <w:r w:rsidRPr="009F4975">
        <w:rPr>
          <w:rFonts w:ascii="Times New Roman" w:eastAsia="Times New Roman" w:hAnsi="Times New Roman" w:cs="Times New Roman"/>
          <w:kern w:val="2"/>
          <w:sz w:val="24"/>
          <w:szCs w:val="24"/>
          <w:lang w:eastAsia="en-US"/>
        </w:rPr>
        <w:t>ИЦ</w:t>
      </w:r>
      <w:r w:rsidRPr="009F4975">
        <w:rPr>
          <w:rFonts w:ascii="Times New Roman" w:eastAsia="Times New Roman" w:hAnsi="Times New Roman" w:cs="Times New Roman"/>
          <w:kern w:val="2"/>
          <w:sz w:val="24"/>
          <w:szCs w:val="24"/>
          <w:vertAlign w:val="subscript"/>
          <w:lang w:eastAsia="en-US"/>
        </w:rPr>
        <w:t>п</w:t>
      </w:r>
      <w:proofErr w:type="spellEnd"/>
      <w:r w:rsidRPr="009F4975">
        <w:rPr>
          <w:rFonts w:ascii="Times New Roman" w:eastAsia="Times New Roman" w:hAnsi="Times New Roman" w:cs="Times New Roman"/>
          <w:kern w:val="2"/>
          <w:sz w:val="24"/>
          <w:szCs w:val="24"/>
          <w:lang w:eastAsia="en-US"/>
        </w:rPr>
        <w:t xml:space="preserve"> / </w:t>
      </w:r>
      <w:proofErr w:type="spellStart"/>
      <w:r w:rsidRPr="009F4975">
        <w:rPr>
          <w:rFonts w:ascii="Times New Roman" w:eastAsia="Times New Roman" w:hAnsi="Times New Roman" w:cs="Times New Roman"/>
          <w:kern w:val="2"/>
          <w:sz w:val="24"/>
          <w:szCs w:val="24"/>
          <w:lang w:eastAsia="en-US"/>
        </w:rPr>
        <w:t>ИД</w:t>
      </w:r>
      <w:r w:rsidRPr="009F4975">
        <w:rPr>
          <w:rFonts w:ascii="Times New Roman" w:eastAsia="Times New Roman" w:hAnsi="Times New Roman" w:cs="Times New Roman"/>
          <w:kern w:val="2"/>
          <w:sz w:val="24"/>
          <w:szCs w:val="24"/>
          <w:vertAlign w:val="subscript"/>
          <w:lang w:eastAsia="en-US"/>
        </w:rPr>
        <w:t>п</w:t>
      </w:r>
      <w:proofErr w:type="spellEnd"/>
      <w:r w:rsidRPr="009F4975">
        <w:rPr>
          <w:rFonts w:ascii="Times New Roman" w:eastAsia="Times New Roman" w:hAnsi="Times New Roman" w:cs="Times New Roman"/>
          <w:kern w:val="2"/>
          <w:sz w:val="24"/>
          <w:szCs w:val="24"/>
          <w:lang w:eastAsia="en-US"/>
        </w:rPr>
        <w:t>,</w:t>
      </w:r>
    </w:p>
    <w:p w:rsidR="009F4975" w:rsidRPr="009F4975" w:rsidRDefault="009F4975" w:rsidP="009F4975">
      <w:pPr>
        <w:shd w:val="clear" w:color="auto" w:fill="FFFFFF"/>
        <w:spacing w:after="0" w:line="235" w:lineRule="auto"/>
        <w:ind w:firstLine="709"/>
        <w:jc w:val="center"/>
        <w:rPr>
          <w:rFonts w:ascii="Times New Roman" w:eastAsia="Times New Roman" w:hAnsi="Times New Roman" w:cs="Times New Roman"/>
          <w:kern w:val="2"/>
          <w:sz w:val="24"/>
          <w:szCs w:val="24"/>
          <w:vertAlign w:val="subscript"/>
          <w:lang w:eastAsia="en-US"/>
        </w:rPr>
      </w:pPr>
    </w:p>
    <w:p w:rsidR="009F4975" w:rsidRPr="009F4975" w:rsidRDefault="009F4975" w:rsidP="009F4975">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 xml:space="preserve">где: </w:t>
      </w:r>
    </w:p>
    <w:p w:rsidR="009F4975" w:rsidRPr="009F4975" w:rsidRDefault="009F4975" w:rsidP="009F4975">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9F4975">
        <w:rPr>
          <w:rFonts w:ascii="Times New Roman" w:eastAsia="Times New Roman" w:hAnsi="Times New Roman" w:cs="Times New Roman"/>
          <w:kern w:val="2"/>
          <w:sz w:val="24"/>
          <w:szCs w:val="24"/>
          <w:lang w:eastAsia="en-US"/>
        </w:rPr>
        <w:t>Э</w:t>
      </w:r>
      <w:r w:rsidRPr="009F4975">
        <w:rPr>
          <w:rFonts w:ascii="Times New Roman" w:eastAsia="Times New Roman" w:hAnsi="Times New Roman" w:cs="Times New Roman"/>
          <w:kern w:val="2"/>
          <w:sz w:val="24"/>
          <w:szCs w:val="24"/>
          <w:vertAlign w:val="subscript"/>
          <w:lang w:eastAsia="en-US"/>
        </w:rPr>
        <w:t>п</w:t>
      </w:r>
      <w:proofErr w:type="spellEnd"/>
      <w:r w:rsidRPr="009F4975">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w:t>
      </w:r>
    </w:p>
    <w:p w:rsidR="009F4975" w:rsidRPr="009F4975" w:rsidRDefault="009F4975" w:rsidP="009F4975">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9F4975">
        <w:rPr>
          <w:rFonts w:ascii="Times New Roman" w:eastAsia="Times New Roman" w:hAnsi="Times New Roman" w:cs="Times New Roman"/>
          <w:kern w:val="2"/>
          <w:sz w:val="24"/>
          <w:szCs w:val="24"/>
          <w:lang w:eastAsia="en-US"/>
        </w:rPr>
        <w:t>ИЦ</w:t>
      </w:r>
      <w:r w:rsidRPr="009F4975">
        <w:rPr>
          <w:rFonts w:ascii="Times New Roman" w:eastAsia="Times New Roman" w:hAnsi="Times New Roman" w:cs="Times New Roman"/>
          <w:kern w:val="2"/>
          <w:sz w:val="24"/>
          <w:szCs w:val="24"/>
          <w:vertAlign w:val="subscript"/>
          <w:lang w:eastAsia="en-US"/>
        </w:rPr>
        <w:t>п</w:t>
      </w:r>
      <w:proofErr w:type="spellEnd"/>
      <w:r w:rsidRPr="009F4975">
        <w:rPr>
          <w:rFonts w:ascii="Times New Roman" w:eastAsia="Times New Roman" w:hAnsi="Times New Roman" w:cs="Times New Roman"/>
          <w:kern w:val="2"/>
          <w:sz w:val="24"/>
          <w:szCs w:val="24"/>
          <w:lang w:eastAsia="en-US"/>
        </w:rPr>
        <w:t xml:space="preserve"> – целевое значение показателя, утвержденное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программой;</w:t>
      </w:r>
    </w:p>
    <w:p w:rsidR="009F4975" w:rsidRPr="009F4975" w:rsidRDefault="009F4975" w:rsidP="009F4975">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9F4975">
        <w:rPr>
          <w:rFonts w:ascii="Times New Roman" w:eastAsia="Times New Roman" w:hAnsi="Times New Roman" w:cs="Times New Roman"/>
          <w:kern w:val="2"/>
          <w:sz w:val="24"/>
          <w:szCs w:val="24"/>
          <w:lang w:eastAsia="en-US"/>
        </w:rPr>
        <w:t>ИД</w:t>
      </w:r>
      <w:r w:rsidRPr="009F4975">
        <w:rPr>
          <w:rFonts w:ascii="Times New Roman" w:eastAsia="Times New Roman" w:hAnsi="Times New Roman" w:cs="Times New Roman"/>
          <w:kern w:val="2"/>
          <w:sz w:val="24"/>
          <w:szCs w:val="24"/>
          <w:vertAlign w:val="subscript"/>
          <w:lang w:eastAsia="en-US"/>
        </w:rPr>
        <w:t>п</w:t>
      </w:r>
      <w:proofErr w:type="spellEnd"/>
      <w:r w:rsidRPr="009F4975">
        <w:rPr>
          <w:rFonts w:ascii="Times New Roman" w:eastAsia="Times New Roman" w:hAnsi="Times New Roman" w:cs="Times New Roman"/>
          <w:kern w:val="2"/>
          <w:sz w:val="24"/>
          <w:szCs w:val="24"/>
          <w:lang w:eastAsia="en-US"/>
        </w:rPr>
        <w:t xml:space="preserve"> – фактическое значение показателя, достигнутое в ходе реализации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w:t>
      </w:r>
    </w:p>
    <w:p w:rsidR="009F4975" w:rsidRPr="009F4975" w:rsidRDefault="009F4975" w:rsidP="0074329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 xml:space="preserve">Если эффективность целевого показателя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 </w:t>
      </w:r>
      <w:r w:rsidRPr="009F4975">
        <w:rPr>
          <w:rFonts w:ascii="Times New Roman" w:eastAsia="Times New Roman" w:hAnsi="Times New Roman" w:cs="Times New Roman"/>
          <w:spacing w:val="-4"/>
          <w:kern w:val="2"/>
          <w:sz w:val="24"/>
          <w:szCs w:val="24"/>
          <w:lang w:eastAsia="en-US"/>
        </w:rPr>
        <w:t xml:space="preserve">подпрограммы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spacing w:val="-4"/>
          <w:kern w:val="2"/>
          <w:sz w:val="24"/>
          <w:szCs w:val="24"/>
          <w:lang w:eastAsia="en-US"/>
        </w:rPr>
        <w:t xml:space="preserve"> программы составляет 0,95 и более, то при расчете</w:t>
      </w:r>
      <w:r w:rsidRPr="009F4975">
        <w:rPr>
          <w:rFonts w:ascii="Times New Roman" w:eastAsia="Times New Roman" w:hAnsi="Times New Roman" w:cs="Times New Roman"/>
          <w:kern w:val="2"/>
          <w:sz w:val="24"/>
          <w:szCs w:val="24"/>
          <w:lang w:eastAsia="en-US"/>
        </w:rPr>
        <w:t xml:space="preserve"> суммарной эффективности эффективность по данному показателю принимается за единицу. Если эффективность целевого показателя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 </w:t>
      </w:r>
      <w:r w:rsidRPr="009F4975">
        <w:rPr>
          <w:rFonts w:ascii="Times New Roman" w:eastAsia="Times New Roman" w:hAnsi="Times New Roman" w:cs="Times New Roman"/>
          <w:kern w:val="2"/>
          <w:sz w:val="24"/>
          <w:szCs w:val="24"/>
          <w:lang w:eastAsia="en-US"/>
        </w:rPr>
        <w:lastRenderedPageBreak/>
        <w:t xml:space="preserve">подпрограммы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 составляет менее 0,95, </w:t>
      </w:r>
      <w:r w:rsidRPr="009F4975">
        <w:rPr>
          <w:rFonts w:ascii="Times New Roman" w:eastAsia="Times New Roman" w:hAnsi="Times New Roman" w:cs="Times New Roman"/>
          <w:spacing w:val="-4"/>
          <w:kern w:val="2"/>
          <w:sz w:val="24"/>
          <w:szCs w:val="24"/>
          <w:lang w:eastAsia="en-US"/>
        </w:rPr>
        <w:t>то при расчете суммарной эффективности эффективность по данному показателю</w:t>
      </w:r>
      <w:r w:rsidR="0074329F">
        <w:rPr>
          <w:rFonts w:ascii="Times New Roman" w:eastAsia="Times New Roman" w:hAnsi="Times New Roman" w:cs="Times New Roman"/>
          <w:kern w:val="2"/>
          <w:sz w:val="24"/>
          <w:szCs w:val="24"/>
          <w:lang w:eastAsia="en-US"/>
        </w:rPr>
        <w:t xml:space="preserve"> принимается за ноль.</w:t>
      </w:r>
    </w:p>
    <w:p w:rsidR="009F4975" w:rsidRPr="009F4975" w:rsidRDefault="009F4975" w:rsidP="009F4975">
      <w:pPr>
        <w:widowControl w:val="0"/>
        <w:shd w:val="clear" w:color="auto" w:fill="FFFFFF"/>
        <w:tabs>
          <w:tab w:val="left" w:pos="276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4975">
        <w:rPr>
          <w:rFonts w:ascii="Times New Roman" w:eastAsia="Times New Roman" w:hAnsi="Times New Roman" w:cs="Times New Roman"/>
          <w:b/>
          <w:i/>
          <w:kern w:val="2"/>
          <w:sz w:val="24"/>
          <w:szCs w:val="24"/>
        </w:rPr>
        <w:tab/>
      </w:r>
      <w:r w:rsidRPr="009F4975">
        <w:rPr>
          <w:rFonts w:ascii="Times New Roman" w:eastAsia="Times New Roman" w:hAnsi="Times New Roman" w:cs="Times New Roman"/>
          <w:kern w:val="2"/>
          <w:sz w:val="24"/>
          <w:szCs w:val="24"/>
          <w:lang w:eastAsia="en-US"/>
        </w:rPr>
        <w:t xml:space="preserve">         </w:t>
      </w:r>
      <w:proofErr w:type="spellStart"/>
      <w:r w:rsidRPr="009F4975">
        <w:rPr>
          <w:rFonts w:ascii="Times New Roman" w:eastAsia="Times New Roman" w:hAnsi="Times New Roman" w:cs="Times New Roman"/>
          <w:kern w:val="2"/>
          <w:sz w:val="24"/>
          <w:szCs w:val="24"/>
          <w:lang w:eastAsia="en-US"/>
        </w:rPr>
        <w:t>Э</w:t>
      </w:r>
      <w:r w:rsidRPr="009F4975">
        <w:rPr>
          <w:rFonts w:ascii="Times New Roman" w:eastAsia="Times New Roman" w:hAnsi="Times New Roman" w:cs="Times New Roman"/>
          <w:kern w:val="2"/>
          <w:sz w:val="24"/>
          <w:szCs w:val="24"/>
          <w:vertAlign w:val="subscript"/>
          <w:lang w:eastAsia="en-US"/>
        </w:rPr>
        <w:t>п</w:t>
      </w:r>
      <w:proofErr w:type="spellEnd"/>
      <w:r w:rsidRPr="009F4975">
        <w:rPr>
          <w:rFonts w:ascii="Times New Roman" w:eastAsia="Times New Roman" w:hAnsi="Times New Roman" w:cs="Times New Roman"/>
          <w:kern w:val="2"/>
          <w:sz w:val="24"/>
          <w:szCs w:val="24"/>
          <w:vertAlign w:val="subscript"/>
          <w:lang w:eastAsia="en-US"/>
        </w:rPr>
        <w:t xml:space="preserve">= </w:t>
      </w:r>
      <w:r w:rsidRPr="009F4975">
        <w:rPr>
          <w:rFonts w:ascii="Times New Roman" w:eastAsia="Times New Roman" w:hAnsi="Times New Roman" w:cs="Times New Roman"/>
          <w:kern w:val="2"/>
          <w:sz w:val="24"/>
          <w:szCs w:val="24"/>
          <w:u w:val="single"/>
          <w:vertAlign w:val="subscript"/>
          <w:lang w:eastAsia="en-US"/>
        </w:rPr>
        <w:t>94,5</w:t>
      </w:r>
      <w:r w:rsidRPr="009F4975">
        <w:rPr>
          <w:rFonts w:ascii="Times New Roman" w:eastAsia="Times New Roman" w:hAnsi="Times New Roman" w:cs="Times New Roman"/>
          <w:kern w:val="2"/>
          <w:sz w:val="24"/>
          <w:szCs w:val="24"/>
          <w:u w:val="single"/>
          <w:vertAlign w:val="subscript"/>
          <w:lang w:eastAsia="en-US"/>
        </w:rPr>
        <w:tab/>
      </w:r>
      <w:r w:rsidRPr="009F4975">
        <w:rPr>
          <w:rFonts w:ascii="Times New Roman" w:eastAsia="Times New Roman" w:hAnsi="Times New Roman" w:cs="Times New Roman"/>
          <w:kern w:val="2"/>
          <w:sz w:val="24"/>
          <w:szCs w:val="24"/>
          <w:vertAlign w:val="subscript"/>
          <w:lang w:eastAsia="en-US"/>
        </w:rPr>
        <w:t>= 0,97</w:t>
      </w:r>
    </w:p>
    <w:p w:rsidR="009F4975" w:rsidRPr="0074329F" w:rsidRDefault="009F4975" w:rsidP="0074329F">
      <w:pPr>
        <w:widowControl w:val="0"/>
        <w:shd w:val="clear" w:color="auto" w:fill="FFFFFF"/>
        <w:tabs>
          <w:tab w:val="left" w:pos="1867"/>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4975">
        <w:rPr>
          <w:rFonts w:ascii="Times New Roman" w:eastAsia="Calibri" w:hAnsi="Times New Roman" w:cs="Times New Roman"/>
          <w:sz w:val="24"/>
          <w:szCs w:val="24"/>
          <w:lang w:eastAsia="en-US"/>
        </w:rPr>
        <w:tab/>
        <w:t xml:space="preserve"> </w:t>
      </w:r>
      <w:r w:rsidR="0074329F">
        <w:rPr>
          <w:rFonts w:ascii="Times New Roman" w:eastAsia="Calibri" w:hAnsi="Times New Roman" w:cs="Times New Roman"/>
          <w:sz w:val="24"/>
          <w:szCs w:val="24"/>
          <w:lang w:eastAsia="en-US"/>
        </w:rPr>
        <w:t xml:space="preserve">                           97,8</w:t>
      </w:r>
    </w:p>
    <w:p w:rsidR="009F4975" w:rsidRPr="009F4975" w:rsidRDefault="009F4975" w:rsidP="0074329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 xml:space="preserve">1.3 Суммарная оценка степени достижения целевых показателей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 определяется по</w:t>
      </w:r>
      <w:r w:rsidR="0074329F">
        <w:rPr>
          <w:rFonts w:ascii="Times New Roman" w:eastAsia="Times New Roman" w:hAnsi="Times New Roman" w:cs="Times New Roman"/>
          <w:kern w:val="2"/>
          <w:sz w:val="24"/>
          <w:szCs w:val="24"/>
          <w:lang w:eastAsia="en-US"/>
        </w:rPr>
        <w:t xml:space="preserve"> формуле:</w:t>
      </w:r>
    </w:p>
    <w:p w:rsidR="009F4975" w:rsidRPr="009F4975" w:rsidRDefault="009F4975" w:rsidP="0074329F">
      <w:pPr>
        <w:shd w:val="clear" w:color="auto" w:fill="FFFFFF"/>
        <w:spacing w:after="0" w:line="235" w:lineRule="auto"/>
        <w:jc w:val="center"/>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noProof/>
          <w:kern w:val="2"/>
          <w:position w:val="-24"/>
          <w:sz w:val="24"/>
          <w:szCs w:val="24"/>
        </w:rPr>
        <w:drawing>
          <wp:inline distT="0" distB="0" distL="0" distR="0" wp14:anchorId="72631679" wp14:editId="5E6212BF">
            <wp:extent cx="828675" cy="609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r w:rsidR="0074329F">
        <w:rPr>
          <w:rFonts w:ascii="Times New Roman" w:eastAsia="Times New Roman" w:hAnsi="Times New Roman" w:cs="Times New Roman"/>
          <w:kern w:val="2"/>
          <w:sz w:val="24"/>
          <w:szCs w:val="24"/>
          <w:lang w:eastAsia="en-US"/>
        </w:rPr>
        <w:t>,</w:t>
      </w:r>
    </w:p>
    <w:p w:rsidR="009F4975" w:rsidRPr="009F4975" w:rsidRDefault="009F4975" w:rsidP="009F4975">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 xml:space="preserve">где: </w:t>
      </w:r>
    </w:p>
    <w:p w:rsidR="009F4975" w:rsidRPr="009F4975" w:rsidRDefault="009F4975" w:rsidP="009F4975">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proofErr w:type="spellStart"/>
      <w:r w:rsidRPr="009F4975">
        <w:rPr>
          <w:rFonts w:ascii="Times New Roman" w:eastAsia="Times New Roman" w:hAnsi="Times New Roman" w:cs="Times New Roman"/>
          <w:kern w:val="2"/>
          <w:sz w:val="24"/>
          <w:szCs w:val="24"/>
          <w:lang w:eastAsia="en-US"/>
        </w:rPr>
        <w:t>Э</w:t>
      </w:r>
      <w:r w:rsidRPr="009F4975">
        <w:rPr>
          <w:rFonts w:ascii="Times New Roman" w:eastAsia="Times New Roman" w:hAnsi="Times New Roman" w:cs="Times New Roman"/>
          <w:kern w:val="2"/>
          <w:sz w:val="24"/>
          <w:szCs w:val="24"/>
          <w:vertAlign w:val="subscript"/>
          <w:lang w:eastAsia="en-US"/>
        </w:rPr>
        <w:t>о</w:t>
      </w:r>
      <w:proofErr w:type="spellEnd"/>
      <w:r w:rsidRPr="009F4975">
        <w:rPr>
          <w:rFonts w:ascii="Times New Roman" w:eastAsia="Times New Roman" w:hAnsi="Times New Roman" w:cs="Times New Roman"/>
          <w:kern w:val="2"/>
          <w:sz w:val="24"/>
          <w:szCs w:val="24"/>
          <w:lang w:eastAsia="en-US"/>
        </w:rPr>
        <w:t xml:space="preserve"> – суммарная оценка степени достижения целевых показателей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w:t>
      </w:r>
    </w:p>
    <w:p w:rsidR="009F4975" w:rsidRPr="009F4975" w:rsidRDefault="009F4975" w:rsidP="009F4975">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9F4975">
        <w:rPr>
          <w:rFonts w:ascii="Times New Roman" w:eastAsia="Times New Roman" w:hAnsi="Times New Roman" w:cs="Times New Roman"/>
          <w:kern w:val="2"/>
          <w:sz w:val="24"/>
          <w:szCs w:val="24"/>
          <w:lang w:eastAsia="en-US"/>
        </w:rPr>
        <w:t>Э</w:t>
      </w:r>
      <w:r w:rsidRPr="009F4975">
        <w:rPr>
          <w:rFonts w:ascii="Times New Roman" w:eastAsia="Times New Roman" w:hAnsi="Times New Roman" w:cs="Times New Roman"/>
          <w:kern w:val="2"/>
          <w:sz w:val="24"/>
          <w:szCs w:val="24"/>
          <w:vertAlign w:val="subscript"/>
          <w:lang w:eastAsia="en-US"/>
        </w:rPr>
        <w:t>п</w:t>
      </w:r>
      <w:proofErr w:type="spellEnd"/>
      <w:r w:rsidRPr="009F4975">
        <w:rPr>
          <w:rFonts w:ascii="Times New Roman" w:eastAsia="Times New Roman" w:hAnsi="Times New Roman" w:cs="Times New Roman"/>
          <w:kern w:val="2"/>
          <w:sz w:val="24"/>
          <w:szCs w:val="24"/>
          <w:lang w:eastAsia="en-US"/>
        </w:rPr>
        <w:t xml:space="preserve"> – эффективность хода реализации целевого показателя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w:t>
      </w:r>
    </w:p>
    <w:p w:rsidR="009F4975" w:rsidRPr="009F4975" w:rsidRDefault="009F4975" w:rsidP="009F4975">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roofErr w:type="spellStart"/>
      <w:r w:rsidRPr="009F4975">
        <w:rPr>
          <w:rFonts w:ascii="Times New Roman" w:eastAsia="Times New Roman" w:hAnsi="Times New Roman" w:cs="Times New Roman"/>
          <w:kern w:val="2"/>
          <w:sz w:val="24"/>
          <w:szCs w:val="24"/>
          <w:lang w:val="en-US" w:eastAsia="en-US"/>
        </w:rPr>
        <w:t>i</w:t>
      </w:r>
      <w:proofErr w:type="spellEnd"/>
      <w:r w:rsidRPr="009F4975">
        <w:rPr>
          <w:rFonts w:ascii="Times New Roman" w:eastAsia="Times New Roman" w:hAnsi="Times New Roman" w:cs="Times New Roman"/>
          <w:kern w:val="2"/>
          <w:sz w:val="24"/>
          <w:szCs w:val="24"/>
          <w:lang w:eastAsia="en-US"/>
        </w:rPr>
        <w:t xml:space="preserve"> – номер показателя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w:t>
      </w:r>
    </w:p>
    <w:p w:rsidR="009F4975" w:rsidRPr="009F4975" w:rsidRDefault="009F4975" w:rsidP="009F4975">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val="en-US" w:eastAsia="en-US"/>
        </w:rPr>
        <w:t>n</w:t>
      </w:r>
      <w:r w:rsidRPr="009F4975">
        <w:rPr>
          <w:rFonts w:ascii="Times New Roman" w:eastAsia="Times New Roman" w:hAnsi="Times New Roman" w:cs="Times New Roman"/>
          <w:kern w:val="2"/>
          <w:sz w:val="24"/>
          <w:szCs w:val="24"/>
          <w:lang w:eastAsia="en-US"/>
        </w:rPr>
        <w:t xml:space="preserve"> – количество целевых показателей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w:t>
      </w:r>
    </w:p>
    <w:p w:rsidR="009F4975" w:rsidRPr="009F4975" w:rsidRDefault="009F4975" w:rsidP="009F4975">
      <w:pPr>
        <w:shd w:val="clear" w:color="auto" w:fill="FFFFFF"/>
        <w:tabs>
          <w:tab w:val="left" w:pos="3627"/>
        </w:tabs>
        <w:spacing w:after="0" w:line="240" w:lineRule="auto"/>
        <w:ind w:firstLine="709"/>
        <w:jc w:val="both"/>
        <w:rPr>
          <w:rFonts w:ascii="Times New Roman" w:eastAsia="Times New Roman" w:hAnsi="Times New Roman" w:cs="Times New Roman"/>
          <w:kern w:val="2"/>
          <w:sz w:val="24"/>
          <w:szCs w:val="24"/>
          <w:u w:val="single"/>
          <w:lang w:eastAsia="en-US"/>
        </w:rPr>
      </w:pPr>
      <w:r w:rsidRPr="009F4975">
        <w:rPr>
          <w:rFonts w:ascii="Times New Roman" w:eastAsia="Times New Roman" w:hAnsi="Times New Roman" w:cs="Times New Roman"/>
          <w:kern w:val="2"/>
          <w:sz w:val="24"/>
          <w:szCs w:val="24"/>
          <w:lang w:eastAsia="en-US"/>
        </w:rPr>
        <w:tab/>
      </w:r>
      <w:r w:rsidRPr="009F4975">
        <w:rPr>
          <w:rFonts w:ascii="Times New Roman" w:eastAsia="Times New Roman" w:hAnsi="Times New Roman" w:cs="Times New Roman"/>
          <w:kern w:val="2"/>
          <w:sz w:val="24"/>
          <w:szCs w:val="24"/>
          <w:u w:val="single"/>
          <w:lang w:eastAsia="en-US"/>
        </w:rPr>
        <w:t>1+1</w:t>
      </w:r>
    </w:p>
    <w:p w:rsidR="009F4975" w:rsidRPr="0074329F" w:rsidRDefault="009F4975" w:rsidP="0074329F">
      <w:pPr>
        <w:shd w:val="clear" w:color="auto" w:fill="FFFFFF"/>
        <w:tabs>
          <w:tab w:val="left" w:pos="2840"/>
          <w:tab w:val="left" w:pos="3627"/>
          <w:tab w:val="left" w:pos="4560"/>
        </w:tabs>
        <w:spacing w:after="0" w:line="240"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ab/>
      </w:r>
      <w:r w:rsidRPr="009F4975">
        <w:rPr>
          <w:rFonts w:ascii="Times New Roman" w:eastAsia="Times New Roman" w:hAnsi="Times New Roman" w:cs="Times New Roman"/>
          <w:noProof/>
          <w:kern w:val="2"/>
          <w:position w:val="-24"/>
          <w:sz w:val="24"/>
          <w:szCs w:val="24"/>
        </w:rPr>
        <w:t xml:space="preserve">Эо = </w:t>
      </w:r>
      <w:r w:rsidRPr="009F4975">
        <w:rPr>
          <w:rFonts w:ascii="Times New Roman" w:eastAsia="Times New Roman" w:hAnsi="Times New Roman" w:cs="Times New Roman"/>
          <w:noProof/>
          <w:kern w:val="2"/>
          <w:position w:val="-24"/>
          <w:sz w:val="24"/>
          <w:szCs w:val="24"/>
        </w:rPr>
        <w:tab/>
        <w:t xml:space="preserve">  2</w:t>
      </w:r>
      <w:r w:rsidRPr="009F4975">
        <w:rPr>
          <w:rFonts w:ascii="Times New Roman" w:eastAsia="Times New Roman" w:hAnsi="Times New Roman" w:cs="Times New Roman"/>
          <w:noProof/>
          <w:kern w:val="2"/>
          <w:position w:val="-24"/>
          <w:sz w:val="24"/>
          <w:szCs w:val="24"/>
        </w:rPr>
        <w:tab/>
        <w:t>= 1</w:t>
      </w:r>
    </w:p>
    <w:p w:rsidR="009F4975" w:rsidRPr="009F4975" w:rsidRDefault="009F4975" w:rsidP="009F4975">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sz w:val="24"/>
          <w:szCs w:val="24"/>
        </w:rPr>
        <w:t xml:space="preserve">Учитывая полученные значения целевых показателей (индикаторов) муниципальной программы </w:t>
      </w:r>
      <w:r w:rsidRPr="009F4975">
        <w:rPr>
          <w:rFonts w:ascii="Times New Roman" w:eastAsia="Times New Roman" w:hAnsi="Times New Roman" w:cs="Times New Roman"/>
          <w:kern w:val="2"/>
          <w:sz w:val="24"/>
          <w:szCs w:val="24"/>
          <w:lang w:eastAsia="en-US"/>
        </w:rPr>
        <w:t xml:space="preserve">по степени достижения целевых показателей характеризуется высокий уровень эффективности реализации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w:t>
      </w:r>
    </w:p>
    <w:p w:rsidR="009F4975" w:rsidRPr="009F4975" w:rsidRDefault="009F4975" w:rsidP="009F4975">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p>
    <w:p w:rsidR="009F4975" w:rsidRPr="0074329F" w:rsidRDefault="009F4975" w:rsidP="0074329F">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w:t>
      </w:r>
      <w:r w:rsidR="0074329F">
        <w:rPr>
          <w:rFonts w:ascii="Times New Roman" w:eastAsia="Times New Roman" w:hAnsi="Times New Roman" w:cs="Times New Roman"/>
          <w:kern w:val="2"/>
          <w:sz w:val="24"/>
          <w:szCs w:val="24"/>
          <w:lang w:eastAsia="en-US"/>
        </w:rPr>
        <w:t>м объеме, по следующей формуле:</w:t>
      </w:r>
    </w:p>
    <w:p w:rsidR="009F4975" w:rsidRPr="009F4975" w:rsidRDefault="009F4975" w:rsidP="009F4975">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9F4975">
        <w:rPr>
          <w:rFonts w:ascii="Times New Roman" w:eastAsia="Times New Roman" w:hAnsi="Times New Roman" w:cs="Times New Roman"/>
          <w:sz w:val="24"/>
          <w:szCs w:val="24"/>
        </w:rPr>
        <w:t>СРом</w:t>
      </w:r>
      <w:proofErr w:type="spellEnd"/>
      <w:r w:rsidRPr="009F4975">
        <w:rPr>
          <w:rFonts w:ascii="Times New Roman" w:eastAsia="Times New Roman" w:hAnsi="Times New Roman" w:cs="Times New Roman"/>
          <w:sz w:val="24"/>
          <w:szCs w:val="24"/>
        </w:rPr>
        <w:t xml:space="preserve"> = </w:t>
      </w:r>
      <w:proofErr w:type="spellStart"/>
      <w:r w:rsidRPr="009F4975">
        <w:rPr>
          <w:rFonts w:ascii="Times New Roman" w:eastAsia="Times New Roman" w:hAnsi="Times New Roman" w:cs="Times New Roman"/>
          <w:sz w:val="24"/>
          <w:szCs w:val="24"/>
        </w:rPr>
        <w:t>Мв</w:t>
      </w:r>
      <w:proofErr w:type="spellEnd"/>
      <w:r w:rsidRPr="009F4975">
        <w:rPr>
          <w:rFonts w:ascii="Times New Roman" w:eastAsia="Times New Roman" w:hAnsi="Times New Roman" w:cs="Times New Roman"/>
          <w:sz w:val="24"/>
          <w:szCs w:val="24"/>
        </w:rPr>
        <w:t xml:space="preserve"> / М,</w:t>
      </w:r>
    </w:p>
    <w:p w:rsidR="009F4975" w:rsidRPr="009F4975" w:rsidRDefault="009F4975" w:rsidP="009F49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F4975" w:rsidRPr="009F4975" w:rsidRDefault="009F4975" w:rsidP="009F49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где: </w:t>
      </w:r>
    </w:p>
    <w:p w:rsidR="009F4975" w:rsidRPr="009F4975" w:rsidRDefault="009F4975" w:rsidP="009F49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9F4975">
        <w:rPr>
          <w:rFonts w:ascii="Times New Roman" w:eastAsia="Times New Roman" w:hAnsi="Times New Roman" w:cs="Times New Roman"/>
          <w:sz w:val="24"/>
          <w:szCs w:val="24"/>
        </w:rPr>
        <w:t>СРом</w:t>
      </w:r>
      <w:proofErr w:type="spellEnd"/>
      <w:r w:rsidRPr="009F4975">
        <w:rPr>
          <w:rFonts w:ascii="Times New Roman" w:eastAsia="Times New Roman" w:hAnsi="Times New Roman" w:cs="Times New Roman"/>
          <w:sz w:val="24"/>
          <w:szCs w:val="24"/>
        </w:rPr>
        <w:t xml:space="preserve"> – степень реализации </w:t>
      </w:r>
      <w:r w:rsidRPr="009F4975">
        <w:rPr>
          <w:rFonts w:ascii="Times New Roman" w:eastAsia="Times New Roman" w:hAnsi="Times New Roman" w:cs="Times New Roman"/>
          <w:kern w:val="2"/>
          <w:sz w:val="24"/>
          <w:szCs w:val="24"/>
          <w:lang w:eastAsia="en-US"/>
        </w:rPr>
        <w:t>основных</w:t>
      </w:r>
      <w:r w:rsidRPr="009F4975">
        <w:rPr>
          <w:rFonts w:ascii="Times New Roman" w:eastAsia="Times New Roman" w:hAnsi="Times New Roman" w:cs="Times New Roman"/>
          <w:sz w:val="24"/>
          <w:szCs w:val="24"/>
        </w:rPr>
        <w:t xml:space="preserve"> мероприятий;</w:t>
      </w:r>
    </w:p>
    <w:p w:rsidR="009F4975" w:rsidRPr="009F4975" w:rsidRDefault="009F4975" w:rsidP="009F49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9F4975">
        <w:rPr>
          <w:rFonts w:ascii="Times New Roman" w:eastAsia="Times New Roman" w:hAnsi="Times New Roman" w:cs="Times New Roman"/>
          <w:sz w:val="24"/>
          <w:szCs w:val="24"/>
        </w:rPr>
        <w:t>Мв</w:t>
      </w:r>
      <w:proofErr w:type="spellEnd"/>
      <w:r w:rsidRPr="009F4975">
        <w:rPr>
          <w:rFonts w:ascii="Times New Roman" w:eastAsia="Times New Roman" w:hAnsi="Times New Roman" w:cs="Times New Roman"/>
          <w:sz w:val="24"/>
          <w:szCs w:val="24"/>
        </w:rPr>
        <w:t xml:space="preserve"> – количество </w:t>
      </w:r>
      <w:r w:rsidRPr="009F4975">
        <w:rPr>
          <w:rFonts w:ascii="Times New Roman" w:eastAsia="Times New Roman" w:hAnsi="Times New Roman" w:cs="Times New Roman"/>
          <w:kern w:val="2"/>
          <w:sz w:val="24"/>
          <w:szCs w:val="24"/>
          <w:lang w:eastAsia="en-US"/>
        </w:rPr>
        <w:t>основных</w:t>
      </w:r>
      <w:r w:rsidRPr="009F4975">
        <w:rPr>
          <w:rFonts w:ascii="Times New Roman" w:eastAsia="Times New Roman" w:hAnsi="Times New Roman" w:cs="Times New Roman"/>
          <w:sz w:val="24"/>
          <w:szCs w:val="24"/>
        </w:rPr>
        <w:t xml:space="preserve"> мероприятий, выполненных в полном объеме, из числа </w:t>
      </w:r>
      <w:r w:rsidRPr="009F4975">
        <w:rPr>
          <w:rFonts w:ascii="Times New Roman" w:eastAsia="Times New Roman" w:hAnsi="Times New Roman" w:cs="Times New Roman"/>
          <w:kern w:val="2"/>
          <w:sz w:val="24"/>
          <w:szCs w:val="24"/>
          <w:lang w:eastAsia="en-US"/>
        </w:rPr>
        <w:t>основных</w:t>
      </w:r>
      <w:r w:rsidRPr="009F4975">
        <w:rPr>
          <w:rFonts w:ascii="Times New Roman" w:eastAsia="Times New Roman" w:hAnsi="Times New Roman" w:cs="Times New Roman"/>
          <w:sz w:val="24"/>
          <w:szCs w:val="24"/>
        </w:rPr>
        <w:t xml:space="preserve"> мероприятий, запланированных к реализации в отчетном году;</w:t>
      </w:r>
    </w:p>
    <w:p w:rsidR="009F4975" w:rsidRPr="009F4975" w:rsidRDefault="009F4975" w:rsidP="009F49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pacing w:val="-6"/>
          <w:sz w:val="24"/>
          <w:szCs w:val="24"/>
        </w:rPr>
        <w:t>М – общее количество основных мероприятий, запланированных к реализации</w:t>
      </w:r>
      <w:r w:rsidRPr="009F4975">
        <w:rPr>
          <w:rFonts w:ascii="Times New Roman" w:eastAsia="Times New Roman" w:hAnsi="Times New Roman" w:cs="Times New Roman"/>
          <w:sz w:val="24"/>
          <w:szCs w:val="24"/>
        </w:rPr>
        <w:t xml:space="preserve"> в отчетном году.</w:t>
      </w:r>
    </w:p>
    <w:p w:rsidR="009F4975" w:rsidRPr="009F4975" w:rsidRDefault="009F4975" w:rsidP="009F49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pacing w:val="-4"/>
          <w:kern w:val="2"/>
          <w:sz w:val="24"/>
          <w:szCs w:val="24"/>
          <w:lang w:eastAsia="en-US"/>
        </w:rPr>
        <w:t>Основное м</w:t>
      </w:r>
      <w:r w:rsidRPr="009F4975">
        <w:rPr>
          <w:rFonts w:ascii="Times New Roman" w:eastAsia="Times New Roman" w:hAnsi="Times New Roman" w:cs="Times New Roman"/>
          <w:spacing w:val="-4"/>
          <w:sz w:val="24"/>
          <w:szCs w:val="24"/>
        </w:rPr>
        <w:t>ероприятие может считаться выполненным в полном объеме</w:t>
      </w:r>
      <w:r w:rsidRPr="009F4975">
        <w:rPr>
          <w:rFonts w:ascii="Times New Roman" w:eastAsia="Times New Roman" w:hAnsi="Times New Roman" w:cs="Times New Roman"/>
          <w:sz w:val="24"/>
          <w:szCs w:val="24"/>
        </w:rPr>
        <w:t xml:space="preserve"> при достижении в совокупности следующих результатов:</w:t>
      </w:r>
    </w:p>
    <w:p w:rsidR="009F4975" w:rsidRPr="009F4975" w:rsidRDefault="009F4975" w:rsidP="009F4975">
      <w:pPr>
        <w:shd w:val="clear" w:color="auto" w:fill="FFFFFF"/>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если фактически достигнутое значение показателя (индикатора) составляет </w:t>
      </w:r>
      <w:r w:rsidRPr="009F4975">
        <w:rPr>
          <w:rFonts w:ascii="Times New Roman" w:eastAsia="Calibri" w:hAnsi="Times New Roman" w:cs="Times New Roman"/>
          <w:sz w:val="24"/>
          <w:szCs w:val="24"/>
          <w:lang w:eastAsia="en-US"/>
        </w:rPr>
        <w:t>95 и более</w:t>
      </w:r>
      <w:r w:rsidRPr="009F4975">
        <w:rPr>
          <w:rFonts w:ascii="Times New Roman" w:eastAsia="Times New Roman" w:hAnsi="Times New Roman" w:cs="Times New Roman"/>
          <w:sz w:val="24"/>
          <w:szCs w:val="24"/>
        </w:rPr>
        <w:t xml:space="preserve"> процентов от запланированного. В том случае, когда для описания результатов реализации </w:t>
      </w:r>
      <w:r w:rsidRPr="009F4975">
        <w:rPr>
          <w:rFonts w:ascii="Times New Roman" w:eastAsia="Times New Roman" w:hAnsi="Times New Roman" w:cs="Times New Roman"/>
          <w:kern w:val="2"/>
          <w:sz w:val="24"/>
          <w:szCs w:val="24"/>
          <w:lang w:eastAsia="en-US"/>
        </w:rPr>
        <w:t>основного</w:t>
      </w:r>
      <w:r w:rsidRPr="009F4975">
        <w:rPr>
          <w:rFonts w:ascii="Times New Roman" w:eastAsia="Times New Roman" w:hAnsi="Times New Roman" w:cs="Times New Roman"/>
          <w:sz w:val="24"/>
          <w:szCs w:val="24"/>
        </w:rPr>
        <w:t xml:space="preserve"> мероприятия используются несколько показателей (индикаторов), для оценки степени реализации </w:t>
      </w:r>
      <w:r w:rsidRPr="009F4975">
        <w:rPr>
          <w:rFonts w:ascii="Times New Roman" w:eastAsia="Times New Roman" w:hAnsi="Times New Roman" w:cs="Times New Roman"/>
          <w:kern w:val="2"/>
          <w:sz w:val="24"/>
          <w:szCs w:val="24"/>
          <w:lang w:eastAsia="en-US"/>
        </w:rPr>
        <w:t>основного</w:t>
      </w:r>
      <w:r w:rsidRPr="009F4975">
        <w:rPr>
          <w:rFonts w:ascii="Times New Roman" w:eastAsia="Times New Roman" w:hAnsi="Times New Roman" w:cs="Times New Roman"/>
          <w:sz w:val="24"/>
          <w:szCs w:val="24"/>
        </w:rPr>
        <w:t xml:space="preserve"> мероприятия применяется среднее арифметическое значение отношений фактических значений показателей к запланированным значениям;</w:t>
      </w:r>
    </w:p>
    <w:p w:rsidR="009F4975" w:rsidRPr="009F4975" w:rsidRDefault="009F4975" w:rsidP="009F49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если достигнут ожидаемый результат и выполнены контрольные события, относящиеся к реализации данного основного мероприятия.</w:t>
      </w:r>
    </w:p>
    <w:p w:rsidR="009F4975" w:rsidRPr="009F4975" w:rsidRDefault="009F4975" w:rsidP="009F4975">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 xml:space="preserve"> Если суммарная оценка степени </w:t>
      </w:r>
      <w:r w:rsidRPr="009F4975">
        <w:rPr>
          <w:rFonts w:ascii="Times New Roman" w:eastAsia="Times New Roman" w:hAnsi="Times New Roman" w:cs="Times New Roman"/>
          <w:sz w:val="24"/>
          <w:szCs w:val="24"/>
        </w:rPr>
        <w:t>реализации основных мероприятий</w:t>
      </w:r>
      <w:r w:rsidRPr="009F4975">
        <w:rPr>
          <w:rFonts w:ascii="Times New Roman" w:eastAsia="Times New Roman" w:hAnsi="Times New Roman" w:cs="Times New Roman"/>
          <w:kern w:val="2"/>
          <w:sz w:val="24"/>
          <w:szCs w:val="24"/>
          <w:lang w:eastAsia="en-US"/>
        </w:rPr>
        <w:t xml:space="preserve">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 составляет </w:t>
      </w:r>
      <w:r w:rsidRPr="009F4975">
        <w:rPr>
          <w:rFonts w:ascii="Times New Roman" w:eastAsia="Calibri" w:hAnsi="Times New Roman" w:cs="Times New Roman"/>
          <w:sz w:val="24"/>
          <w:szCs w:val="24"/>
          <w:lang w:eastAsia="en-US"/>
        </w:rPr>
        <w:t>0,95 и более</w:t>
      </w:r>
      <w:r w:rsidRPr="009F4975">
        <w:rPr>
          <w:rFonts w:ascii="Times New Roman" w:eastAsia="Times New Roman" w:hAnsi="Times New Roman" w:cs="Times New Roman"/>
          <w:kern w:val="2"/>
          <w:sz w:val="24"/>
          <w:szCs w:val="24"/>
          <w:lang w:eastAsia="en-US"/>
        </w:rPr>
        <w:t xml:space="preserve">, это характеризует высокий уровень эффективности реализации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 по степени </w:t>
      </w:r>
      <w:r w:rsidRPr="009F4975">
        <w:rPr>
          <w:rFonts w:ascii="Times New Roman" w:eastAsia="Times New Roman" w:hAnsi="Times New Roman" w:cs="Times New Roman"/>
          <w:sz w:val="24"/>
          <w:szCs w:val="24"/>
        </w:rPr>
        <w:t>реализации основных мероприятий</w:t>
      </w:r>
      <w:r w:rsidRPr="009F4975">
        <w:rPr>
          <w:rFonts w:ascii="Times New Roman" w:eastAsia="Times New Roman" w:hAnsi="Times New Roman" w:cs="Times New Roman"/>
          <w:kern w:val="2"/>
          <w:sz w:val="24"/>
          <w:szCs w:val="24"/>
          <w:lang w:eastAsia="en-US"/>
        </w:rPr>
        <w:t>.</w:t>
      </w:r>
    </w:p>
    <w:p w:rsidR="009F4975" w:rsidRPr="009F4975" w:rsidRDefault="009F4975" w:rsidP="009F4975">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 xml:space="preserve">Если суммарная оценка степени </w:t>
      </w:r>
      <w:r w:rsidRPr="009F4975">
        <w:rPr>
          <w:rFonts w:ascii="Times New Roman" w:eastAsia="Times New Roman" w:hAnsi="Times New Roman" w:cs="Times New Roman"/>
          <w:sz w:val="24"/>
          <w:szCs w:val="24"/>
        </w:rPr>
        <w:t>реализации основных мероприятий</w:t>
      </w:r>
      <w:r w:rsidRPr="009F4975">
        <w:rPr>
          <w:rFonts w:ascii="Times New Roman" w:eastAsia="Times New Roman" w:hAnsi="Times New Roman" w:cs="Times New Roman"/>
          <w:kern w:val="2"/>
          <w:sz w:val="24"/>
          <w:szCs w:val="24"/>
          <w:lang w:eastAsia="en-US"/>
        </w:rPr>
        <w:t xml:space="preserve">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 составляет от 0,75 до 0,95, это характеризует удовлетворительный уровень эффективности реализации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 по степени </w:t>
      </w:r>
      <w:r w:rsidRPr="009F4975">
        <w:rPr>
          <w:rFonts w:ascii="Times New Roman" w:eastAsia="Times New Roman" w:hAnsi="Times New Roman" w:cs="Times New Roman"/>
          <w:sz w:val="24"/>
          <w:szCs w:val="24"/>
        </w:rPr>
        <w:t>реализации основных мероприятий</w:t>
      </w:r>
      <w:r w:rsidRPr="009F4975">
        <w:rPr>
          <w:rFonts w:ascii="Times New Roman" w:eastAsia="Times New Roman" w:hAnsi="Times New Roman" w:cs="Times New Roman"/>
          <w:kern w:val="2"/>
          <w:sz w:val="24"/>
          <w:szCs w:val="24"/>
          <w:lang w:eastAsia="en-US"/>
        </w:rPr>
        <w:t>.</w:t>
      </w:r>
    </w:p>
    <w:p w:rsidR="009F4975" w:rsidRPr="0074329F" w:rsidRDefault="009F4975" w:rsidP="0074329F">
      <w:pPr>
        <w:shd w:val="clear" w:color="auto" w:fill="FFFFFF"/>
        <w:spacing w:after="0" w:line="235"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 xml:space="preserve">Если суммарная оценка степени </w:t>
      </w:r>
      <w:r w:rsidRPr="009F4975">
        <w:rPr>
          <w:rFonts w:ascii="Times New Roman" w:eastAsia="Times New Roman" w:hAnsi="Times New Roman" w:cs="Times New Roman"/>
          <w:sz w:val="24"/>
          <w:szCs w:val="24"/>
        </w:rPr>
        <w:t>реализации основных мероприятий</w:t>
      </w:r>
      <w:r w:rsidRPr="009F4975">
        <w:rPr>
          <w:rFonts w:ascii="Times New Roman" w:eastAsia="Times New Roman" w:hAnsi="Times New Roman" w:cs="Times New Roman"/>
          <w:kern w:val="2"/>
          <w:sz w:val="24"/>
          <w:szCs w:val="24"/>
          <w:lang w:eastAsia="en-US"/>
        </w:rPr>
        <w:t xml:space="preserve">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 составляет менее 0,75, это характеризует низкий уровень </w:t>
      </w:r>
      <w:r w:rsidRPr="009F4975">
        <w:rPr>
          <w:rFonts w:ascii="Times New Roman" w:eastAsia="Times New Roman" w:hAnsi="Times New Roman" w:cs="Times New Roman"/>
          <w:kern w:val="2"/>
          <w:sz w:val="24"/>
          <w:szCs w:val="24"/>
          <w:lang w:eastAsia="en-US"/>
        </w:rPr>
        <w:lastRenderedPageBreak/>
        <w:t xml:space="preserve">эффективности реализации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 по степени </w:t>
      </w:r>
      <w:r w:rsidRPr="009F4975">
        <w:rPr>
          <w:rFonts w:ascii="Times New Roman" w:eastAsia="Times New Roman" w:hAnsi="Times New Roman" w:cs="Times New Roman"/>
          <w:sz w:val="24"/>
          <w:szCs w:val="24"/>
        </w:rPr>
        <w:t>реализации основных мероприятий</w:t>
      </w:r>
      <w:r w:rsidR="0074329F">
        <w:rPr>
          <w:rFonts w:ascii="Times New Roman" w:eastAsia="Times New Roman" w:hAnsi="Times New Roman" w:cs="Times New Roman"/>
          <w:kern w:val="2"/>
          <w:sz w:val="24"/>
          <w:szCs w:val="24"/>
          <w:lang w:eastAsia="en-US"/>
        </w:rPr>
        <w:t>.</w:t>
      </w:r>
    </w:p>
    <w:p w:rsidR="009F4975" w:rsidRPr="009F4975" w:rsidRDefault="009F4975" w:rsidP="009F4975">
      <w:pPr>
        <w:shd w:val="clear" w:color="auto" w:fill="FFFFFF"/>
        <w:tabs>
          <w:tab w:val="left" w:pos="2827"/>
          <w:tab w:val="left" w:pos="4200"/>
        </w:tabs>
        <w:spacing w:after="0" w:line="240" w:lineRule="auto"/>
        <w:ind w:firstLine="709"/>
        <w:jc w:val="both"/>
        <w:rPr>
          <w:rFonts w:ascii="Times New Roman" w:eastAsia="Times New Roman" w:hAnsi="Times New Roman" w:cs="Times New Roman"/>
          <w:kern w:val="2"/>
          <w:sz w:val="24"/>
          <w:szCs w:val="24"/>
          <w:u w:val="single"/>
          <w:lang w:eastAsia="en-US"/>
        </w:rPr>
      </w:pPr>
      <w:r w:rsidRPr="009F4975">
        <w:rPr>
          <w:rFonts w:ascii="Times New Roman" w:eastAsia="Times New Roman" w:hAnsi="Times New Roman" w:cs="Times New Roman"/>
          <w:kern w:val="2"/>
          <w:sz w:val="24"/>
          <w:szCs w:val="24"/>
          <w:lang w:eastAsia="en-US"/>
        </w:rPr>
        <w:tab/>
      </w:r>
      <w:r w:rsidRPr="009F4975">
        <w:rPr>
          <w:rFonts w:ascii="Times New Roman" w:eastAsia="Times New Roman" w:hAnsi="Times New Roman" w:cs="Times New Roman"/>
          <w:kern w:val="2"/>
          <w:sz w:val="24"/>
          <w:szCs w:val="24"/>
          <w:lang w:eastAsia="en-US"/>
        </w:rPr>
        <w:tab/>
      </w:r>
      <w:r w:rsidRPr="009F4975">
        <w:rPr>
          <w:rFonts w:ascii="Times New Roman" w:eastAsia="Times New Roman" w:hAnsi="Times New Roman" w:cs="Times New Roman"/>
          <w:kern w:val="2"/>
          <w:sz w:val="24"/>
          <w:szCs w:val="24"/>
          <w:u w:val="single"/>
          <w:lang w:eastAsia="en-US"/>
        </w:rPr>
        <w:t>__8</w:t>
      </w:r>
      <w:r w:rsidRPr="009F4975">
        <w:rPr>
          <w:rFonts w:ascii="Times New Roman" w:eastAsia="Times New Roman" w:hAnsi="Times New Roman" w:cs="Times New Roman"/>
          <w:kern w:val="2"/>
          <w:sz w:val="24"/>
          <w:szCs w:val="24"/>
          <w:lang w:eastAsia="en-US"/>
        </w:rPr>
        <w:t>__= 1</w:t>
      </w:r>
    </w:p>
    <w:p w:rsidR="009F4975" w:rsidRPr="009F4975" w:rsidRDefault="009F4975" w:rsidP="009F4975">
      <w:pPr>
        <w:shd w:val="clear" w:color="auto" w:fill="FFFFFF"/>
        <w:tabs>
          <w:tab w:val="left" w:pos="2827"/>
          <w:tab w:val="left" w:pos="4573"/>
        </w:tabs>
        <w:spacing w:after="0" w:line="240"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 xml:space="preserve">                              </w:t>
      </w:r>
      <w:proofErr w:type="spellStart"/>
      <w:r w:rsidRPr="009F4975">
        <w:rPr>
          <w:rFonts w:ascii="Times New Roman" w:eastAsia="Times New Roman" w:hAnsi="Times New Roman" w:cs="Times New Roman"/>
          <w:sz w:val="24"/>
          <w:szCs w:val="24"/>
        </w:rPr>
        <w:t>СРом</w:t>
      </w:r>
      <w:proofErr w:type="spellEnd"/>
      <w:r w:rsidRPr="009F4975">
        <w:rPr>
          <w:rFonts w:ascii="Times New Roman" w:eastAsia="Times New Roman" w:hAnsi="Times New Roman" w:cs="Times New Roman"/>
          <w:sz w:val="24"/>
          <w:szCs w:val="24"/>
        </w:rPr>
        <w:t xml:space="preserve"> = </w:t>
      </w:r>
      <w:r w:rsidRPr="009F4975">
        <w:rPr>
          <w:rFonts w:ascii="Times New Roman" w:eastAsia="Times New Roman" w:hAnsi="Times New Roman" w:cs="Times New Roman"/>
          <w:sz w:val="24"/>
          <w:szCs w:val="24"/>
        </w:rPr>
        <w:tab/>
        <w:t>8</w:t>
      </w:r>
    </w:p>
    <w:p w:rsidR="009F4975" w:rsidRPr="009F4975" w:rsidRDefault="009F4975" w:rsidP="009F4975">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9F4975" w:rsidRPr="009F4975" w:rsidRDefault="009F4975" w:rsidP="0074329F">
      <w:pPr>
        <w:shd w:val="clear" w:color="auto" w:fill="FFFFFF"/>
        <w:spacing w:after="0" w:line="240" w:lineRule="auto"/>
        <w:ind w:firstLine="709"/>
        <w:jc w:val="both"/>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sz w:val="24"/>
          <w:szCs w:val="24"/>
        </w:rPr>
        <w:t>Учитывая полученные значения</w:t>
      </w:r>
      <w:r w:rsidRPr="009F4975">
        <w:rPr>
          <w:rFonts w:ascii="Times New Roman" w:eastAsia="Times New Roman" w:hAnsi="Times New Roman" w:cs="Times New Roman"/>
          <w:spacing w:val="-4"/>
          <w:kern w:val="2"/>
          <w:sz w:val="24"/>
          <w:szCs w:val="24"/>
          <w:lang w:eastAsia="en-US"/>
        </w:rPr>
        <w:t xml:space="preserve"> основное м</w:t>
      </w:r>
      <w:r w:rsidRPr="009F4975">
        <w:rPr>
          <w:rFonts w:ascii="Times New Roman" w:eastAsia="Times New Roman" w:hAnsi="Times New Roman" w:cs="Times New Roman"/>
          <w:spacing w:val="-4"/>
          <w:sz w:val="24"/>
          <w:szCs w:val="24"/>
        </w:rPr>
        <w:t xml:space="preserve">ероприятие может считаться выполненным в полном объеме, что </w:t>
      </w:r>
      <w:r w:rsidRPr="009F4975">
        <w:rPr>
          <w:rFonts w:ascii="Times New Roman" w:eastAsia="Times New Roman" w:hAnsi="Times New Roman" w:cs="Times New Roman"/>
          <w:kern w:val="2"/>
          <w:sz w:val="24"/>
          <w:szCs w:val="24"/>
          <w:lang w:eastAsia="en-US"/>
        </w:rPr>
        <w:t xml:space="preserve">характеризуется высоким уровнем эффективности реализации </w:t>
      </w:r>
      <w:r w:rsidRPr="009F4975">
        <w:rPr>
          <w:rFonts w:ascii="Times New Roman" w:eastAsia="Times New Roman" w:hAnsi="Times New Roman" w:cs="Times New Roman"/>
          <w:sz w:val="24"/>
          <w:szCs w:val="24"/>
        </w:rPr>
        <w:t>муниципальной</w:t>
      </w:r>
      <w:r w:rsidRPr="009F4975">
        <w:rPr>
          <w:rFonts w:ascii="Times New Roman" w:eastAsia="Times New Roman" w:hAnsi="Times New Roman" w:cs="Times New Roman"/>
          <w:kern w:val="2"/>
          <w:sz w:val="24"/>
          <w:szCs w:val="24"/>
          <w:lang w:eastAsia="en-US"/>
        </w:rPr>
        <w:t xml:space="preserve"> программы по степени </w:t>
      </w:r>
      <w:r w:rsidRPr="009F4975">
        <w:rPr>
          <w:rFonts w:ascii="Times New Roman" w:eastAsia="Times New Roman" w:hAnsi="Times New Roman" w:cs="Times New Roman"/>
          <w:sz w:val="24"/>
          <w:szCs w:val="24"/>
        </w:rPr>
        <w:t>реализации основных мероприятий</w:t>
      </w:r>
      <w:r w:rsidR="0074329F">
        <w:rPr>
          <w:rFonts w:ascii="Times New Roman" w:eastAsia="Times New Roman" w:hAnsi="Times New Roman" w:cs="Times New Roman"/>
          <w:kern w:val="2"/>
          <w:sz w:val="24"/>
          <w:szCs w:val="24"/>
          <w:lang w:eastAsia="en-US"/>
        </w:rPr>
        <w:t>.</w:t>
      </w:r>
    </w:p>
    <w:p w:rsidR="009F4975" w:rsidRPr="009F4975" w:rsidRDefault="009F4975" w:rsidP="0074329F">
      <w:pPr>
        <w:widowControl w:val="0"/>
        <w:tabs>
          <w:tab w:val="left" w:pos="60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 xml:space="preserve">3. </w:t>
      </w:r>
      <w:r w:rsidRPr="009F4975">
        <w:rPr>
          <w:rFonts w:ascii="Times New Roman" w:eastAsia="Calibri" w:hAnsi="Times New Roman" w:cs="Times New Roman"/>
          <w:sz w:val="24"/>
          <w:szCs w:val="24"/>
        </w:rPr>
        <w:t xml:space="preserve">Бюджетная эффективность Программы </w:t>
      </w:r>
      <w:r w:rsidRPr="009F4975">
        <w:rPr>
          <w:rFonts w:ascii="Times New Roman" w:eastAsia="Times New Roman" w:hAnsi="Times New Roman" w:cs="Times New Roman"/>
          <w:sz w:val="24"/>
          <w:szCs w:val="24"/>
        </w:rPr>
        <w:t>реализации муниципальной программы Дубовского сельского поселения рассчитывается:</w:t>
      </w:r>
    </w:p>
    <w:p w:rsidR="009F4975" w:rsidRPr="009F4975" w:rsidRDefault="009F4975" w:rsidP="009F4975">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kern w:val="2"/>
          <w:sz w:val="24"/>
          <w:szCs w:val="24"/>
        </w:rPr>
        <w:t>3.1</w:t>
      </w:r>
      <w:r w:rsidRPr="009F4975">
        <w:rPr>
          <w:rFonts w:ascii="Times New Roman" w:eastAsia="Times New Roman" w:hAnsi="Times New Roman" w:cs="Times New Roman"/>
          <w:sz w:val="24"/>
          <w:szCs w:val="24"/>
        </w:rPr>
        <w:t> Степень реализации основных мероприятий (далее – мероприятий), финансируемых за счет средств местного бюджета, безвозмездных поступлений в местный бюджет, оценивается как доля мероприятий, выполненных в полном объеме, по следующей формуле:</w:t>
      </w:r>
    </w:p>
    <w:p w:rsidR="009F4975" w:rsidRPr="009F4975" w:rsidRDefault="009F4975" w:rsidP="009F4975">
      <w:pPr>
        <w:shd w:val="clear" w:color="auto" w:fill="FFFFFF"/>
        <w:autoSpaceDE w:val="0"/>
        <w:autoSpaceDN w:val="0"/>
        <w:adjustRightInd w:val="0"/>
        <w:spacing w:after="0" w:line="235" w:lineRule="auto"/>
        <w:ind w:firstLine="709"/>
        <w:jc w:val="center"/>
        <w:rPr>
          <w:rFonts w:ascii="Times New Roman" w:eastAsia="Times New Roman" w:hAnsi="Times New Roman" w:cs="Times New Roman"/>
          <w:sz w:val="24"/>
          <w:szCs w:val="24"/>
        </w:rPr>
      </w:pPr>
      <w:proofErr w:type="spellStart"/>
      <w:r w:rsidRPr="009F4975">
        <w:rPr>
          <w:rFonts w:ascii="Times New Roman" w:eastAsia="Times New Roman" w:hAnsi="Times New Roman" w:cs="Times New Roman"/>
          <w:sz w:val="24"/>
          <w:szCs w:val="24"/>
        </w:rPr>
        <w:t>СРм</w:t>
      </w:r>
      <w:proofErr w:type="spellEnd"/>
      <w:r w:rsidRPr="009F4975">
        <w:rPr>
          <w:rFonts w:ascii="Times New Roman" w:eastAsia="Times New Roman" w:hAnsi="Times New Roman" w:cs="Times New Roman"/>
          <w:sz w:val="24"/>
          <w:szCs w:val="24"/>
        </w:rPr>
        <w:t xml:space="preserve"> = </w:t>
      </w:r>
      <w:proofErr w:type="spellStart"/>
      <w:r w:rsidRPr="009F4975">
        <w:rPr>
          <w:rFonts w:ascii="Times New Roman" w:eastAsia="Times New Roman" w:hAnsi="Times New Roman" w:cs="Times New Roman"/>
          <w:sz w:val="24"/>
          <w:szCs w:val="24"/>
        </w:rPr>
        <w:t>Мв</w:t>
      </w:r>
      <w:proofErr w:type="spellEnd"/>
      <w:r w:rsidRPr="009F4975">
        <w:rPr>
          <w:rFonts w:ascii="Times New Roman" w:eastAsia="Times New Roman" w:hAnsi="Times New Roman" w:cs="Times New Roman"/>
          <w:sz w:val="24"/>
          <w:szCs w:val="24"/>
        </w:rPr>
        <w:t xml:space="preserve"> / М,</w:t>
      </w:r>
    </w:p>
    <w:p w:rsidR="009F4975" w:rsidRPr="009F4975" w:rsidRDefault="009F4975" w:rsidP="009F4975">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
    <w:p w:rsidR="009F4975" w:rsidRPr="009F4975" w:rsidRDefault="009F4975" w:rsidP="009F4975">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где: </w:t>
      </w:r>
    </w:p>
    <w:p w:rsidR="009F4975" w:rsidRPr="009F4975" w:rsidRDefault="009F4975" w:rsidP="009F4975">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9F4975">
        <w:rPr>
          <w:rFonts w:ascii="Times New Roman" w:eastAsia="Times New Roman" w:hAnsi="Times New Roman" w:cs="Times New Roman"/>
          <w:sz w:val="24"/>
          <w:szCs w:val="24"/>
        </w:rPr>
        <w:t>СРм</w:t>
      </w:r>
      <w:proofErr w:type="spellEnd"/>
      <w:r w:rsidRPr="009F4975">
        <w:rPr>
          <w:rFonts w:ascii="Times New Roman" w:eastAsia="Times New Roman" w:hAnsi="Times New Roman" w:cs="Times New Roman"/>
          <w:sz w:val="24"/>
          <w:szCs w:val="24"/>
        </w:rPr>
        <w:t xml:space="preserve"> – степень реализации мероприятий;</w:t>
      </w:r>
    </w:p>
    <w:p w:rsidR="009F4975" w:rsidRPr="009F4975" w:rsidRDefault="009F4975" w:rsidP="009F4975">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9F4975">
        <w:rPr>
          <w:rFonts w:ascii="Times New Roman" w:eastAsia="Times New Roman" w:hAnsi="Times New Roman" w:cs="Times New Roman"/>
          <w:sz w:val="24"/>
          <w:szCs w:val="24"/>
        </w:rPr>
        <w:t>Мв</w:t>
      </w:r>
      <w:proofErr w:type="spellEnd"/>
      <w:r w:rsidRPr="009F4975">
        <w:rPr>
          <w:rFonts w:ascii="Times New Roman" w:eastAsia="Times New Roman" w:hAnsi="Times New Roman" w:cs="Times New Roman"/>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9F4975" w:rsidRPr="009F4975" w:rsidRDefault="009F4975" w:rsidP="009F4975">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М – общее количество мероприятий, запланированных к реализации </w:t>
      </w:r>
      <w:r w:rsidRPr="009F4975">
        <w:rPr>
          <w:rFonts w:ascii="Times New Roman" w:eastAsia="Times New Roman" w:hAnsi="Times New Roman" w:cs="Times New Roman"/>
          <w:sz w:val="24"/>
          <w:szCs w:val="24"/>
        </w:rPr>
        <w:br/>
        <w:t>в отчетном году.</w:t>
      </w:r>
    </w:p>
    <w:p w:rsidR="009F4975" w:rsidRPr="009F4975" w:rsidRDefault="009F4975" w:rsidP="009F4975">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Мероприятие может считаться выполненным в полном объеме при достижении следующих результатов:</w:t>
      </w:r>
    </w:p>
    <w:p w:rsidR="009F4975" w:rsidRPr="009F4975" w:rsidRDefault="009F4975" w:rsidP="009F4975">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если фактически достигнутое значение показателя (индикатора)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9F4975" w:rsidRPr="009F4975" w:rsidRDefault="009F4975" w:rsidP="0074329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если достигнут ожидаемый результат и выполнены контрольные события, относящиеся к реализации</w:t>
      </w:r>
      <w:r w:rsidR="0074329F">
        <w:rPr>
          <w:rFonts w:ascii="Times New Roman" w:eastAsia="Times New Roman" w:hAnsi="Times New Roman" w:cs="Times New Roman"/>
          <w:sz w:val="24"/>
          <w:szCs w:val="24"/>
        </w:rPr>
        <w:t xml:space="preserve"> данного основного мероприятия.</w:t>
      </w:r>
    </w:p>
    <w:p w:rsidR="009F4975" w:rsidRPr="009F4975" w:rsidRDefault="009F4975" w:rsidP="009F4975">
      <w:pPr>
        <w:widowControl w:val="0"/>
        <w:tabs>
          <w:tab w:val="left" w:pos="600"/>
          <w:tab w:val="left" w:pos="3560"/>
          <w:tab w:val="left" w:pos="381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ab/>
        <w:t>8</w:t>
      </w:r>
    </w:p>
    <w:p w:rsidR="009F4975" w:rsidRPr="009F4975" w:rsidRDefault="009F4975" w:rsidP="009F4975">
      <w:pPr>
        <w:widowControl w:val="0"/>
        <w:tabs>
          <w:tab w:val="left" w:pos="600"/>
          <w:tab w:val="left" w:pos="356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F4975">
        <w:rPr>
          <w:rFonts w:ascii="Times New Roman" w:eastAsia="Times New Roman" w:hAnsi="Times New Roman" w:cs="Times New Roman"/>
          <w:sz w:val="24"/>
          <w:szCs w:val="24"/>
        </w:rPr>
        <w:t xml:space="preserve">                          </w:t>
      </w:r>
      <w:proofErr w:type="spellStart"/>
      <w:r w:rsidRPr="009F4975">
        <w:rPr>
          <w:rFonts w:ascii="Times New Roman" w:eastAsia="Times New Roman" w:hAnsi="Times New Roman" w:cs="Times New Roman"/>
          <w:sz w:val="24"/>
          <w:szCs w:val="24"/>
        </w:rPr>
        <w:t>СРм</w:t>
      </w:r>
      <w:proofErr w:type="spellEnd"/>
      <w:r w:rsidRPr="009F4975">
        <w:rPr>
          <w:rFonts w:ascii="Times New Roman" w:eastAsia="Times New Roman" w:hAnsi="Times New Roman" w:cs="Times New Roman"/>
          <w:sz w:val="24"/>
          <w:szCs w:val="24"/>
        </w:rPr>
        <w:t xml:space="preserve"> =</w:t>
      </w:r>
      <w:r w:rsidRPr="009F4975">
        <w:rPr>
          <w:rFonts w:ascii="Times New Roman" w:eastAsia="Times New Roman" w:hAnsi="Times New Roman" w:cs="Times New Roman"/>
          <w:sz w:val="24"/>
          <w:szCs w:val="24"/>
        </w:rPr>
        <w:tab/>
        <w:t>____ = 1</w:t>
      </w:r>
    </w:p>
    <w:p w:rsidR="009F4975" w:rsidRPr="009F4975" w:rsidRDefault="009F4975" w:rsidP="009F4975">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ab/>
      </w:r>
    </w:p>
    <w:p w:rsidR="009F4975" w:rsidRPr="009F4975" w:rsidRDefault="009F4975" w:rsidP="009F4975">
      <w:pPr>
        <w:widowControl w:val="0"/>
        <w:tabs>
          <w:tab w:val="left" w:pos="356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ab/>
        <w:t>8</w:t>
      </w:r>
    </w:p>
    <w:p w:rsidR="009F4975" w:rsidRPr="009F4975" w:rsidRDefault="009F4975" w:rsidP="009F4975">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Учитывая полученные значения мероприятие может считаться выполненным в полном объеме.</w:t>
      </w:r>
    </w:p>
    <w:p w:rsidR="009F4975" w:rsidRPr="009F4975" w:rsidRDefault="009F4975" w:rsidP="0074329F">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3.2 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w:t>
      </w:r>
      <w:r w:rsidR="0074329F">
        <w:rPr>
          <w:rFonts w:ascii="Times New Roman" w:eastAsia="Times New Roman" w:hAnsi="Times New Roman" w:cs="Times New Roman"/>
          <w:sz w:val="24"/>
          <w:szCs w:val="24"/>
        </w:rPr>
        <w:t>значениям по следующей формуле:</w:t>
      </w:r>
    </w:p>
    <w:p w:rsidR="009F4975" w:rsidRPr="009F4975" w:rsidRDefault="0074329F" w:rsidP="0074329F">
      <w:pPr>
        <w:shd w:val="clear" w:color="auto" w:fill="FFFFFF"/>
        <w:autoSpaceDE w:val="0"/>
        <w:autoSpaceDN w:val="0"/>
        <w:adjustRightInd w:val="0"/>
        <w:spacing w:after="120" w:line="235" w:lineRule="auto"/>
        <w:ind w:firstLine="709"/>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ССуз</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Зф</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Зп</w:t>
      </w:r>
      <w:proofErr w:type="spellEnd"/>
    </w:p>
    <w:p w:rsidR="009F4975" w:rsidRPr="009F4975" w:rsidRDefault="009F4975" w:rsidP="009F4975">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где: </w:t>
      </w:r>
    </w:p>
    <w:p w:rsidR="009F4975" w:rsidRPr="009F4975" w:rsidRDefault="009F4975" w:rsidP="009F4975">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9F4975">
        <w:rPr>
          <w:rFonts w:ascii="Times New Roman" w:eastAsia="Times New Roman" w:hAnsi="Times New Roman" w:cs="Times New Roman"/>
          <w:sz w:val="24"/>
          <w:szCs w:val="24"/>
        </w:rPr>
        <w:t>ССуз</w:t>
      </w:r>
      <w:proofErr w:type="spellEnd"/>
      <w:r w:rsidRPr="009F4975">
        <w:rPr>
          <w:rFonts w:ascii="Times New Roman" w:eastAsia="Times New Roman" w:hAnsi="Times New Roman" w:cs="Times New Roman"/>
          <w:sz w:val="24"/>
          <w:szCs w:val="24"/>
        </w:rPr>
        <w:t xml:space="preserve"> – степень соответствия запланированному уровню расходов;</w:t>
      </w:r>
    </w:p>
    <w:p w:rsidR="009F4975" w:rsidRPr="009F4975" w:rsidRDefault="009F4975" w:rsidP="009F4975">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9F4975">
        <w:rPr>
          <w:rFonts w:ascii="Times New Roman" w:eastAsia="Times New Roman" w:hAnsi="Times New Roman" w:cs="Times New Roman"/>
          <w:sz w:val="24"/>
          <w:szCs w:val="24"/>
        </w:rPr>
        <w:t>Зф</w:t>
      </w:r>
      <w:proofErr w:type="spellEnd"/>
      <w:r w:rsidRPr="009F4975">
        <w:rPr>
          <w:rFonts w:ascii="Times New Roman" w:eastAsia="Times New Roman" w:hAnsi="Times New Roman" w:cs="Times New Roman"/>
          <w:sz w:val="24"/>
          <w:szCs w:val="24"/>
        </w:rPr>
        <w:t xml:space="preserve"> – фактические бюджетные расходы на реализацию муниципальной программы в отчетном году;</w:t>
      </w:r>
    </w:p>
    <w:p w:rsidR="009F4975" w:rsidRPr="009F4975" w:rsidRDefault="009F4975" w:rsidP="009F4975">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proofErr w:type="spellStart"/>
      <w:r w:rsidRPr="009F4975">
        <w:rPr>
          <w:rFonts w:ascii="Times New Roman" w:eastAsia="Times New Roman" w:hAnsi="Times New Roman" w:cs="Times New Roman"/>
          <w:sz w:val="24"/>
          <w:szCs w:val="24"/>
        </w:rPr>
        <w:t>Зп</w:t>
      </w:r>
      <w:proofErr w:type="spellEnd"/>
      <w:r w:rsidRPr="009F4975">
        <w:rPr>
          <w:rFonts w:ascii="Times New Roman" w:eastAsia="Times New Roman" w:hAnsi="Times New Roman" w:cs="Times New Roman"/>
          <w:sz w:val="24"/>
          <w:szCs w:val="24"/>
        </w:rPr>
        <w:t xml:space="preserve"> – плановые бюджетные ассигнования на реализацию муниципальной  программы в отчетном году.</w:t>
      </w:r>
    </w:p>
    <w:p w:rsidR="009F4975" w:rsidRPr="009F4975" w:rsidRDefault="009F4975" w:rsidP="009F4975">
      <w:pPr>
        <w:widowControl w:val="0"/>
        <w:tabs>
          <w:tab w:val="left" w:pos="3427"/>
          <w:tab w:val="left" w:pos="489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ab/>
      </w:r>
      <w:r w:rsidRPr="009F4975">
        <w:rPr>
          <w:rFonts w:ascii="Times New Roman" w:eastAsia="Times New Roman" w:hAnsi="Times New Roman" w:cs="Times New Roman"/>
          <w:sz w:val="24"/>
          <w:szCs w:val="24"/>
        </w:rPr>
        <w:tab/>
        <w:t>495,6</w:t>
      </w:r>
    </w:p>
    <w:p w:rsidR="009F4975" w:rsidRPr="009F4975" w:rsidRDefault="009F4975" w:rsidP="009F4975">
      <w:pPr>
        <w:widowControl w:val="0"/>
        <w:tabs>
          <w:tab w:val="left" w:pos="3427"/>
          <w:tab w:val="left" w:pos="68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w:t>
      </w:r>
      <w:proofErr w:type="spellStart"/>
      <w:r w:rsidRPr="009F4975">
        <w:rPr>
          <w:rFonts w:ascii="Times New Roman" w:eastAsia="Times New Roman" w:hAnsi="Times New Roman" w:cs="Times New Roman"/>
          <w:sz w:val="24"/>
          <w:szCs w:val="24"/>
        </w:rPr>
        <w:t>ССуз</w:t>
      </w:r>
      <w:proofErr w:type="spellEnd"/>
      <w:r w:rsidRPr="009F4975">
        <w:rPr>
          <w:rFonts w:ascii="Times New Roman" w:eastAsia="Times New Roman" w:hAnsi="Times New Roman" w:cs="Times New Roman"/>
          <w:sz w:val="24"/>
          <w:szCs w:val="24"/>
        </w:rPr>
        <w:t xml:space="preserve"> = ______________</w:t>
      </w:r>
      <w:r w:rsidRPr="009F4975">
        <w:rPr>
          <w:rFonts w:ascii="Times New Roman" w:eastAsia="Times New Roman" w:hAnsi="Times New Roman" w:cs="Times New Roman"/>
          <w:sz w:val="24"/>
          <w:szCs w:val="24"/>
        </w:rPr>
        <w:tab/>
        <w:t>= 1</w:t>
      </w:r>
    </w:p>
    <w:p w:rsidR="009F4975" w:rsidRPr="009F4975" w:rsidRDefault="009F4975" w:rsidP="009F4975">
      <w:pPr>
        <w:widowControl w:val="0"/>
        <w:tabs>
          <w:tab w:val="left" w:pos="4587"/>
          <w:tab w:val="left" w:pos="5373"/>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ab/>
        <w:t xml:space="preserve">     495,6</w:t>
      </w:r>
    </w:p>
    <w:p w:rsidR="009F4975" w:rsidRPr="009F4975" w:rsidRDefault="009F4975" w:rsidP="009F4975">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9F4975" w:rsidRPr="009F4975" w:rsidRDefault="009F4975" w:rsidP="009F4975">
      <w:p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lastRenderedPageBreak/>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 по следующей формуле:</w:t>
      </w:r>
    </w:p>
    <w:p w:rsidR="009F4975" w:rsidRPr="009F4975" w:rsidRDefault="009F4975" w:rsidP="0074329F">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9F4975">
        <w:rPr>
          <w:rFonts w:ascii="Times New Roman" w:eastAsia="Times New Roman" w:hAnsi="Times New Roman" w:cs="Times New Roman"/>
          <w:noProof/>
          <w:sz w:val="24"/>
          <w:szCs w:val="24"/>
        </w:rPr>
        <w:drawing>
          <wp:inline distT="0" distB="0" distL="0" distR="0" wp14:anchorId="4A1E402F" wp14:editId="0591206C">
            <wp:extent cx="1562100"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rsidR="009F4975" w:rsidRPr="009F4975" w:rsidRDefault="009F4975" w:rsidP="009F49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где:</w:t>
      </w:r>
    </w:p>
    <w:p w:rsidR="009F4975" w:rsidRPr="009F4975" w:rsidRDefault="009F4975" w:rsidP="009F49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noProof/>
          <w:position w:val="-12"/>
          <w:sz w:val="24"/>
          <w:szCs w:val="24"/>
        </w:rPr>
        <w:drawing>
          <wp:inline distT="0" distB="0" distL="0" distR="0" wp14:anchorId="3982D3B2" wp14:editId="6B002063">
            <wp:extent cx="333375" cy="3238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9F4975">
        <w:rPr>
          <w:rFonts w:ascii="Times New Roman" w:eastAsia="Times New Roman" w:hAnsi="Times New Roman" w:cs="Times New Roman"/>
          <w:sz w:val="24"/>
          <w:szCs w:val="24"/>
        </w:rPr>
        <w:t xml:space="preserve"> – эффективность использования финансовых ресурсов на реализацию программы;</w:t>
      </w:r>
    </w:p>
    <w:p w:rsidR="009F4975" w:rsidRPr="009F4975" w:rsidRDefault="009F4975" w:rsidP="009F49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noProof/>
          <w:position w:val="-10"/>
          <w:sz w:val="24"/>
          <w:szCs w:val="24"/>
        </w:rPr>
        <w:drawing>
          <wp:inline distT="0" distB="0" distL="0" distR="0" wp14:anchorId="7EE7762A" wp14:editId="10AD215F">
            <wp:extent cx="428625"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Pr="009F4975">
        <w:rPr>
          <w:rFonts w:ascii="Times New Roman" w:eastAsia="Times New Roman" w:hAnsi="Times New Roman" w:cs="Times New Roman"/>
          <w:sz w:val="24"/>
          <w:szCs w:val="24"/>
        </w:rPr>
        <w:t xml:space="preserve"> – степень реализации всех мероприятий программы;</w:t>
      </w:r>
    </w:p>
    <w:p w:rsidR="009F4975" w:rsidRPr="009F4975" w:rsidRDefault="009F4975" w:rsidP="009F49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noProof/>
          <w:position w:val="-14"/>
          <w:sz w:val="24"/>
          <w:szCs w:val="24"/>
        </w:rPr>
        <w:drawing>
          <wp:inline distT="0" distB="0" distL="0" distR="0" wp14:anchorId="5CE5F394" wp14:editId="7CBE6C33">
            <wp:extent cx="47625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9F4975">
        <w:rPr>
          <w:rFonts w:ascii="Times New Roman" w:eastAsia="Times New Roman" w:hAnsi="Times New Roman" w:cs="Times New Roman"/>
          <w:sz w:val="24"/>
          <w:szCs w:val="24"/>
        </w:rPr>
        <w:t xml:space="preserve"> – степень соответствия запланированному уровню расходов </w:t>
      </w:r>
      <w:r w:rsidRPr="009F4975">
        <w:rPr>
          <w:rFonts w:ascii="Times New Roman" w:eastAsia="Times New Roman" w:hAnsi="Times New Roman" w:cs="Times New Roman"/>
          <w:sz w:val="24"/>
          <w:szCs w:val="24"/>
        </w:rPr>
        <w:br/>
        <w:t>из местного бюджета.</w:t>
      </w:r>
    </w:p>
    <w:p w:rsidR="009F4975" w:rsidRPr="009F4975" w:rsidRDefault="009F4975" w:rsidP="009F49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Бюджетная эффективность реализации программы признается:</w:t>
      </w:r>
    </w:p>
    <w:p w:rsidR="009F4975" w:rsidRPr="009F4975" w:rsidRDefault="009F4975" w:rsidP="009F49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высокой, в случае если значение </w:t>
      </w:r>
      <w:proofErr w:type="spellStart"/>
      <w:r w:rsidRPr="009F4975">
        <w:rPr>
          <w:rFonts w:ascii="Times New Roman" w:eastAsia="Times New Roman" w:hAnsi="Times New Roman" w:cs="Times New Roman"/>
          <w:sz w:val="24"/>
          <w:szCs w:val="24"/>
        </w:rPr>
        <w:t>Э</w:t>
      </w:r>
      <w:r w:rsidRPr="009F4975">
        <w:rPr>
          <w:rFonts w:ascii="Times New Roman" w:eastAsia="Times New Roman" w:hAnsi="Times New Roman" w:cs="Times New Roman"/>
          <w:sz w:val="24"/>
          <w:szCs w:val="24"/>
          <w:vertAlign w:val="subscript"/>
        </w:rPr>
        <w:t>ис</w:t>
      </w:r>
      <w:proofErr w:type="spellEnd"/>
      <w:r w:rsidRPr="009F4975">
        <w:rPr>
          <w:rFonts w:ascii="Times New Roman" w:eastAsia="Times New Roman" w:hAnsi="Times New Roman" w:cs="Times New Roman"/>
          <w:sz w:val="24"/>
          <w:szCs w:val="24"/>
          <w:vertAlign w:val="subscript"/>
        </w:rPr>
        <w:t xml:space="preserve">  </w:t>
      </w:r>
      <w:r w:rsidRPr="009F4975">
        <w:rPr>
          <w:rFonts w:ascii="Times New Roman" w:eastAsia="Times New Roman" w:hAnsi="Times New Roman" w:cs="Times New Roman"/>
          <w:sz w:val="24"/>
          <w:szCs w:val="24"/>
        </w:rPr>
        <w:t>составляет 0,95 и более;</w:t>
      </w:r>
    </w:p>
    <w:p w:rsidR="009F4975" w:rsidRPr="009F4975" w:rsidRDefault="009F4975" w:rsidP="009F49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удовлетворительной, в случае если значение </w:t>
      </w:r>
      <w:proofErr w:type="spellStart"/>
      <w:r w:rsidRPr="009F4975">
        <w:rPr>
          <w:rFonts w:ascii="Times New Roman" w:eastAsia="Times New Roman" w:hAnsi="Times New Roman" w:cs="Times New Roman"/>
          <w:sz w:val="24"/>
          <w:szCs w:val="24"/>
        </w:rPr>
        <w:t>Э</w:t>
      </w:r>
      <w:r w:rsidRPr="009F4975">
        <w:rPr>
          <w:rFonts w:ascii="Times New Roman" w:eastAsia="Times New Roman" w:hAnsi="Times New Roman" w:cs="Times New Roman"/>
          <w:sz w:val="24"/>
          <w:szCs w:val="24"/>
          <w:vertAlign w:val="subscript"/>
        </w:rPr>
        <w:t>ис</w:t>
      </w:r>
      <w:proofErr w:type="spellEnd"/>
      <w:r w:rsidRPr="009F4975">
        <w:rPr>
          <w:rFonts w:ascii="Times New Roman" w:eastAsia="Times New Roman" w:hAnsi="Times New Roman" w:cs="Times New Roman"/>
          <w:sz w:val="24"/>
          <w:szCs w:val="24"/>
        </w:rPr>
        <w:t xml:space="preserve"> составляет от 0,75 до 0,95;</w:t>
      </w:r>
    </w:p>
    <w:p w:rsidR="009F4975" w:rsidRPr="009F4975" w:rsidRDefault="009F4975" w:rsidP="0074329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низкой, в случае если значение </w:t>
      </w:r>
      <w:proofErr w:type="spellStart"/>
      <w:r w:rsidRPr="009F4975">
        <w:rPr>
          <w:rFonts w:ascii="Times New Roman" w:eastAsia="Times New Roman" w:hAnsi="Times New Roman" w:cs="Times New Roman"/>
          <w:sz w:val="24"/>
          <w:szCs w:val="24"/>
        </w:rPr>
        <w:t>Э</w:t>
      </w:r>
      <w:r w:rsidRPr="009F4975">
        <w:rPr>
          <w:rFonts w:ascii="Times New Roman" w:eastAsia="Times New Roman" w:hAnsi="Times New Roman" w:cs="Times New Roman"/>
          <w:sz w:val="24"/>
          <w:szCs w:val="24"/>
          <w:vertAlign w:val="subscript"/>
        </w:rPr>
        <w:t>ис</w:t>
      </w:r>
      <w:proofErr w:type="spellEnd"/>
      <w:r w:rsidR="0074329F">
        <w:rPr>
          <w:rFonts w:ascii="Times New Roman" w:eastAsia="Times New Roman" w:hAnsi="Times New Roman" w:cs="Times New Roman"/>
          <w:sz w:val="24"/>
          <w:szCs w:val="24"/>
        </w:rPr>
        <w:t xml:space="preserve"> составляет менее 0,75.</w:t>
      </w:r>
    </w:p>
    <w:p w:rsidR="009F4975" w:rsidRPr="009F4975" w:rsidRDefault="009F4975" w:rsidP="009F4975">
      <w:pPr>
        <w:widowControl w:val="0"/>
        <w:tabs>
          <w:tab w:val="left" w:pos="3427"/>
          <w:tab w:val="left" w:pos="42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ab/>
      </w:r>
      <w:r w:rsidRPr="009F4975">
        <w:rPr>
          <w:rFonts w:ascii="Times New Roman" w:eastAsia="Times New Roman" w:hAnsi="Times New Roman" w:cs="Times New Roman"/>
          <w:sz w:val="24"/>
          <w:szCs w:val="24"/>
        </w:rPr>
        <w:tab/>
        <w:t>1</w:t>
      </w:r>
    </w:p>
    <w:p w:rsidR="009F4975" w:rsidRPr="009F4975" w:rsidRDefault="009F4975" w:rsidP="009F4975">
      <w:pPr>
        <w:widowControl w:val="0"/>
        <w:tabs>
          <w:tab w:val="left" w:pos="342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w:t>
      </w:r>
      <w:proofErr w:type="spellStart"/>
      <w:r w:rsidRPr="009F4975">
        <w:rPr>
          <w:rFonts w:ascii="Times New Roman" w:eastAsia="Times New Roman" w:hAnsi="Times New Roman" w:cs="Times New Roman"/>
          <w:sz w:val="24"/>
          <w:szCs w:val="24"/>
        </w:rPr>
        <w:t>Эис</w:t>
      </w:r>
      <w:proofErr w:type="spellEnd"/>
      <w:r w:rsidRPr="009F4975">
        <w:rPr>
          <w:rFonts w:ascii="Times New Roman" w:eastAsia="Times New Roman" w:hAnsi="Times New Roman" w:cs="Times New Roman"/>
          <w:sz w:val="24"/>
          <w:szCs w:val="24"/>
        </w:rPr>
        <w:t xml:space="preserve">  =  ________  =1</w:t>
      </w:r>
    </w:p>
    <w:p w:rsidR="009F4975" w:rsidRPr="009F4975" w:rsidRDefault="009F4975" w:rsidP="009F4975">
      <w:pPr>
        <w:widowControl w:val="0"/>
        <w:tabs>
          <w:tab w:val="left" w:pos="4160"/>
          <w:tab w:val="left" w:pos="4547"/>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ab/>
        <w:t>1</w:t>
      </w:r>
    </w:p>
    <w:p w:rsidR="009F4975" w:rsidRPr="009F4975" w:rsidRDefault="009F4975" w:rsidP="009F49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Бюджетная эффективность реализации программы признается высокой.</w:t>
      </w:r>
    </w:p>
    <w:p w:rsidR="009F4975" w:rsidRPr="009F4975" w:rsidRDefault="009F4975" w:rsidP="009F4975">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4975">
        <w:rPr>
          <w:rFonts w:ascii="Times New Roman" w:eastAsia="Calibri" w:hAnsi="Times New Roman" w:cs="Times New Roman"/>
          <w:sz w:val="24"/>
          <w:szCs w:val="24"/>
          <w:lang w:eastAsia="en-US"/>
        </w:rPr>
        <w:t>4. Для оценки эффективности реализации программы применяются следующие коэффициенты значимости:</w:t>
      </w:r>
    </w:p>
    <w:p w:rsidR="009F4975" w:rsidRPr="009F4975" w:rsidRDefault="009F4975" w:rsidP="009F4975">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4975">
        <w:rPr>
          <w:rFonts w:ascii="Times New Roman" w:eastAsia="Calibri" w:hAnsi="Times New Roman" w:cs="Times New Roman"/>
          <w:sz w:val="24"/>
          <w:szCs w:val="24"/>
          <w:lang w:eastAsia="en-US"/>
        </w:rPr>
        <w:t>степень достижения целевых показателей – 0,5;</w:t>
      </w:r>
    </w:p>
    <w:p w:rsidR="009F4975" w:rsidRPr="009F4975" w:rsidRDefault="009F4975" w:rsidP="009F4975">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4975">
        <w:rPr>
          <w:rFonts w:ascii="Times New Roman" w:eastAsia="Calibri" w:hAnsi="Times New Roman" w:cs="Times New Roman"/>
          <w:sz w:val="24"/>
          <w:szCs w:val="24"/>
          <w:lang w:eastAsia="en-US"/>
        </w:rPr>
        <w:t>реализация основных мероприятий – 0,3;</w:t>
      </w:r>
    </w:p>
    <w:p w:rsidR="009F4975" w:rsidRPr="009F4975" w:rsidRDefault="0074329F" w:rsidP="0074329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бюджетная эффективность – 0,2.</w:t>
      </w:r>
    </w:p>
    <w:p w:rsidR="009F4975" w:rsidRPr="009F4975" w:rsidRDefault="009F4975" w:rsidP="009F4975">
      <w:pPr>
        <w:shd w:val="clear" w:color="auto" w:fill="FFFFFF"/>
        <w:spacing w:after="0"/>
        <w:ind w:firstLine="709"/>
        <w:jc w:val="both"/>
        <w:rPr>
          <w:rFonts w:ascii="Times New Roman" w:eastAsia="Calibri" w:hAnsi="Times New Roman" w:cs="Times New Roman"/>
          <w:sz w:val="24"/>
          <w:szCs w:val="24"/>
          <w:lang w:eastAsia="en-US"/>
        </w:rPr>
      </w:pPr>
      <w:r w:rsidRPr="009F4975">
        <w:rPr>
          <w:rFonts w:ascii="Times New Roman" w:eastAsia="Calibri" w:hAnsi="Times New Roman" w:cs="Times New Roman"/>
          <w:sz w:val="24"/>
          <w:szCs w:val="24"/>
          <w:lang w:eastAsia="en-US"/>
        </w:rPr>
        <w:t xml:space="preserve">5. Уровень реализации </w:t>
      </w:r>
      <w:r w:rsidRPr="009F4975">
        <w:rPr>
          <w:rFonts w:ascii="Times New Roman" w:eastAsia="Times New Roman" w:hAnsi="Times New Roman" w:cs="Times New Roman"/>
          <w:sz w:val="24"/>
          <w:szCs w:val="24"/>
        </w:rPr>
        <w:t>муниципальной</w:t>
      </w:r>
      <w:r w:rsidRPr="009F4975">
        <w:rPr>
          <w:rFonts w:ascii="Times New Roman" w:eastAsia="Calibri" w:hAnsi="Times New Roman" w:cs="Times New Roman"/>
          <w:sz w:val="24"/>
          <w:szCs w:val="24"/>
          <w:lang w:eastAsia="en-US"/>
        </w:rPr>
        <w:t xml:space="preserve"> программы в целом оценивается по формуле:</w:t>
      </w:r>
    </w:p>
    <w:p w:rsidR="009F4975" w:rsidRPr="009F4975" w:rsidRDefault="009F4975" w:rsidP="009F4975">
      <w:pPr>
        <w:shd w:val="clear" w:color="auto" w:fill="FFFFFF"/>
        <w:jc w:val="center"/>
        <w:rPr>
          <w:rFonts w:ascii="Times New Roman" w:eastAsia="Calibri" w:hAnsi="Times New Roman" w:cs="Times New Roman"/>
          <w:sz w:val="24"/>
          <w:szCs w:val="24"/>
          <w:lang w:eastAsia="en-US"/>
        </w:rPr>
      </w:pPr>
      <w:proofErr w:type="spellStart"/>
      <w:r w:rsidRPr="009F4975">
        <w:rPr>
          <w:rFonts w:ascii="Times New Roman" w:eastAsia="Calibri" w:hAnsi="Times New Roman" w:cs="Times New Roman"/>
          <w:sz w:val="24"/>
          <w:szCs w:val="24"/>
          <w:lang w:eastAsia="en-US"/>
        </w:rPr>
        <w:t>УР</w:t>
      </w:r>
      <w:r w:rsidRPr="009F4975">
        <w:rPr>
          <w:rFonts w:ascii="Times New Roman" w:eastAsia="Calibri" w:hAnsi="Times New Roman" w:cs="Times New Roman"/>
          <w:sz w:val="24"/>
          <w:szCs w:val="24"/>
          <w:vertAlign w:val="subscript"/>
          <w:lang w:eastAsia="en-US"/>
        </w:rPr>
        <w:t>пр</w:t>
      </w:r>
      <w:proofErr w:type="spellEnd"/>
      <w:r w:rsidRPr="009F4975">
        <w:rPr>
          <w:rFonts w:ascii="Times New Roman" w:eastAsia="Calibri" w:hAnsi="Times New Roman" w:cs="Times New Roman"/>
          <w:sz w:val="24"/>
          <w:szCs w:val="24"/>
          <w:vertAlign w:val="subscript"/>
          <w:lang w:eastAsia="en-US"/>
        </w:rPr>
        <w:t xml:space="preserve"> </w:t>
      </w:r>
      <w:r w:rsidRPr="009F4975">
        <w:rPr>
          <w:rFonts w:ascii="Times New Roman" w:eastAsia="Calibri" w:hAnsi="Times New Roman" w:cs="Times New Roman"/>
          <w:sz w:val="24"/>
          <w:szCs w:val="24"/>
          <w:lang w:eastAsia="en-US"/>
        </w:rPr>
        <w:t xml:space="preserve">= </w:t>
      </w:r>
      <w:proofErr w:type="spellStart"/>
      <w:r w:rsidRPr="009F4975">
        <w:rPr>
          <w:rFonts w:ascii="Times New Roman" w:eastAsia="Calibri" w:hAnsi="Times New Roman" w:cs="Times New Roman"/>
          <w:sz w:val="24"/>
          <w:szCs w:val="24"/>
          <w:lang w:eastAsia="en-US"/>
        </w:rPr>
        <w:t>Э</w:t>
      </w:r>
      <w:r w:rsidRPr="009F4975">
        <w:rPr>
          <w:rFonts w:ascii="Times New Roman" w:eastAsia="Calibri" w:hAnsi="Times New Roman" w:cs="Times New Roman"/>
          <w:sz w:val="24"/>
          <w:szCs w:val="24"/>
          <w:vertAlign w:val="subscript"/>
          <w:lang w:eastAsia="en-US"/>
        </w:rPr>
        <w:t>о</w:t>
      </w:r>
      <w:proofErr w:type="spellEnd"/>
      <w:r w:rsidRPr="009F4975">
        <w:rPr>
          <w:rFonts w:ascii="Times New Roman" w:eastAsia="Calibri" w:hAnsi="Times New Roman" w:cs="Times New Roman"/>
          <w:sz w:val="24"/>
          <w:szCs w:val="24"/>
          <w:vertAlign w:val="subscript"/>
          <w:lang w:eastAsia="en-US"/>
        </w:rPr>
        <w:t xml:space="preserve"> </w:t>
      </w:r>
      <w:r w:rsidRPr="009F4975">
        <w:rPr>
          <w:rFonts w:ascii="Times New Roman" w:eastAsia="Calibri" w:hAnsi="Times New Roman" w:cs="Times New Roman"/>
          <w:sz w:val="24"/>
          <w:szCs w:val="24"/>
          <w:lang w:eastAsia="en-US"/>
        </w:rPr>
        <w:t>х</w:t>
      </w:r>
      <w:r w:rsidRPr="009F4975">
        <w:rPr>
          <w:rFonts w:ascii="Times New Roman" w:eastAsia="Calibri" w:hAnsi="Times New Roman" w:cs="Times New Roman"/>
          <w:sz w:val="24"/>
          <w:szCs w:val="24"/>
          <w:vertAlign w:val="subscript"/>
          <w:lang w:eastAsia="en-US"/>
        </w:rPr>
        <w:t xml:space="preserve"> </w:t>
      </w:r>
      <w:r w:rsidRPr="009F4975">
        <w:rPr>
          <w:rFonts w:ascii="Times New Roman" w:eastAsia="Calibri" w:hAnsi="Times New Roman" w:cs="Times New Roman"/>
          <w:sz w:val="24"/>
          <w:szCs w:val="24"/>
          <w:lang w:eastAsia="en-US"/>
        </w:rPr>
        <w:t xml:space="preserve">0,5 + </w:t>
      </w:r>
      <w:proofErr w:type="spellStart"/>
      <w:r w:rsidRPr="009F4975">
        <w:rPr>
          <w:rFonts w:ascii="Times New Roman" w:eastAsia="Calibri" w:hAnsi="Times New Roman" w:cs="Times New Roman"/>
          <w:sz w:val="24"/>
          <w:szCs w:val="24"/>
          <w:lang w:eastAsia="en-US"/>
        </w:rPr>
        <w:t>СР</w:t>
      </w:r>
      <w:r w:rsidRPr="009F4975">
        <w:rPr>
          <w:rFonts w:ascii="Times New Roman" w:eastAsia="Calibri" w:hAnsi="Times New Roman" w:cs="Times New Roman"/>
          <w:sz w:val="24"/>
          <w:szCs w:val="24"/>
          <w:vertAlign w:val="subscript"/>
          <w:lang w:eastAsia="en-US"/>
        </w:rPr>
        <w:t>ом</w:t>
      </w:r>
      <w:proofErr w:type="spellEnd"/>
      <w:r w:rsidRPr="009F4975">
        <w:rPr>
          <w:rFonts w:ascii="Times New Roman" w:eastAsia="Calibri" w:hAnsi="Times New Roman" w:cs="Times New Roman"/>
          <w:sz w:val="24"/>
          <w:szCs w:val="24"/>
          <w:vertAlign w:val="subscript"/>
          <w:lang w:eastAsia="en-US"/>
        </w:rPr>
        <w:t xml:space="preserve"> </w:t>
      </w:r>
      <w:r w:rsidRPr="009F4975">
        <w:rPr>
          <w:rFonts w:ascii="Times New Roman" w:eastAsia="Calibri" w:hAnsi="Times New Roman" w:cs="Times New Roman"/>
          <w:sz w:val="24"/>
          <w:szCs w:val="24"/>
          <w:lang w:eastAsia="en-US"/>
        </w:rPr>
        <w:t xml:space="preserve">х 0,3 + </w:t>
      </w:r>
      <w:proofErr w:type="spellStart"/>
      <w:r w:rsidRPr="009F4975">
        <w:rPr>
          <w:rFonts w:ascii="Times New Roman" w:eastAsia="Calibri" w:hAnsi="Times New Roman" w:cs="Times New Roman"/>
          <w:sz w:val="24"/>
          <w:szCs w:val="24"/>
          <w:lang w:eastAsia="en-US"/>
        </w:rPr>
        <w:t>Э</w:t>
      </w:r>
      <w:r w:rsidRPr="009F4975">
        <w:rPr>
          <w:rFonts w:ascii="Times New Roman" w:eastAsia="Calibri" w:hAnsi="Times New Roman" w:cs="Times New Roman"/>
          <w:sz w:val="24"/>
          <w:szCs w:val="24"/>
          <w:vertAlign w:val="subscript"/>
          <w:lang w:eastAsia="en-US"/>
        </w:rPr>
        <w:t>ис</w:t>
      </w:r>
      <w:proofErr w:type="spellEnd"/>
      <w:r w:rsidRPr="009F4975">
        <w:rPr>
          <w:rFonts w:ascii="Times New Roman" w:eastAsia="Calibri" w:hAnsi="Times New Roman" w:cs="Times New Roman"/>
          <w:sz w:val="24"/>
          <w:szCs w:val="24"/>
          <w:vertAlign w:val="subscript"/>
          <w:lang w:eastAsia="en-US"/>
        </w:rPr>
        <w:t xml:space="preserve"> </w:t>
      </w:r>
      <w:r w:rsidRPr="009F4975">
        <w:rPr>
          <w:rFonts w:ascii="Times New Roman" w:eastAsia="Calibri" w:hAnsi="Times New Roman" w:cs="Times New Roman"/>
          <w:sz w:val="24"/>
          <w:szCs w:val="24"/>
          <w:lang w:eastAsia="en-US"/>
        </w:rPr>
        <w:t>х 0,2.</w:t>
      </w:r>
    </w:p>
    <w:p w:rsidR="009F4975" w:rsidRPr="009F4975" w:rsidRDefault="009F4975" w:rsidP="009F4975">
      <w:pPr>
        <w:shd w:val="clear" w:color="auto" w:fill="FFFFFF"/>
        <w:tabs>
          <w:tab w:val="left" w:pos="3533"/>
        </w:tabs>
        <w:rPr>
          <w:rFonts w:ascii="Times New Roman" w:eastAsia="Calibri" w:hAnsi="Times New Roman" w:cs="Times New Roman"/>
          <w:sz w:val="24"/>
          <w:szCs w:val="24"/>
          <w:vertAlign w:val="subscript"/>
          <w:lang w:eastAsia="en-US"/>
        </w:rPr>
      </w:pPr>
      <w:r w:rsidRPr="009F4975">
        <w:rPr>
          <w:rFonts w:ascii="Times New Roman" w:eastAsia="Calibri" w:hAnsi="Times New Roman" w:cs="Times New Roman"/>
          <w:sz w:val="24"/>
          <w:szCs w:val="24"/>
          <w:lang w:eastAsia="en-US"/>
        </w:rPr>
        <w:tab/>
      </w:r>
      <w:proofErr w:type="spellStart"/>
      <w:r w:rsidRPr="009F4975">
        <w:rPr>
          <w:rFonts w:ascii="Times New Roman" w:eastAsia="Calibri" w:hAnsi="Times New Roman" w:cs="Times New Roman"/>
          <w:sz w:val="24"/>
          <w:szCs w:val="24"/>
          <w:lang w:eastAsia="en-US"/>
        </w:rPr>
        <w:t>УР</w:t>
      </w:r>
      <w:r w:rsidRPr="009F4975">
        <w:rPr>
          <w:rFonts w:ascii="Times New Roman" w:eastAsia="Calibri" w:hAnsi="Times New Roman" w:cs="Times New Roman"/>
          <w:sz w:val="24"/>
          <w:szCs w:val="24"/>
          <w:vertAlign w:val="subscript"/>
          <w:lang w:eastAsia="en-US"/>
        </w:rPr>
        <w:t>пр</w:t>
      </w:r>
      <w:proofErr w:type="spellEnd"/>
      <w:r w:rsidRPr="009F4975">
        <w:rPr>
          <w:rFonts w:ascii="Times New Roman" w:eastAsia="Calibri" w:hAnsi="Times New Roman" w:cs="Times New Roman"/>
          <w:sz w:val="24"/>
          <w:szCs w:val="24"/>
          <w:vertAlign w:val="subscript"/>
          <w:lang w:eastAsia="en-US"/>
        </w:rPr>
        <w:t xml:space="preserve"> </w:t>
      </w:r>
      <w:r w:rsidRPr="009F4975">
        <w:rPr>
          <w:rFonts w:ascii="Times New Roman" w:eastAsia="Calibri" w:hAnsi="Times New Roman" w:cs="Times New Roman"/>
          <w:sz w:val="24"/>
          <w:szCs w:val="24"/>
          <w:lang w:eastAsia="en-US"/>
        </w:rPr>
        <w:t>= 1х0,5 + 1х0,3  + 1 х0,2 =1</w:t>
      </w:r>
    </w:p>
    <w:p w:rsidR="009F4975" w:rsidRPr="009F4975" w:rsidRDefault="009F4975" w:rsidP="009F4975">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4975">
        <w:rPr>
          <w:rFonts w:ascii="Times New Roman" w:eastAsia="Calibri" w:hAnsi="Times New Roman" w:cs="Times New Roman"/>
          <w:sz w:val="24"/>
          <w:szCs w:val="24"/>
          <w:lang w:eastAsia="en-US"/>
        </w:rPr>
        <w:t xml:space="preserve">Уровень реализации </w:t>
      </w:r>
      <w:r w:rsidRPr="009F4975">
        <w:rPr>
          <w:rFonts w:ascii="Times New Roman" w:eastAsia="Times New Roman" w:hAnsi="Times New Roman" w:cs="Times New Roman"/>
          <w:sz w:val="24"/>
          <w:szCs w:val="24"/>
        </w:rPr>
        <w:t>муниципальной</w:t>
      </w:r>
      <w:r w:rsidRPr="009F4975">
        <w:rPr>
          <w:rFonts w:ascii="Times New Roman" w:eastAsia="Calibri" w:hAnsi="Times New Roman" w:cs="Times New Roman"/>
          <w:sz w:val="24"/>
          <w:szCs w:val="24"/>
          <w:lang w:eastAsia="en-US"/>
        </w:rPr>
        <w:t xml:space="preserve"> программы в отчетном году признается высоким, если </w:t>
      </w:r>
      <w:proofErr w:type="spellStart"/>
      <w:r w:rsidRPr="009F4975">
        <w:rPr>
          <w:rFonts w:ascii="Times New Roman" w:eastAsia="Calibri" w:hAnsi="Times New Roman" w:cs="Times New Roman"/>
          <w:sz w:val="24"/>
          <w:szCs w:val="24"/>
          <w:lang w:eastAsia="en-US"/>
        </w:rPr>
        <w:t>УР</w:t>
      </w:r>
      <w:r w:rsidRPr="009F4975">
        <w:rPr>
          <w:rFonts w:ascii="Times New Roman" w:eastAsia="Calibri" w:hAnsi="Times New Roman" w:cs="Times New Roman"/>
          <w:sz w:val="24"/>
          <w:szCs w:val="24"/>
          <w:vertAlign w:val="subscript"/>
          <w:lang w:eastAsia="en-US"/>
        </w:rPr>
        <w:t>пр</w:t>
      </w:r>
      <w:proofErr w:type="spellEnd"/>
      <w:r w:rsidRPr="009F4975">
        <w:rPr>
          <w:rFonts w:ascii="Times New Roman" w:eastAsia="Calibri" w:hAnsi="Times New Roman" w:cs="Times New Roman"/>
          <w:sz w:val="24"/>
          <w:szCs w:val="24"/>
          <w:vertAlign w:val="subscript"/>
          <w:lang w:eastAsia="en-US"/>
        </w:rPr>
        <w:t xml:space="preserve"> </w:t>
      </w:r>
      <w:r w:rsidRPr="009F4975">
        <w:rPr>
          <w:rFonts w:ascii="Times New Roman" w:eastAsia="Calibri" w:hAnsi="Times New Roman" w:cs="Times New Roman"/>
          <w:sz w:val="24"/>
          <w:szCs w:val="24"/>
          <w:lang w:eastAsia="en-US"/>
        </w:rPr>
        <w:t>составляет 0,95 и более;</w:t>
      </w:r>
    </w:p>
    <w:p w:rsidR="009F4975" w:rsidRPr="009F4975" w:rsidRDefault="009F4975" w:rsidP="009F4975">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4975">
        <w:rPr>
          <w:rFonts w:ascii="Times New Roman" w:eastAsia="Calibri" w:hAnsi="Times New Roman" w:cs="Times New Roman"/>
          <w:sz w:val="24"/>
          <w:szCs w:val="24"/>
          <w:lang w:eastAsia="en-US"/>
        </w:rPr>
        <w:t xml:space="preserve">уровень реализации </w:t>
      </w:r>
      <w:r w:rsidRPr="009F4975">
        <w:rPr>
          <w:rFonts w:ascii="Times New Roman" w:eastAsia="Times New Roman" w:hAnsi="Times New Roman" w:cs="Times New Roman"/>
          <w:sz w:val="24"/>
          <w:szCs w:val="24"/>
        </w:rPr>
        <w:t>муниципальной</w:t>
      </w:r>
      <w:r w:rsidRPr="009F4975">
        <w:rPr>
          <w:rFonts w:ascii="Times New Roman" w:eastAsia="Calibri" w:hAnsi="Times New Roman" w:cs="Times New Roman"/>
          <w:sz w:val="24"/>
          <w:szCs w:val="24"/>
          <w:lang w:eastAsia="en-US"/>
        </w:rPr>
        <w:t xml:space="preserve"> программы в отчетном году признается удовлетворительным, если </w:t>
      </w:r>
      <w:proofErr w:type="spellStart"/>
      <w:r w:rsidRPr="009F4975">
        <w:rPr>
          <w:rFonts w:ascii="Times New Roman" w:eastAsia="Calibri" w:hAnsi="Times New Roman" w:cs="Times New Roman"/>
          <w:sz w:val="24"/>
          <w:szCs w:val="24"/>
          <w:lang w:eastAsia="en-US"/>
        </w:rPr>
        <w:t>УР</w:t>
      </w:r>
      <w:r w:rsidRPr="009F4975">
        <w:rPr>
          <w:rFonts w:ascii="Times New Roman" w:eastAsia="Calibri" w:hAnsi="Times New Roman" w:cs="Times New Roman"/>
          <w:sz w:val="24"/>
          <w:szCs w:val="24"/>
          <w:vertAlign w:val="subscript"/>
          <w:lang w:eastAsia="en-US"/>
        </w:rPr>
        <w:t>пр</w:t>
      </w:r>
      <w:proofErr w:type="spellEnd"/>
      <w:r w:rsidRPr="009F4975">
        <w:rPr>
          <w:rFonts w:ascii="Times New Roman" w:eastAsia="Calibri" w:hAnsi="Times New Roman" w:cs="Times New Roman"/>
          <w:sz w:val="24"/>
          <w:szCs w:val="24"/>
          <w:vertAlign w:val="subscript"/>
          <w:lang w:eastAsia="en-US"/>
        </w:rPr>
        <w:t xml:space="preserve"> </w:t>
      </w:r>
      <w:r w:rsidRPr="009F4975">
        <w:rPr>
          <w:rFonts w:ascii="Times New Roman" w:eastAsia="Calibri" w:hAnsi="Times New Roman" w:cs="Times New Roman"/>
          <w:sz w:val="24"/>
          <w:szCs w:val="24"/>
          <w:lang w:eastAsia="en-US"/>
        </w:rPr>
        <w:t>составляет от 0,75 до 0,95;</w:t>
      </w:r>
    </w:p>
    <w:p w:rsidR="009F4975" w:rsidRPr="009F4975" w:rsidRDefault="009F4975" w:rsidP="009F4975">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4975">
        <w:rPr>
          <w:rFonts w:ascii="Times New Roman" w:eastAsia="Calibri" w:hAnsi="Times New Roman" w:cs="Times New Roman"/>
          <w:sz w:val="24"/>
          <w:szCs w:val="24"/>
          <w:lang w:eastAsia="en-US"/>
        </w:rPr>
        <w:t xml:space="preserve">уровень реализации </w:t>
      </w:r>
      <w:r w:rsidRPr="009F4975">
        <w:rPr>
          <w:rFonts w:ascii="Times New Roman" w:eastAsia="Times New Roman" w:hAnsi="Times New Roman" w:cs="Times New Roman"/>
          <w:sz w:val="24"/>
          <w:szCs w:val="24"/>
        </w:rPr>
        <w:t>муниципальной</w:t>
      </w:r>
      <w:r w:rsidRPr="009F4975">
        <w:rPr>
          <w:rFonts w:ascii="Times New Roman" w:eastAsia="Calibri" w:hAnsi="Times New Roman" w:cs="Times New Roman"/>
          <w:sz w:val="24"/>
          <w:szCs w:val="24"/>
          <w:lang w:eastAsia="en-US"/>
        </w:rPr>
        <w:t xml:space="preserve"> программы в отчетном году признается низким, если </w:t>
      </w:r>
      <w:proofErr w:type="spellStart"/>
      <w:r w:rsidRPr="009F4975">
        <w:rPr>
          <w:rFonts w:ascii="Times New Roman" w:eastAsia="Calibri" w:hAnsi="Times New Roman" w:cs="Times New Roman"/>
          <w:sz w:val="24"/>
          <w:szCs w:val="24"/>
          <w:lang w:eastAsia="en-US"/>
        </w:rPr>
        <w:t>УР</w:t>
      </w:r>
      <w:r w:rsidRPr="009F4975">
        <w:rPr>
          <w:rFonts w:ascii="Times New Roman" w:eastAsia="Calibri" w:hAnsi="Times New Roman" w:cs="Times New Roman"/>
          <w:sz w:val="24"/>
          <w:szCs w:val="24"/>
          <w:vertAlign w:val="subscript"/>
          <w:lang w:eastAsia="en-US"/>
        </w:rPr>
        <w:t>пр</w:t>
      </w:r>
      <w:proofErr w:type="spellEnd"/>
      <w:r w:rsidRPr="009F4975">
        <w:rPr>
          <w:rFonts w:ascii="Times New Roman" w:eastAsia="Calibri" w:hAnsi="Times New Roman" w:cs="Times New Roman"/>
          <w:sz w:val="24"/>
          <w:szCs w:val="24"/>
          <w:vertAlign w:val="subscript"/>
          <w:lang w:eastAsia="en-US"/>
        </w:rPr>
        <w:t xml:space="preserve"> </w:t>
      </w:r>
      <w:r w:rsidRPr="009F4975">
        <w:rPr>
          <w:rFonts w:ascii="Times New Roman" w:eastAsia="Calibri" w:hAnsi="Times New Roman" w:cs="Times New Roman"/>
          <w:sz w:val="24"/>
          <w:szCs w:val="24"/>
          <w:lang w:eastAsia="en-US"/>
        </w:rPr>
        <w:t>составляет менее 0,75.</w:t>
      </w:r>
    </w:p>
    <w:p w:rsidR="009F4975" w:rsidRPr="009F4975" w:rsidRDefault="009F4975" w:rsidP="009F497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975">
        <w:rPr>
          <w:rFonts w:ascii="Times New Roman" w:eastAsia="Calibri" w:hAnsi="Times New Roman" w:cs="Times New Roman"/>
          <w:sz w:val="24"/>
          <w:szCs w:val="24"/>
          <w:lang w:eastAsia="en-US"/>
        </w:rPr>
        <w:t xml:space="preserve">Уровень реализации </w:t>
      </w:r>
      <w:r w:rsidRPr="009F4975">
        <w:rPr>
          <w:rFonts w:ascii="Times New Roman" w:eastAsia="Times New Roman" w:hAnsi="Times New Roman" w:cs="Times New Roman"/>
          <w:sz w:val="24"/>
          <w:szCs w:val="24"/>
        </w:rPr>
        <w:t>муниципальной</w:t>
      </w:r>
      <w:r w:rsidRPr="009F4975">
        <w:rPr>
          <w:rFonts w:ascii="Times New Roman" w:eastAsia="Calibri" w:hAnsi="Times New Roman" w:cs="Times New Roman"/>
          <w:sz w:val="24"/>
          <w:szCs w:val="24"/>
          <w:lang w:eastAsia="en-US"/>
        </w:rPr>
        <w:t xml:space="preserve"> программы в целом оценивается как высокий.</w:t>
      </w:r>
    </w:p>
    <w:p w:rsidR="009F4975" w:rsidRPr="009F4975" w:rsidRDefault="009F4975" w:rsidP="009F497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9F4975" w:rsidRPr="009F4975" w:rsidRDefault="009F4975" w:rsidP="009F4975">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4"/>
          <w:szCs w:val="24"/>
        </w:rPr>
      </w:pPr>
      <w:r w:rsidRPr="009F4975">
        <w:rPr>
          <w:rFonts w:ascii="Times New Roman" w:eastAsia="Times New Roman" w:hAnsi="Times New Roman" w:cs="Times New Roman"/>
          <w:b/>
          <w:i/>
          <w:sz w:val="24"/>
          <w:szCs w:val="24"/>
        </w:rPr>
        <w:t>8. Предложения по дальнейшей реализации муниципальной программы</w:t>
      </w:r>
    </w:p>
    <w:p w:rsidR="009F4975" w:rsidRPr="009F4975" w:rsidRDefault="009F4975" w:rsidP="009F4975">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i/>
          <w:sz w:val="24"/>
          <w:szCs w:val="24"/>
        </w:rPr>
      </w:pPr>
    </w:p>
    <w:p w:rsidR="009F4975" w:rsidRPr="009F4975" w:rsidRDefault="009F4975" w:rsidP="0074329F">
      <w:pPr>
        <w:autoSpaceDE w:val="0"/>
        <w:autoSpaceDN w:val="0"/>
        <w:adjustRightInd w:val="0"/>
        <w:spacing w:after="0" w:line="240" w:lineRule="auto"/>
        <w:ind w:right="-57" w:firstLine="720"/>
        <w:jc w:val="both"/>
        <w:outlineLvl w:val="1"/>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Промежуточные значения целевых показателей на 2017 год достигнуты .  Учитывая, что реализация Программы продвигается успешно, целесообразно продолжить работу в данном направлении,</w:t>
      </w:r>
      <w:r w:rsidR="0074329F">
        <w:rPr>
          <w:rFonts w:ascii="Times New Roman" w:eastAsia="Times New Roman" w:hAnsi="Times New Roman" w:cs="Times New Roman"/>
          <w:sz w:val="24"/>
          <w:szCs w:val="24"/>
        </w:rPr>
        <w:t xml:space="preserve"> увеличивая темпы роста.</w:t>
      </w:r>
    </w:p>
    <w:p w:rsidR="009F4975" w:rsidRPr="009F4975" w:rsidRDefault="009F4975" w:rsidP="009F4975">
      <w:pPr>
        <w:suppressAutoHyphens/>
        <w:spacing w:after="0" w:line="240" w:lineRule="auto"/>
        <w:ind w:firstLine="708"/>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В приложении 1 представлен отчет о реализации муниципальной программы Дубовского сельского поселения </w:t>
      </w:r>
      <w:r w:rsidRPr="009F4975">
        <w:rPr>
          <w:rFonts w:ascii="Times New Roman" w:eastAsia="Times New Roman" w:hAnsi="Times New Roman" w:cs="Times New Roman"/>
          <w:kern w:val="2"/>
          <w:sz w:val="24"/>
          <w:szCs w:val="24"/>
        </w:rPr>
        <w:t xml:space="preserve">«Управление муниципальными финансами и создание условий для эффективного управления муниципальными финансами» </w:t>
      </w:r>
      <w:r w:rsidRPr="009F4975">
        <w:rPr>
          <w:rFonts w:ascii="Times New Roman" w:eastAsia="Times New Roman" w:hAnsi="Times New Roman" w:cs="Times New Roman"/>
          <w:sz w:val="24"/>
          <w:szCs w:val="24"/>
        </w:rPr>
        <w:t>за 2017 год.</w:t>
      </w:r>
    </w:p>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ab/>
      </w:r>
    </w:p>
    <w:p w:rsidR="009F4975" w:rsidRPr="009F4975" w:rsidRDefault="009F4975" w:rsidP="009F4975">
      <w:pPr>
        <w:spacing w:after="0" w:line="240" w:lineRule="auto"/>
        <w:jc w:val="right"/>
        <w:rPr>
          <w:rFonts w:ascii="Times New Roman" w:eastAsia="Times New Roman" w:hAnsi="Times New Roman" w:cs="Times New Roman"/>
          <w:sz w:val="24"/>
          <w:szCs w:val="24"/>
        </w:rPr>
      </w:pPr>
    </w:p>
    <w:p w:rsidR="009F4975" w:rsidRPr="009F4975" w:rsidRDefault="009F4975" w:rsidP="009F4975">
      <w:pPr>
        <w:spacing w:after="0" w:line="240" w:lineRule="auto"/>
        <w:jc w:val="center"/>
        <w:rPr>
          <w:rFonts w:ascii="Times New Roman" w:eastAsia="Times New Roman" w:hAnsi="Times New Roman" w:cs="Times New Roman"/>
          <w:sz w:val="24"/>
          <w:szCs w:val="24"/>
        </w:rPr>
      </w:pPr>
    </w:p>
    <w:p w:rsidR="009F4975" w:rsidRPr="009F4975" w:rsidRDefault="009F4975" w:rsidP="009F4975">
      <w:pPr>
        <w:spacing w:after="0" w:line="240" w:lineRule="auto"/>
        <w:rPr>
          <w:rFonts w:ascii="Times New Roman" w:eastAsia="Times New Roman" w:hAnsi="Times New Roman" w:cs="Times New Roman"/>
          <w:sz w:val="28"/>
          <w:szCs w:val="28"/>
        </w:rPr>
        <w:sectPr w:rsidR="009F4975" w:rsidRPr="009F4975" w:rsidSect="0074329F">
          <w:pgSz w:w="11907" w:h="16840"/>
          <w:pgMar w:top="567" w:right="851" w:bottom="568" w:left="1701" w:header="720" w:footer="720" w:gutter="0"/>
          <w:cols w:space="720"/>
        </w:sectPr>
      </w:pPr>
    </w:p>
    <w:p w:rsidR="009F4975" w:rsidRPr="009F4975" w:rsidRDefault="009F4975" w:rsidP="009F4975">
      <w:pPr>
        <w:spacing w:after="0" w:line="240" w:lineRule="auto"/>
        <w:rPr>
          <w:rFonts w:ascii="Times New Roman" w:eastAsia="Times New Roman" w:hAnsi="Times New Roman" w:cs="Times New Roman"/>
          <w:sz w:val="28"/>
          <w:szCs w:val="28"/>
        </w:rPr>
      </w:pPr>
    </w:p>
    <w:p w:rsidR="009F4975" w:rsidRPr="009F4975" w:rsidRDefault="009F4975" w:rsidP="009F4975">
      <w:pPr>
        <w:keepNext/>
        <w:spacing w:after="0" w:line="240" w:lineRule="auto"/>
        <w:jc w:val="right"/>
        <w:outlineLvl w:val="2"/>
        <w:rPr>
          <w:rFonts w:ascii="Times New Roman" w:eastAsia="Times New Roman" w:hAnsi="Times New Roman" w:cs="Times New Roman"/>
          <w:sz w:val="24"/>
          <w:szCs w:val="24"/>
        </w:rPr>
      </w:pPr>
      <w:r w:rsidRPr="009F4975">
        <w:rPr>
          <w:rFonts w:ascii="Times New Roman" w:eastAsia="Times New Roman" w:hAnsi="Times New Roman" w:cs="Times New Roman"/>
          <w:sz w:val="28"/>
          <w:szCs w:val="28"/>
        </w:rPr>
        <w:t xml:space="preserve"> </w:t>
      </w:r>
      <w:r w:rsidRPr="009F4975">
        <w:rPr>
          <w:rFonts w:ascii="Times New Roman" w:eastAsia="Times New Roman" w:hAnsi="Times New Roman" w:cs="Times New Roman"/>
          <w:sz w:val="24"/>
          <w:szCs w:val="24"/>
        </w:rPr>
        <w:t>Таблица № 1</w:t>
      </w:r>
    </w:p>
    <w:p w:rsidR="009F4975" w:rsidRPr="009F4975" w:rsidRDefault="009F4975" w:rsidP="009F4975">
      <w:pPr>
        <w:spacing w:after="0" w:line="240" w:lineRule="auto"/>
        <w:jc w:val="right"/>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к приложению 1</w:t>
      </w:r>
    </w:p>
    <w:p w:rsidR="009F4975" w:rsidRPr="009F4975" w:rsidRDefault="009F4975" w:rsidP="009F4975">
      <w:pPr>
        <w:spacing w:after="0" w:line="240" w:lineRule="auto"/>
        <w:ind w:left="125"/>
        <w:jc w:val="right"/>
        <w:rPr>
          <w:rFonts w:ascii="Times New Roman" w:eastAsia="Times New Roman" w:hAnsi="Times New Roman" w:cs="Times New Roman"/>
          <w:bCs/>
          <w:iCs/>
          <w:sz w:val="28"/>
          <w:szCs w:val="28"/>
        </w:rPr>
      </w:pPr>
      <w:r w:rsidRPr="009F4975">
        <w:rPr>
          <w:rFonts w:ascii="Times New Roman" w:eastAsia="Times New Roman" w:hAnsi="Times New Roman" w:cs="Times New Roman"/>
          <w:sz w:val="28"/>
          <w:szCs w:val="28"/>
        </w:rPr>
        <w:t xml:space="preserve">                                                                                                               </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Courier New"/>
          <w:sz w:val="24"/>
          <w:szCs w:val="24"/>
        </w:rPr>
      </w:pPr>
      <w:r w:rsidRPr="009F4975">
        <w:rPr>
          <w:rFonts w:ascii="Times New Roman" w:eastAsia="Times New Roman" w:hAnsi="Times New Roman" w:cs="Times New Roman"/>
          <w:sz w:val="24"/>
          <w:szCs w:val="24"/>
        </w:rPr>
        <w:t xml:space="preserve">Отчет об исполнении плана  реализации </w:t>
      </w:r>
      <w:r w:rsidRPr="009F4975">
        <w:rPr>
          <w:rFonts w:ascii="Times New Roman" w:eastAsia="Times New Roman" w:hAnsi="Times New Roman" w:cs="Courier New"/>
          <w:sz w:val="24"/>
          <w:szCs w:val="24"/>
        </w:rPr>
        <w:t>муниципальной программы Дубовского сельского поселения</w:t>
      </w:r>
    </w:p>
    <w:p w:rsidR="009F4975" w:rsidRPr="009F4975" w:rsidRDefault="009F4975" w:rsidP="009F4975">
      <w:pPr>
        <w:widowControl w:val="0"/>
        <w:autoSpaceDE w:val="0"/>
        <w:autoSpaceDN w:val="0"/>
        <w:adjustRightInd w:val="0"/>
        <w:spacing w:after="0" w:line="240" w:lineRule="auto"/>
        <w:jc w:val="center"/>
        <w:rPr>
          <w:rFonts w:ascii="Courier New" w:eastAsia="Times New Roman" w:hAnsi="Courier New" w:cs="Courier New"/>
          <w:kern w:val="2"/>
          <w:sz w:val="28"/>
          <w:szCs w:val="28"/>
        </w:rPr>
      </w:pPr>
      <w:r w:rsidRPr="009F4975">
        <w:rPr>
          <w:rFonts w:ascii="Times New Roman" w:eastAsia="Times New Roman" w:hAnsi="Times New Roman" w:cs="Times New Roman"/>
          <w:sz w:val="24"/>
          <w:szCs w:val="24"/>
        </w:rPr>
        <w:t xml:space="preserve"> </w:t>
      </w:r>
      <w:r w:rsidRPr="009F4975">
        <w:rPr>
          <w:rFonts w:ascii="Times New Roman" w:eastAsia="Times New Roman" w:hAnsi="Times New Roman" w:cs="Times New Roman"/>
          <w:kern w:val="2"/>
          <w:sz w:val="24"/>
          <w:szCs w:val="24"/>
        </w:rPr>
        <w:t>«Управление муниципальными финансами и создание условий для эффективного управления муниципальными финансами»</w:t>
      </w:r>
      <w:r w:rsidRPr="009F4975">
        <w:rPr>
          <w:rFonts w:ascii="Courier New" w:eastAsia="Times New Roman" w:hAnsi="Courier New" w:cs="Courier New"/>
          <w:kern w:val="2"/>
          <w:sz w:val="28"/>
          <w:szCs w:val="28"/>
        </w:rPr>
        <w:t xml:space="preserve"> </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Courier New"/>
          <w:sz w:val="24"/>
          <w:szCs w:val="24"/>
        </w:rPr>
      </w:pPr>
      <w:r w:rsidRPr="009F4975">
        <w:rPr>
          <w:rFonts w:ascii="Times New Roman" w:eastAsia="Times New Roman" w:hAnsi="Times New Roman" w:cs="Courier New"/>
          <w:sz w:val="24"/>
          <w:szCs w:val="24"/>
        </w:rPr>
        <w:t xml:space="preserve"> </w:t>
      </w:r>
      <w:r w:rsidRPr="009F4975">
        <w:rPr>
          <w:rFonts w:ascii="Times New Roman" w:eastAsia="Times New Roman" w:hAnsi="Times New Roman" w:cs="Times New Roman"/>
          <w:sz w:val="24"/>
          <w:szCs w:val="24"/>
        </w:rPr>
        <w:t>отчетный период 2017 г.</w:t>
      </w:r>
    </w:p>
    <w:p w:rsidR="009F4975" w:rsidRPr="009F4975" w:rsidRDefault="009F4975" w:rsidP="009F4975">
      <w:pPr>
        <w:tabs>
          <w:tab w:val="left" w:pos="11013"/>
          <w:tab w:val="right" w:pos="14997"/>
        </w:tabs>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0"/>
          <w:szCs w:val="20"/>
        </w:rPr>
        <w:tab/>
        <w:t>(тыс. рублей)</w:t>
      </w:r>
    </w:p>
    <w:p w:rsidR="009F4975" w:rsidRPr="009F4975" w:rsidRDefault="009F4975" w:rsidP="009F4975">
      <w:pPr>
        <w:spacing w:after="0" w:line="240" w:lineRule="auto"/>
        <w:rPr>
          <w:rFonts w:ascii="Times New Roman" w:eastAsia="Times New Roman" w:hAnsi="Times New Roman" w:cs="Times New Roman"/>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843"/>
        <w:gridCol w:w="1843"/>
        <w:gridCol w:w="4536"/>
        <w:gridCol w:w="1134"/>
        <w:gridCol w:w="1134"/>
        <w:gridCol w:w="850"/>
        <w:gridCol w:w="851"/>
        <w:gridCol w:w="992"/>
        <w:gridCol w:w="851"/>
      </w:tblGrid>
      <w:tr w:rsidR="009F4975" w:rsidRPr="009F4975" w:rsidTr="00BB2DA6">
        <w:trPr>
          <w:trHeight w:val="854"/>
          <w:tblCellSpacing w:w="5" w:type="nil"/>
        </w:trPr>
        <w:tc>
          <w:tcPr>
            <w:tcW w:w="567" w:type="dxa"/>
            <w:vMerge w:val="restart"/>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 п/п</w:t>
            </w:r>
          </w:p>
        </w:tc>
        <w:tc>
          <w:tcPr>
            <w:tcW w:w="1843" w:type="dxa"/>
            <w:vMerge w:val="restart"/>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 xml:space="preserve">Наименование </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основного мероприятия,</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контрольного события программы</w:t>
            </w:r>
          </w:p>
        </w:tc>
        <w:tc>
          <w:tcPr>
            <w:tcW w:w="1843" w:type="dxa"/>
            <w:vMerge w:val="restart"/>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 xml:space="preserve">Ответственный </w:t>
            </w:r>
            <w:r w:rsidRPr="009F4975">
              <w:rPr>
                <w:rFonts w:ascii="Times New Roman" w:eastAsia="Times New Roman" w:hAnsi="Times New Roman" w:cs="Times New Roman"/>
                <w:sz w:val="20"/>
                <w:szCs w:val="20"/>
              </w:rPr>
              <w:br/>
              <w:t xml:space="preserve"> исполнитель, соисполнитель, участник  </w:t>
            </w:r>
            <w:r w:rsidRPr="009F4975">
              <w:rPr>
                <w:rFonts w:ascii="Times New Roman" w:eastAsia="Times New Roman" w:hAnsi="Times New Roman" w:cs="Times New Roman"/>
                <w:sz w:val="20"/>
                <w:szCs w:val="20"/>
              </w:rPr>
              <w:br/>
              <w:t xml:space="preserve">  (должность/ФИО)</w:t>
            </w:r>
          </w:p>
          <w:p w:rsidR="009F4975" w:rsidRPr="009F4975" w:rsidRDefault="009F4975" w:rsidP="009F4975">
            <w:pPr>
              <w:spacing w:after="0" w:line="240" w:lineRule="auto"/>
              <w:rPr>
                <w:rFonts w:ascii="Times New Roman" w:eastAsia="Times New Roman" w:hAnsi="Times New Roman" w:cs="Times New Roman"/>
                <w:sz w:val="20"/>
                <w:szCs w:val="20"/>
              </w:rPr>
            </w:pPr>
          </w:p>
          <w:p w:rsidR="009F4975" w:rsidRPr="009F4975" w:rsidRDefault="00B94453" w:rsidP="009F4975">
            <w:pPr>
              <w:spacing w:after="0" w:line="240" w:lineRule="auto"/>
              <w:jc w:val="center"/>
              <w:rPr>
                <w:rFonts w:ascii="Times New Roman" w:eastAsia="Times New Roman" w:hAnsi="Times New Roman" w:cs="Times New Roman"/>
                <w:sz w:val="20"/>
                <w:szCs w:val="20"/>
              </w:rPr>
            </w:pPr>
            <w:hyperlink w:anchor="Par1414" w:history="1">
              <w:r w:rsidR="009F4975" w:rsidRPr="009F4975">
                <w:rPr>
                  <w:rFonts w:ascii="Times New Roman" w:eastAsia="Times New Roman" w:hAnsi="Times New Roman" w:cs="Times New Roman"/>
                  <w:sz w:val="20"/>
                  <w:szCs w:val="20"/>
                </w:rPr>
                <w:t>&lt;1&gt;</w:t>
              </w:r>
            </w:hyperlink>
          </w:p>
        </w:tc>
        <w:tc>
          <w:tcPr>
            <w:tcW w:w="4536" w:type="dxa"/>
            <w:vMerge w:val="restart"/>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Результат</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реализации (краткое описание)</w:t>
            </w:r>
          </w:p>
        </w:tc>
        <w:tc>
          <w:tcPr>
            <w:tcW w:w="1134" w:type="dxa"/>
            <w:vMerge w:val="restart"/>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 xml:space="preserve">Фактическая дата начала   </w:t>
            </w:r>
            <w:r w:rsidRPr="009F4975">
              <w:rPr>
                <w:rFonts w:ascii="Times New Roman" w:eastAsia="Times New Roman" w:hAnsi="Times New Roman" w:cs="Times New Roman"/>
                <w:sz w:val="20"/>
                <w:szCs w:val="20"/>
              </w:rPr>
              <w:br/>
              <w:t xml:space="preserve">реализации </w:t>
            </w:r>
            <w:r w:rsidRPr="009F4975">
              <w:rPr>
                <w:rFonts w:ascii="Times New Roman" w:eastAsia="Times New Roman" w:hAnsi="Times New Roman" w:cs="Times New Roman"/>
                <w:sz w:val="20"/>
                <w:szCs w:val="20"/>
              </w:rPr>
              <w:br/>
              <w:t>мероприятия</w:t>
            </w:r>
          </w:p>
        </w:tc>
        <w:tc>
          <w:tcPr>
            <w:tcW w:w="1134" w:type="dxa"/>
            <w:vMerge w:val="restart"/>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Фактическая дата окончания</w:t>
            </w:r>
            <w:r w:rsidRPr="009F4975">
              <w:rPr>
                <w:rFonts w:ascii="Times New Roman" w:eastAsia="Times New Roman" w:hAnsi="Times New Roman" w:cs="Times New Roman"/>
                <w:sz w:val="20"/>
                <w:szCs w:val="20"/>
              </w:rPr>
              <w:br/>
              <w:t xml:space="preserve">реализации  </w:t>
            </w:r>
            <w:r w:rsidRPr="009F4975">
              <w:rPr>
                <w:rFonts w:ascii="Times New Roman" w:eastAsia="Times New Roman" w:hAnsi="Times New Roman" w:cs="Times New Roman"/>
                <w:sz w:val="20"/>
                <w:szCs w:val="20"/>
              </w:rPr>
              <w:br/>
              <w:t xml:space="preserve">мероприятия, </w:t>
            </w:r>
            <w:r w:rsidRPr="009F4975">
              <w:rPr>
                <w:rFonts w:ascii="Times New Roman" w:eastAsia="Times New Roman" w:hAnsi="Times New Roman" w:cs="Times New Roman"/>
                <w:sz w:val="20"/>
                <w:szCs w:val="20"/>
              </w:rPr>
              <w:br/>
              <w:t xml:space="preserve">наступления  </w:t>
            </w:r>
            <w:r w:rsidRPr="009F4975">
              <w:rPr>
                <w:rFonts w:ascii="Times New Roman" w:eastAsia="Times New Roman" w:hAnsi="Times New Roman" w:cs="Times New Roman"/>
                <w:sz w:val="20"/>
                <w:szCs w:val="20"/>
              </w:rPr>
              <w:br/>
              <w:t xml:space="preserve">контрольного </w:t>
            </w:r>
            <w:r w:rsidRPr="009F4975">
              <w:rPr>
                <w:rFonts w:ascii="Times New Roman" w:eastAsia="Times New Roman" w:hAnsi="Times New Roman" w:cs="Times New Roman"/>
                <w:sz w:val="20"/>
                <w:szCs w:val="20"/>
              </w:rPr>
              <w:br/>
              <w:t>события</w:t>
            </w:r>
          </w:p>
        </w:tc>
        <w:tc>
          <w:tcPr>
            <w:tcW w:w="2693" w:type="dxa"/>
            <w:gridSpan w:val="3"/>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 xml:space="preserve">Расходы бюджета поселения на реализацию муниципальной      </w:t>
            </w:r>
            <w:r w:rsidRPr="009F4975">
              <w:rPr>
                <w:rFonts w:ascii="Times New Roman" w:eastAsia="Times New Roman" w:hAnsi="Times New Roman" w:cs="Times New Roman"/>
                <w:sz w:val="20"/>
                <w:szCs w:val="20"/>
              </w:rPr>
              <w:br/>
              <w:t>программы, тыс. руб.</w:t>
            </w:r>
          </w:p>
        </w:tc>
        <w:tc>
          <w:tcPr>
            <w:tcW w:w="851" w:type="dxa"/>
            <w:vMerge w:val="restart"/>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 xml:space="preserve">Объемы неосвоенных средств и причины их </w:t>
            </w:r>
            <w:proofErr w:type="spellStart"/>
            <w:r w:rsidRPr="009F4975">
              <w:rPr>
                <w:rFonts w:ascii="Times New Roman" w:eastAsia="Times New Roman" w:hAnsi="Times New Roman" w:cs="Times New Roman"/>
                <w:sz w:val="20"/>
                <w:szCs w:val="20"/>
              </w:rPr>
              <w:t>неосвоения</w:t>
            </w:r>
            <w:proofErr w:type="spellEnd"/>
            <w:r w:rsidRPr="009F4975">
              <w:rPr>
                <w:rFonts w:ascii="Times New Roman" w:eastAsia="Times New Roman" w:hAnsi="Times New Roman" w:cs="Times New Roman"/>
                <w:sz w:val="20"/>
                <w:szCs w:val="20"/>
              </w:rPr>
              <w:t xml:space="preserve">   </w:t>
            </w:r>
            <w:r w:rsidRPr="009F4975">
              <w:rPr>
                <w:rFonts w:ascii="Times New Roman" w:eastAsia="Times New Roman" w:hAnsi="Times New Roman" w:cs="Times New Roman"/>
                <w:sz w:val="20"/>
                <w:szCs w:val="20"/>
              </w:rPr>
              <w:br/>
            </w:r>
            <w:hyperlink w:anchor="Par1414" w:history="1">
              <w:r w:rsidRPr="009F4975">
                <w:rPr>
                  <w:rFonts w:ascii="Times New Roman" w:eastAsia="Times New Roman" w:hAnsi="Times New Roman" w:cs="Times New Roman"/>
                  <w:sz w:val="20"/>
                  <w:szCs w:val="20"/>
                </w:rPr>
                <w:t>&lt;2&gt;</w:t>
              </w:r>
            </w:hyperlink>
          </w:p>
        </w:tc>
      </w:tr>
      <w:tr w:rsidR="009F4975" w:rsidRPr="009F4975" w:rsidTr="00BB2DA6">
        <w:trPr>
          <w:trHeight w:val="720"/>
          <w:tblCellSpacing w:w="5" w:type="nil"/>
        </w:trPr>
        <w:tc>
          <w:tcPr>
            <w:tcW w:w="567" w:type="dxa"/>
            <w:vMerge/>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vMerge/>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536" w:type="dxa"/>
            <w:vMerge/>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vMerge/>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50"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предусмотрено</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муниципальной программой</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Предусмотрено сводной бюджетной росписью</w:t>
            </w:r>
          </w:p>
        </w:tc>
        <w:tc>
          <w:tcPr>
            <w:tcW w:w="992"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 xml:space="preserve">факт на отчетную дату </w:t>
            </w:r>
            <w:hyperlink w:anchor="Par1414" w:history="1">
              <w:r w:rsidRPr="009F4975">
                <w:rPr>
                  <w:rFonts w:ascii="Times New Roman" w:eastAsia="Times New Roman" w:hAnsi="Times New Roman" w:cs="Times New Roman"/>
                  <w:sz w:val="20"/>
                  <w:szCs w:val="20"/>
                </w:rPr>
                <w:t>&lt;1&gt;</w:t>
              </w:r>
            </w:hyperlink>
          </w:p>
        </w:tc>
        <w:tc>
          <w:tcPr>
            <w:tcW w:w="851" w:type="dxa"/>
            <w:vMerge/>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9F4975" w:rsidRPr="009F4975" w:rsidTr="00BB2DA6">
        <w:trPr>
          <w:tblCellSpacing w:w="5" w:type="nil"/>
        </w:trPr>
        <w:tc>
          <w:tcPr>
            <w:tcW w:w="567"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1</w:t>
            </w:r>
          </w:p>
        </w:tc>
        <w:tc>
          <w:tcPr>
            <w:tcW w:w="1843"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2</w:t>
            </w:r>
          </w:p>
        </w:tc>
        <w:tc>
          <w:tcPr>
            <w:tcW w:w="1843"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w:t>
            </w:r>
          </w:p>
        </w:tc>
        <w:tc>
          <w:tcPr>
            <w:tcW w:w="4536"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4</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5</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6</w:t>
            </w:r>
          </w:p>
        </w:tc>
        <w:tc>
          <w:tcPr>
            <w:tcW w:w="850"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7</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8</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9</w:t>
            </w:r>
          </w:p>
        </w:tc>
      </w:tr>
      <w:tr w:rsidR="009F4975" w:rsidRPr="009F4975" w:rsidTr="00BB2DA6">
        <w:trPr>
          <w:trHeight w:val="183"/>
          <w:tblCellSpacing w:w="5" w:type="nil"/>
        </w:trPr>
        <w:tc>
          <w:tcPr>
            <w:tcW w:w="567"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1</w:t>
            </w:r>
          </w:p>
        </w:tc>
        <w:tc>
          <w:tcPr>
            <w:tcW w:w="14034" w:type="dxa"/>
            <w:gridSpan w:val="9"/>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kern w:val="2"/>
                <w:sz w:val="24"/>
                <w:szCs w:val="24"/>
              </w:rPr>
              <w:t xml:space="preserve">Подпрограмма </w:t>
            </w:r>
            <w:r w:rsidRPr="009F4975">
              <w:rPr>
                <w:rFonts w:ascii="Times New Roman" w:eastAsia="Times New Roman" w:hAnsi="Times New Roman" w:cs="Times New Roman"/>
                <w:bCs/>
                <w:kern w:val="2"/>
                <w:sz w:val="24"/>
                <w:szCs w:val="24"/>
              </w:rPr>
              <w:t>1. «Долгосрочное финансовое планирование»</w:t>
            </w:r>
          </w:p>
        </w:tc>
      </w:tr>
      <w:tr w:rsidR="009F4975" w:rsidRPr="009F4975" w:rsidTr="00BB2DA6">
        <w:trPr>
          <w:trHeight w:val="360"/>
          <w:tblCellSpacing w:w="5" w:type="nil"/>
        </w:trPr>
        <w:tc>
          <w:tcPr>
            <w:tcW w:w="567" w:type="dxa"/>
          </w:tcPr>
          <w:p w:rsidR="009F4975" w:rsidRPr="009F4975" w:rsidRDefault="009F4975" w:rsidP="009F4975">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en-US"/>
              </w:rPr>
            </w:pPr>
            <w:r w:rsidRPr="009F4975">
              <w:rPr>
                <w:rFonts w:ascii="Times New Roman" w:eastAsia="Times New Roman" w:hAnsi="Times New Roman" w:cs="Times New Roman"/>
                <w:color w:val="000000"/>
                <w:lang w:eastAsia="en-US"/>
              </w:rPr>
              <w:t>1.1</w:t>
            </w:r>
          </w:p>
        </w:tc>
        <w:tc>
          <w:tcPr>
            <w:tcW w:w="1843" w:type="dxa"/>
          </w:tcPr>
          <w:p w:rsidR="009F4975" w:rsidRPr="009F4975" w:rsidRDefault="009F4975" w:rsidP="0074329F">
            <w:pPr>
              <w:widowControl w:val="0"/>
              <w:autoSpaceDE w:val="0"/>
              <w:autoSpaceDN w:val="0"/>
              <w:adjustRightInd w:val="0"/>
              <w:spacing w:after="0" w:line="240" w:lineRule="auto"/>
              <w:rPr>
                <w:rFonts w:ascii="Times New Roman" w:eastAsia="Times New Roman" w:hAnsi="Times New Roman" w:cs="Times New Roman"/>
                <w:kern w:val="2"/>
              </w:rPr>
            </w:pPr>
            <w:r w:rsidRPr="009F4975">
              <w:rPr>
                <w:rFonts w:ascii="Times New Roman" w:eastAsia="Times New Roman" w:hAnsi="Times New Roman" w:cs="Times New Roman"/>
                <w:kern w:val="2"/>
              </w:rPr>
              <w:t>Основное мероприятие 1.1.</w:t>
            </w:r>
          </w:p>
          <w:p w:rsidR="009F4975" w:rsidRPr="009F4975" w:rsidRDefault="009F4975" w:rsidP="0074329F">
            <w:pPr>
              <w:widowControl w:val="0"/>
              <w:autoSpaceDE w:val="0"/>
              <w:autoSpaceDN w:val="0"/>
              <w:adjustRightInd w:val="0"/>
              <w:spacing w:after="0" w:line="240" w:lineRule="auto"/>
              <w:rPr>
                <w:rFonts w:ascii="Times New Roman" w:eastAsia="Times New Roman" w:hAnsi="Times New Roman" w:cs="Times New Roman"/>
                <w:kern w:val="2"/>
              </w:rPr>
            </w:pPr>
            <w:r w:rsidRPr="009F4975">
              <w:rPr>
                <w:rFonts w:ascii="Times New Roman" w:eastAsia="Times New Roman" w:hAnsi="Times New Roman" w:cs="Times New Roman"/>
                <w:kern w:val="2"/>
              </w:rPr>
              <w:t>Разработка и реализация меха</w:t>
            </w:r>
            <w:r w:rsidRPr="009F4975">
              <w:rPr>
                <w:rFonts w:ascii="Times New Roman" w:eastAsia="Times New Roman" w:hAnsi="Times New Roman" w:cs="Times New Roman"/>
                <w:kern w:val="2"/>
              </w:rPr>
              <w:softHyphen/>
              <w:t>низмов контроля за исполне</w:t>
            </w:r>
            <w:r w:rsidRPr="009F4975">
              <w:rPr>
                <w:rFonts w:ascii="Times New Roman" w:eastAsia="Times New Roman" w:hAnsi="Times New Roman" w:cs="Times New Roman"/>
                <w:kern w:val="2"/>
              </w:rPr>
              <w:softHyphen/>
              <w:t>нием доходов консолидирован</w:t>
            </w:r>
            <w:r w:rsidRPr="009F4975">
              <w:rPr>
                <w:rFonts w:ascii="Times New Roman" w:eastAsia="Times New Roman" w:hAnsi="Times New Roman" w:cs="Times New Roman"/>
                <w:kern w:val="2"/>
              </w:rPr>
              <w:softHyphen/>
              <w:t>ного бюджета Дубовского сельского поселения и снижением недоимки</w:t>
            </w:r>
          </w:p>
          <w:p w:rsidR="009F4975" w:rsidRPr="009F4975" w:rsidRDefault="009F4975" w:rsidP="0074329F">
            <w:pPr>
              <w:widowControl w:val="0"/>
              <w:autoSpaceDE w:val="0"/>
              <w:autoSpaceDN w:val="0"/>
              <w:adjustRightInd w:val="0"/>
              <w:spacing w:after="0" w:line="240" w:lineRule="auto"/>
              <w:rPr>
                <w:rFonts w:ascii="Times New Roman" w:eastAsia="Times New Roman" w:hAnsi="Times New Roman" w:cs="Times New Roman"/>
                <w:kern w:val="2"/>
              </w:rPr>
            </w:pPr>
          </w:p>
        </w:tc>
        <w:tc>
          <w:tcPr>
            <w:tcW w:w="1843"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Усач Н.П.</w:t>
            </w:r>
          </w:p>
        </w:tc>
        <w:tc>
          <w:tcPr>
            <w:tcW w:w="4536"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t>исполнение бюджет</w:t>
            </w:r>
            <w:r w:rsidRPr="009F4975">
              <w:rPr>
                <w:rFonts w:ascii="Times New Roman" w:eastAsia="Times New Roman" w:hAnsi="Times New Roman" w:cs="Times New Roman"/>
                <w:kern w:val="2"/>
              </w:rPr>
              <w:softHyphen/>
              <w:t>ных назначений по налоговым и ненало</w:t>
            </w:r>
            <w:r w:rsidRPr="009F4975">
              <w:rPr>
                <w:rFonts w:ascii="Times New Roman" w:eastAsia="Times New Roman" w:hAnsi="Times New Roman" w:cs="Times New Roman"/>
                <w:kern w:val="2"/>
              </w:rPr>
              <w:softHyphen/>
              <w:t>говым доходам в размере 8 715,8 тыс. руб., или 104,0 %;</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t>достижение устойчи</w:t>
            </w:r>
            <w:r w:rsidRPr="009F4975">
              <w:rPr>
                <w:rFonts w:ascii="Times New Roman" w:eastAsia="Times New Roman" w:hAnsi="Times New Roman" w:cs="Times New Roman"/>
                <w:kern w:val="2"/>
              </w:rPr>
              <w:softHyphen/>
              <w:t>вой положительной динамики поступле</w:t>
            </w:r>
            <w:r w:rsidRPr="009F4975">
              <w:rPr>
                <w:rFonts w:ascii="Times New Roman" w:eastAsia="Times New Roman" w:hAnsi="Times New Roman" w:cs="Times New Roman"/>
                <w:kern w:val="2"/>
              </w:rPr>
              <w:softHyphen/>
              <w:t>ний по всем видам налоговых и ненало</w:t>
            </w:r>
            <w:r w:rsidRPr="009F4975">
              <w:rPr>
                <w:rFonts w:ascii="Times New Roman" w:eastAsia="Times New Roman" w:hAnsi="Times New Roman" w:cs="Times New Roman"/>
                <w:kern w:val="2"/>
              </w:rPr>
              <w:softHyphen/>
              <w:t>говых доходов</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01.01.2017</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31.12.2017</w:t>
            </w:r>
          </w:p>
        </w:tc>
        <w:tc>
          <w:tcPr>
            <w:tcW w:w="850"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992"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r>
      <w:tr w:rsidR="009F4975" w:rsidRPr="009F4975" w:rsidTr="00BB2DA6">
        <w:trPr>
          <w:trHeight w:val="2426"/>
          <w:tblCellSpacing w:w="5" w:type="nil"/>
        </w:trPr>
        <w:tc>
          <w:tcPr>
            <w:tcW w:w="567" w:type="dxa"/>
          </w:tcPr>
          <w:p w:rsidR="009F4975" w:rsidRPr="009F4975" w:rsidRDefault="009F4975" w:rsidP="009F4975">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en-US"/>
              </w:rPr>
            </w:pPr>
            <w:r w:rsidRPr="009F4975">
              <w:rPr>
                <w:rFonts w:ascii="Times New Roman" w:eastAsia="Times New Roman" w:hAnsi="Times New Roman" w:cs="Times New Roman"/>
                <w:color w:val="000000"/>
                <w:lang w:eastAsia="en-US"/>
              </w:rPr>
              <w:lastRenderedPageBreak/>
              <w:t>1.2</w:t>
            </w:r>
          </w:p>
          <w:p w:rsidR="009F4975" w:rsidRPr="009F4975" w:rsidRDefault="009F4975" w:rsidP="009F4975">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en-US"/>
              </w:rPr>
            </w:pPr>
          </w:p>
        </w:tc>
        <w:tc>
          <w:tcPr>
            <w:tcW w:w="1843" w:type="dxa"/>
          </w:tcPr>
          <w:p w:rsidR="009F4975" w:rsidRPr="009F4975" w:rsidRDefault="009F4975" w:rsidP="0074329F">
            <w:pPr>
              <w:widowControl w:val="0"/>
              <w:autoSpaceDE w:val="0"/>
              <w:autoSpaceDN w:val="0"/>
              <w:adjustRightInd w:val="0"/>
              <w:spacing w:after="0" w:line="240" w:lineRule="auto"/>
              <w:rPr>
                <w:rFonts w:ascii="Times New Roman" w:eastAsia="Times New Roman" w:hAnsi="Times New Roman" w:cs="Times New Roman"/>
                <w:kern w:val="2"/>
              </w:rPr>
            </w:pPr>
            <w:r w:rsidRPr="009F4975">
              <w:rPr>
                <w:rFonts w:ascii="Times New Roman" w:eastAsia="Times New Roman" w:hAnsi="Times New Roman" w:cs="Times New Roman"/>
                <w:kern w:val="2"/>
              </w:rPr>
              <w:t xml:space="preserve">Основное мероприятие 1.2. </w:t>
            </w:r>
          </w:p>
          <w:p w:rsidR="009F4975" w:rsidRPr="009F4975" w:rsidRDefault="009F4975" w:rsidP="0074329F">
            <w:pPr>
              <w:widowControl w:val="0"/>
              <w:autoSpaceDE w:val="0"/>
              <w:autoSpaceDN w:val="0"/>
              <w:adjustRightInd w:val="0"/>
              <w:spacing w:after="0" w:line="240" w:lineRule="auto"/>
              <w:rPr>
                <w:rFonts w:ascii="Times New Roman" w:eastAsia="Times New Roman" w:hAnsi="Times New Roman" w:cs="Times New Roman"/>
                <w:kern w:val="2"/>
              </w:rPr>
            </w:pPr>
            <w:r w:rsidRPr="009F4975">
              <w:rPr>
                <w:rFonts w:ascii="Times New Roman" w:eastAsia="Times New Roman" w:hAnsi="Times New Roman" w:cs="Times New Roman"/>
                <w:kern w:val="2"/>
              </w:rPr>
              <w:t>Оценка эффективности налого</w:t>
            </w:r>
            <w:r w:rsidRPr="009F4975">
              <w:rPr>
                <w:rFonts w:ascii="Times New Roman" w:eastAsia="Times New Roman" w:hAnsi="Times New Roman" w:cs="Times New Roman"/>
                <w:kern w:val="2"/>
              </w:rPr>
              <w:softHyphen/>
              <w:t>вых льгот, установленных представительным органом Дубовского сельского поселения</w:t>
            </w:r>
          </w:p>
        </w:tc>
        <w:tc>
          <w:tcPr>
            <w:tcW w:w="1843"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Усач Н.П..</w:t>
            </w:r>
          </w:p>
        </w:tc>
        <w:tc>
          <w:tcPr>
            <w:tcW w:w="4536"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t>Проведена оценка эффективности нало</w:t>
            </w:r>
            <w:r w:rsidRPr="009F4975">
              <w:rPr>
                <w:rFonts w:ascii="Times New Roman" w:eastAsia="Times New Roman" w:hAnsi="Times New Roman" w:cs="Times New Roman"/>
                <w:kern w:val="2"/>
              </w:rPr>
              <w:softHyphen/>
              <w:t>говых льгот в апреле и реали</w:t>
            </w:r>
            <w:r w:rsidRPr="009F4975">
              <w:rPr>
                <w:rFonts w:ascii="Times New Roman" w:eastAsia="Times New Roman" w:hAnsi="Times New Roman" w:cs="Times New Roman"/>
                <w:kern w:val="2"/>
              </w:rPr>
              <w:softHyphen/>
              <w:t>зация мер, направ</w:t>
            </w:r>
            <w:r w:rsidRPr="009F4975">
              <w:rPr>
                <w:rFonts w:ascii="Times New Roman" w:eastAsia="Times New Roman" w:hAnsi="Times New Roman" w:cs="Times New Roman"/>
                <w:kern w:val="2"/>
              </w:rPr>
              <w:softHyphen/>
              <w:t>ленных на оптимиза</w:t>
            </w:r>
            <w:r w:rsidRPr="009F4975">
              <w:rPr>
                <w:rFonts w:ascii="Times New Roman" w:eastAsia="Times New Roman" w:hAnsi="Times New Roman" w:cs="Times New Roman"/>
                <w:kern w:val="2"/>
              </w:rPr>
              <w:softHyphen/>
              <w:t>цию налоговых льгот, принято решение оставить налоговые льготы на прежнем уровне.</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01.01.2017</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31.12.2017</w:t>
            </w:r>
          </w:p>
        </w:tc>
        <w:tc>
          <w:tcPr>
            <w:tcW w:w="850"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992"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r>
      <w:tr w:rsidR="009F4975" w:rsidRPr="009F4975" w:rsidTr="00BB2DA6">
        <w:trPr>
          <w:trHeight w:val="360"/>
          <w:tblCellSpacing w:w="5" w:type="nil"/>
        </w:trPr>
        <w:tc>
          <w:tcPr>
            <w:tcW w:w="567" w:type="dxa"/>
          </w:tcPr>
          <w:p w:rsidR="009F4975" w:rsidRPr="009F4975" w:rsidRDefault="009F4975" w:rsidP="009F4975">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en-US"/>
              </w:rPr>
            </w:pPr>
            <w:r w:rsidRPr="009F4975">
              <w:rPr>
                <w:rFonts w:ascii="Times New Roman" w:eastAsia="Times New Roman" w:hAnsi="Times New Roman" w:cs="Times New Roman"/>
                <w:color w:val="000000"/>
              </w:rPr>
              <w:t>.</w:t>
            </w:r>
          </w:p>
          <w:p w:rsidR="009F4975" w:rsidRPr="009F4975" w:rsidRDefault="009F4975" w:rsidP="009F4975">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en-US"/>
              </w:rPr>
            </w:pPr>
            <w:r w:rsidRPr="009F4975">
              <w:rPr>
                <w:rFonts w:ascii="Times New Roman" w:eastAsia="Times New Roman" w:hAnsi="Times New Roman" w:cs="Times New Roman"/>
                <w:color w:val="000000"/>
                <w:lang w:eastAsia="en-US"/>
              </w:rPr>
              <w:t>1.3</w:t>
            </w:r>
          </w:p>
        </w:tc>
        <w:tc>
          <w:tcPr>
            <w:tcW w:w="1843" w:type="dxa"/>
          </w:tcPr>
          <w:p w:rsidR="009F4975" w:rsidRPr="009F4975" w:rsidRDefault="009F4975" w:rsidP="0074329F">
            <w:pPr>
              <w:widowControl w:val="0"/>
              <w:autoSpaceDE w:val="0"/>
              <w:autoSpaceDN w:val="0"/>
              <w:adjustRightInd w:val="0"/>
              <w:spacing w:after="0" w:line="240" w:lineRule="auto"/>
              <w:rPr>
                <w:rFonts w:ascii="Times New Roman" w:eastAsia="Times New Roman" w:hAnsi="Times New Roman" w:cs="Times New Roman"/>
                <w:kern w:val="2"/>
              </w:rPr>
            </w:pPr>
            <w:r w:rsidRPr="009F4975">
              <w:rPr>
                <w:rFonts w:ascii="Times New Roman" w:eastAsia="Times New Roman" w:hAnsi="Times New Roman" w:cs="Times New Roman"/>
                <w:kern w:val="2"/>
              </w:rPr>
              <w:t xml:space="preserve">Основное мероприятие 1.3. </w:t>
            </w:r>
            <w:r w:rsidRPr="009F4975">
              <w:rPr>
                <w:rFonts w:ascii="Times New Roman" w:eastAsia="Times New Roman" w:hAnsi="Times New Roman" w:cs="Times New Roman"/>
                <w:color w:val="000000"/>
                <w:kern w:val="2"/>
              </w:rPr>
              <w:t>Фор</w:t>
            </w:r>
            <w:r w:rsidRPr="009F4975">
              <w:rPr>
                <w:rFonts w:ascii="Times New Roman" w:eastAsia="Times New Roman" w:hAnsi="Times New Roman" w:cs="Times New Roman"/>
                <w:color w:val="000000"/>
                <w:kern w:val="2"/>
              </w:rPr>
              <w:softHyphen/>
              <w:t>мирование расходов   бюджета поселения в соответ</w:t>
            </w:r>
            <w:r w:rsidRPr="009F4975">
              <w:rPr>
                <w:rFonts w:ascii="Times New Roman" w:eastAsia="Times New Roman" w:hAnsi="Times New Roman" w:cs="Times New Roman"/>
                <w:color w:val="000000"/>
                <w:kern w:val="2"/>
              </w:rPr>
              <w:softHyphen/>
              <w:t>ствии с муниципальными про</w:t>
            </w:r>
            <w:r w:rsidRPr="009F4975">
              <w:rPr>
                <w:rFonts w:ascii="Times New Roman" w:eastAsia="Times New Roman" w:hAnsi="Times New Roman" w:cs="Times New Roman"/>
                <w:color w:val="000000"/>
                <w:kern w:val="2"/>
              </w:rPr>
              <w:softHyphen/>
              <w:t>граммами</w:t>
            </w:r>
          </w:p>
          <w:p w:rsidR="009F4975" w:rsidRPr="009F4975" w:rsidRDefault="009F4975" w:rsidP="0074329F">
            <w:pPr>
              <w:widowControl w:val="0"/>
              <w:autoSpaceDE w:val="0"/>
              <w:autoSpaceDN w:val="0"/>
              <w:adjustRightInd w:val="0"/>
              <w:spacing w:after="0" w:line="240" w:lineRule="auto"/>
              <w:rPr>
                <w:rFonts w:ascii="Times New Roman" w:eastAsia="Times New Roman" w:hAnsi="Times New Roman" w:cs="Times New Roman"/>
                <w:kern w:val="2"/>
              </w:rPr>
            </w:pPr>
          </w:p>
        </w:tc>
        <w:tc>
          <w:tcPr>
            <w:tcW w:w="1843"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Усач Н.П.</w:t>
            </w:r>
          </w:p>
        </w:tc>
        <w:tc>
          <w:tcPr>
            <w:tcW w:w="4536"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t>формиро</w:t>
            </w:r>
            <w:r w:rsidRPr="009F4975">
              <w:rPr>
                <w:rFonts w:ascii="Times New Roman" w:eastAsia="Times New Roman" w:hAnsi="Times New Roman" w:cs="Times New Roman"/>
                <w:kern w:val="2"/>
              </w:rPr>
              <w:softHyphen/>
              <w:t>вание и исполнение бюджета Дубовского  сельского поселения Дубовского района на основе программно-целевых принципов (планиро</w:t>
            </w:r>
            <w:r w:rsidRPr="009F4975">
              <w:rPr>
                <w:rFonts w:ascii="Times New Roman" w:eastAsia="Times New Roman" w:hAnsi="Times New Roman" w:cs="Times New Roman"/>
                <w:kern w:val="2"/>
              </w:rPr>
              <w:softHyphen/>
              <w:t>вание, контроль и последующая оценка эффективности ис</w:t>
            </w:r>
            <w:r w:rsidRPr="009F4975">
              <w:rPr>
                <w:rFonts w:ascii="Times New Roman" w:eastAsia="Times New Roman" w:hAnsi="Times New Roman" w:cs="Times New Roman"/>
                <w:kern w:val="2"/>
              </w:rPr>
              <w:softHyphen/>
              <w:t>пользования бюджет</w:t>
            </w:r>
            <w:r w:rsidRPr="009F4975">
              <w:rPr>
                <w:rFonts w:ascii="Times New Roman" w:eastAsia="Times New Roman" w:hAnsi="Times New Roman" w:cs="Times New Roman"/>
                <w:kern w:val="2"/>
              </w:rPr>
              <w:softHyphen/>
              <w:t xml:space="preserve">ных средств); </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rPr>
            </w:pPr>
            <w:r w:rsidRPr="009F4975">
              <w:rPr>
                <w:rFonts w:ascii="Times New Roman" w:eastAsia="Times New Roman" w:hAnsi="Times New Roman" w:cs="Arial"/>
                <w:bCs/>
                <w:kern w:val="2"/>
              </w:rPr>
              <w:t>Доля расходов бюджета поселения, формируемых в рамках муниципальных программ Дубовского</w:t>
            </w:r>
            <w:r w:rsidRPr="009F4975">
              <w:rPr>
                <w:rFonts w:ascii="Times New Roman" w:eastAsia="Times New Roman" w:hAnsi="Times New Roman" w:cs="Arial"/>
              </w:rPr>
              <w:t xml:space="preserve"> сельского поселения</w:t>
            </w:r>
            <w:r w:rsidRPr="009F4975">
              <w:rPr>
                <w:rFonts w:ascii="Times New Roman" w:eastAsia="Times New Roman" w:hAnsi="Times New Roman" w:cs="Arial"/>
                <w:bCs/>
                <w:kern w:val="2"/>
              </w:rPr>
              <w:t>, в общем объеме расходов бюджета поселения составляет 53,8 %</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01.01.2017</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31.12.2017</w:t>
            </w:r>
          </w:p>
        </w:tc>
        <w:tc>
          <w:tcPr>
            <w:tcW w:w="850"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992"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r>
      <w:tr w:rsidR="009F4975" w:rsidRPr="009F4975" w:rsidTr="00BB2DA6">
        <w:trPr>
          <w:trHeight w:val="360"/>
          <w:tblCellSpacing w:w="5" w:type="nil"/>
        </w:trPr>
        <w:tc>
          <w:tcPr>
            <w:tcW w:w="567" w:type="dxa"/>
          </w:tcPr>
          <w:p w:rsidR="009F4975" w:rsidRPr="009F4975" w:rsidRDefault="009F4975" w:rsidP="009F4975">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9F4975">
              <w:rPr>
                <w:rFonts w:ascii="Times New Roman" w:eastAsia="Times New Roman" w:hAnsi="Times New Roman" w:cs="Times New Roman"/>
                <w:color w:val="000000"/>
              </w:rPr>
              <w:t>1.1</w:t>
            </w:r>
          </w:p>
        </w:tc>
        <w:tc>
          <w:tcPr>
            <w:tcW w:w="1843" w:type="dxa"/>
          </w:tcPr>
          <w:p w:rsidR="009F4975" w:rsidRPr="009F4975" w:rsidRDefault="009F4975" w:rsidP="0074329F">
            <w:pPr>
              <w:widowControl w:val="0"/>
              <w:autoSpaceDE w:val="0"/>
              <w:autoSpaceDN w:val="0"/>
              <w:adjustRightInd w:val="0"/>
              <w:spacing w:after="0" w:line="240" w:lineRule="auto"/>
              <w:rPr>
                <w:rFonts w:ascii="Times New Roman" w:eastAsia="Times New Roman" w:hAnsi="Times New Roman" w:cs="Times New Roman"/>
                <w:kern w:val="2"/>
              </w:rPr>
            </w:pPr>
            <w:r w:rsidRPr="009F4975">
              <w:rPr>
                <w:rFonts w:ascii="Times New Roman" w:eastAsia="Times New Roman" w:hAnsi="Times New Roman" w:cs="Times New Roman"/>
                <w:kern w:val="2"/>
              </w:rPr>
              <w:t>Контрольное событие программы</w:t>
            </w:r>
          </w:p>
        </w:tc>
        <w:tc>
          <w:tcPr>
            <w:tcW w:w="1843"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Усач Н.П.</w:t>
            </w:r>
          </w:p>
        </w:tc>
        <w:tc>
          <w:tcPr>
            <w:tcW w:w="4536"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rPr>
            </w:pPr>
            <w:r w:rsidRPr="009F4975">
              <w:rPr>
                <w:rFonts w:ascii="Times New Roman" w:eastAsia="Times New Roman" w:hAnsi="Times New Roman" w:cs="Times New Roman"/>
              </w:rPr>
              <w:t>Повышение качества исполнения муниципальных функций в установленной сфере</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rPr>
            </w:pPr>
            <w:r w:rsidRPr="009F4975">
              <w:rPr>
                <w:rFonts w:ascii="Times New Roman" w:eastAsia="Times New Roman" w:hAnsi="Times New Roman" w:cs="Times New Roman"/>
              </w:rPr>
              <w:t>Х</w:t>
            </w:r>
          </w:p>
        </w:tc>
        <w:tc>
          <w:tcPr>
            <w:tcW w:w="1134"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31.12.2017</w:t>
            </w:r>
          </w:p>
        </w:tc>
        <w:tc>
          <w:tcPr>
            <w:tcW w:w="850" w:type="dxa"/>
          </w:tcPr>
          <w:p w:rsidR="009F4975" w:rsidRPr="009F4975" w:rsidRDefault="009F4975" w:rsidP="009F4975">
            <w:pPr>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992" w:type="dxa"/>
          </w:tcPr>
          <w:p w:rsidR="009F4975" w:rsidRPr="009F4975" w:rsidRDefault="009F4975" w:rsidP="009F4975">
            <w:pPr>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r>
      <w:tr w:rsidR="009F4975" w:rsidRPr="009F4975" w:rsidTr="009F4975">
        <w:trPr>
          <w:trHeight w:val="360"/>
          <w:tblCellSpacing w:w="5" w:type="nil"/>
        </w:trPr>
        <w:tc>
          <w:tcPr>
            <w:tcW w:w="14601" w:type="dxa"/>
            <w:gridSpan w:val="10"/>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bCs/>
                <w:kern w:val="2"/>
                <w:sz w:val="24"/>
                <w:szCs w:val="24"/>
              </w:rPr>
              <w:t>Подпрограмма 2. «Нормативно-методическое обеспечение и организация бюджетного процесса»</w:t>
            </w:r>
          </w:p>
        </w:tc>
      </w:tr>
      <w:tr w:rsidR="009F4975" w:rsidRPr="009F4975" w:rsidTr="00BB2DA6">
        <w:trPr>
          <w:trHeight w:val="360"/>
          <w:tblCellSpacing w:w="5" w:type="nil"/>
        </w:trPr>
        <w:tc>
          <w:tcPr>
            <w:tcW w:w="567" w:type="dxa"/>
          </w:tcPr>
          <w:p w:rsidR="009F4975" w:rsidRPr="009F4975" w:rsidRDefault="009F4975" w:rsidP="009F4975">
            <w:pPr>
              <w:widowControl w:val="0"/>
              <w:autoSpaceDE w:val="0"/>
              <w:autoSpaceDN w:val="0"/>
              <w:adjustRightInd w:val="0"/>
              <w:spacing w:after="0" w:line="240" w:lineRule="auto"/>
              <w:ind w:right="-108"/>
              <w:rPr>
                <w:rFonts w:ascii="Times New Roman" w:eastAsia="Times New Roman" w:hAnsi="Times New Roman" w:cs="Times New Roman"/>
                <w:color w:val="000000"/>
                <w:sz w:val="20"/>
                <w:szCs w:val="20"/>
              </w:rPr>
            </w:pPr>
            <w:r w:rsidRPr="009F4975">
              <w:rPr>
                <w:rFonts w:ascii="Times New Roman" w:eastAsia="Times New Roman" w:hAnsi="Times New Roman" w:cs="Times New Roman"/>
                <w:color w:val="000000"/>
                <w:sz w:val="20"/>
                <w:szCs w:val="20"/>
              </w:rPr>
              <w:t>2.1</w:t>
            </w:r>
          </w:p>
        </w:tc>
        <w:tc>
          <w:tcPr>
            <w:tcW w:w="1843"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t>Основное мероприятие 2.1. Раз</w:t>
            </w:r>
            <w:r w:rsidRPr="009F4975">
              <w:rPr>
                <w:rFonts w:ascii="Times New Roman" w:eastAsia="Times New Roman" w:hAnsi="Times New Roman" w:cs="Times New Roman"/>
                <w:kern w:val="2"/>
              </w:rPr>
              <w:softHyphen/>
              <w:t>работка и совершенствование нормативного правового регу</w:t>
            </w:r>
            <w:r w:rsidRPr="009F4975">
              <w:rPr>
                <w:rFonts w:ascii="Times New Roman" w:eastAsia="Times New Roman" w:hAnsi="Times New Roman" w:cs="Times New Roman"/>
                <w:kern w:val="2"/>
              </w:rPr>
              <w:softHyphen/>
              <w:t>лирования по организации бюд</w:t>
            </w:r>
            <w:r w:rsidRPr="009F4975">
              <w:rPr>
                <w:rFonts w:ascii="Times New Roman" w:eastAsia="Times New Roman" w:hAnsi="Times New Roman" w:cs="Times New Roman"/>
                <w:kern w:val="2"/>
              </w:rPr>
              <w:softHyphen/>
              <w:t>жетного процесса</w:t>
            </w:r>
          </w:p>
        </w:tc>
        <w:tc>
          <w:tcPr>
            <w:tcW w:w="1843"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4536"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t>подготовка проектов решений, нормативных право</w:t>
            </w:r>
            <w:r w:rsidRPr="009F4975">
              <w:rPr>
                <w:rFonts w:ascii="Times New Roman" w:eastAsia="Times New Roman" w:hAnsi="Times New Roman" w:cs="Times New Roman"/>
                <w:kern w:val="2"/>
              </w:rPr>
              <w:softHyphen/>
              <w:t>вых актов Администрации Дубовского сельского поселения, по вопросам органи</w:t>
            </w:r>
            <w:r w:rsidRPr="009F4975">
              <w:rPr>
                <w:rFonts w:ascii="Times New Roman" w:eastAsia="Times New Roman" w:hAnsi="Times New Roman" w:cs="Times New Roman"/>
                <w:kern w:val="2"/>
              </w:rPr>
              <w:softHyphen/>
              <w:t>зации бюджетного процесса;</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rPr>
            </w:pPr>
            <w:r w:rsidRPr="009F4975">
              <w:rPr>
                <w:rFonts w:ascii="Times New Roman" w:eastAsia="Times New Roman" w:hAnsi="Times New Roman" w:cs="Arial"/>
                <w:kern w:val="2"/>
                <w:sz w:val="24"/>
                <w:szCs w:val="24"/>
              </w:rPr>
              <w:t>Подготовлено 16 проектов решений, 93 нормативных право</w:t>
            </w:r>
            <w:r w:rsidRPr="009F4975">
              <w:rPr>
                <w:rFonts w:ascii="Times New Roman" w:eastAsia="Times New Roman" w:hAnsi="Times New Roman" w:cs="Arial"/>
                <w:kern w:val="2"/>
                <w:sz w:val="24"/>
                <w:szCs w:val="24"/>
              </w:rPr>
              <w:softHyphen/>
              <w:t>вых актов Администрации Дубовского сельского поселения по вопросам органи</w:t>
            </w:r>
            <w:r w:rsidRPr="009F4975">
              <w:rPr>
                <w:rFonts w:ascii="Times New Roman" w:eastAsia="Times New Roman" w:hAnsi="Times New Roman" w:cs="Arial"/>
                <w:kern w:val="2"/>
                <w:sz w:val="24"/>
                <w:szCs w:val="24"/>
              </w:rPr>
              <w:softHyphen/>
              <w:t>зации бюджетного процесса</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01.01.2017</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31.12.2017</w:t>
            </w:r>
          </w:p>
        </w:tc>
        <w:tc>
          <w:tcPr>
            <w:tcW w:w="850"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992"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r>
      <w:tr w:rsidR="009F4975" w:rsidRPr="009F4975" w:rsidTr="00BB2DA6">
        <w:trPr>
          <w:tblCellSpacing w:w="5" w:type="nil"/>
        </w:trPr>
        <w:tc>
          <w:tcPr>
            <w:tcW w:w="567"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2.2</w:t>
            </w:r>
          </w:p>
        </w:tc>
        <w:tc>
          <w:tcPr>
            <w:tcW w:w="1843" w:type="dxa"/>
          </w:tcPr>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t xml:space="preserve">Основное </w:t>
            </w:r>
            <w:r w:rsidRPr="009F4975">
              <w:rPr>
                <w:rFonts w:ascii="Times New Roman" w:eastAsia="Times New Roman" w:hAnsi="Times New Roman" w:cs="Times New Roman"/>
                <w:kern w:val="2"/>
              </w:rPr>
              <w:lastRenderedPageBreak/>
              <w:t>мероприятие 2.2.</w:t>
            </w:r>
          </w:p>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t>Обеспечение деятельности Администрации Дубовского сельского поселения</w:t>
            </w:r>
          </w:p>
        </w:tc>
        <w:tc>
          <w:tcPr>
            <w:tcW w:w="1843"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lastRenderedPageBreak/>
              <w:t xml:space="preserve">Начальник </w:t>
            </w:r>
            <w:r w:rsidRPr="009F4975">
              <w:rPr>
                <w:rFonts w:ascii="Times New Roman" w:eastAsia="Times New Roman" w:hAnsi="Times New Roman" w:cs="Times New Roman"/>
              </w:rPr>
              <w:lastRenderedPageBreak/>
              <w:t xml:space="preserve">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4536" w:type="dxa"/>
          </w:tcPr>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lastRenderedPageBreak/>
              <w:t>обеспечение каче</w:t>
            </w:r>
            <w:r w:rsidRPr="009F4975">
              <w:rPr>
                <w:rFonts w:ascii="Times New Roman" w:eastAsia="Times New Roman" w:hAnsi="Times New Roman" w:cs="Times New Roman"/>
                <w:kern w:val="2"/>
              </w:rPr>
              <w:softHyphen/>
              <w:t>ственного и своевре</w:t>
            </w:r>
            <w:r w:rsidRPr="009F4975">
              <w:rPr>
                <w:rFonts w:ascii="Times New Roman" w:eastAsia="Times New Roman" w:hAnsi="Times New Roman" w:cs="Times New Roman"/>
                <w:kern w:val="2"/>
              </w:rPr>
              <w:softHyphen/>
              <w:t xml:space="preserve">менного </w:t>
            </w:r>
            <w:r w:rsidRPr="009F4975">
              <w:rPr>
                <w:rFonts w:ascii="Times New Roman" w:eastAsia="Times New Roman" w:hAnsi="Times New Roman" w:cs="Times New Roman"/>
                <w:kern w:val="2"/>
              </w:rPr>
              <w:lastRenderedPageBreak/>
              <w:t>исполнения бюджета поселения</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lastRenderedPageBreak/>
              <w:t>01.01.2017</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31.12.2017</w:t>
            </w:r>
          </w:p>
        </w:tc>
        <w:tc>
          <w:tcPr>
            <w:tcW w:w="850"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X</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992"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X</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X</w:t>
            </w:r>
          </w:p>
        </w:tc>
      </w:tr>
      <w:tr w:rsidR="009F4975" w:rsidRPr="009F4975" w:rsidTr="00BB2DA6">
        <w:trPr>
          <w:tblCellSpacing w:w="5" w:type="nil"/>
        </w:trPr>
        <w:tc>
          <w:tcPr>
            <w:tcW w:w="567"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lastRenderedPageBreak/>
              <w:t>2.1</w:t>
            </w:r>
          </w:p>
        </w:tc>
        <w:tc>
          <w:tcPr>
            <w:tcW w:w="1843"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t>Контрольное событие программы</w:t>
            </w:r>
          </w:p>
        </w:tc>
        <w:tc>
          <w:tcPr>
            <w:tcW w:w="1843"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4536"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rPr>
            </w:pPr>
            <w:r w:rsidRPr="009F4975">
              <w:rPr>
                <w:rFonts w:ascii="Times New Roman" w:eastAsia="Times New Roman" w:hAnsi="Times New Roman" w:cs="Times New Roman"/>
              </w:rPr>
              <w:t>Повышение качества исполнения муниципальных функций в установленной сфере</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31.12.2017</w:t>
            </w:r>
          </w:p>
        </w:tc>
        <w:tc>
          <w:tcPr>
            <w:tcW w:w="850" w:type="dxa"/>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992" w:type="dxa"/>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r>
      <w:tr w:rsidR="009F4975" w:rsidRPr="009F4975" w:rsidTr="009F4975">
        <w:trPr>
          <w:tblCellSpacing w:w="5" w:type="nil"/>
        </w:trPr>
        <w:tc>
          <w:tcPr>
            <w:tcW w:w="14601" w:type="dxa"/>
            <w:gridSpan w:val="10"/>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bCs/>
                <w:kern w:val="2"/>
                <w:sz w:val="24"/>
                <w:szCs w:val="24"/>
              </w:rPr>
              <w:t xml:space="preserve">Подпрограмма 3. «Управление муниципальным долгом </w:t>
            </w:r>
            <w:r w:rsidRPr="009F4975">
              <w:rPr>
                <w:rFonts w:ascii="Times New Roman" w:eastAsia="Times New Roman" w:hAnsi="Times New Roman" w:cs="Times New Roman"/>
                <w:kern w:val="2"/>
                <w:sz w:val="24"/>
                <w:szCs w:val="24"/>
              </w:rPr>
              <w:t>Дубовского сельского поселения</w:t>
            </w:r>
            <w:r w:rsidRPr="009F4975">
              <w:rPr>
                <w:rFonts w:ascii="Times New Roman" w:eastAsia="Times New Roman" w:hAnsi="Times New Roman" w:cs="Times New Roman"/>
                <w:bCs/>
                <w:kern w:val="2"/>
                <w:sz w:val="24"/>
                <w:szCs w:val="24"/>
              </w:rPr>
              <w:t>»</w:t>
            </w:r>
          </w:p>
        </w:tc>
      </w:tr>
      <w:tr w:rsidR="009F4975" w:rsidRPr="009F4975" w:rsidTr="00BB2DA6">
        <w:trPr>
          <w:tblCellSpacing w:w="5" w:type="nil"/>
        </w:trPr>
        <w:tc>
          <w:tcPr>
            <w:tcW w:w="567"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3.1</w:t>
            </w:r>
          </w:p>
        </w:tc>
        <w:tc>
          <w:tcPr>
            <w:tcW w:w="1843" w:type="dxa"/>
          </w:tcPr>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t>Основное мероприятие 3.1. Обеспечение проведения еди</w:t>
            </w:r>
            <w:r w:rsidRPr="009F4975">
              <w:rPr>
                <w:rFonts w:ascii="Times New Roman" w:eastAsia="Times New Roman" w:hAnsi="Times New Roman" w:cs="Times New Roman"/>
                <w:kern w:val="2"/>
              </w:rPr>
              <w:softHyphen/>
              <w:t>ной политики муниципальных заимствований Дубовского сельского поселения, управления муниципальным долгом в соответ</w:t>
            </w:r>
            <w:r w:rsidRPr="009F4975">
              <w:rPr>
                <w:rFonts w:ascii="Times New Roman" w:eastAsia="Times New Roman" w:hAnsi="Times New Roman" w:cs="Times New Roman"/>
                <w:kern w:val="2"/>
              </w:rPr>
              <w:softHyphen/>
              <w:t xml:space="preserve">ствии с Бюджетным </w:t>
            </w:r>
            <w:hyperlink r:id="rId39" w:history="1">
              <w:r w:rsidRPr="009F4975">
                <w:rPr>
                  <w:rFonts w:ascii="Times New Roman" w:eastAsia="Times New Roman" w:hAnsi="Times New Roman" w:cs="Times New Roman"/>
                  <w:kern w:val="2"/>
                </w:rPr>
                <w:t>кодексом</w:t>
              </w:r>
            </w:hyperlink>
            <w:r w:rsidRPr="009F4975">
              <w:rPr>
                <w:rFonts w:ascii="Times New Roman" w:eastAsia="Times New Roman" w:hAnsi="Times New Roman" w:cs="Times New Roman"/>
                <w:kern w:val="2"/>
              </w:rPr>
              <w:t xml:space="preserve"> Российской Федерации</w:t>
            </w:r>
          </w:p>
        </w:tc>
        <w:tc>
          <w:tcPr>
            <w:tcW w:w="1843"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4536" w:type="dxa"/>
          </w:tcPr>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rPr>
            </w:pPr>
            <w:r w:rsidRPr="009F4975">
              <w:rPr>
                <w:rFonts w:ascii="Times New Roman" w:eastAsia="Times New Roman" w:hAnsi="Times New Roman" w:cs="Arial"/>
                <w:kern w:val="2"/>
                <w:sz w:val="24"/>
                <w:szCs w:val="24"/>
              </w:rPr>
              <w:t>сохранение объема муниципального долга Дубовского сельского поселения в пределах нормативов, установ</w:t>
            </w:r>
            <w:r w:rsidRPr="009F4975">
              <w:rPr>
                <w:rFonts w:ascii="Times New Roman" w:eastAsia="Times New Roman" w:hAnsi="Times New Roman" w:cs="Arial"/>
                <w:kern w:val="2"/>
                <w:sz w:val="24"/>
                <w:szCs w:val="24"/>
              </w:rPr>
              <w:softHyphen/>
              <w:t>ленных Бюджетным кодексом Российской Федерации.</w:t>
            </w:r>
          </w:p>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rPr>
            </w:pP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01.01.2017</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31.12.2017</w:t>
            </w:r>
          </w:p>
        </w:tc>
        <w:tc>
          <w:tcPr>
            <w:tcW w:w="850"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Arial" w:eastAsia="Times New Roman" w:hAnsi="Arial" w:cs="Arial"/>
                <w:sz w:val="20"/>
                <w:szCs w:val="20"/>
              </w:rPr>
              <w:t>Х</w:t>
            </w:r>
          </w:p>
        </w:tc>
        <w:tc>
          <w:tcPr>
            <w:tcW w:w="992"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r>
      <w:tr w:rsidR="009F4975" w:rsidRPr="009F4975" w:rsidTr="00BB2DA6">
        <w:trPr>
          <w:tblCellSpacing w:w="5" w:type="nil"/>
        </w:trPr>
        <w:tc>
          <w:tcPr>
            <w:tcW w:w="567"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3.2</w:t>
            </w:r>
          </w:p>
        </w:tc>
        <w:tc>
          <w:tcPr>
            <w:tcW w:w="1843" w:type="dxa"/>
          </w:tcPr>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t>Основное мероприятие 3.2.</w:t>
            </w:r>
          </w:p>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t>Планирование бюджетных ас</w:t>
            </w:r>
            <w:r w:rsidRPr="009F4975">
              <w:rPr>
                <w:rFonts w:ascii="Times New Roman" w:eastAsia="Times New Roman" w:hAnsi="Times New Roman" w:cs="Times New Roman"/>
                <w:kern w:val="2"/>
              </w:rPr>
              <w:softHyphen/>
              <w:t xml:space="preserve">сигнований на обслуживание муниципального долга </w:t>
            </w:r>
          </w:p>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t xml:space="preserve">Дубовского </w:t>
            </w:r>
            <w:r w:rsidRPr="009F4975">
              <w:rPr>
                <w:rFonts w:ascii="Times New Roman" w:eastAsia="Times New Roman" w:hAnsi="Times New Roman" w:cs="Times New Roman"/>
                <w:kern w:val="2"/>
              </w:rPr>
              <w:lastRenderedPageBreak/>
              <w:t>сельского поселения</w:t>
            </w:r>
          </w:p>
        </w:tc>
        <w:tc>
          <w:tcPr>
            <w:tcW w:w="1843"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lastRenderedPageBreak/>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4536" w:type="dxa"/>
          </w:tcPr>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rPr>
            </w:pPr>
            <w:r w:rsidRPr="009F4975">
              <w:rPr>
                <w:rFonts w:ascii="Times New Roman" w:eastAsia="Times New Roman" w:hAnsi="Times New Roman" w:cs="Arial"/>
                <w:kern w:val="2"/>
                <w:sz w:val="24"/>
                <w:szCs w:val="24"/>
              </w:rPr>
              <w:t>планирование расхо</w:t>
            </w:r>
            <w:r w:rsidRPr="009F4975">
              <w:rPr>
                <w:rFonts w:ascii="Times New Roman" w:eastAsia="Times New Roman" w:hAnsi="Times New Roman" w:cs="Arial"/>
                <w:kern w:val="2"/>
                <w:sz w:val="24"/>
                <w:szCs w:val="24"/>
              </w:rPr>
              <w:softHyphen/>
              <w:t>дов на обслуживание муниципального долга Дубовского сельского поселения в пределах нормативов, установ</w:t>
            </w:r>
            <w:r w:rsidRPr="009F4975">
              <w:rPr>
                <w:rFonts w:ascii="Times New Roman" w:eastAsia="Times New Roman" w:hAnsi="Times New Roman" w:cs="Arial"/>
                <w:kern w:val="2"/>
                <w:sz w:val="24"/>
                <w:szCs w:val="24"/>
              </w:rPr>
              <w:softHyphen/>
              <w:t xml:space="preserve">ленных Бюджетным кодексом Российской Федерации; </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01.01.2017</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31.12.2017</w:t>
            </w:r>
          </w:p>
        </w:tc>
        <w:tc>
          <w:tcPr>
            <w:tcW w:w="850"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Arial" w:eastAsia="Times New Roman" w:hAnsi="Arial" w:cs="Arial"/>
                <w:sz w:val="20"/>
                <w:szCs w:val="20"/>
              </w:rPr>
              <w:t>Х</w:t>
            </w:r>
          </w:p>
        </w:tc>
        <w:tc>
          <w:tcPr>
            <w:tcW w:w="992"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r>
      <w:tr w:rsidR="009F4975" w:rsidRPr="009F4975" w:rsidTr="00BB2DA6">
        <w:trPr>
          <w:tblCellSpacing w:w="5" w:type="nil"/>
        </w:trPr>
        <w:tc>
          <w:tcPr>
            <w:tcW w:w="567"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lastRenderedPageBreak/>
              <w:t>3.1</w:t>
            </w:r>
          </w:p>
        </w:tc>
        <w:tc>
          <w:tcPr>
            <w:tcW w:w="1843"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t>Контрольное событие программы</w:t>
            </w:r>
          </w:p>
        </w:tc>
        <w:tc>
          <w:tcPr>
            <w:tcW w:w="1843"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4536"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rPr>
            </w:pPr>
            <w:r w:rsidRPr="009F4975">
              <w:rPr>
                <w:rFonts w:ascii="Times New Roman" w:eastAsia="Times New Roman" w:hAnsi="Times New Roman" w:cs="Times New Roman"/>
              </w:rPr>
              <w:t>Повышение качества исполнения муниципальных функций в установленной сфере</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31.12.2017</w:t>
            </w:r>
          </w:p>
        </w:tc>
        <w:tc>
          <w:tcPr>
            <w:tcW w:w="850" w:type="dxa"/>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992" w:type="dxa"/>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r>
      <w:tr w:rsidR="009F4975" w:rsidRPr="009F4975" w:rsidTr="009F4975">
        <w:trPr>
          <w:tblCellSpacing w:w="5" w:type="nil"/>
        </w:trPr>
        <w:tc>
          <w:tcPr>
            <w:tcW w:w="14601" w:type="dxa"/>
            <w:gridSpan w:val="10"/>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Arial"/>
                <w:bCs/>
                <w:kern w:val="2"/>
                <w:sz w:val="24"/>
                <w:szCs w:val="24"/>
              </w:rPr>
              <w:t>Подпрограмма 4. «</w:t>
            </w:r>
            <w:r w:rsidRPr="009F4975">
              <w:rPr>
                <w:rFonts w:ascii="Times New Roman" w:eastAsia="Times New Roman" w:hAnsi="Times New Roman" w:cs="Arial"/>
                <w:kern w:val="2"/>
                <w:sz w:val="24"/>
                <w:szCs w:val="24"/>
              </w:rPr>
              <w:t>Совершенствование  системы распределения и перераспределения финансовых ресурсов между уровнями бюджетной системы</w:t>
            </w:r>
            <w:r w:rsidRPr="009F4975">
              <w:rPr>
                <w:rFonts w:ascii="Times New Roman" w:eastAsia="Times New Roman" w:hAnsi="Times New Roman" w:cs="Arial"/>
                <w:bCs/>
                <w:kern w:val="2"/>
                <w:sz w:val="24"/>
                <w:szCs w:val="24"/>
              </w:rPr>
              <w:t>»</w:t>
            </w:r>
          </w:p>
        </w:tc>
      </w:tr>
      <w:tr w:rsidR="009F4975" w:rsidRPr="009F4975" w:rsidTr="00BB2DA6">
        <w:trPr>
          <w:tblCellSpacing w:w="5" w:type="nil"/>
        </w:trPr>
        <w:tc>
          <w:tcPr>
            <w:tcW w:w="567"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4.1</w:t>
            </w:r>
          </w:p>
        </w:tc>
        <w:tc>
          <w:tcPr>
            <w:tcW w:w="1843"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Основное мероприятие 4.1.</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r w:rsidRPr="009F4975">
              <w:rPr>
                <w:rFonts w:ascii="Times New Roman" w:eastAsia="Times New Roman" w:hAnsi="Times New Roman" w:cs="Times New Roman"/>
                <w:color w:val="000000"/>
                <w:kern w:val="2"/>
                <w:sz w:val="24"/>
                <w:szCs w:val="24"/>
              </w:rPr>
              <w:t xml:space="preserve">Предоставление иных межбюджетных трансфертов </w:t>
            </w:r>
          </w:p>
        </w:tc>
        <w:tc>
          <w:tcPr>
            <w:tcW w:w="1843"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4536" w:type="dxa"/>
          </w:tcPr>
          <w:p w:rsidR="009F4975" w:rsidRPr="009F4975" w:rsidRDefault="009F4975" w:rsidP="009F4975">
            <w:pPr>
              <w:suppressAutoHyphens/>
              <w:spacing w:after="0" w:line="240" w:lineRule="auto"/>
              <w:rPr>
                <w:rFonts w:ascii="Times New Roman" w:eastAsia="Times New Roman" w:hAnsi="Times New Roman" w:cs="Times New Roman"/>
                <w:color w:val="000000"/>
                <w:sz w:val="24"/>
                <w:szCs w:val="24"/>
                <w:lang w:eastAsia="ar-SA"/>
              </w:rPr>
            </w:pPr>
            <w:r w:rsidRPr="009F4975">
              <w:rPr>
                <w:rFonts w:ascii="Times New Roman" w:eastAsia="Times New Roman" w:hAnsi="Times New Roman" w:cs="Times New Roman"/>
                <w:color w:val="000000"/>
                <w:sz w:val="24"/>
                <w:szCs w:val="24"/>
                <w:lang w:eastAsia="ar-SA"/>
              </w:rPr>
              <w:t>Заключено  Соглашение  от 20.03.2017г № 6 «</w:t>
            </w:r>
            <w:r w:rsidRPr="009F4975">
              <w:rPr>
                <w:rFonts w:ascii="Times New Roman" w:eastAsia="Times New Roman" w:hAnsi="Times New Roman" w:cs="Times New Roman"/>
                <w:bCs/>
                <w:lang w:eastAsia="ar-SA"/>
              </w:rPr>
              <w:t xml:space="preserve">о  возврате бюджету Дубовского района в 2017 году остатков средств дорожного фонда Дубовского сельского поселения, сложившихся по состоянию на 01.01.2017» </w:t>
            </w:r>
            <w:r w:rsidRPr="009F4975">
              <w:rPr>
                <w:rFonts w:ascii="Times New Roman" w:eastAsia="Times New Roman" w:hAnsi="Times New Roman" w:cs="Times New Roman"/>
                <w:color w:val="000000"/>
                <w:sz w:val="24"/>
                <w:szCs w:val="24"/>
                <w:lang w:eastAsia="ar-SA"/>
              </w:rPr>
              <w:t xml:space="preserve">на сумму 495,6 тыс. руб.;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01.01.2017</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31.12.2017</w:t>
            </w:r>
          </w:p>
        </w:tc>
        <w:tc>
          <w:tcPr>
            <w:tcW w:w="850"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495,6</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495,6</w:t>
            </w:r>
          </w:p>
        </w:tc>
        <w:tc>
          <w:tcPr>
            <w:tcW w:w="992"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495,6</w:t>
            </w:r>
          </w:p>
        </w:tc>
        <w:tc>
          <w:tcPr>
            <w:tcW w:w="851"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w:t>
            </w:r>
          </w:p>
        </w:tc>
      </w:tr>
      <w:tr w:rsidR="009F4975" w:rsidRPr="009F4975" w:rsidTr="00BB2DA6">
        <w:trPr>
          <w:tblCellSpacing w:w="5" w:type="nil"/>
        </w:trPr>
        <w:tc>
          <w:tcPr>
            <w:tcW w:w="567"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4.1</w:t>
            </w:r>
          </w:p>
        </w:tc>
        <w:tc>
          <w:tcPr>
            <w:tcW w:w="1843"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t>Контрольное событие программы</w:t>
            </w:r>
          </w:p>
        </w:tc>
        <w:tc>
          <w:tcPr>
            <w:tcW w:w="1843"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4536"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rPr>
            </w:pPr>
            <w:r w:rsidRPr="009F4975">
              <w:rPr>
                <w:rFonts w:ascii="Times New Roman" w:eastAsia="Times New Roman" w:hAnsi="Times New Roman" w:cs="Times New Roman"/>
              </w:rPr>
              <w:t>Повышение качества исполнения муниципальных функций в установленной сфере</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113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31.12.2017</w:t>
            </w:r>
          </w:p>
        </w:tc>
        <w:tc>
          <w:tcPr>
            <w:tcW w:w="850" w:type="dxa"/>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992" w:type="dxa"/>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c>
          <w:tcPr>
            <w:tcW w:w="851" w:type="dxa"/>
          </w:tcPr>
          <w:p w:rsidR="009F4975" w:rsidRPr="009F4975" w:rsidRDefault="009F4975" w:rsidP="009F4975">
            <w:pPr>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Х</w:t>
            </w:r>
          </w:p>
        </w:tc>
      </w:tr>
    </w:tbl>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ab/>
      </w:r>
    </w:p>
    <w:p w:rsidR="009F4975" w:rsidRPr="009F4975" w:rsidRDefault="00B94453" w:rsidP="009F4975">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hyperlink w:anchor="Par1127" w:history="1">
        <w:r w:rsidR="009F4975" w:rsidRPr="009F4975">
          <w:rPr>
            <w:rFonts w:ascii="Times New Roman" w:eastAsia="Times New Roman" w:hAnsi="Times New Roman" w:cs="Times New Roman"/>
            <w:sz w:val="24"/>
            <w:szCs w:val="24"/>
          </w:rPr>
          <w:t>&lt;1&gt;</w:t>
        </w:r>
      </w:hyperlink>
      <w:r w:rsidR="009F4975" w:rsidRPr="009F4975">
        <w:rPr>
          <w:rFonts w:ascii="Times New Roman" w:eastAsia="Times New Roman" w:hAnsi="Times New Roman" w:cs="Times New Roman"/>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w:t>
      </w:r>
    </w:p>
    <w:p w:rsidR="009F4975" w:rsidRPr="009F4975" w:rsidRDefault="009F4975" w:rsidP="009F4975">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w:t>
      </w:r>
      <w:hyperlink w:anchor="Par1127" w:history="1">
        <w:r w:rsidRPr="009F4975">
          <w:rPr>
            <w:rFonts w:ascii="Times New Roman" w:eastAsia="Times New Roman" w:hAnsi="Times New Roman" w:cs="Times New Roman"/>
            <w:sz w:val="24"/>
            <w:szCs w:val="24"/>
          </w:rPr>
          <w:t>&lt;2&gt;</w:t>
        </w:r>
      </w:hyperlink>
      <w:r w:rsidRPr="009F4975">
        <w:rPr>
          <w:rFonts w:ascii="Times New Roman" w:eastAsia="Times New Roman" w:hAnsi="Times New Roman" w:cs="Times New Roman"/>
          <w:sz w:val="24"/>
          <w:szCs w:val="24"/>
        </w:rPr>
        <w:t xml:space="preserve"> Графа заполняется по завершенным основным мероприятиям, мероприятиям, мероприятиям ведомственных целевых программ.</w:t>
      </w:r>
    </w:p>
    <w:p w:rsidR="009F4975" w:rsidRPr="009F4975" w:rsidRDefault="009F4975" w:rsidP="009F4975">
      <w:pPr>
        <w:spacing w:after="0" w:line="240" w:lineRule="auto"/>
        <w:jc w:val="right"/>
        <w:rPr>
          <w:rFonts w:ascii="Times New Roman" w:eastAsia="Times New Roman" w:hAnsi="Times New Roman" w:cs="Times New Roman"/>
        </w:rPr>
      </w:pPr>
      <w:r w:rsidRPr="009F4975">
        <w:rPr>
          <w:rFonts w:ascii="Times New Roman" w:eastAsia="Times New Roman" w:hAnsi="Times New Roman" w:cs="Times New Roman"/>
        </w:rPr>
        <w:t>Таблица №2</w:t>
      </w:r>
    </w:p>
    <w:p w:rsidR="009F4975" w:rsidRPr="009F4975" w:rsidRDefault="009F4975" w:rsidP="009F4975">
      <w:pPr>
        <w:spacing w:after="0" w:line="240" w:lineRule="auto"/>
        <w:jc w:val="right"/>
        <w:rPr>
          <w:rFonts w:ascii="Times New Roman" w:eastAsia="Times New Roman" w:hAnsi="Times New Roman" w:cs="Times New Roman"/>
        </w:rPr>
      </w:pPr>
      <w:r w:rsidRPr="009F4975">
        <w:rPr>
          <w:rFonts w:ascii="Times New Roman" w:eastAsia="Times New Roman" w:hAnsi="Times New Roman" w:cs="Times New Roman"/>
        </w:rPr>
        <w:t>к приложению 1</w:t>
      </w:r>
    </w:p>
    <w:p w:rsidR="009F4975" w:rsidRPr="009F4975" w:rsidRDefault="009F4975" w:rsidP="009F4975">
      <w:pPr>
        <w:spacing w:after="0" w:line="240" w:lineRule="auto"/>
        <w:rPr>
          <w:rFonts w:ascii="Times New Roman" w:eastAsia="Times New Roman" w:hAnsi="Times New Roman" w:cs="Times New Roman"/>
        </w:rPr>
      </w:pPr>
    </w:p>
    <w:p w:rsidR="009F4975" w:rsidRPr="009F4975" w:rsidRDefault="009F4975" w:rsidP="00BB2DA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Сведения о достижении зна</w:t>
      </w:r>
      <w:r w:rsidR="00BB2DA6">
        <w:rPr>
          <w:rFonts w:ascii="Times New Roman" w:eastAsia="Times New Roman" w:hAnsi="Times New Roman" w:cs="Times New Roman"/>
          <w:sz w:val="24"/>
          <w:szCs w:val="24"/>
        </w:rPr>
        <w:t>чений показателей (индикаторов</w:t>
      </w:r>
    </w:p>
    <w:tbl>
      <w:tblPr>
        <w:tblW w:w="13855" w:type="dxa"/>
        <w:jc w:val="center"/>
        <w:tblInd w:w="1547" w:type="dxa"/>
        <w:tblLayout w:type="fixed"/>
        <w:tblCellMar>
          <w:left w:w="75" w:type="dxa"/>
          <w:right w:w="75" w:type="dxa"/>
        </w:tblCellMar>
        <w:tblLook w:val="0000" w:firstRow="0" w:lastRow="0" w:firstColumn="0" w:lastColumn="0" w:noHBand="0" w:noVBand="0"/>
      </w:tblPr>
      <w:tblGrid>
        <w:gridCol w:w="7"/>
        <w:gridCol w:w="14"/>
        <w:gridCol w:w="684"/>
        <w:gridCol w:w="3686"/>
        <w:gridCol w:w="1559"/>
        <w:gridCol w:w="1442"/>
        <w:gridCol w:w="1076"/>
        <w:gridCol w:w="1994"/>
        <w:gridCol w:w="3393"/>
      </w:tblGrid>
      <w:tr w:rsidR="009F4975" w:rsidRPr="009F4975" w:rsidTr="00BB2DA6">
        <w:trPr>
          <w:gridBefore w:val="2"/>
          <w:wBefore w:w="21" w:type="dxa"/>
          <w:cantSplit/>
          <w:jc w:val="center"/>
        </w:trPr>
        <w:tc>
          <w:tcPr>
            <w:tcW w:w="684" w:type="dxa"/>
            <w:tcBorders>
              <w:top w:val="single" w:sz="4" w:space="0" w:color="auto"/>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 п/п</w:t>
            </w:r>
          </w:p>
        </w:tc>
        <w:tc>
          <w:tcPr>
            <w:tcW w:w="3686" w:type="dxa"/>
            <w:vMerge w:val="restart"/>
            <w:tcBorders>
              <w:top w:val="single" w:sz="4" w:space="0" w:color="auto"/>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Показатель     </w:t>
            </w:r>
            <w:r w:rsidRPr="009F4975">
              <w:rPr>
                <w:rFonts w:ascii="Times New Roman" w:eastAsia="Times New Roman" w:hAnsi="Times New Roman" w:cs="Arial"/>
                <w:sz w:val="24"/>
                <w:szCs w:val="24"/>
              </w:rPr>
              <w:br/>
              <w:t xml:space="preserve"> (индикатор)    </w:t>
            </w:r>
            <w:r w:rsidRPr="009F4975">
              <w:rPr>
                <w:rFonts w:ascii="Times New Roman" w:eastAsia="Times New Roman" w:hAnsi="Times New Roman" w:cs="Arial"/>
                <w:sz w:val="24"/>
                <w:szCs w:val="24"/>
              </w:rPr>
              <w:br/>
              <w:t xml:space="preserve"> (наименование)</w:t>
            </w:r>
          </w:p>
        </w:tc>
        <w:tc>
          <w:tcPr>
            <w:tcW w:w="1559" w:type="dxa"/>
            <w:vMerge w:val="restart"/>
            <w:tcBorders>
              <w:top w:val="single" w:sz="4" w:space="0" w:color="auto"/>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Ед.</w:t>
            </w:r>
          </w:p>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измерения</w:t>
            </w:r>
          </w:p>
        </w:tc>
        <w:tc>
          <w:tcPr>
            <w:tcW w:w="4512" w:type="dxa"/>
            <w:gridSpan w:val="3"/>
            <w:tcBorders>
              <w:top w:val="single" w:sz="4" w:space="0" w:color="auto"/>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Значения показателей (индикаторов) </w:t>
            </w:r>
            <w:r w:rsidRPr="009F4975">
              <w:rPr>
                <w:rFonts w:ascii="Times New Roman" w:eastAsia="Times New Roman" w:hAnsi="Times New Roman" w:cs="Arial"/>
                <w:sz w:val="24"/>
                <w:szCs w:val="24"/>
              </w:rPr>
              <w:br/>
              <w:t xml:space="preserve">муниципальной  программы,     </w:t>
            </w:r>
            <w:r w:rsidRPr="009F4975">
              <w:rPr>
                <w:rFonts w:ascii="Times New Roman" w:eastAsia="Times New Roman" w:hAnsi="Times New Roman" w:cs="Arial"/>
                <w:sz w:val="24"/>
                <w:szCs w:val="24"/>
              </w:rPr>
              <w:br/>
              <w:t xml:space="preserve">подпрограммы муниципальной     </w:t>
            </w:r>
            <w:r w:rsidRPr="009F4975">
              <w:rPr>
                <w:rFonts w:ascii="Times New Roman" w:eastAsia="Times New Roman" w:hAnsi="Times New Roman" w:cs="Arial"/>
                <w:sz w:val="24"/>
                <w:szCs w:val="24"/>
              </w:rPr>
              <w:br/>
              <w:t>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Обоснование отклонений  </w:t>
            </w:r>
            <w:r w:rsidRPr="009F4975">
              <w:rPr>
                <w:rFonts w:ascii="Times New Roman" w:eastAsia="Times New Roman" w:hAnsi="Times New Roman" w:cs="Arial"/>
                <w:sz w:val="24"/>
                <w:szCs w:val="24"/>
              </w:rPr>
              <w:br/>
              <w:t xml:space="preserve"> значений показателя    </w:t>
            </w:r>
            <w:r w:rsidRPr="009F4975">
              <w:rPr>
                <w:rFonts w:ascii="Times New Roman" w:eastAsia="Times New Roman" w:hAnsi="Times New Roman" w:cs="Arial"/>
                <w:sz w:val="24"/>
                <w:szCs w:val="24"/>
              </w:rPr>
              <w:br/>
              <w:t xml:space="preserve"> (индикатора) на конец   </w:t>
            </w:r>
            <w:r w:rsidRPr="009F4975">
              <w:rPr>
                <w:rFonts w:ascii="Times New Roman" w:eastAsia="Times New Roman" w:hAnsi="Times New Roman" w:cs="Arial"/>
                <w:sz w:val="24"/>
                <w:szCs w:val="24"/>
              </w:rPr>
              <w:br/>
              <w:t xml:space="preserve"> отчетного года       </w:t>
            </w:r>
            <w:r w:rsidRPr="009F4975">
              <w:rPr>
                <w:rFonts w:ascii="Times New Roman" w:eastAsia="Times New Roman" w:hAnsi="Times New Roman" w:cs="Arial"/>
                <w:sz w:val="24"/>
                <w:szCs w:val="24"/>
              </w:rPr>
              <w:br/>
              <w:t>(при наличии)</w:t>
            </w:r>
          </w:p>
        </w:tc>
      </w:tr>
      <w:tr w:rsidR="009F4975" w:rsidRPr="009F4975" w:rsidTr="00BB2DA6">
        <w:trPr>
          <w:gridBefore w:val="1"/>
          <w:wBefore w:w="7" w:type="dxa"/>
          <w:cantSplit/>
          <w:jc w:val="center"/>
        </w:trPr>
        <w:tc>
          <w:tcPr>
            <w:tcW w:w="698" w:type="dxa"/>
            <w:gridSpan w:val="2"/>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686" w:type="dxa"/>
            <w:vMerge/>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559" w:type="dxa"/>
            <w:vMerge/>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42" w:type="dxa"/>
            <w:vMerge w:val="restart"/>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год,      </w:t>
            </w:r>
            <w:r w:rsidRPr="009F4975">
              <w:rPr>
                <w:rFonts w:ascii="Times New Roman" w:eastAsia="Times New Roman" w:hAnsi="Times New Roman" w:cs="Arial"/>
                <w:sz w:val="24"/>
                <w:szCs w:val="24"/>
              </w:rPr>
              <w:br/>
            </w:r>
            <w:r w:rsidRPr="009F4975">
              <w:rPr>
                <w:rFonts w:ascii="Times New Roman" w:eastAsia="Times New Roman" w:hAnsi="Times New Roman" w:cs="Arial"/>
                <w:sz w:val="24"/>
                <w:szCs w:val="24"/>
              </w:rPr>
              <w:lastRenderedPageBreak/>
              <w:t xml:space="preserve">предшествующий </w:t>
            </w:r>
            <w:r w:rsidRPr="009F4975">
              <w:rPr>
                <w:rFonts w:ascii="Times New Roman" w:eastAsia="Times New Roman" w:hAnsi="Times New Roman" w:cs="Arial"/>
                <w:sz w:val="24"/>
                <w:szCs w:val="24"/>
              </w:rPr>
              <w:br/>
              <w:t>отчетному</w:t>
            </w:r>
            <w:hyperlink w:anchor="Par1462" w:history="1">
              <w:r w:rsidRPr="009F4975">
                <w:rPr>
                  <w:rFonts w:ascii="Times New Roman" w:eastAsia="Times New Roman" w:hAnsi="Times New Roman" w:cs="Arial"/>
                  <w:sz w:val="24"/>
                  <w:szCs w:val="24"/>
                </w:rPr>
                <w:t>&lt;1&gt;</w:t>
              </w:r>
            </w:hyperlink>
          </w:p>
        </w:tc>
        <w:tc>
          <w:tcPr>
            <w:tcW w:w="3070" w:type="dxa"/>
            <w:gridSpan w:val="2"/>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lastRenderedPageBreak/>
              <w:t>отчетный год</w:t>
            </w:r>
          </w:p>
        </w:tc>
        <w:tc>
          <w:tcPr>
            <w:tcW w:w="3393" w:type="dxa"/>
            <w:vMerge/>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9F4975" w:rsidRPr="009F4975" w:rsidTr="00BB2DA6">
        <w:trPr>
          <w:cantSplit/>
          <w:jc w:val="center"/>
        </w:trPr>
        <w:tc>
          <w:tcPr>
            <w:tcW w:w="705" w:type="dxa"/>
            <w:gridSpan w:val="3"/>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3686" w:type="dxa"/>
            <w:vMerge/>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559" w:type="dxa"/>
            <w:vMerge/>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c>
          <w:tcPr>
            <w:tcW w:w="1442" w:type="dxa"/>
            <w:vMerge/>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p>
        </w:tc>
        <w:tc>
          <w:tcPr>
            <w:tcW w:w="1076"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план</w:t>
            </w:r>
          </w:p>
        </w:tc>
        <w:tc>
          <w:tcPr>
            <w:tcW w:w="1994"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факт</w:t>
            </w:r>
          </w:p>
        </w:tc>
        <w:tc>
          <w:tcPr>
            <w:tcW w:w="3393" w:type="dxa"/>
            <w:vMerge/>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rPr>
                <w:rFonts w:ascii="Times New Roman" w:eastAsia="Times New Roman" w:hAnsi="Times New Roman" w:cs="Arial"/>
                <w:sz w:val="24"/>
                <w:szCs w:val="24"/>
              </w:rPr>
            </w:pPr>
          </w:p>
        </w:tc>
      </w:tr>
      <w:tr w:rsidR="009F4975" w:rsidRPr="009F4975" w:rsidTr="00BB2DA6">
        <w:trPr>
          <w:gridBefore w:val="2"/>
          <w:wBefore w:w="21" w:type="dxa"/>
          <w:jc w:val="center"/>
        </w:trPr>
        <w:tc>
          <w:tcPr>
            <w:tcW w:w="684"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lastRenderedPageBreak/>
              <w:t>1</w:t>
            </w:r>
          </w:p>
        </w:tc>
        <w:tc>
          <w:tcPr>
            <w:tcW w:w="3686"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2</w:t>
            </w:r>
          </w:p>
        </w:tc>
        <w:tc>
          <w:tcPr>
            <w:tcW w:w="1559"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3</w:t>
            </w:r>
          </w:p>
        </w:tc>
        <w:tc>
          <w:tcPr>
            <w:tcW w:w="1442"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w:t>
            </w:r>
          </w:p>
        </w:tc>
        <w:tc>
          <w:tcPr>
            <w:tcW w:w="1076"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5</w:t>
            </w:r>
          </w:p>
        </w:tc>
        <w:tc>
          <w:tcPr>
            <w:tcW w:w="1994"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6</w:t>
            </w:r>
          </w:p>
        </w:tc>
        <w:tc>
          <w:tcPr>
            <w:tcW w:w="3393"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7</w:t>
            </w:r>
          </w:p>
        </w:tc>
      </w:tr>
      <w:tr w:rsidR="009F4975" w:rsidRPr="009F4975" w:rsidTr="009F4975">
        <w:trPr>
          <w:gridBefore w:val="2"/>
          <w:wBefore w:w="21" w:type="dxa"/>
          <w:jc w:val="center"/>
        </w:trPr>
        <w:tc>
          <w:tcPr>
            <w:tcW w:w="13834" w:type="dxa"/>
            <w:gridSpan w:val="7"/>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rPr>
                <w:rFonts w:ascii="Times New Roman" w:eastAsia="Times New Roman" w:hAnsi="Times New Roman" w:cs="Times New Roman"/>
                <w:sz w:val="24"/>
                <w:szCs w:val="24"/>
                <w:lang w:eastAsia="en-US"/>
              </w:rPr>
            </w:pPr>
            <w:r w:rsidRPr="009F4975">
              <w:rPr>
                <w:rFonts w:ascii="Times New Roman" w:eastAsia="Times New Roman" w:hAnsi="Times New Roman" w:cs="Times New Roman"/>
                <w:kern w:val="2"/>
                <w:sz w:val="24"/>
                <w:szCs w:val="24"/>
                <w:lang w:eastAsia="en-US"/>
              </w:rPr>
              <w:t>Муниципальная программа «Управление муниципальн</w:t>
            </w:r>
            <w:r w:rsidRPr="009F4975">
              <w:rPr>
                <w:rFonts w:ascii="Times New Roman" w:eastAsia="Times New Roman" w:hAnsi="Times New Roman" w:cs="Times New Roman"/>
                <w:bCs/>
                <w:kern w:val="2"/>
                <w:sz w:val="24"/>
                <w:szCs w:val="24"/>
                <w:lang w:eastAsia="en-US"/>
              </w:rPr>
              <w:t>ыми финансами и создание условий для эффективного управления муниципальными финансами»</w:t>
            </w:r>
          </w:p>
        </w:tc>
      </w:tr>
      <w:tr w:rsidR="009F4975" w:rsidRPr="009F4975" w:rsidTr="00BB2DA6">
        <w:trPr>
          <w:gridBefore w:val="2"/>
          <w:wBefore w:w="21" w:type="dxa"/>
          <w:trHeight w:val="449"/>
          <w:jc w:val="center"/>
        </w:trPr>
        <w:tc>
          <w:tcPr>
            <w:tcW w:w="684" w:type="dxa"/>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center"/>
              <w:rPr>
                <w:rFonts w:ascii="Times New Roman" w:eastAsia="Times New Roman" w:hAnsi="Times New Roman" w:cs="Times New Roman"/>
                <w:kern w:val="2"/>
                <w:lang w:eastAsia="en-US"/>
              </w:rPr>
            </w:pPr>
            <w:r w:rsidRPr="009F4975">
              <w:rPr>
                <w:rFonts w:ascii="Times New Roman" w:eastAsia="Times New Roman" w:hAnsi="Times New Roman" w:cs="Times New Roman"/>
                <w:kern w:val="2"/>
                <w:lang w:eastAsia="en-US"/>
              </w:rPr>
              <w:t>1.</w:t>
            </w:r>
          </w:p>
        </w:tc>
        <w:tc>
          <w:tcPr>
            <w:tcW w:w="3686" w:type="dxa"/>
            <w:tcBorders>
              <w:top w:val="single" w:sz="4" w:space="0" w:color="auto"/>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both"/>
              <w:rPr>
                <w:rFonts w:ascii="Times New Roman" w:eastAsia="Times New Roman" w:hAnsi="Times New Roman" w:cs="Times New Roman"/>
                <w:kern w:val="2"/>
                <w:lang w:eastAsia="en-US"/>
              </w:rPr>
            </w:pPr>
            <w:r w:rsidRPr="009F4975">
              <w:rPr>
                <w:rFonts w:ascii="Times New Roman" w:eastAsia="Times New Roman" w:hAnsi="Times New Roman" w:cs="Times New Roman"/>
                <w:bCs/>
                <w:kern w:val="2"/>
                <w:lang w:eastAsia="en-US"/>
              </w:rPr>
              <w:t>Наличие долгосрочной бюджет</w:t>
            </w:r>
            <w:r w:rsidRPr="009F4975">
              <w:rPr>
                <w:rFonts w:ascii="Times New Roman" w:eastAsia="Times New Roman" w:hAnsi="Times New Roman" w:cs="Times New Roman"/>
                <w:bCs/>
                <w:kern w:val="2"/>
                <w:lang w:eastAsia="en-US"/>
              </w:rPr>
              <w:softHyphen/>
              <w:t>ной стратегии</w:t>
            </w:r>
          </w:p>
        </w:tc>
        <w:tc>
          <w:tcPr>
            <w:tcW w:w="1559" w:type="dxa"/>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center"/>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да/нет</w:t>
            </w:r>
          </w:p>
        </w:tc>
        <w:tc>
          <w:tcPr>
            <w:tcW w:w="1442"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да</w:t>
            </w:r>
          </w:p>
        </w:tc>
        <w:tc>
          <w:tcPr>
            <w:tcW w:w="1076"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да</w:t>
            </w:r>
          </w:p>
        </w:tc>
        <w:tc>
          <w:tcPr>
            <w:tcW w:w="1994"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да</w:t>
            </w:r>
          </w:p>
        </w:tc>
        <w:tc>
          <w:tcPr>
            <w:tcW w:w="3393"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w:t>
            </w:r>
          </w:p>
        </w:tc>
      </w:tr>
      <w:tr w:rsidR="009F4975" w:rsidRPr="009F4975" w:rsidTr="00BB2DA6">
        <w:trPr>
          <w:gridBefore w:val="2"/>
          <w:wBefore w:w="21" w:type="dxa"/>
          <w:trHeight w:val="943"/>
          <w:jc w:val="center"/>
        </w:trPr>
        <w:tc>
          <w:tcPr>
            <w:tcW w:w="684" w:type="dxa"/>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center"/>
              <w:rPr>
                <w:rFonts w:ascii="Times New Roman" w:eastAsia="Times New Roman" w:hAnsi="Times New Roman" w:cs="Times New Roman"/>
                <w:kern w:val="2"/>
                <w:lang w:eastAsia="en-US"/>
              </w:rPr>
            </w:pPr>
            <w:r w:rsidRPr="009F4975">
              <w:rPr>
                <w:rFonts w:ascii="Times New Roman" w:eastAsia="Times New Roman" w:hAnsi="Times New Roman" w:cs="Times New Roman"/>
                <w:kern w:val="2"/>
                <w:lang w:eastAsia="en-US"/>
              </w:rPr>
              <w:t>2.</w:t>
            </w:r>
          </w:p>
        </w:tc>
        <w:tc>
          <w:tcPr>
            <w:tcW w:w="3686" w:type="dxa"/>
            <w:tcBorders>
              <w:top w:val="single" w:sz="4" w:space="0" w:color="auto"/>
              <w:left w:val="single" w:sz="4" w:space="0" w:color="auto"/>
              <w:bottom w:val="single" w:sz="4" w:space="0" w:color="auto"/>
              <w:right w:val="single" w:sz="4" w:space="0" w:color="auto"/>
            </w:tcBorders>
          </w:tcPr>
          <w:p w:rsidR="009F4975" w:rsidRPr="009F4975" w:rsidRDefault="009F4975" w:rsidP="00BB2DA6">
            <w:pPr>
              <w:autoSpaceDE w:val="0"/>
              <w:autoSpaceDN w:val="0"/>
              <w:adjustRightInd w:val="0"/>
              <w:spacing w:after="0" w:line="240" w:lineRule="auto"/>
              <w:rPr>
                <w:rFonts w:ascii="Times New Roman" w:eastAsia="Times New Roman" w:hAnsi="Times New Roman" w:cs="Times New Roman"/>
                <w:kern w:val="2"/>
                <w:lang w:eastAsia="en-US"/>
              </w:rPr>
            </w:pPr>
            <w:r w:rsidRPr="009F4975">
              <w:rPr>
                <w:rFonts w:ascii="Times New Roman" w:eastAsia="Times New Roman" w:hAnsi="Times New Roman" w:cs="Times New Roman"/>
                <w:bCs/>
                <w:kern w:val="2"/>
                <w:lang w:eastAsia="en-US"/>
              </w:rPr>
              <w:t xml:space="preserve">Качество управления финансами  </w:t>
            </w:r>
            <w:r w:rsidRPr="009F4975">
              <w:rPr>
                <w:rFonts w:ascii="Times New Roman" w:eastAsia="Times New Roman" w:hAnsi="Times New Roman" w:cs="Times New Roman"/>
                <w:kern w:val="2"/>
                <w:lang w:eastAsia="en-US"/>
              </w:rPr>
              <w:t>Дубовского сельского поселения</w:t>
            </w:r>
            <w:r w:rsidRPr="009F4975">
              <w:rPr>
                <w:rFonts w:ascii="Times New Roman" w:eastAsia="Times New Roman" w:hAnsi="Times New Roman" w:cs="Times New Roman"/>
                <w:bCs/>
                <w:kern w:val="2"/>
                <w:lang w:eastAsia="en-US"/>
              </w:rPr>
              <w:t>, определяе</w:t>
            </w:r>
            <w:r w:rsidRPr="009F4975">
              <w:rPr>
                <w:rFonts w:ascii="Times New Roman" w:eastAsia="Times New Roman" w:hAnsi="Times New Roman" w:cs="Times New Roman"/>
                <w:bCs/>
                <w:kern w:val="2"/>
                <w:lang w:eastAsia="en-US"/>
              </w:rPr>
              <w:softHyphen/>
              <w:t>мое Финансовым отделом Администрации Дубовского района</w:t>
            </w:r>
          </w:p>
        </w:tc>
        <w:tc>
          <w:tcPr>
            <w:tcW w:w="1559" w:type="dxa"/>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center"/>
              <w:rPr>
                <w:rFonts w:ascii="Times New Roman" w:eastAsia="Times New Roman" w:hAnsi="Times New Roman" w:cs="Times New Roman"/>
                <w:kern w:val="2"/>
                <w:sz w:val="24"/>
                <w:szCs w:val="24"/>
                <w:lang w:val="en-US" w:eastAsia="en-US"/>
              </w:rPr>
            </w:pPr>
            <w:r w:rsidRPr="009F4975">
              <w:rPr>
                <w:rFonts w:ascii="Times New Roman" w:eastAsia="Times New Roman" w:hAnsi="Times New Roman" w:cs="Times New Roman"/>
                <w:kern w:val="2"/>
                <w:sz w:val="24"/>
                <w:szCs w:val="24"/>
                <w:lang w:eastAsia="en-US"/>
              </w:rPr>
              <w:t>степень</w:t>
            </w:r>
          </w:p>
        </w:tc>
        <w:tc>
          <w:tcPr>
            <w:tcW w:w="1442"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kern w:val="2"/>
                <w:sz w:val="20"/>
                <w:szCs w:val="20"/>
                <w:lang w:val="en-US"/>
              </w:rPr>
            </w:pPr>
            <w:r w:rsidRPr="009F4975">
              <w:rPr>
                <w:rFonts w:ascii="Times New Roman" w:eastAsia="Times New Roman" w:hAnsi="Times New Roman" w:cs="Times New Roman"/>
                <w:sz w:val="20"/>
                <w:szCs w:val="20"/>
                <w:lang w:val="en-US"/>
              </w:rPr>
              <w:t>III</w:t>
            </w:r>
          </w:p>
        </w:tc>
        <w:tc>
          <w:tcPr>
            <w:tcW w:w="1076"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sz w:val="20"/>
                <w:szCs w:val="20"/>
                <w:lang w:val="en-US"/>
              </w:rPr>
            </w:pPr>
            <w:r w:rsidRPr="009F4975">
              <w:rPr>
                <w:rFonts w:ascii="Times New Roman" w:eastAsia="Times New Roman" w:hAnsi="Times New Roman" w:cs="Times New Roman"/>
                <w:sz w:val="20"/>
                <w:szCs w:val="20"/>
                <w:lang w:val="en-US"/>
              </w:rPr>
              <w:t>II</w:t>
            </w:r>
          </w:p>
        </w:tc>
        <w:tc>
          <w:tcPr>
            <w:tcW w:w="1994"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F4975">
              <w:rPr>
                <w:rFonts w:ascii="Times New Roman" w:eastAsia="Times New Roman" w:hAnsi="Times New Roman" w:cs="Times New Roman"/>
                <w:sz w:val="20"/>
                <w:szCs w:val="20"/>
                <w:lang w:val="en-US"/>
              </w:rPr>
              <w:t>II</w:t>
            </w:r>
          </w:p>
        </w:tc>
        <w:tc>
          <w:tcPr>
            <w:tcW w:w="3393" w:type="dxa"/>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center"/>
              <w:rPr>
                <w:rFonts w:ascii="Times New Roman" w:eastAsia="Times New Roman" w:hAnsi="Times New Roman" w:cs="Times New Roman"/>
                <w:bCs/>
              </w:rPr>
            </w:pPr>
            <w:r w:rsidRPr="009F4975">
              <w:rPr>
                <w:rFonts w:ascii="Times New Roman" w:eastAsia="Times New Roman" w:hAnsi="Times New Roman" w:cs="Times New Roman"/>
                <w:bCs/>
              </w:rPr>
              <w:t>-</w:t>
            </w:r>
          </w:p>
          <w:p w:rsidR="009F4975" w:rsidRPr="009F4975" w:rsidRDefault="009F4975" w:rsidP="009F4975">
            <w:pPr>
              <w:autoSpaceDE w:val="0"/>
              <w:autoSpaceDN w:val="0"/>
              <w:adjustRightInd w:val="0"/>
              <w:spacing w:after="0" w:line="240" w:lineRule="auto"/>
              <w:rPr>
                <w:rFonts w:ascii="Times New Roman" w:eastAsia="Times New Roman" w:hAnsi="Times New Roman" w:cs="Times New Roman"/>
                <w:b/>
                <w:bCs/>
              </w:rPr>
            </w:pPr>
          </w:p>
        </w:tc>
      </w:tr>
      <w:tr w:rsidR="009F4975" w:rsidRPr="009F4975" w:rsidTr="009F4975">
        <w:trPr>
          <w:gridBefore w:val="2"/>
          <w:wBefore w:w="21" w:type="dxa"/>
          <w:trHeight w:val="252"/>
          <w:jc w:val="center"/>
        </w:trPr>
        <w:tc>
          <w:tcPr>
            <w:tcW w:w="13834" w:type="dxa"/>
            <w:gridSpan w:val="7"/>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Arial"/>
                <w:bCs/>
                <w:kern w:val="2"/>
                <w:sz w:val="24"/>
                <w:szCs w:val="24"/>
              </w:rPr>
              <w:t>Подпрограмма 1. «Долгосрочное финансовое планирование»</w:t>
            </w:r>
          </w:p>
        </w:tc>
      </w:tr>
      <w:tr w:rsidR="009F4975" w:rsidRPr="009F4975" w:rsidTr="00BB2DA6">
        <w:trPr>
          <w:gridBefore w:val="2"/>
          <w:wBefore w:w="21" w:type="dxa"/>
          <w:trHeight w:val="943"/>
          <w:jc w:val="center"/>
        </w:trPr>
        <w:tc>
          <w:tcPr>
            <w:tcW w:w="684" w:type="dxa"/>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center"/>
              <w:rPr>
                <w:rFonts w:ascii="Times New Roman" w:eastAsia="Times New Roman" w:hAnsi="Times New Roman" w:cs="Times New Roman"/>
                <w:kern w:val="2"/>
                <w:lang w:eastAsia="en-US"/>
              </w:rPr>
            </w:pPr>
            <w:r w:rsidRPr="009F4975">
              <w:rPr>
                <w:rFonts w:ascii="Times New Roman" w:eastAsia="Times New Roman" w:hAnsi="Times New Roman" w:cs="Times New Roman"/>
                <w:kern w:val="2"/>
                <w:lang w:eastAsia="en-US"/>
              </w:rPr>
              <w:t>1.1.</w:t>
            </w:r>
          </w:p>
        </w:tc>
        <w:tc>
          <w:tcPr>
            <w:tcW w:w="3686" w:type="dxa"/>
            <w:tcBorders>
              <w:top w:val="single" w:sz="4" w:space="0" w:color="auto"/>
              <w:left w:val="single" w:sz="4" w:space="0" w:color="auto"/>
              <w:bottom w:val="single" w:sz="4" w:space="0" w:color="auto"/>
              <w:right w:val="single" w:sz="4" w:space="0" w:color="auto"/>
            </w:tcBorders>
          </w:tcPr>
          <w:p w:rsidR="009F4975" w:rsidRPr="009F4975" w:rsidRDefault="009F4975" w:rsidP="00BB2DA6">
            <w:pPr>
              <w:spacing w:after="0" w:line="240" w:lineRule="auto"/>
              <w:rPr>
                <w:rFonts w:ascii="Times New Roman" w:eastAsia="Times New Roman" w:hAnsi="Times New Roman" w:cs="Times New Roman"/>
                <w:kern w:val="2"/>
                <w:lang w:eastAsia="en-US"/>
              </w:rPr>
            </w:pPr>
            <w:r w:rsidRPr="009F4975">
              <w:rPr>
                <w:rFonts w:ascii="Times New Roman" w:eastAsia="Times New Roman" w:hAnsi="Times New Roman" w:cs="Times New Roman"/>
                <w:bCs/>
                <w:kern w:val="2"/>
                <w:lang w:eastAsia="en-US"/>
              </w:rPr>
              <w:t xml:space="preserve">Объем налоговых и неналоговых доходов консолидированного бюджета </w:t>
            </w:r>
            <w:r w:rsidRPr="009F4975">
              <w:rPr>
                <w:rFonts w:ascii="Times New Roman" w:eastAsia="Times New Roman" w:hAnsi="Times New Roman" w:cs="Times New Roman"/>
                <w:kern w:val="2"/>
                <w:lang w:eastAsia="en-US"/>
              </w:rPr>
              <w:t>Дубовского сельского поселения</w:t>
            </w:r>
            <w:r w:rsidRPr="009F4975">
              <w:rPr>
                <w:rFonts w:ascii="Calibri" w:eastAsia="Times New Roman" w:hAnsi="Calibri" w:cs="Times New Roman"/>
                <w:kern w:val="2"/>
                <w:lang w:eastAsia="en-US"/>
              </w:rPr>
              <w:t xml:space="preserve"> </w:t>
            </w:r>
            <w:r w:rsidRPr="009F4975">
              <w:rPr>
                <w:rFonts w:ascii="Times New Roman" w:eastAsia="Times New Roman" w:hAnsi="Times New Roman" w:cs="Times New Roman"/>
                <w:bCs/>
                <w:kern w:val="2"/>
                <w:lang w:eastAsia="en-US"/>
              </w:rPr>
              <w:t>Дубовского района</w:t>
            </w:r>
          </w:p>
        </w:tc>
        <w:tc>
          <w:tcPr>
            <w:tcW w:w="1559" w:type="dxa"/>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center"/>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тыс. рублей</w:t>
            </w:r>
          </w:p>
        </w:tc>
        <w:tc>
          <w:tcPr>
            <w:tcW w:w="1442"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kern w:val="2"/>
                <w:sz w:val="20"/>
                <w:szCs w:val="20"/>
              </w:rPr>
            </w:pPr>
            <w:r w:rsidRPr="009F4975">
              <w:rPr>
                <w:rFonts w:ascii="Times New Roman" w:eastAsia="Times New Roman" w:hAnsi="Times New Roman" w:cs="Times New Roman"/>
                <w:sz w:val="20"/>
                <w:szCs w:val="20"/>
              </w:rPr>
              <w:t>13 255,6</w:t>
            </w:r>
          </w:p>
        </w:tc>
        <w:tc>
          <w:tcPr>
            <w:tcW w:w="1076"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8 378,4</w:t>
            </w:r>
          </w:p>
        </w:tc>
        <w:tc>
          <w:tcPr>
            <w:tcW w:w="1994"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8 715,8</w:t>
            </w:r>
          </w:p>
        </w:tc>
        <w:tc>
          <w:tcPr>
            <w:tcW w:w="3393"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Согласно выполнению Соглашения по соблюдению наращивания  темпов роста налоговых и неналоговых доходов</w:t>
            </w:r>
          </w:p>
          <w:p w:rsidR="009F4975" w:rsidRPr="009F4975" w:rsidRDefault="009F4975" w:rsidP="009F497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w:t>
            </w:r>
          </w:p>
        </w:tc>
      </w:tr>
      <w:tr w:rsidR="009F4975" w:rsidRPr="009F4975" w:rsidTr="00BB2DA6">
        <w:trPr>
          <w:gridBefore w:val="2"/>
          <w:wBefore w:w="21" w:type="dxa"/>
          <w:trHeight w:val="943"/>
          <w:jc w:val="center"/>
        </w:trPr>
        <w:tc>
          <w:tcPr>
            <w:tcW w:w="684" w:type="dxa"/>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center"/>
              <w:rPr>
                <w:rFonts w:ascii="Times New Roman" w:eastAsia="Times New Roman" w:hAnsi="Times New Roman" w:cs="Times New Roman"/>
                <w:kern w:val="2"/>
                <w:lang w:eastAsia="en-US"/>
              </w:rPr>
            </w:pPr>
            <w:r w:rsidRPr="009F4975">
              <w:rPr>
                <w:rFonts w:ascii="Times New Roman" w:eastAsia="Times New Roman" w:hAnsi="Times New Roman" w:cs="Times New Roman"/>
                <w:kern w:val="2"/>
                <w:lang w:eastAsia="en-US"/>
              </w:rPr>
              <w:t>1.2.</w:t>
            </w:r>
          </w:p>
        </w:tc>
        <w:tc>
          <w:tcPr>
            <w:tcW w:w="3686" w:type="dxa"/>
            <w:tcBorders>
              <w:top w:val="single" w:sz="4" w:space="0" w:color="auto"/>
              <w:left w:val="single" w:sz="4" w:space="0" w:color="auto"/>
              <w:bottom w:val="single" w:sz="4" w:space="0" w:color="auto"/>
              <w:right w:val="single" w:sz="4" w:space="0" w:color="auto"/>
            </w:tcBorders>
          </w:tcPr>
          <w:p w:rsidR="009F4975" w:rsidRPr="009F4975" w:rsidRDefault="009F4975" w:rsidP="00BB2DA6">
            <w:pPr>
              <w:spacing w:after="0" w:line="240" w:lineRule="auto"/>
              <w:rPr>
                <w:rFonts w:ascii="Times New Roman" w:eastAsia="Times New Roman" w:hAnsi="Times New Roman" w:cs="Times New Roman"/>
                <w:kern w:val="2"/>
                <w:lang w:eastAsia="en-US"/>
              </w:rPr>
            </w:pPr>
            <w:r w:rsidRPr="009F4975">
              <w:rPr>
                <w:rFonts w:ascii="Times New Roman" w:eastAsia="Times New Roman" w:hAnsi="Times New Roman" w:cs="Times New Roman"/>
                <w:bCs/>
                <w:kern w:val="2"/>
                <w:lang w:eastAsia="en-US"/>
              </w:rPr>
              <w:t>Доля расходов бюд</w:t>
            </w:r>
            <w:r w:rsidRPr="009F4975">
              <w:rPr>
                <w:rFonts w:ascii="Times New Roman" w:eastAsia="Times New Roman" w:hAnsi="Times New Roman" w:cs="Times New Roman"/>
                <w:bCs/>
                <w:kern w:val="2"/>
                <w:lang w:eastAsia="en-US"/>
              </w:rPr>
              <w:softHyphen/>
              <w:t xml:space="preserve">жета поселения, формируемых в рамках муниципальных программ </w:t>
            </w:r>
            <w:r w:rsidRPr="009F4975">
              <w:rPr>
                <w:rFonts w:ascii="Times New Roman" w:eastAsia="Times New Roman" w:hAnsi="Times New Roman" w:cs="Times New Roman"/>
                <w:kern w:val="2"/>
                <w:lang w:eastAsia="en-US"/>
              </w:rPr>
              <w:t>Дубовского сельского поселения</w:t>
            </w:r>
            <w:r w:rsidRPr="009F4975">
              <w:rPr>
                <w:rFonts w:ascii="Times New Roman" w:eastAsia="Times New Roman" w:hAnsi="Times New Roman" w:cs="Times New Roman"/>
                <w:bCs/>
                <w:kern w:val="2"/>
                <w:lang w:eastAsia="en-US"/>
              </w:rPr>
              <w:t>, в общем объ</w:t>
            </w:r>
            <w:r w:rsidRPr="009F4975">
              <w:rPr>
                <w:rFonts w:ascii="Times New Roman" w:eastAsia="Times New Roman" w:hAnsi="Times New Roman" w:cs="Times New Roman"/>
                <w:bCs/>
                <w:kern w:val="2"/>
                <w:lang w:eastAsia="en-US"/>
              </w:rPr>
              <w:softHyphen/>
              <w:t>еме расходов бюд</w:t>
            </w:r>
            <w:r w:rsidRPr="009F4975">
              <w:rPr>
                <w:rFonts w:ascii="Times New Roman" w:eastAsia="Times New Roman" w:hAnsi="Times New Roman" w:cs="Times New Roman"/>
                <w:bCs/>
                <w:kern w:val="2"/>
                <w:lang w:eastAsia="en-US"/>
              </w:rPr>
              <w:softHyphen/>
              <w:t>жета поселения</w:t>
            </w:r>
          </w:p>
        </w:tc>
        <w:tc>
          <w:tcPr>
            <w:tcW w:w="1559" w:type="dxa"/>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center"/>
              <w:rPr>
                <w:rFonts w:ascii="Times New Roman" w:eastAsia="Times New Roman" w:hAnsi="Times New Roman" w:cs="Times New Roman"/>
                <w:kern w:val="2"/>
                <w:sz w:val="24"/>
                <w:szCs w:val="24"/>
                <w:lang w:eastAsia="en-US"/>
              </w:rPr>
            </w:pPr>
            <w:r w:rsidRPr="009F4975">
              <w:rPr>
                <w:rFonts w:ascii="Times New Roman" w:eastAsia="Times New Roman" w:hAnsi="Times New Roman" w:cs="Times New Roman"/>
                <w:kern w:val="2"/>
                <w:sz w:val="24"/>
                <w:szCs w:val="24"/>
                <w:lang w:eastAsia="en-US"/>
              </w:rPr>
              <w:t xml:space="preserve"> процентов</w:t>
            </w:r>
          </w:p>
        </w:tc>
        <w:tc>
          <w:tcPr>
            <w:tcW w:w="1442"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kern w:val="2"/>
                <w:sz w:val="20"/>
                <w:szCs w:val="20"/>
              </w:rPr>
            </w:pPr>
            <w:r w:rsidRPr="009F4975">
              <w:rPr>
                <w:rFonts w:ascii="Times New Roman" w:eastAsia="Times New Roman" w:hAnsi="Times New Roman" w:cs="Times New Roman"/>
                <w:sz w:val="20"/>
                <w:szCs w:val="20"/>
              </w:rPr>
              <w:t>86,0</w:t>
            </w:r>
          </w:p>
        </w:tc>
        <w:tc>
          <w:tcPr>
            <w:tcW w:w="1076"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89,0</w:t>
            </w:r>
          </w:p>
        </w:tc>
        <w:tc>
          <w:tcPr>
            <w:tcW w:w="1994"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53,8</w:t>
            </w:r>
          </w:p>
        </w:tc>
        <w:tc>
          <w:tcPr>
            <w:tcW w:w="3393"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w:t>
            </w:r>
          </w:p>
          <w:p w:rsidR="009F4975" w:rsidRPr="009F4975" w:rsidRDefault="009F4975" w:rsidP="009F497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9F4975" w:rsidRPr="009F4975" w:rsidTr="009F4975">
        <w:trPr>
          <w:gridBefore w:val="2"/>
          <w:wBefore w:w="21" w:type="dxa"/>
          <w:trHeight w:val="280"/>
          <w:jc w:val="center"/>
        </w:trPr>
        <w:tc>
          <w:tcPr>
            <w:tcW w:w="13834" w:type="dxa"/>
            <w:gridSpan w:val="7"/>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Arial"/>
                <w:bCs/>
                <w:kern w:val="2"/>
                <w:sz w:val="24"/>
                <w:szCs w:val="24"/>
              </w:rPr>
              <w:t>Подпрограмма 2. «Нормативно-методическое обеспечение и организация бюджетного процесса»</w:t>
            </w:r>
          </w:p>
        </w:tc>
      </w:tr>
      <w:tr w:rsidR="009F4975" w:rsidRPr="009F4975" w:rsidTr="00BB2DA6">
        <w:trPr>
          <w:gridBefore w:val="2"/>
          <w:wBefore w:w="21" w:type="dxa"/>
          <w:trHeight w:val="426"/>
          <w:jc w:val="center"/>
        </w:trPr>
        <w:tc>
          <w:tcPr>
            <w:tcW w:w="684" w:type="dxa"/>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center"/>
              <w:rPr>
                <w:rFonts w:ascii="Times New Roman" w:eastAsia="Times New Roman" w:hAnsi="Times New Roman" w:cs="Times New Roman"/>
                <w:kern w:val="2"/>
                <w:lang w:eastAsia="en-US"/>
              </w:rPr>
            </w:pPr>
            <w:r w:rsidRPr="009F4975">
              <w:rPr>
                <w:rFonts w:ascii="Times New Roman" w:eastAsia="Times New Roman" w:hAnsi="Times New Roman" w:cs="Times New Roman"/>
                <w:kern w:val="2"/>
                <w:lang w:eastAsia="en-US"/>
              </w:rPr>
              <w:t>2.1.</w:t>
            </w:r>
          </w:p>
        </w:tc>
        <w:tc>
          <w:tcPr>
            <w:tcW w:w="3686" w:type="dxa"/>
            <w:tcBorders>
              <w:top w:val="single" w:sz="4" w:space="0" w:color="auto"/>
              <w:left w:val="single" w:sz="4" w:space="0" w:color="auto"/>
              <w:bottom w:val="single" w:sz="4" w:space="0" w:color="auto"/>
              <w:right w:val="single" w:sz="4" w:space="0" w:color="auto"/>
            </w:tcBorders>
          </w:tcPr>
          <w:p w:rsidR="009F4975" w:rsidRPr="009F4975" w:rsidRDefault="009F4975" w:rsidP="009F4975">
            <w:pPr>
              <w:spacing w:after="0" w:line="240" w:lineRule="auto"/>
              <w:jc w:val="both"/>
              <w:rPr>
                <w:rFonts w:ascii="Times New Roman" w:eastAsia="Times New Roman" w:hAnsi="Times New Roman" w:cs="Times New Roman"/>
                <w:bCs/>
                <w:kern w:val="2"/>
                <w:lang w:eastAsia="en-US"/>
              </w:rPr>
            </w:pPr>
            <w:r w:rsidRPr="009F4975">
              <w:rPr>
                <w:rFonts w:ascii="Times New Roman" w:eastAsia="Times New Roman" w:hAnsi="Times New Roman" w:cs="Times New Roman"/>
                <w:bCs/>
                <w:kern w:val="2"/>
                <w:lang w:eastAsia="en-US"/>
              </w:rPr>
              <w:t>Исполнение расходных обяза</w:t>
            </w:r>
            <w:r w:rsidRPr="009F4975">
              <w:rPr>
                <w:rFonts w:ascii="Times New Roman" w:eastAsia="Times New Roman" w:hAnsi="Times New Roman" w:cs="Times New Roman"/>
                <w:bCs/>
                <w:kern w:val="2"/>
                <w:lang w:eastAsia="en-US"/>
              </w:rPr>
              <w:softHyphen/>
              <w:t>тельств бюджета поселения</w:t>
            </w:r>
          </w:p>
        </w:tc>
        <w:tc>
          <w:tcPr>
            <w:tcW w:w="1559"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rPr>
                <w:rFonts w:ascii="Times New Roman" w:eastAsia="Times New Roman" w:hAnsi="Times New Roman" w:cs="Times New Roman"/>
                <w:bCs/>
                <w:sz w:val="20"/>
                <w:szCs w:val="20"/>
              </w:rPr>
            </w:pPr>
            <w:r w:rsidRPr="009F4975">
              <w:rPr>
                <w:rFonts w:ascii="Times New Roman" w:eastAsia="Times New Roman" w:hAnsi="Times New Roman" w:cs="Times New Roman"/>
                <w:kern w:val="2"/>
                <w:sz w:val="24"/>
                <w:szCs w:val="24"/>
              </w:rPr>
              <w:t>процентов</w:t>
            </w:r>
          </w:p>
        </w:tc>
        <w:tc>
          <w:tcPr>
            <w:tcW w:w="1442"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kern w:val="2"/>
                <w:sz w:val="20"/>
                <w:szCs w:val="20"/>
              </w:rPr>
            </w:pPr>
            <w:r w:rsidRPr="009F4975">
              <w:rPr>
                <w:rFonts w:ascii="Times New Roman" w:eastAsia="Times New Roman" w:hAnsi="Times New Roman" w:cs="Times New Roman"/>
                <w:sz w:val="20"/>
                <w:szCs w:val="20"/>
              </w:rPr>
              <w:t>96,8</w:t>
            </w:r>
          </w:p>
        </w:tc>
        <w:tc>
          <w:tcPr>
            <w:tcW w:w="1076"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97,8</w:t>
            </w:r>
          </w:p>
        </w:tc>
        <w:tc>
          <w:tcPr>
            <w:tcW w:w="1994"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94,5</w:t>
            </w:r>
          </w:p>
        </w:tc>
        <w:tc>
          <w:tcPr>
            <w:tcW w:w="3393"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В связи с оптимизацией расходов</w:t>
            </w:r>
          </w:p>
        </w:tc>
      </w:tr>
      <w:tr w:rsidR="009F4975" w:rsidRPr="009F4975" w:rsidTr="009F4975">
        <w:trPr>
          <w:gridBefore w:val="2"/>
          <w:wBefore w:w="21" w:type="dxa"/>
          <w:trHeight w:val="333"/>
          <w:jc w:val="center"/>
        </w:trPr>
        <w:tc>
          <w:tcPr>
            <w:tcW w:w="13834" w:type="dxa"/>
            <w:gridSpan w:val="7"/>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Arial"/>
                <w:bCs/>
                <w:kern w:val="2"/>
                <w:sz w:val="24"/>
                <w:szCs w:val="24"/>
              </w:rPr>
              <w:t xml:space="preserve">Подпрограмма 3. «Управление муниципальным долгом </w:t>
            </w:r>
            <w:r w:rsidRPr="009F4975">
              <w:rPr>
                <w:rFonts w:ascii="Times New Roman" w:eastAsia="Times New Roman" w:hAnsi="Times New Roman" w:cs="Arial"/>
                <w:kern w:val="2"/>
                <w:sz w:val="24"/>
                <w:szCs w:val="24"/>
              </w:rPr>
              <w:t>Дубовского сельского поселения</w:t>
            </w:r>
            <w:r w:rsidRPr="009F4975">
              <w:rPr>
                <w:rFonts w:ascii="Times New Roman" w:eastAsia="Times New Roman" w:hAnsi="Times New Roman" w:cs="Arial"/>
                <w:bCs/>
                <w:kern w:val="2"/>
                <w:sz w:val="24"/>
                <w:szCs w:val="24"/>
              </w:rPr>
              <w:t>»</w:t>
            </w:r>
          </w:p>
        </w:tc>
      </w:tr>
      <w:tr w:rsidR="009F4975" w:rsidRPr="009F4975" w:rsidTr="00BB2DA6">
        <w:trPr>
          <w:gridBefore w:val="2"/>
          <w:wBefore w:w="21" w:type="dxa"/>
          <w:trHeight w:val="943"/>
          <w:jc w:val="center"/>
        </w:trPr>
        <w:tc>
          <w:tcPr>
            <w:tcW w:w="684" w:type="dxa"/>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center"/>
              <w:rPr>
                <w:rFonts w:ascii="Times New Roman" w:eastAsia="Times New Roman" w:hAnsi="Times New Roman" w:cs="Times New Roman"/>
                <w:kern w:val="2"/>
              </w:rPr>
            </w:pPr>
            <w:r w:rsidRPr="009F4975">
              <w:rPr>
                <w:rFonts w:ascii="Times New Roman" w:eastAsia="Times New Roman" w:hAnsi="Times New Roman" w:cs="Times New Roman"/>
                <w:kern w:val="2"/>
              </w:rPr>
              <w:t>3.1.</w:t>
            </w:r>
          </w:p>
        </w:tc>
        <w:tc>
          <w:tcPr>
            <w:tcW w:w="3686" w:type="dxa"/>
            <w:tcBorders>
              <w:top w:val="single" w:sz="4" w:space="0" w:color="auto"/>
              <w:left w:val="single" w:sz="4" w:space="0" w:color="auto"/>
              <w:bottom w:val="single" w:sz="4" w:space="0" w:color="auto"/>
              <w:right w:val="single" w:sz="4" w:space="0" w:color="auto"/>
            </w:tcBorders>
          </w:tcPr>
          <w:p w:rsidR="009F4975" w:rsidRPr="009F4975" w:rsidRDefault="009F4975" w:rsidP="00BB2DA6">
            <w:pPr>
              <w:autoSpaceDE w:val="0"/>
              <w:autoSpaceDN w:val="0"/>
              <w:adjustRightInd w:val="0"/>
              <w:spacing w:after="0" w:line="240" w:lineRule="auto"/>
              <w:rPr>
                <w:rFonts w:ascii="Times New Roman" w:eastAsia="Times New Roman" w:hAnsi="Times New Roman" w:cs="Times New Roman"/>
                <w:kern w:val="2"/>
              </w:rPr>
            </w:pPr>
            <w:r w:rsidRPr="009F4975">
              <w:rPr>
                <w:rFonts w:ascii="Times New Roman" w:eastAsia="Times New Roman" w:hAnsi="Times New Roman" w:cs="Times New Roman"/>
                <w:kern w:val="2"/>
              </w:rPr>
              <w:t>Отношение объема муниципального долга Дубовского сельского поселения к общему годовому объему доходов бюд</w:t>
            </w:r>
            <w:r w:rsidRPr="009F4975">
              <w:rPr>
                <w:rFonts w:ascii="Times New Roman" w:eastAsia="Times New Roman" w:hAnsi="Times New Roman" w:cs="Times New Roman"/>
                <w:kern w:val="2"/>
              </w:rPr>
              <w:softHyphen/>
              <w:t>жета поселения без учета объема безвоз</w:t>
            </w:r>
            <w:r w:rsidRPr="009F4975">
              <w:rPr>
                <w:rFonts w:ascii="Times New Roman" w:eastAsia="Times New Roman" w:hAnsi="Times New Roman" w:cs="Times New Roman"/>
                <w:kern w:val="2"/>
              </w:rPr>
              <w:softHyphen/>
              <w:t>мездных поступлений</w:t>
            </w:r>
          </w:p>
        </w:tc>
        <w:tc>
          <w:tcPr>
            <w:tcW w:w="1559" w:type="dxa"/>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 xml:space="preserve"> процентов</w:t>
            </w:r>
          </w:p>
        </w:tc>
        <w:tc>
          <w:tcPr>
            <w:tcW w:w="1442"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50</w:t>
            </w:r>
          </w:p>
        </w:tc>
        <w:tc>
          <w:tcPr>
            <w:tcW w:w="1076"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50</w:t>
            </w:r>
          </w:p>
        </w:tc>
        <w:tc>
          <w:tcPr>
            <w:tcW w:w="1994"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50</w:t>
            </w:r>
          </w:p>
        </w:tc>
        <w:tc>
          <w:tcPr>
            <w:tcW w:w="3393"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w:t>
            </w:r>
          </w:p>
        </w:tc>
      </w:tr>
      <w:tr w:rsidR="009F4975" w:rsidRPr="009F4975" w:rsidTr="00BB2DA6">
        <w:trPr>
          <w:gridBefore w:val="2"/>
          <w:wBefore w:w="21" w:type="dxa"/>
          <w:trHeight w:val="943"/>
          <w:jc w:val="center"/>
        </w:trPr>
        <w:tc>
          <w:tcPr>
            <w:tcW w:w="684" w:type="dxa"/>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center"/>
              <w:rPr>
                <w:rFonts w:ascii="Times New Roman" w:eastAsia="Times New Roman" w:hAnsi="Times New Roman" w:cs="Times New Roman"/>
                <w:kern w:val="2"/>
              </w:rPr>
            </w:pPr>
            <w:r w:rsidRPr="009F4975">
              <w:rPr>
                <w:rFonts w:ascii="Times New Roman" w:eastAsia="Times New Roman" w:hAnsi="Times New Roman" w:cs="Times New Roman"/>
                <w:kern w:val="2"/>
              </w:rPr>
              <w:lastRenderedPageBreak/>
              <w:t>3.2.</w:t>
            </w:r>
          </w:p>
        </w:tc>
        <w:tc>
          <w:tcPr>
            <w:tcW w:w="3686" w:type="dxa"/>
            <w:tcBorders>
              <w:top w:val="single" w:sz="4" w:space="0" w:color="auto"/>
              <w:left w:val="single" w:sz="4" w:space="0" w:color="auto"/>
              <w:bottom w:val="single" w:sz="4" w:space="0" w:color="auto"/>
              <w:right w:val="single" w:sz="4" w:space="0" w:color="auto"/>
            </w:tcBorders>
          </w:tcPr>
          <w:p w:rsidR="009F4975" w:rsidRPr="009F4975" w:rsidRDefault="009F4975" w:rsidP="00BB2DA6">
            <w:pPr>
              <w:autoSpaceDE w:val="0"/>
              <w:autoSpaceDN w:val="0"/>
              <w:adjustRightInd w:val="0"/>
              <w:spacing w:after="0" w:line="240" w:lineRule="auto"/>
              <w:rPr>
                <w:rFonts w:ascii="Times New Roman" w:eastAsia="Times New Roman" w:hAnsi="Times New Roman" w:cs="Times New Roman"/>
                <w:kern w:val="2"/>
              </w:rPr>
            </w:pPr>
            <w:r w:rsidRPr="009F4975">
              <w:rPr>
                <w:rFonts w:ascii="Times New Roman" w:eastAsia="Times New Roman" w:hAnsi="Times New Roman" w:cs="Times New Roman"/>
                <w:kern w:val="2"/>
              </w:rPr>
              <w:t>Доля расходов на обслуживание муниципального долга Дубовского сельского поселения в объеме расходов бюджета поселения, за исключе</w:t>
            </w:r>
            <w:r w:rsidRPr="009F4975">
              <w:rPr>
                <w:rFonts w:ascii="Times New Roman" w:eastAsia="Times New Roman" w:hAnsi="Times New Roman" w:cs="Times New Roman"/>
                <w:kern w:val="2"/>
              </w:rPr>
              <w:softHyphen/>
              <w:t>нием объема расходов, которые осуществляются за счет субвен</w:t>
            </w:r>
            <w:r w:rsidRPr="009F4975">
              <w:rPr>
                <w:rFonts w:ascii="Times New Roman" w:eastAsia="Times New Roman" w:hAnsi="Times New Roman" w:cs="Times New Roman"/>
                <w:kern w:val="2"/>
              </w:rPr>
              <w:softHyphen/>
              <w:t>ций, предоставляемых из бюдже</w:t>
            </w:r>
            <w:r w:rsidRPr="009F4975">
              <w:rPr>
                <w:rFonts w:ascii="Times New Roman" w:eastAsia="Times New Roman" w:hAnsi="Times New Roman" w:cs="Times New Roman"/>
                <w:kern w:val="2"/>
              </w:rPr>
              <w:softHyphen/>
              <w:t>тов бюджетной системы Россий</w:t>
            </w:r>
            <w:r w:rsidRPr="009F4975">
              <w:rPr>
                <w:rFonts w:ascii="Times New Roman" w:eastAsia="Times New Roman" w:hAnsi="Times New Roman" w:cs="Times New Roman"/>
                <w:kern w:val="2"/>
              </w:rPr>
              <w:softHyphen/>
              <w:t>ской Федерации</w:t>
            </w:r>
          </w:p>
        </w:tc>
        <w:tc>
          <w:tcPr>
            <w:tcW w:w="1559" w:type="dxa"/>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 xml:space="preserve"> процентов</w:t>
            </w:r>
          </w:p>
        </w:tc>
        <w:tc>
          <w:tcPr>
            <w:tcW w:w="1442"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0</w:t>
            </w:r>
          </w:p>
        </w:tc>
        <w:tc>
          <w:tcPr>
            <w:tcW w:w="1076"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0</w:t>
            </w:r>
          </w:p>
        </w:tc>
        <w:tc>
          <w:tcPr>
            <w:tcW w:w="1994"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0</w:t>
            </w:r>
          </w:p>
        </w:tc>
        <w:tc>
          <w:tcPr>
            <w:tcW w:w="3393"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w:t>
            </w:r>
          </w:p>
        </w:tc>
      </w:tr>
      <w:tr w:rsidR="009F4975" w:rsidRPr="009F4975" w:rsidTr="009F4975">
        <w:trPr>
          <w:gridBefore w:val="2"/>
          <w:wBefore w:w="21" w:type="dxa"/>
          <w:trHeight w:val="533"/>
          <w:jc w:val="center"/>
        </w:trPr>
        <w:tc>
          <w:tcPr>
            <w:tcW w:w="13834" w:type="dxa"/>
            <w:gridSpan w:val="7"/>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Arial"/>
                <w:bCs/>
                <w:kern w:val="2"/>
                <w:sz w:val="24"/>
                <w:szCs w:val="24"/>
              </w:rPr>
              <w:t>Подпрограмма 4«</w:t>
            </w:r>
            <w:r w:rsidRPr="009F4975">
              <w:rPr>
                <w:rFonts w:ascii="Times New Roman" w:eastAsia="Times New Roman" w:hAnsi="Times New Roman" w:cs="Arial"/>
                <w:kern w:val="2"/>
                <w:sz w:val="24"/>
                <w:szCs w:val="24"/>
              </w:rPr>
              <w:t>Совершенствование  системы распределения и перераспределения финансовых ресурсов между уровнями бюджетной системы</w:t>
            </w:r>
            <w:r w:rsidRPr="009F4975">
              <w:rPr>
                <w:rFonts w:ascii="Times New Roman" w:eastAsia="Times New Roman" w:hAnsi="Times New Roman" w:cs="Arial"/>
                <w:bCs/>
                <w:kern w:val="2"/>
                <w:sz w:val="24"/>
                <w:szCs w:val="24"/>
              </w:rPr>
              <w:t>»</w:t>
            </w:r>
          </w:p>
        </w:tc>
      </w:tr>
      <w:tr w:rsidR="009F4975" w:rsidRPr="009F4975" w:rsidTr="00BB2DA6">
        <w:trPr>
          <w:gridBefore w:val="2"/>
          <w:wBefore w:w="21" w:type="dxa"/>
          <w:trHeight w:val="1246"/>
          <w:jc w:val="center"/>
        </w:trPr>
        <w:tc>
          <w:tcPr>
            <w:tcW w:w="684" w:type="dxa"/>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center"/>
              <w:rPr>
                <w:rFonts w:ascii="Times New Roman" w:eastAsia="Times New Roman" w:hAnsi="Times New Roman" w:cs="Times New Roman"/>
                <w:kern w:val="2"/>
                <w:lang w:eastAsia="en-US"/>
              </w:rPr>
            </w:pPr>
            <w:r w:rsidRPr="009F4975">
              <w:rPr>
                <w:rFonts w:ascii="Times New Roman" w:eastAsia="Times New Roman" w:hAnsi="Times New Roman" w:cs="Times New Roman"/>
                <w:kern w:val="2"/>
                <w:lang w:eastAsia="en-US"/>
              </w:rPr>
              <w:t>5.1.</w:t>
            </w:r>
          </w:p>
        </w:tc>
        <w:tc>
          <w:tcPr>
            <w:tcW w:w="3686" w:type="dxa"/>
            <w:tcBorders>
              <w:left w:val="single" w:sz="4" w:space="0" w:color="auto"/>
              <w:bottom w:val="single" w:sz="4" w:space="0" w:color="auto"/>
              <w:right w:val="single" w:sz="4" w:space="0" w:color="auto"/>
            </w:tcBorders>
          </w:tcPr>
          <w:p w:rsidR="009F4975" w:rsidRPr="009F4975" w:rsidRDefault="009F4975" w:rsidP="009F4975">
            <w:pPr>
              <w:autoSpaceDE w:val="0"/>
              <w:autoSpaceDN w:val="0"/>
              <w:adjustRightInd w:val="0"/>
              <w:spacing w:after="0" w:line="240" w:lineRule="auto"/>
              <w:jc w:val="both"/>
              <w:rPr>
                <w:rFonts w:ascii="Times New Roman" w:eastAsia="Times New Roman" w:hAnsi="Times New Roman" w:cs="Times New Roman"/>
                <w:kern w:val="2"/>
              </w:rPr>
            </w:pPr>
            <w:r w:rsidRPr="009F4975">
              <w:rPr>
                <w:rFonts w:ascii="Times New Roman" w:eastAsia="Times New Roman" w:hAnsi="Times New Roman" w:cs="Times New Roman"/>
                <w:color w:val="000000"/>
                <w:kern w:val="2"/>
              </w:rPr>
              <w:t xml:space="preserve">Доля иных межбюджетных трансфертов в общем объеме доходов поселения </w:t>
            </w:r>
          </w:p>
        </w:tc>
        <w:tc>
          <w:tcPr>
            <w:tcW w:w="1559"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kern w:val="2"/>
                <w:sz w:val="24"/>
                <w:szCs w:val="24"/>
              </w:rPr>
              <w:t>процентов</w:t>
            </w:r>
          </w:p>
        </w:tc>
        <w:tc>
          <w:tcPr>
            <w:tcW w:w="1442"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kern w:val="2"/>
                <w:sz w:val="20"/>
                <w:szCs w:val="20"/>
              </w:rPr>
            </w:pPr>
            <w:r w:rsidRPr="009F4975">
              <w:rPr>
                <w:rFonts w:ascii="Times New Roman" w:eastAsia="Times New Roman" w:hAnsi="Times New Roman" w:cs="Times New Roman"/>
                <w:color w:val="000000"/>
                <w:sz w:val="20"/>
                <w:szCs w:val="20"/>
                <w:lang w:eastAsia="en-US"/>
              </w:rPr>
              <w:t>0,1</w:t>
            </w:r>
          </w:p>
        </w:tc>
        <w:tc>
          <w:tcPr>
            <w:tcW w:w="1076" w:type="dxa"/>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0,1</w:t>
            </w:r>
          </w:p>
        </w:tc>
        <w:tc>
          <w:tcPr>
            <w:tcW w:w="1994"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9F4975">
              <w:rPr>
                <w:rFonts w:ascii="Times New Roman" w:eastAsia="Times New Roman" w:hAnsi="Times New Roman" w:cs="Times New Roman"/>
                <w:color w:val="000000"/>
                <w:sz w:val="20"/>
                <w:szCs w:val="20"/>
                <w:lang w:eastAsia="en-US"/>
              </w:rPr>
              <w:t>3,3</w:t>
            </w:r>
          </w:p>
        </w:tc>
        <w:tc>
          <w:tcPr>
            <w:tcW w:w="3393" w:type="dxa"/>
            <w:tcBorders>
              <w:left w:val="single" w:sz="4" w:space="0" w:color="auto"/>
              <w:bottom w:val="single" w:sz="4" w:space="0" w:color="auto"/>
              <w:right w:val="single" w:sz="4" w:space="0" w:color="auto"/>
            </w:tcBorders>
          </w:tcPr>
          <w:p w:rsidR="009F4975" w:rsidRPr="009F4975" w:rsidRDefault="009F4975" w:rsidP="009F49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9F4975">
              <w:rPr>
                <w:rFonts w:ascii="Times New Roman" w:eastAsia="Times New Roman" w:hAnsi="Times New Roman" w:cs="Times New Roman"/>
              </w:rPr>
              <w:t xml:space="preserve">В связи с необходимостью возврата </w:t>
            </w:r>
            <w:r w:rsidRPr="009F4975">
              <w:rPr>
                <w:rFonts w:ascii="Times New Roman" w:eastAsia="Times New Roman" w:hAnsi="Times New Roman" w:cs="Times New Roman"/>
                <w:bCs/>
              </w:rPr>
              <w:t>остатков средств дорожного фонда Дубовского сельского поселения согласно полномочий</w:t>
            </w:r>
          </w:p>
        </w:tc>
      </w:tr>
    </w:tbl>
    <w:p w:rsidR="009F4975" w:rsidRPr="009F4975" w:rsidRDefault="009F4975" w:rsidP="00BB2DA6">
      <w:pPr>
        <w:spacing w:after="0" w:line="240" w:lineRule="auto"/>
        <w:rPr>
          <w:rFonts w:ascii="Times New Roman" w:eastAsia="Times New Roman" w:hAnsi="Times New Roman" w:cs="Times New Roman"/>
          <w:sz w:val="24"/>
          <w:szCs w:val="24"/>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Таблица №3 </w:t>
      </w:r>
    </w:p>
    <w:p w:rsidR="009F4975" w:rsidRPr="00BB2DA6" w:rsidRDefault="00BB2DA6" w:rsidP="00BB2DA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tab/>
        <w:t xml:space="preserve">к приложению </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Сведения</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о выполнении основных мероприятий подпрограмм и мероприятий ведомственных целевых программ , а также контрольных событий муниципальной программы </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283"/>
        <w:gridCol w:w="1560"/>
        <w:gridCol w:w="141"/>
        <w:gridCol w:w="1276"/>
        <w:gridCol w:w="142"/>
        <w:gridCol w:w="1276"/>
        <w:gridCol w:w="141"/>
        <w:gridCol w:w="1276"/>
        <w:gridCol w:w="142"/>
        <w:gridCol w:w="1984"/>
        <w:gridCol w:w="2409"/>
        <w:gridCol w:w="1419"/>
      </w:tblGrid>
      <w:tr w:rsidR="009F4975" w:rsidRPr="009F4975" w:rsidTr="00BB2DA6">
        <w:trPr>
          <w:cantSplit/>
          <w:trHeight w:val="828"/>
        </w:trPr>
        <w:tc>
          <w:tcPr>
            <w:tcW w:w="710" w:type="dxa"/>
            <w:vMerge w:val="restart"/>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п/п</w:t>
            </w:r>
          </w:p>
        </w:tc>
        <w:tc>
          <w:tcPr>
            <w:tcW w:w="2835" w:type="dxa"/>
            <w:vMerge w:val="restart"/>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Наименование основного мероприятия подпрограммы, мероприятия ведомственной целевой программы</w:t>
            </w:r>
          </w:p>
        </w:tc>
        <w:tc>
          <w:tcPr>
            <w:tcW w:w="1843" w:type="dxa"/>
            <w:gridSpan w:val="2"/>
            <w:vMerge w:val="restart"/>
            <w:tcBorders>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rPr>
            </w:pPr>
            <w:r w:rsidRPr="009F4975">
              <w:rPr>
                <w:rFonts w:ascii="Times New Roman" w:eastAsia="Times New Roman" w:hAnsi="Times New Roman" w:cs="Times New Roman"/>
              </w:rPr>
              <w:t xml:space="preserve">Ответственный </w:t>
            </w:r>
            <w:r w:rsidRPr="009F4975">
              <w:rPr>
                <w:rFonts w:ascii="Times New Roman" w:eastAsia="Times New Roman" w:hAnsi="Times New Roman" w:cs="Times New Roman"/>
              </w:rPr>
              <w:br/>
              <w:t xml:space="preserve"> исполнитель, соисполнитель, участник  </w:t>
            </w:r>
            <w:r w:rsidRPr="009F4975">
              <w:rPr>
                <w:rFonts w:ascii="Times New Roman" w:eastAsia="Times New Roman" w:hAnsi="Times New Roman" w:cs="Times New Roman"/>
              </w:rPr>
              <w:br/>
              <w:t xml:space="preserve">  (должность/ФИО)</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rPr>
            </w:pPr>
          </w:p>
        </w:tc>
        <w:tc>
          <w:tcPr>
            <w:tcW w:w="1417" w:type="dxa"/>
            <w:gridSpan w:val="2"/>
            <w:tcBorders>
              <w:top w:val="single" w:sz="4" w:space="0" w:color="auto"/>
              <w:left w:val="single" w:sz="4" w:space="0" w:color="auto"/>
              <w:bottom w:val="nil"/>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Плановый срок окончания реализации</w:t>
            </w:r>
          </w:p>
        </w:tc>
        <w:tc>
          <w:tcPr>
            <w:tcW w:w="2835" w:type="dxa"/>
            <w:gridSpan w:val="4"/>
            <w:tcBorders>
              <w:lef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Фактический срок</w:t>
            </w:r>
          </w:p>
        </w:tc>
        <w:tc>
          <w:tcPr>
            <w:tcW w:w="4535" w:type="dxa"/>
            <w:gridSpan w:val="3"/>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Результаты</w:t>
            </w:r>
          </w:p>
        </w:tc>
        <w:tc>
          <w:tcPr>
            <w:tcW w:w="1419" w:type="dxa"/>
            <w:vMerge w:val="restart"/>
          </w:tcPr>
          <w:p w:rsidR="009F4975" w:rsidRPr="009F4975" w:rsidRDefault="00BB2DA6"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Причиныне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реализации</w:t>
            </w:r>
            <w:r w:rsidR="009F4975" w:rsidRPr="009F4975">
              <w:rPr>
                <w:rFonts w:ascii="Times New Roman" w:eastAsia="Times New Roman" w:hAnsi="Times New Roman" w:cs="Times New Roman"/>
                <w:sz w:val="24"/>
                <w:szCs w:val="24"/>
              </w:rPr>
              <w:t>реализации</w:t>
            </w:r>
            <w:proofErr w:type="spellEnd"/>
            <w:r w:rsidR="009F4975" w:rsidRPr="009F4975">
              <w:rPr>
                <w:rFonts w:ascii="Times New Roman" w:eastAsia="Times New Roman" w:hAnsi="Times New Roman" w:cs="Times New Roman"/>
                <w:sz w:val="24"/>
                <w:szCs w:val="24"/>
              </w:rPr>
              <w:t xml:space="preserve"> не в полном объеме</w:t>
            </w:r>
          </w:p>
        </w:tc>
      </w:tr>
      <w:tr w:rsidR="009F4975" w:rsidRPr="009F4975" w:rsidTr="00BB2DA6">
        <w:trPr>
          <w:cantSplit/>
        </w:trPr>
        <w:tc>
          <w:tcPr>
            <w:tcW w:w="710" w:type="dxa"/>
            <w:vMerge/>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3" w:type="dxa"/>
            <w:gridSpan w:val="2"/>
            <w:vMerge/>
            <w:tcBorders>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gridSpan w:val="2"/>
            <w:tcBorders>
              <w:top w:val="nil"/>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gridSpan w:val="2"/>
            <w:tcBorders>
              <w:lef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начала реализации</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окончания реализации</w:t>
            </w:r>
          </w:p>
        </w:tc>
        <w:tc>
          <w:tcPr>
            <w:tcW w:w="2126"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запланированные</w:t>
            </w:r>
          </w:p>
        </w:tc>
        <w:tc>
          <w:tcPr>
            <w:tcW w:w="240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достигнутые</w:t>
            </w:r>
          </w:p>
        </w:tc>
        <w:tc>
          <w:tcPr>
            <w:tcW w:w="1419" w:type="dxa"/>
            <w:vMerge/>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9F4975" w:rsidRPr="009F4975" w:rsidTr="00BB2DA6">
        <w:tc>
          <w:tcPr>
            <w:tcW w:w="710"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1</w:t>
            </w:r>
          </w:p>
        </w:tc>
        <w:tc>
          <w:tcPr>
            <w:tcW w:w="2835"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2</w:t>
            </w:r>
          </w:p>
        </w:tc>
        <w:tc>
          <w:tcPr>
            <w:tcW w:w="1843"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w:t>
            </w:r>
          </w:p>
        </w:tc>
        <w:tc>
          <w:tcPr>
            <w:tcW w:w="1417" w:type="dxa"/>
            <w:gridSpan w:val="2"/>
            <w:tcBorders>
              <w:top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4</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5</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6</w:t>
            </w:r>
          </w:p>
        </w:tc>
        <w:tc>
          <w:tcPr>
            <w:tcW w:w="2126"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7</w:t>
            </w:r>
          </w:p>
        </w:tc>
        <w:tc>
          <w:tcPr>
            <w:tcW w:w="240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8</w:t>
            </w:r>
          </w:p>
        </w:tc>
        <w:tc>
          <w:tcPr>
            <w:tcW w:w="141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9</w:t>
            </w:r>
          </w:p>
        </w:tc>
      </w:tr>
      <w:tr w:rsidR="009F4975" w:rsidRPr="009F4975" w:rsidTr="00BB2DA6">
        <w:tc>
          <w:tcPr>
            <w:tcW w:w="15594" w:type="dxa"/>
            <w:gridSpan w:val="14"/>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kern w:val="2"/>
                <w:sz w:val="24"/>
                <w:szCs w:val="24"/>
              </w:rPr>
              <w:t xml:space="preserve">Подпрограмма </w:t>
            </w:r>
            <w:r w:rsidRPr="009F4975">
              <w:rPr>
                <w:rFonts w:ascii="Times New Roman" w:eastAsia="Times New Roman" w:hAnsi="Times New Roman" w:cs="Times New Roman"/>
                <w:bCs/>
                <w:kern w:val="2"/>
                <w:sz w:val="24"/>
                <w:szCs w:val="24"/>
              </w:rPr>
              <w:t>1. «Долгосрочное финансовое планирование»</w:t>
            </w:r>
          </w:p>
        </w:tc>
      </w:tr>
      <w:tr w:rsidR="009F4975" w:rsidRPr="009F4975" w:rsidTr="00BB2DA6">
        <w:tc>
          <w:tcPr>
            <w:tcW w:w="710"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1.1</w:t>
            </w:r>
          </w:p>
        </w:tc>
        <w:tc>
          <w:tcPr>
            <w:tcW w:w="3118" w:type="dxa"/>
            <w:gridSpan w:val="2"/>
          </w:tcPr>
          <w:p w:rsidR="009F4975" w:rsidRPr="009F4975" w:rsidRDefault="009F4975" w:rsidP="00BB2DA6">
            <w:pPr>
              <w:widowControl w:val="0"/>
              <w:autoSpaceDE w:val="0"/>
              <w:autoSpaceDN w:val="0"/>
              <w:adjustRightInd w:val="0"/>
              <w:spacing w:after="0" w:line="240" w:lineRule="auto"/>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Основное мероприятие 1.1.</w:t>
            </w:r>
          </w:p>
          <w:p w:rsidR="009F4975" w:rsidRPr="009F4975" w:rsidRDefault="009F4975" w:rsidP="00BB2DA6">
            <w:pPr>
              <w:widowControl w:val="0"/>
              <w:autoSpaceDE w:val="0"/>
              <w:autoSpaceDN w:val="0"/>
              <w:adjustRightInd w:val="0"/>
              <w:spacing w:after="0" w:line="240" w:lineRule="auto"/>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Разработка и реализация меха</w:t>
            </w:r>
            <w:r w:rsidRPr="009F4975">
              <w:rPr>
                <w:rFonts w:ascii="Times New Roman" w:eastAsia="Times New Roman" w:hAnsi="Times New Roman" w:cs="Times New Roman"/>
                <w:kern w:val="2"/>
                <w:sz w:val="20"/>
                <w:szCs w:val="20"/>
              </w:rPr>
              <w:softHyphen/>
              <w:t>низмов контроля за исполне</w:t>
            </w:r>
            <w:r w:rsidRPr="009F4975">
              <w:rPr>
                <w:rFonts w:ascii="Times New Roman" w:eastAsia="Times New Roman" w:hAnsi="Times New Roman" w:cs="Times New Roman"/>
                <w:kern w:val="2"/>
                <w:sz w:val="20"/>
                <w:szCs w:val="20"/>
              </w:rPr>
              <w:softHyphen/>
              <w:t>нием доходов консолидирован</w:t>
            </w:r>
            <w:r w:rsidRPr="009F4975">
              <w:rPr>
                <w:rFonts w:ascii="Times New Roman" w:eastAsia="Times New Roman" w:hAnsi="Times New Roman" w:cs="Times New Roman"/>
                <w:kern w:val="2"/>
                <w:sz w:val="20"/>
                <w:szCs w:val="20"/>
              </w:rPr>
              <w:softHyphen/>
              <w:t xml:space="preserve">ного </w:t>
            </w:r>
            <w:r w:rsidRPr="009F4975">
              <w:rPr>
                <w:rFonts w:ascii="Times New Roman" w:eastAsia="Times New Roman" w:hAnsi="Times New Roman" w:cs="Times New Roman"/>
                <w:kern w:val="2"/>
                <w:sz w:val="20"/>
                <w:szCs w:val="20"/>
              </w:rPr>
              <w:lastRenderedPageBreak/>
              <w:t>бюджета Дубовского сельского поселения и снижением недоимки</w:t>
            </w:r>
          </w:p>
          <w:p w:rsidR="009F4975" w:rsidRPr="009F4975" w:rsidRDefault="009F4975" w:rsidP="00BB2DA6">
            <w:pPr>
              <w:widowControl w:val="0"/>
              <w:autoSpaceDE w:val="0"/>
              <w:autoSpaceDN w:val="0"/>
              <w:adjustRightInd w:val="0"/>
              <w:spacing w:after="0" w:line="240" w:lineRule="auto"/>
              <w:rPr>
                <w:rFonts w:ascii="Times New Roman" w:eastAsia="Times New Roman" w:hAnsi="Times New Roman" w:cs="Times New Roman"/>
                <w:kern w:val="2"/>
                <w:sz w:val="20"/>
                <w:szCs w:val="20"/>
              </w:rPr>
            </w:pPr>
          </w:p>
        </w:tc>
        <w:tc>
          <w:tcPr>
            <w:tcW w:w="1701" w:type="dxa"/>
            <w:gridSpan w:val="2"/>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lastRenderedPageBreak/>
              <w:t xml:space="preserve">Начальник сектора экономики и </w:t>
            </w:r>
            <w:r w:rsidRPr="009F4975">
              <w:rPr>
                <w:rFonts w:ascii="Times New Roman" w:eastAsia="Times New Roman" w:hAnsi="Times New Roman" w:cs="Times New Roman"/>
              </w:rPr>
              <w:lastRenderedPageBreak/>
              <w:t xml:space="preserve">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1418" w:type="dxa"/>
            <w:gridSpan w:val="2"/>
          </w:tcPr>
          <w:p w:rsidR="009F4975" w:rsidRPr="00BB2DA6"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rPr>
            </w:pPr>
            <w:r w:rsidRPr="00BB2DA6">
              <w:rPr>
                <w:rFonts w:ascii="Times New Roman" w:eastAsia="Times New Roman" w:hAnsi="Times New Roman" w:cs="Times New Roman"/>
              </w:rPr>
              <w:lastRenderedPageBreak/>
              <w:t>31.12.2017</w:t>
            </w:r>
          </w:p>
        </w:tc>
        <w:tc>
          <w:tcPr>
            <w:tcW w:w="1417" w:type="dxa"/>
            <w:gridSpan w:val="2"/>
          </w:tcPr>
          <w:p w:rsidR="009F4975" w:rsidRPr="00BB2DA6"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rPr>
            </w:pPr>
            <w:r w:rsidRPr="00BB2DA6">
              <w:rPr>
                <w:rFonts w:ascii="Times New Roman" w:eastAsia="Times New Roman" w:hAnsi="Times New Roman" w:cs="Times New Roman"/>
              </w:rPr>
              <w:t>01.01.2017</w:t>
            </w:r>
          </w:p>
        </w:tc>
        <w:tc>
          <w:tcPr>
            <w:tcW w:w="1418" w:type="dxa"/>
            <w:gridSpan w:val="2"/>
          </w:tcPr>
          <w:p w:rsidR="009F4975" w:rsidRPr="00BB2DA6"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rPr>
            </w:pPr>
            <w:r w:rsidRPr="00BB2DA6">
              <w:rPr>
                <w:rFonts w:ascii="Times New Roman" w:eastAsia="Times New Roman" w:hAnsi="Times New Roman" w:cs="Times New Roman"/>
              </w:rPr>
              <w:t>31.12.2017</w:t>
            </w:r>
          </w:p>
        </w:tc>
        <w:tc>
          <w:tcPr>
            <w:tcW w:w="1984" w:type="dxa"/>
          </w:tcPr>
          <w:p w:rsidR="009F4975" w:rsidRPr="009F4975" w:rsidRDefault="009F4975" w:rsidP="00BB2DA6">
            <w:pPr>
              <w:widowControl w:val="0"/>
              <w:autoSpaceDE w:val="0"/>
              <w:autoSpaceDN w:val="0"/>
              <w:adjustRightInd w:val="0"/>
              <w:spacing w:after="0" w:line="240" w:lineRule="auto"/>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исполнение бюджет</w:t>
            </w:r>
            <w:r w:rsidRPr="009F4975">
              <w:rPr>
                <w:rFonts w:ascii="Times New Roman" w:eastAsia="Times New Roman" w:hAnsi="Times New Roman" w:cs="Times New Roman"/>
                <w:kern w:val="2"/>
                <w:sz w:val="20"/>
                <w:szCs w:val="20"/>
              </w:rPr>
              <w:softHyphen/>
              <w:t xml:space="preserve">ных назначений по налоговым и </w:t>
            </w:r>
            <w:r w:rsidRPr="009F4975">
              <w:rPr>
                <w:rFonts w:ascii="Times New Roman" w:eastAsia="Times New Roman" w:hAnsi="Times New Roman" w:cs="Times New Roman"/>
                <w:kern w:val="2"/>
                <w:sz w:val="20"/>
                <w:szCs w:val="20"/>
              </w:rPr>
              <w:lastRenderedPageBreak/>
              <w:t>ненало</w:t>
            </w:r>
            <w:r w:rsidRPr="009F4975">
              <w:rPr>
                <w:rFonts w:ascii="Times New Roman" w:eastAsia="Times New Roman" w:hAnsi="Times New Roman" w:cs="Times New Roman"/>
                <w:kern w:val="2"/>
                <w:sz w:val="20"/>
                <w:szCs w:val="20"/>
              </w:rPr>
              <w:softHyphen/>
              <w:t>говым доходам;</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достижение устойчи</w:t>
            </w:r>
            <w:r w:rsidRPr="009F4975">
              <w:rPr>
                <w:rFonts w:ascii="Times New Roman" w:eastAsia="Times New Roman" w:hAnsi="Times New Roman" w:cs="Times New Roman"/>
                <w:kern w:val="2"/>
                <w:sz w:val="20"/>
                <w:szCs w:val="20"/>
              </w:rPr>
              <w:softHyphen/>
              <w:t>вой положительной динамики поступле</w:t>
            </w:r>
            <w:r w:rsidRPr="009F4975">
              <w:rPr>
                <w:rFonts w:ascii="Times New Roman" w:eastAsia="Times New Roman" w:hAnsi="Times New Roman" w:cs="Times New Roman"/>
                <w:kern w:val="2"/>
                <w:sz w:val="20"/>
                <w:szCs w:val="20"/>
              </w:rPr>
              <w:softHyphen/>
              <w:t>ний по всем видам налоговых и ненало</w:t>
            </w:r>
            <w:r w:rsidRPr="009F4975">
              <w:rPr>
                <w:rFonts w:ascii="Times New Roman" w:eastAsia="Times New Roman" w:hAnsi="Times New Roman" w:cs="Times New Roman"/>
                <w:kern w:val="2"/>
                <w:sz w:val="20"/>
                <w:szCs w:val="20"/>
              </w:rPr>
              <w:softHyphen/>
              <w:t>говых доходов</w:t>
            </w:r>
          </w:p>
        </w:tc>
        <w:tc>
          <w:tcPr>
            <w:tcW w:w="2409" w:type="dxa"/>
          </w:tcPr>
          <w:p w:rsidR="009F4975" w:rsidRPr="009F4975" w:rsidRDefault="009F4975" w:rsidP="00BB2DA6">
            <w:pPr>
              <w:widowControl w:val="0"/>
              <w:autoSpaceDE w:val="0"/>
              <w:autoSpaceDN w:val="0"/>
              <w:adjustRightInd w:val="0"/>
              <w:spacing w:after="0" w:line="240" w:lineRule="auto"/>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lastRenderedPageBreak/>
              <w:t>исполнение бюджет</w:t>
            </w:r>
            <w:r w:rsidRPr="009F4975">
              <w:rPr>
                <w:rFonts w:ascii="Times New Roman" w:eastAsia="Times New Roman" w:hAnsi="Times New Roman" w:cs="Times New Roman"/>
                <w:kern w:val="2"/>
                <w:sz w:val="20"/>
                <w:szCs w:val="20"/>
              </w:rPr>
              <w:softHyphen/>
              <w:t>ных назначений по налоговым и ненало</w:t>
            </w:r>
            <w:r w:rsidRPr="009F4975">
              <w:rPr>
                <w:rFonts w:ascii="Times New Roman" w:eastAsia="Times New Roman" w:hAnsi="Times New Roman" w:cs="Times New Roman"/>
                <w:kern w:val="2"/>
                <w:sz w:val="20"/>
                <w:szCs w:val="20"/>
              </w:rPr>
              <w:softHyphen/>
              <w:t xml:space="preserve">говым доходам в размере </w:t>
            </w:r>
            <w:r w:rsidRPr="009F4975">
              <w:rPr>
                <w:rFonts w:ascii="Times New Roman" w:eastAsia="Times New Roman" w:hAnsi="Times New Roman" w:cs="Times New Roman"/>
                <w:kern w:val="2"/>
                <w:sz w:val="20"/>
                <w:szCs w:val="20"/>
              </w:rPr>
              <w:lastRenderedPageBreak/>
              <w:t>8 715,8  тыс. руб. или 104,0 %;</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достижение устойчи</w:t>
            </w:r>
            <w:r w:rsidRPr="009F4975">
              <w:rPr>
                <w:rFonts w:ascii="Times New Roman" w:eastAsia="Times New Roman" w:hAnsi="Times New Roman" w:cs="Times New Roman"/>
                <w:kern w:val="2"/>
                <w:sz w:val="20"/>
                <w:szCs w:val="20"/>
              </w:rPr>
              <w:softHyphen/>
              <w:t>вой положительной динамики поступле</w:t>
            </w:r>
            <w:r w:rsidRPr="009F4975">
              <w:rPr>
                <w:rFonts w:ascii="Times New Roman" w:eastAsia="Times New Roman" w:hAnsi="Times New Roman" w:cs="Times New Roman"/>
                <w:kern w:val="2"/>
                <w:sz w:val="20"/>
                <w:szCs w:val="20"/>
              </w:rPr>
              <w:softHyphen/>
              <w:t>ний по всем видам налоговых и ненало</w:t>
            </w:r>
            <w:r w:rsidRPr="009F4975">
              <w:rPr>
                <w:rFonts w:ascii="Times New Roman" w:eastAsia="Times New Roman" w:hAnsi="Times New Roman" w:cs="Times New Roman"/>
                <w:kern w:val="2"/>
                <w:sz w:val="20"/>
                <w:szCs w:val="20"/>
              </w:rPr>
              <w:softHyphen/>
              <w:t>говых доходов</w:t>
            </w:r>
          </w:p>
        </w:tc>
        <w:tc>
          <w:tcPr>
            <w:tcW w:w="141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lastRenderedPageBreak/>
              <w:t>-</w:t>
            </w:r>
          </w:p>
        </w:tc>
      </w:tr>
      <w:tr w:rsidR="009F4975" w:rsidRPr="009F4975" w:rsidTr="00BB2DA6">
        <w:tc>
          <w:tcPr>
            <w:tcW w:w="710"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lastRenderedPageBreak/>
              <w:t>1.2</w:t>
            </w:r>
          </w:p>
        </w:tc>
        <w:tc>
          <w:tcPr>
            <w:tcW w:w="3118" w:type="dxa"/>
            <w:gridSpan w:val="2"/>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 xml:space="preserve">Основное мероприятие 1.2. </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Оценка эффективности налого</w:t>
            </w:r>
            <w:r w:rsidRPr="009F4975">
              <w:rPr>
                <w:rFonts w:ascii="Times New Roman" w:eastAsia="Times New Roman" w:hAnsi="Times New Roman" w:cs="Times New Roman"/>
                <w:kern w:val="2"/>
                <w:sz w:val="20"/>
                <w:szCs w:val="20"/>
              </w:rPr>
              <w:softHyphen/>
              <w:t>вых льгот, установленных представительным органом Дубовского сельского поселения</w:t>
            </w:r>
          </w:p>
        </w:tc>
        <w:tc>
          <w:tcPr>
            <w:tcW w:w="1701" w:type="dxa"/>
            <w:gridSpan w:val="2"/>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1418"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01.01.2017</w:t>
            </w:r>
          </w:p>
        </w:tc>
        <w:tc>
          <w:tcPr>
            <w:tcW w:w="1418"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1984"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сокращение неэффек</w:t>
            </w:r>
            <w:r w:rsidRPr="009F4975">
              <w:rPr>
                <w:rFonts w:ascii="Times New Roman" w:eastAsia="Times New Roman" w:hAnsi="Times New Roman" w:cs="Times New Roman"/>
                <w:kern w:val="2"/>
                <w:sz w:val="20"/>
                <w:szCs w:val="20"/>
              </w:rPr>
              <w:softHyphen/>
              <w:t>тивных и малоэффективных муниципальных нало</w:t>
            </w:r>
            <w:r w:rsidRPr="009F4975">
              <w:rPr>
                <w:rFonts w:ascii="Times New Roman" w:eastAsia="Times New Roman" w:hAnsi="Times New Roman" w:cs="Times New Roman"/>
                <w:kern w:val="2"/>
                <w:sz w:val="20"/>
                <w:szCs w:val="20"/>
              </w:rPr>
              <w:softHyphen/>
              <w:t>говых льгот и реали</w:t>
            </w:r>
            <w:r w:rsidRPr="009F4975">
              <w:rPr>
                <w:rFonts w:ascii="Times New Roman" w:eastAsia="Times New Roman" w:hAnsi="Times New Roman" w:cs="Times New Roman"/>
                <w:kern w:val="2"/>
                <w:sz w:val="20"/>
                <w:szCs w:val="20"/>
              </w:rPr>
              <w:softHyphen/>
              <w:t>зация мер, направ</w:t>
            </w:r>
            <w:r w:rsidRPr="009F4975">
              <w:rPr>
                <w:rFonts w:ascii="Times New Roman" w:eastAsia="Times New Roman" w:hAnsi="Times New Roman" w:cs="Times New Roman"/>
                <w:kern w:val="2"/>
                <w:sz w:val="20"/>
                <w:szCs w:val="20"/>
              </w:rPr>
              <w:softHyphen/>
              <w:t>ленных на оптимиза</w:t>
            </w:r>
            <w:r w:rsidRPr="009F4975">
              <w:rPr>
                <w:rFonts w:ascii="Times New Roman" w:eastAsia="Times New Roman" w:hAnsi="Times New Roman" w:cs="Times New Roman"/>
                <w:kern w:val="2"/>
                <w:sz w:val="20"/>
                <w:szCs w:val="20"/>
              </w:rPr>
              <w:softHyphen/>
              <w:t>цию налоговых льгот</w:t>
            </w:r>
          </w:p>
        </w:tc>
        <w:tc>
          <w:tcPr>
            <w:tcW w:w="2409"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Проведена оценка эффективности нало</w:t>
            </w:r>
            <w:r w:rsidRPr="009F4975">
              <w:rPr>
                <w:rFonts w:ascii="Times New Roman" w:eastAsia="Times New Roman" w:hAnsi="Times New Roman" w:cs="Times New Roman"/>
                <w:kern w:val="2"/>
                <w:sz w:val="20"/>
                <w:szCs w:val="20"/>
              </w:rPr>
              <w:softHyphen/>
              <w:t>говых льгот и реали</w:t>
            </w:r>
            <w:r w:rsidRPr="009F4975">
              <w:rPr>
                <w:rFonts w:ascii="Times New Roman" w:eastAsia="Times New Roman" w:hAnsi="Times New Roman" w:cs="Times New Roman"/>
                <w:kern w:val="2"/>
                <w:sz w:val="20"/>
                <w:szCs w:val="20"/>
              </w:rPr>
              <w:softHyphen/>
              <w:t>зация мер, направ</w:t>
            </w:r>
            <w:r w:rsidRPr="009F4975">
              <w:rPr>
                <w:rFonts w:ascii="Times New Roman" w:eastAsia="Times New Roman" w:hAnsi="Times New Roman" w:cs="Times New Roman"/>
                <w:kern w:val="2"/>
                <w:sz w:val="20"/>
                <w:szCs w:val="20"/>
              </w:rPr>
              <w:softHyphen/>
              <w:t>ленных на оптимиза</w:t>
            </w:r>
            <w:r w:rsidRPr="009F4975">
              <w:rPr>
                <w:rFonts w:ascii="Times New Roman" w:eastAsia="Times New Roman" w:hAnsi="Times New Roman" w:cs="Times New Roman"/>
                <w:kern w:val="2"/>
                <w:sz w:val="20"/>
                <w:szCs w:val="20"/>
              </w:rPr>
              <w:softHyphen/>
              <w:t>цию налоговых льгот, принято решение оставить налоговые льготы на прежнем уровне.</w:t>
            </w:r>
          </w:p>
        </w:tc>
        <w:tc>
          <w:tcPr>
            <w:tcW w:w="141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w:t>
            </w:r>
          </w:p>
        </w:tc>
      </w:tr>
      <w:tr w:rsidR="009F4975" w:rsidRPr="009F4975" w:rsidTr="00BB2DA6">
        <w:tc>
          <w:tcPr>
            <w:tcW w:w="710"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1.3</w:t>
            </w:r>
          </w:p>
        </w:tc>
        <w:tc>
          <w:tcPr>
            <w:tcW w:w="3118" w:type="dxa"/>
            <w:gridSpan w:val="2"/>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 xml:space="preserve">Основное мероприятие 1.3. </w:t>
            </w:r>
            <w:r w:rsidRPr="009F4975">
              <w:rPr>
                <w:rFonts w:ascii="Times New Roman" w:eastAsia="Times New Roman" w:hAnsi="Times New Roman" w:cs="Times New Roman"/>
                <w:color w:val="000000"/>
                <w:kern w:val="2"/>
                <w:sz w:val="20"/>
                <w:szCs w:val="20"/>
              </w:rPr>
              <w:t>Фор</w:t>
            </w:r>
            <w:r w:rsidRPr="009F4975">
              <w:rPr>
                <w:rFonts w:ascii="Times New Roman" w:eastAsia="Times New Roman" w:hAnsi="Times New Roman" w:cs="Times New Roman"/>
                <w:color w:val="000000"/>
                <w:kern w:val="2"/>
                <w:sz w:val="20"/>
                <w:szCs w:val="20"/>
              </w:rPr>
              <w:softHyphen/>
              <w:t>мирование расходов   бюджета поселения в соответ</w:t>
            </w:r>
            <w:r w:rsidRPr="009F4975">
              <w:rPr>
                <w:rFonts w:ascii="Times New Roman" w:eastAsia="Times New Roman" w:hAnsi="Times New Roman" w:cs="Times New Roman"/>
                <w:color w:val="000000"/>
                <w:kern w:val="2"/>
                <w:sz w:val="20"/>
                <w:szCs w:val="20"/>
              </w:rPr>
              <w:softHyphen/>
              <w:t>ствии с муниципальными про</w:t>
            </w:r>
            <w:r w:rsidRPr="009F4975">
              <w:rPr>
                <w:rFonts w:ascii="Times New Roman" w:eastAsia="Times New Roman" w:hAnsi="Times New Roman" w:cs="Times New Roman"/>
                <w:color w:val="000000"/>
                <w:kern w:val="2"/>
                <w:sz w:val="20"/>
                <w:szCs w:val="20"/>
              </w:rPr>
              <w:softHyphen/>
              <w:t>граммами</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p>
        </w:tc>
        <w:tc>
          <w:tcPr>
            <w:tcW w:w="1701" w:type="dxa"/>
            <w:gridSpan w:val="2"/>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1418"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01.01.2017</w:t>
            </w:r>
          </w:p>
        </w:tc>
        <w:tc>
          <w:tcPr>
            <w:tcW w:w="1418"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1984"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формиро</w:t>
            </w:r>
            <w:r w:rsidRPr="009F4975">
              <w:rPr>
                <w:rFonts w:ascii="Times New Roman" w:eastAsia="Times New Roman" w:hAnsi="Times New Roman" w:cs="Times New Roman"/>
                <w:kern w:val="2"/>
                <w:sz w:val="20"/>
                <w:szCs w:val="20"/>
              </w:rPr>
              <w:softHyphen/>
              <w:t>вание и исполнение бюджета Дубовского сельского поселения Дубовского района на основе программно-целевых принципов (планиро</w:t>
            </w:r>
            <w:r w:rsidRPr="009F4975">
              <w:rPr>
                <w:rFonts w:ascii="Times New Roman" w:eastAsia="Times New Roman" w:hAnsi="Times New Roman" w:cs="Times New Roman"/>
                <w:kern w:val="2"/>
                <w:sz w:val="20"/>
                <w:szCs w:val="20"/>
              </w:rPr>
              <w:softHyphen/>
              <w:t>вание, контроль и последующая оценка эффективности ис</w:t>
            </w:r>
            <w:r w:rsidRPr="009F4975">
              <w:rPr>
                <w:rFonts w:ascii="Times New Roman" w:eastAsia="Times New Roman" w:hAnsi="Times New Roman" w:cs="Times New Roman"/>
                <w:kern w:val="2"/>
                <w:sz w:val="20"/>
                <w:szCs w:val="20"/>
              </w:rPr>
              <w:softHyphen/>
              <w:t>пользования бюджет</w:t>
            </w:r>
            <w:r w:rsidRPr="009F4975">
              <w:rPr>
                <w:rFonts w:ascii="Times New Roman" w:eastAsia="Times New Roman" w:hAnsi="Times New Roman" w:cs="Times New Roman"/>
                <w:kern w:val="2"/>
                <w:sz w:val="20"/>
                <w:szCs w:val="20"/>
              </w:rPr>
              <w:softHyphen/>
              <w:t xml:space="preserve">ных средств); </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доля расходов  бюджета поселения, формируемых в рам</w:t>
            </w:r>
            <w:r w:rsidRPr="009F4975">
              <w:rPr>
                <w:rFonts w:ascii="Times New Roman" w:eastAsia="Times New Roman" w:hAnsi="Times New Roman" w:cs="Times New Roman"/>
                <w:kern w:val="2"/>
                <w:sz w:val="20"/>
                <w:szCs w:val="20"/>
              </w:rPr>
              <w:softHyphen/>
              <w:t xml:space="preserve">ках муниципальных программ, к общему объему расходов  </w:t>
            </w:r>
            <w:r w:rsidRPr="009F4975">
              <w:rPr>
                <w:rFonts w:ascii="Times New Roman" w:eastAsia="Times New Roman" w:hAnsi="Times New Roman" w:cs="Times New Roman"/>
                <w:kern w:val="2"/>
                <w:sz w:val="20"/>
                <w:szCs w:val="20"/>
              </w:rPr>
              <w:lastRenderedPageBreak/>
              <w:t>бюджета поселения составит в 2020 году более 90 процентов</w:t>
            </w:r>
          </w:p>
        </w:tc>
        <w:tc>
          <w:tcPr>
            <w:tcW w:w="2409"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lastRenderedPageBreak/>
              <w:t>формиро</w:t>
            </w:r>
            <w:r w:rsidRPr="009F4975">
              <w:rPr>
                <w:rFonts w:ascii="Times New Roman" w:eastAsia="Times New Roman" w:hAnsi="Times New Roman" w:cs="Times New Roman"/>
                <w:kern w:val="2"/>
                <w:sz w:val="20"/>
                <w:szCs w:val="20"/>
              </w:rPr>
              <w:softHyphen/>
              <w:t>вание и исполнение бюджета Дубовского сельского поселения Дубовского района на основе программно-целевых принципов (планиро</w:t>
            </w:r>
            <w:r w:rsidRPr="009F4975">
              <w:rPr>
                <w:rFonts w:ascii="Times New Roman" w:eastAsia="Times New Roman" w:hAnsi="Times New Roman" w:cs="Times New Roman"/>
                <w:kern w:val="2"/>
                <w:sz w:val="20"/>
                <w:szCs w:val="20"/>
              </w:rPr>
              <w:softHyphen/>
              <w:t>вание, контроль и последующая оценка эффективности ис</w:t>
            </w:r>
            <w:r w:rsidRPr="009F4975">
              <w:rPr>
                <w:rFonts w:ascii="Times New Roman" w:eastAsia="Times New Roman" w:hAnsi="Times New Roman" w:cs="Times New Roman"/>
                <w:kern w:val="2"/>
                <w:sz w:val="20"/>
                <w:szCs w:val="20"/>
              </w:rPr>
              <w:softHyphen/>
              <w:t>пользования бюджет</w:t>
            </w:r>
            <w:r w:rsidRPr="009F4975">
              <w:rPr>
                <w:rFonts w:ascii="Times New Roman" w:eastAsia="Times New Roman" w:hAnsi="Times New Roman" w:cs="Times New Roman"/>
                <w:kern w:val="2"/>
                <w:sz w:val="20"/>
                <w:szCs w:val="20"/>
              </w:rPr>
              <w:softHyphen/>
              <w:t>ных средств); 53,8 % от общего объема средств.</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p>
        </w:tc>
        <w:tc>
          <w:tcPr>
            <w:tcW w:w="141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w:t>
            </w:r>
          </w:p>
        </w:tc>
      </w:tr>
      <w:tr w:rsidR="009F4975" w:rsidRPr="009F4975" w:rsidTr="00BB2DA6">
        <w:tc>
          <w:tcPr>
            <w:tcW w:w="710"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lastRenderedPageBreak/>
              <w:t>1.2</w:t>
            </w:r>
          </w:p>
        </w:tc>
        <w:tc>
          <w:tcPr>
            <w:tcW w:w="3118" w:type="dxa"/>
            <w:gridSpan w:val="2"/>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Контрольное событие программы</w:t>
            </w:r>
          </w:p>
        </w:tc>
        <w:tc>
          <w:tcPr>
            <w:tcW w:w="1701" w:type="dxa"/>
            <w:gridSpan w:val="2"/>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1418"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х</w:t>
            </w:r>
          </w:p>
        </w:tc>
        <w:tc>
          <w:tcPr>
            <w:tcW w:w="1418"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1984"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х</w:t>
            </w:r>
          </w:p>
        </w:tc>
        <w:tc>
          <w:tcPr>
            <w:tcW w:w="240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х</w:t>
            </w:r>
          </w:p>
        </w:tc>
        <w:tc>
          <w:tcPr>
            <w:tcW w:w="141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х</w:t>
            </w:r>
          </w:p>
        </w:tc>
      </w:tr>
      <w:tr w:rsidR="009F4975" w:rsidRPr="009F4975" w:rsidTr="00BB2DA6">
        <w:tc>
          <w:tcPr>
            <w:tcW w:w="15594" w:type="dxa"/>
            <w:gridSpan w:val="14"/>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bCs/>
                <w:kern w:val="2"/>
                <w:sz w:val="20"/>
                <w:szCs w:val="20"/>
              </w:rPr>
              <w:t>Подпрограмма 2. «Нормативно-методическое обеспечение и организация бюджетного процесса»</w:t>
            </w:r>
          </w:p>
        </w:tc>
      </w:tr>
      <w:tr w:rsidR="009F4975" w:rsidRPr="009F4975" w:rsidTr="00BB2DA6">
        <w:tc>
          <w:tcPr>
            <w:tcW w:w="710"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2.1</w:t>
            </w:r>
          </w:p>
        </w:tc>
        <w:tc>
          <w:tcPr>
            <w:tcW w:w="2835"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Основное мероприятие 2.1. Раз</w:t>
            </w:r>
            <w:r w:rsidRPr="009F4975">
              <w:rPr>
                <w:rFonts w:ascii="Times New Roman" w:eastAsia="Times New Roman" w:hAnsi="Times New Roman" w:cs="Times New Roman"/>
                <w:kern w:val="2"/>
                <w:sz w:val="20"/>
                <w:szCs w:val="20"/>
              </w:rPr>
              <w:softHyphen/>
              <w:t>работка и совершенствование нормативного правового регу</w:t>
            </w:r>
            <w:r w:rsidRPr="009F4975">
              <w:rPr>
                <w:rFonts w:ascii="Times New Roman" w:eastAsia="Times New Roman" w:hAnsi="Times New Roman" w:cs="Times New Roman"/>
                <w:kern w:val="2"/>
                <w:sz w:val="20"/>
                <w:szCs w:val="20"/>
              </w:rPr>
              <w:softHyphen/>
              <w:t>лирования по организации бюд</w:t>
            </w:r>
            <w:r w:rsidRPr="009F4975">
              <w:rPr>
                <w:rFonts w:ascii="Times New Roman" w:eastAsia="Times New Roman" w:hAnsi="Times New Roman" w:cs="Times New Roman"/>
                <w:kern w:val="2"/>
                <w:sz w:val="20"/>
                <w:szCs w:val="20"/>
              </w:rPr>
              <w:softHyphen/>
              <w:t>жетного процесса</w:t>
            </w:r>
          </w:p>
        </w:tc>
        <w:tc>
          <w:tcPr>
            <w:tcW w:w="1843" w:type="dxa"/>
            <w:gridSpan w:val="2"/>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1418"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01.01.2017</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2126" w:type="dxa"/>
            <w:gridSpan w:val="2"/>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подготовка проектов решений, нормативных право</w:t>
            </w:r>
            <w:r w:rsidRPr="009F4975">
              <w:rPr>
                <w:rFonts w:ascii="Times New Roman" w:eastAsia="Times New Roman" w:hAnsi="Times New Roman" w:cs="Times New Roman"/>
                <w:kern w:val="2"/>
                <w:sz w:val="20"/>
                <w:szCs w:val="20"/>
              </w:rPr>
              <w:softHyphen/>
              <w:t>вых актов Администрации Дубовского сельского поселения, по вопросам органи</w:t>
            </w:r>
            <w:r w:rsidRPr="009F4975">
              <w:rPr>
                <w:rFonts w:ascii="Times New Roman" w:eastAsia="Times New Roman" w:hAnsi="Times New Roman" w:cs="Times New Roman"/>
                <w:kern w:val="2"/>
                <w:sz w:val="20"/>
                <w:szCs w:val="20"/>
              </w:rPr>
              <w:softHyphen/>
              <w:t>зации бюджетного процесса</w:t>
            </w:r>
          </w:p>
        </w:tc>
        <w:tc>
          <w:tcPr>
            <w:tcW w:w="2409"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подготовка проектов решений, нормативных право</w:t>
            </w:r>
            <w:r w:rsidRPr="009F4975">
              <w:rPr>
                <w:rFonts w:ascii="Times New Roman" w:eastAsia="Times New Roman" w:hAnsi="Times New Roman" w:cs="Times New Roman"/>
                <w:kern w:val="2"/>
                <w:sz w:val="20"/>
                <w:szCs w:val="20"/>
              </w:rPr>
              <w:softHyphen/>
              <w:t>вых актов Администрации Дубовского сельского поселения, по вопросам органи</w:t>
            </w:r>
            <w:r w:rsidRPr="009F4975">
              <w:rPr>
                <w:rFonts w:ascii="Times New Roman" w:eastAsia="Times New Roman" w:hAnsi="Times New Roman" w:cs="Times New Roman"/>
                <w:kern w:val="2"/>
                <w:sz w:val="20"/>
                <w:szCs w:val="20"/>
              </w:rPr>
              <w:softHyphen/>
              <w:t xml:space="preserve">зации бюджетного процесса: </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 xml:space="preserve"> -принято 7 Решений Собрания депутатов Дубовского сельского поселения о внесении изменений в бюджет Дубовского сельского поселения на 2017 г. и на плановый период 2018 и 2019 годов.,  </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 принято  1 Решения о внесении изменений в Решение о бюджетном процессе в Дубовском сельском поселении;</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-принято 1 Решение Собрания депутатов Дубовского сельского поселения о бюджете Дубовского  сельского поселения на 2018 г. и на плановый период 2019 и 2020 годов</w:t>
            </w:r>
          </w:p>
        </w:tc>
        <w:tc>
          <w:tcPr>
            <w:tcW w:w="141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9F4975" w:rsidRPr="009F4975" w:rsidTr="00BB2DA6">
        <w:tc>
          <w:tcPr>
            <w:tcW w:w="710"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2.2</w:t>
            </w:r>
          </w:p>
        </w:tc>
        <w:tc>
          <w:tcPr>
            <w:tcW w:w="2835" w:type="dxa"/>
          </w:tcPr>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Основное мероприятие 2.2.</w:t>
            </w:r>
          </w:p>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 xml:space="preserve">Организация планирования и исполнения расходов бюджета </w:t>
            </w:r>
            <w:r w:rsidRPr="009F4975">
              <w:rPr>
                <w:rFonts w:ascii="Times New Roman" w:eastAsia="Times New Roman" w:hAnsi="Times New Roman" w:cs="Times New Roman"/>
                <w:kern w:val="2"/>
                <w:sz w:val="20"/>
                <w:szCs w:val="20"/>
              </w:rPr>
              <w:lastRenderedPageBreak/>
              <w:t>поселения</w:t>
            </w:r>
          </w:p>
        </w:tc>
        <w:tc>
          <w:tcPr>
            <w:tcW w:w="1843" w:type="dxa"/>
            <w:gridSpan w:val="2"/>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lastRenderedPageBreak/>
              <w:t xml:space="preserve">Начальник сектора экономики и </w:t>
            </w:r>
            <w:r w:rsidRPr="009F4975">
              <w:rPr>
                <w:rFonts w:ascii="Times New Roman" w:eastAsia="Times New Roman" w:hAnsi="Times New Roman" w:cs="Times New Roman"/>
              </w:rPr>
              <w:lastRenderedPageBreak/>
              <w:t xml:space="preserve">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lastRenderedPageBreak/>
              <w:t>31.12.2017</w:t>
            </w:r>
          </w:p>
        </w:tc>
        <w:tc>
          <w:tcPr>
            <w:tcW w:w="1418"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01.01.2076</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2126" w:type="dxa"/>
            <w:gridSpan w:val="2"/>
          </w:tcPr>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обеспечение каче</w:t>
            </w:r>
            <w:r w:rsidRPr="009F4975">
              <w:rPr>
                <w:rFonts w:ascii="Times New Roman" w:eastAsia="Times New Roman" w:hAnsi="Times New Roman" w:cs="Times New Roman"/>
                <w:kern w:val="2"/>
                <w:sz w:val="20"/>
                <w:szCs w:val="20"/>
              </w:rPr>
              <w:softHyphen/>
              <w:t>ственного и своевре</w:t>
            </w:r>
            <w:r w:rsidRPr="009F4975">
              <w:rPr>
                <w:rFonts w:ascii="Times New Roman" w:eastAsia="Times New Roman" w:hAnsi="Times New Roman" w:cs="Times New Roman"/>
                <w:kern w:val="2"/>
                <w:sz w:val="20"/>
                <w:szCs w:val="20"/>
              </w:rPr>
              <w:softHyphen/>
              <w:t xml:space="preserve">менного исполнения </w:t>
            </w:r>
            <w:r w:rsidRPr="009F4975">
              <w:rPr>
                <w:rFonts w:ascii="Times New Roman" w:eastAsia="Times New Roman" w:hAnsi="Times New Roman" w:cs="Times New Roman"/>
                <w:kern w:val="2"/>
                <w:sz w:val="20"/>
                <w:szCs w:val="20"/>
              </w:rPr>
              <w:lastRenderedPageBreak/>
              <w:t>бюджета поселения</w:t>
            </w:r>
          </w:p>
        </w:tc>
        <w:tc>
          <w:tcPr>
            <w:tcW w:w="2409" w:type="dxa"/>
          </w:tcPr>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rPr>
            </w:pPr>
            <w:r w:rsidRPr="009F4975">
              <w:rPr>
                <w:rFonts w:ascii="Times New Roman" w:eastAsia="Times New Roman" w:hAnsi="Times New Roman" w:cs="Times New Roman"/>
                <w:kern w:val="2"/>
              </w:rPr>
              <w:lastRenderedPageBreak/>
              <w:t>обеспечение каче</w:t>
            </w:r>
            <w:r w:rsidRPr="009F4975">
              <w:rPr>
                <w:rFonts w:ascii="Times New Roman" w:eastAsia="Times New Roman" w:hAnsi="Times New Roman" w:cs="Times New Roman"/>
                <w:kern w:val="2"/>
              </w:rPr>
              <w:softHyphen/>
              <w:t>ственного и своевре</w:t>
            </w:r>
            <w:r w:rsidRPr="009F4975">
              <w:rPr>
                <w:rFonts w:ascii="Times New Roman" w:eastAsia="Times New Roman" w:hAnsi="Times New Roman" w:cs="Times New Roman"/>
                <w:kern w:val="2"/>
              </w:rPr>
              <w:softHyphen/>
              <w:t xml:space="preserve">менного исполнения </w:t>
            </w:r>
            <w:r w:rsidRPr="009F4975">
              <w:rPr>
                <w:rFonts w:ascii="Times New Roman" w:eastAsia="Times New Roman" w:hAnsi="Times New Roman" w:cs="Times New Roman"/>
                <w:kern w:val="2"/>
              </w:rPr>
              <w:lastRenderedPageBreak/>
              <w:t>бюджета поселения в размере 94,5 %</w:t>
            </w:r>
          </w:p>
        </w:tc>
        <w:tc>
          <w:tcPr>
            <w:tcW w:w="141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lastRenderedPageBreak/>
              <w:t>-</w:t>
            </w:r>
          </w:p>
        </w:tc>
      </w:tr>
      <w:tr w:rsidR="009F4975" w:rsidRPr="009F4975" w:rsidTr="00BB2DA6">
        <w:tc>
          <w:tcPr>
            <w:tcW w:w="710"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lastRenderedPageBreak/>
              <w:t>2.2</w:t>
            </w:r>
          </w:p>
        </w:tc>
        <w:tc>
          <w:tcPr>
            <w:tcW w:w="2835"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Контрольное событие программы</w:t>
            </w:r>
          </w:p>
        </w:tc>
        <w:tc>
          <w:tcPr>
            <w:tcW w:w="1843" w:type="dxa"/>
            <w:gridSpan w:val="2"/>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1418"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х</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2126"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х</w:t>
            </w:r>
          </w:p>
        </w:tc>
        <w:tc>
          <w:tcPr>
            <w:tcW w:w="240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х</w:t>
            </w:r>
          </w:p>
        </w:tc>
        <w:tc>
          <w:tcPr>
            <w:tcW w:w="141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х</w:t>
            </w:r>
          </w:p>
        </w:tc>
      </w:tr>
      <w:tr w:rsidR="009F4975" w:rsidRPr="009F4975" w:rsidTr="00BB2DA6">
        <w:tc>
          <w:tcPr>
            <w:tcW w:w="15594" w:type="dxa"/>
            <w:gridSpan w:val="14"/>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bCs/>
                <w:kern w:val="2"/>
                <w:sz w:val="24"/>
                <w:szCs w:val="24"/>
              </w:rPr>
              <w:t xml:space="preserve">Подпрограмма 3. «Управление муниципальным долгом </w:t>
            </w:r>
            <w:r w:rsidRPr="009F4975">
              <w:rPr>
                <w:rFonts w:ascii="Times New Roman" w:eastAsia="Times New Roman" w:hAnsi="Times New Roman" w:cs="Times New Roman"/>
                <w:kern w:val="2"/>
                <w:sz w:val="24"/>
                <w:szCs w:val="24"/>
              </w:rPr>
              <w:t>Дубовского сельского поселения</w:t>
            </w:r>
            <w:r w:rsidRPr="009F4975">
              <w:rPr>
                <w:rFonts w:ascii="Times New Roman" w:eastAsia="Times New Roman" w:hAnsi="Times New Roman" w:cs="Times New Roman"/>
                <w:bCs/>
                <w:kern w:val="2"/>
                <w:sz w:val="24"/>
                <w:szCs w:val="24"/>
              </w:rPr>
              <w:t>»</w:t>
            </w:r>
          </w:p>
        </w:tc>
      </w:tr>
      <w:tr w:rsidR="009F4975" w:rsidRPr="009F4975" w:rsidTr="00BB2DA6">
        <w:tc>
          <w:tcPr>
            <w:tcW w:w="710"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3.1</w:t>
            </w:r>
          </w:p>
        </w:tc>
        <w:tc>
          <w:tcPr>
            <w:tcW w:w="2835" w:type="dxa"/>
          </w:tcPr>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Основное мероприятие 3.1. Обеспечение проведения еди</w:t>
            </w:r>
            <w:r w:rsidRPr="009F4975">
              <w:rPr>
                <w:rFonts w:ascii="Times New Roman" w:eastAsia="Times New Roman" w:hAnsi="Times New Roman" w:cs="Times New Roman"/>
                <w:kern w:val="2"/>
                <w:sz w:val="20"/>
                <w:szCs w:val="20"/>
              </w:rPr>
              <w:softHyphen/>
              <w:t>ной политики муниципальных заимствований Дубовского сельского поселения, управления муниципальным долгом в соответ</w:t>
            </w:r>
            <w:r w:rsidRPr="009F4975">
              <w:rPr>
                <w:rFonts w:ascii="Times New Roman" w:eastAsia="Times New Roman" w:hAnsi="Times New Roman" w:cs="Times New Roman"/>
                <w:kern w:val="2"/>
                <w:sz w:val="20"/>
                <w:szCs w:val="20"/>
              </w:rPr>
              <w:softHyphen/>
              <w:t xml:space="preserve">ствии с Бюджетным </w:t>
            </w:r>
            <w:hyperlink r:id="rId40" w:history="1">
              <w:r w:rsidRPr="009F4975">
                <w:rPr>
                  <w:rFonts w:ascii="Times New Roman" w:eastAsia="Times New Roman" w:hAnsi="Times New Roman" w:cs="Times New Roman"/>
                  <w:kern w:val="2"/>
                  <w:sz w:val="20"/>
                  <w:szCs w:val="20"/>
                </w:rPr>
                <w:t>кодексом</w:t>
              </w:r>
            </w:hyperlink>
            <w:r w:rsidRPr="009F4975">
              <w:rPr>
                <w:rFonts w:ascii="Times New Roman" w:eastAsia="Times New Roman" w:hAnsi="Times New Roman" w:cs="Times New Roman"/>
                <w:kern w:val="2"/>
                <w:sz w:val="20"/>
                <w:szCs w:val="20"/>
              </w:rPr>
              <w:t xml:space="preserve"> Российской Федерации</w:t>
            </w:r>
          </w:p>
        </w:tc>
        <w:tc>
          <w:tcPr>
            <w:tcW w:w="1843" w:type="dxa"/>
            <w:gridSpan w:val="2"/>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1418"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01.01.2017</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2126" w:type="dxa"/>
            <w:gridSpan w:val="2"/>
          </w:tcPr>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сохранение объема муниципального долга Дубовского сельского поселения в пределах нормативов, установ</w:t>
            </w:r>
            <w:r w:rsidRPr="009F4975">
              <w:rPr>
                <w:rFonts w:ascii="Times New Roman" w:eastAsia="Times New Roman" w:hAnsi="Times New Roman" w:cs="Times New Roman"/>
                <w:kern w:val="2"/>
                <w:sz w:val="20"/>
                <w:szCs w:val="20"/>
              </w:rPr>
              <w:softHyphen/>
              <w:t>ленных Бюджетным кодексом Российской Федерации</w:t>
            </w:r>
          </w:p>
        </w:tc>
        <w:tc>
          <w:tcPr>
            <w:tcW w:w="240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0"/>
                <w:szCs w:val="20"/>
              </w:rPr>
              <w:t>Муниципальный долг отсутствует</w:t>
            </w:r>
          </w:p>
        </w:tc>
        <w:tc>
          <w:tcPr>
            <w:tcW w:w="141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F4975" w:rsidRPr="009F4975" w:rsidTr="00BB2DA6">
        <w:tc>
          <w:tcPr>
            <w:tcW w:w="710"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3.2</w:t>
            </w:r>
          </w:p>
        </w:tc>
        <w:tc>
          <w:tcPr>
            <w:tcW w:w="2835" w:type="dxa"/>
          </w:tcPr>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Основное мероприятие 3.2.</w:t>
            </w:r>
          </w:p>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Планирование бюджетных ас</w:t>
            </w:r>
            <w:r w:rsidRPr="009F4975">
              <w:rPr>
                <w:rFonts w:ascii="Times New Roman" w:eastAsia="Times New Roman" w:hAnsi="Times New Roman" w:cs="Times New Roman"/>
                <w:kern w:val="2"/>
                <w:sz w:val="20"/>
                <w:szCs w:val="20"/>
              </w:rPr>
              <w:softHyphen/>
              <w:t>сигнований на обслуживание муниципального долга Дубовского сельского поселения</w:t>
            </w:r>
          </w:p>
        </w:tc>
        <w:tc>
          <w:tcPr>
            <w:tcW w:w="1843" w:type="dxa"/>
            <w:gridSpan w:val="2"/>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1418"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01.01.2017</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2126" w:type="dxa"/>
            <w:gridSpan w:val="2"/>
          </w:tcPr>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планирование расхо</w:t>
            </w:r>
            <w:r w:rsidRPr="009F4975">
              <w:rPr>
                <w:rFonts w:ascii="Times New Roman" w:eastAsia="Times New Roman" w:hAnsi="Times New Roman" w:cs="Times New Roman"/>
                <w:kern w:val="2"/>
                <w:sz w:val="20"/>
                <w:szCs w:val="20"/>
              </w:rPr>
              <w:softHyphen/>
              <w:t>дов на обслуживание муниципального долга Дубовского  сельского поселения в пределах нормативов, установ</w:t>
            </w:r>
            <w:r w:rsidRPr="009F4975">
              <w:rPr>
                <w:rFonts w:ascii="Times New Roman" w:eastAsia="Times New Roman" w:hAnsi="Times New Roman" w:cs="Times New Roman"/>
                <w:kern w:val="2"/>
                <w:sz w:val="20"/>
                <w:szCs w:val="20"/>
              </w:rPr>
              <w:softHyphen/>
              <w:t xml:space="preserve">ленных Бюджетным кодексом Российской Федерации; </w:t>
            </w:r>
          </w:p>
          <w:p w:rsidR="009F4975" w:rsidRPr="009F4975" w:rsidRDefault="009F4975" w:rsidP="009F4975">
            <w:pPr>
              <w:widowControl w:val="0"/>
              <w:autoSpaceDE w:val="0"/>
              <w:autoSpaceDN w:val="0"/>
              <w:adjustRightInd w:val="0"/>
              <w:spacing w:after="0" w:line="228"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отсутствие просро</w:t>
            </w:r>
            <w:r w:rsidRPr="009F4975">
              <w:rPr>
                <w:rFonts w:ascii="Times New Roman" w:eastAsia="Times New Roman" w:hAnsi="Times New Roman" w:cs="Times New Roman"/>
                <w:kern w:val="2"/>
                <w:sz w:val="20"/>
                <w:szCs w:val="20"/>
              </w:rPr>
              <w:softHyphen/>
              <w:t>ченной задолженно</w:t>
            </w:r>
            <w:r w:rsidRPr="009F4975">
              <w:rPr>
                <w:rFonts w:ascii="Times New Roman" w:eastAsia="Times New Roman" w:hAnsi="Times New Roman" w:cs="Times New Roman"/>
                <w:kern w:val="2"/>
                <w:sz w:val="20"/>
                <w:szCs w:val="20"/>
              </w:rPr>
              <w:softHyphen/>
              <w:t>сти по расходам на обслуживание муниципального долга</w:t>
            </w:r>
          </w:p>
        </w:tc>
        <w:tc>
          <w:tcPr>
            <w:tcW w:w="240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0"/>
                <w:szCs w:val="20"/>
              </w:rPr>
              <w:t>Муниципальный долг отсутствует</w:t>
            </w:r>
          </w:p>
        </w:tc>
        <w:tc>
          <w:tcPr>
            <w:tcW w:w="141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F4975" w:rsidRPr="009F4975" w:rsidTr="00BB2DA6">
        <w:tc>
          <w:tcPr>
            <w:tcW w:w="710"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3.2</w:t>
            </w:r>
          </w:p>
        </w:tc>
        <w:tc>
          <w:tcPr>
            <w:tcW w:w="2835"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Контрольное событие программы</w:t>
            </w:r>
          </w:p>
        </w:tc>
        <w:tc>
          <w:tcPr>
            <w:tcW w:w="1843" w:type="dxa"/>
            <w:gridSpan w:val="2"/>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1418"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х</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2126"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х</w:t>
            </w:r>
          </w:p>
        </w:tc>
        <w:tc>
          <w:tcPr>
            <w:tcW w:w="240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х</w:t>
            </w:r>
          </w:p>
        </w:tc>
        <w:tc>
          <w:tcPr>
            <w:tcW w:w="141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х</w:t>
            </w:r>
          </w:p>
        </w:tc>
      </w:tr>
      <w:tr w:rsidR="009F4975" w:rsidRPr="009F4975" w:rsidTr="00BB2DA6">
        <w:tc>
          <w:tcPr>
            <w:tcW w:w="15594" w:type="dxa"/>
            <w:gridSpan w:val="14"/>
          </w:tcPr>
          <w:p w:rsidR="009F4975" w:rsidRPr="009F4975" w:rsidRDefault="009F4975" w:rsidP="009F4975">
            <w:pPr>
              <w:spacing w:after="0" w:line="240" w:lineRule="auto"/>
              <w:rPr>
                <w:rFonts w:ascii="Times New Roman" w:eastAsia="Times New Roman" w:hAnsi="Times New Roman" w:cs="Times New Roman"/>
                <w:kern w:val="2"/>
                <w:sz w:val="20"/>
                <w:szCs w:val="20"/>
                <w:lang w:eastAsia="en-US"/>
              </w:rPr>
            </w:pPr>
            <w:r w:rsidRPr="009F4975">
              <w:rPr>
                <w:rFonts w:ascii="Times New Roman" w:eastAsia="Times New Roman" w:hAnsi="Times New Roman" w:cs="Times New Roman"/>
                <w:bCs/>
                <w:kern w:val="2"/>
                <w:sz w:val="20"/>
                <w:szCs w:val="20"/>
                <w:lang w:eastAsia="en-US"/>
              </w:rPr>
              <w:t xml:space="preserve">Подпрограмма 4. </w:t>
            </w:r>
            <w:r w:rsidRPr="009F4975">
              <w:rPr>
                <w:rFonts w:ascii="Times New Roman" w:eastAsia="Times New Roman" w:hAnsi="Times New Roman" w:cs="Times New Roman"/>
                <w:bCs/>
                <w:kern w:val="2"/>
                <w:sz w:val="24"/>
                <w:szCs w:val="24"/>
                <w:lang w:eastAsia="en-US"/>
              </w:rPr>
              <w:t>«</w:t>
            </w:r>
            <w:r w:rsidRPr="009F4975">
              <w:rPr>
                <w:rFonts w:ascii="Times New Roman" w:eastAsia="Times New Roman" w:hAnsi="Times New Roman" w:cs="Times New Roman"/>
                <w:kern w:val="2"/>
                <w:sz w:val="24"/>
                <w:szCs w:val="24"/>
                <w:lang w:eastAsia="en-US"/>
              </w:rPr>
              <w:t>Совершенствование  системы распределения и перераспределения финансовых ресурсов между уровнями бюджетной системы</w:t>
            </w:r>
            <w:r w:rsidRPr="009F4975">
              <w:rPr>
                <w:rFonts w:ascii="Times New Roman" w:eastAsia="Times New Roman" w:hAnsi="Times New Roman" w:cs="Times New Roman"/>
                <w:bCs/>
                <w:kern w:val="2"/>
                <w:sz w:val="24"/>
                <w:szCs w:val="24"/>
                <w:lang w:eastAsia="en-US"/>
              </w:rPr>
              <w:t>»</w:t>
            </w:r>
          </w:p>
        </w:tc>
      </w:tr>
      <w:tr w:rsidR="009F4975" w:rsidRPr="009F4975" w:rsidTr="00BB2DA6">
        <w:tc>
          <w:tcPr>
            <w:tcW w:w="710"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t>4.1</w:t>
            </w:r>
          </w:p>
        </w:tc>
        <w:tc>
          <w:tcPr>
            <w:tcW w:w="2835"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Основное мероприятие 4.1.</w:t>
            </w:r>
          </w:p>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color w:val="000000"/>
                <w:kern w:val="2"/>
                <w:sz w:val="20"/>
                <w:szCs w:val="20"/>
              </w:rPr>
              <w:t>Предоставление иных межбюджетных трансфертов</w:t>
            </w:r>
          </w:p>
        </w:tc>
        <w:tc>
          <w:tcPr>
            <w:tcW w:w="1843" w:type="dxa"/>
            <w:gridSpan w:val="2"/>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w:t>
            </w:r>
            <w:r w:rsidRPr="009F4975">
              <w:rPr>
                <w:rFonts w:ascii="Times New Roman" w:eastAsia="Times New Roman" w:hAnsi="Times New Roman" w:cs="Times New Roman"/>
              </w:rPr>
              <w:lastRenderedPageBreak/>
              <w:t xml:space="preserve">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lastRenderedPageBreak/>
              <w:t>31.12.2017</w:t>
            </w:r>
          </w:p>
        </w:tc>
        <w:tc>
          <w:tcPr>
            <w:tcW w:w="1418"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01.01.2017</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2126" w:type="dxa"/>
            <w:gridSpan w:val="2"/>
          </w:tcPr>
          <w:p w:rsidR="009F4975" w:rsidRPr="009F4975" w:rsidRDefault="009F4975" w:rsidP="009F497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2"/>
                <w:sz w:val="20"/>
                <w:szCs w:val="20"/>
              </w:rPr>
            </w:pPr>
            <w:r w:rsidRPr="009F4975">
              <w:rPr>
                <w:rFonts w:ascii="Times New Roman" w:eastAsia="Times New Roman" w:hAnsi="Times New Roman" w:cs="Times New Roman"/>
                <w:kern w:val="2"/>
                <w:sz w:val="20"/>
                <w:szCs w:val="20"/>
              </w:rPr>
              <w:t>перераспределение межбюджетных трансфертов, предо</w:t>
            </w:r>
            <w:r w:rsidRPr="009F4975">
              <w:rPr>
                <w:rFonts w:ascii="Times New Roman" w:eastAsia="Times New Roman" w:hAnsi="Times New Roman" w:cs="Times New Roman"/>
                <w:kern w:val="2"/>
                <w:sz w:val="20"/>
                <w:szCs w:val="20"/>
              </w:rPr>
              <w:softHyphen/>
            </w:r>
            <w:r w:rsidRPr="009F4975">
              <w:rPr>
                <w:rFonts w:ascii="Times New Roman" w:eastAsia="Times New Roman" w:hAnsi="Times New Roman" w:cs="Times New Roman"/>
                <w:kern w:val="2"/>
                <w:sz w:val="20"/>
                <w:szCs w:val="20"/>
              </w:rPr>
              <w:lastRenderedPageBreak/>
              <w:t xml:space="preserve">ставляемых бюджету района из бюджета сельского поселения, что будет способствовать </w:t>
            </w:r>
            <w:r w:rsidRPr="009F4975">
              <w:rPr>
                <w:rFonts w:ascii="Times New Roman" w:eastAsia="Times New Roman" w:hAnsi="Times New Roman" w:cs="Times New Roman"/>
                <w:sz w:val="20"/>
                <w:szCs w:val="20"/>
              </w:rPr>
              <w:t xml:space="preserve">осуществлению градостроительной деятельности, организации аварийно-спасательных формирований  в полном объеме в соответствии с </w:t>
            </w:r>
            <w:r w:rsidRPr="009F4975">
              <w:rPr>
                <w:rFonts w:ascii="Times New Roman" w:eastAsia="Times New Roman" w:hAnsi="Times New Roman" w:cs="Times New Roman"/>
                <w:bCs/>
                <w:kern w:val="2"/>
                <w:sz w:val="20"/>
                <w:szCs w:val="20"/>
              </w:rPr>
              <w:t>требованиями федерального и областного законодательства</w:t>
            </w:r>
          </w:p>
          <w:p w:rsidR="009F4975" w:rsidRPr="009F4975" w:rsidRDefault="009F4975" w:rsidP="009F4975">
            <w:pPr>
              <w:widowControl w:val="0"/>
              <w:autoSpaceDE w:val="0"/>
              <w:autoSpaceDN w:val="0"/>
              <w:adjustRightInd w:val="0"/>
              <w:spacing w:after="0" w:line="240" w:lineRule="auto"/>
              <w:jc w:val="both"/>
              <w:rPr>
                <w:rFonts w:ascii="Arial" w:eastAsia="Times New Roman" w:hAnsi="Arial" w:cs="Arial"/>
                <w:kern w:val="2"/>
                <w:sz w:val="20"/>
                <w:szCs w:val="20"/>
              </w:rPr>
            </w:pPr>
          </w:p>
        </w:tc>
        <w:tc>
          <w:tcPr>
            <w:tcW w:w="240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9F4975">
              <w:rPr>
                <w:rFonts w:ascii="Times New Roman" w:eastAsia="Times New Roman" w:hAnsi="Times New Roman" w:cs="Times New Roman"/>
                <w:sz w:val="20"/>
                <w:szCs w:val="20"/>
              </w:rPr>
              <w:lastRenderedPageBreak/>
              <w:t xml:space="preserve">Перечисление межбюджетных трансфертов по </w:t>
            </w:r>
            <w:r w:rsidRPr="009F4975">
              <w:rPr>
                <w:rFonts w:ascii="Times New Roman" w:eastAsia="Times New Roman" w:hAnsi="Times New Roman" w:cs="Times New Roman"/>
                <w:sz w:val="20"/>
                <w:szCs w:val="20"/>
              </w:rPr>
              <w:lastRenderedPageBreak/>
              <w:t xml:space="preserve">переданным полномочиям остатков  </w:t>
            </w:r>
            <w:r w:rsidRPr="009F4975">
              <w:rPr>
                <w:rFonts w:ascii="Times New Roman" w:eastAsia="Times New Roman" w:hAnsi="Times New Roman" w:cs="Times New Roman"/>
                <w:bCs/>
                <w:sz w:val="20"/>
                <w:szCs w:val="20"/>
              </w:rPr>
              <w:t>средств дорожного фонда Дубовского сельского поселения, сложившихся по состоянию на 01.01.2017</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lastRenderedPageBreak/>
              <w:t>-</w:t>
            </w:r>
          </w:p>
        </w:tc>
      </w:tr>
      <w:tr w:rsidR="009F4975" w:rsidRPr="009F4975" w:rsidTr="00BB2DA6">
        <w:tc>
          <w:tcPr>
            <w:tcW w:w="710" w:type="dxa"/>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rPr>
              <w:lastRenderedPageBreak/>
              <w:t>4.2</w:t>
            </w:r>
          </w:p>
        </w:tc>
        <w:tc>
          <w:tcPr>
            <w:tcW w:w="2835" w:type="dxa"/>
          </w:tcPr>
          <w:p w:rsidR="009F4975" w:rsidRPr="009F4975" w:rsidRDefault="009F4975" w:rsidP="009F4975">
            <w:pPr>
              <w:widowControl w:val="0"/>
              <w:autoSpaceDE w:val="0"/>
              <w:autoSpaceDN w:val="0"/>
              <w:adjustRightInd w:val="0"/>
              <w:spacing w:after="0" w:line="240" w:lineRule="auto"/>
              <w:jc w:val="both"/>
              <w:rPr>
                <w:rFonts w:ascii="Times New Roman" w:eastAsia="Times New Roman" w:hAnsi="Times New Roman" w:cs="Times New Roman"/>
                <w:kern w:val="2"/>
                <w:sz w:val="20"/>
                <w:szCs w:val="20"/>
              </w:rPr>
            </w:pPr>
            <w:r w:rsidRPr="009F4975">
              <w:rPr>
                <w:rFonts w:ascii="Times New Roman" w:eastAsia="Times New Roman" w:hAnsi="Times New Roman" w:cs="Times New Roman"/>
                <w:kern w:val="2"/>
                <w:sz w:val="20"/>
                <w:szCs w:val="20"/>
              </w:rPr>
              <w:t>Контрольное событие программы</w:t>
            </w:r>
          </w:p>
        </w:tc>
        <w:tc>
          <w:tcPr>
            <w:tcW w:w="1843" w:type="dxa"/>
            <w:gridSpan w:val="2"/>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rPr>
            </w:pPr>
            <w:r w:rsidRPr="009F4975">
              <w:rPr>
                <w:rFonts w:ascii="Times New Roman" w:eastAsia="Times New Roman" w:hAnsi="Times New Roman" w:cs="Times New Roman"/>
              </w:rPr>
              <w:t xml:space="preserve">Начальник сектора экономики и финансов </w:t>
            </w:r>
          </w:p>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rPr>
              <w:t>Усач Н.П.</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1418"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х</w:t>
            </w:r>
          </w:p>
        </w:tc>
        <w:tc>
          <w:tcPr>
            <w:tcW w:w="1417"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31.12.2017</w:t>
            </w:r>
          </w:p>
        </w:tc>
        <w:tc>
          <w:tcPr>
            <w:tcW w:w="2126" w:type="dxa"/>
            <w:gridSpan w:val="2"/>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х</w:t>
            </w:r>
          </w:p>
        </w:tc>
        <w:tc>
          <w:tcPr>
            <w:tcW w:w="240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kern w:val="2"/>
                <w:sz w:val="24"/>
                <w:szCs w:val="24"/>
              </w:rPr>
            </w:pPr>
            <w:r w:rsidRPr="009F4975">
              <w:rPr>
                <w:rFonts w:ascii="Times New Roman" w:eastAsia="Times New Roman" w:hAnsi="Times New Roman" w:cs="Times New Roman"/>
                <w:kern w:val="2"/>
                <w:sz w:val="24"/>
                <w:szCs w:val="24"/>
              </w:rPr>
              <w:t>х</w:t>
            </w:r>
          </w:p>
        </w:tc>
        <w:tc>
          <w:tcPr>
            <w:tcW w:w="1419" w:type="dxa"/>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х</w:t>
            </w:r>
          </w:p>
        </w:tc>
      </w:tr>
    </w:tbl>
    <w:p w:rsidR="009F4975" w:rsidRPr="009F4975" w:rsidRDefault="009F4975" w:rsidP="009F4975">
      <w:pPr>
        <w:spacing w:after="0" w:line="240" w:lineRule="auto"/>
        <w:jc w:val="right"/>
        <w:rPr>
          <w:rFonts w:ascii="Times New Roman" w:eastAsia="Times New Roman" w:hAnsi="Times New Roman" w:cs="Times New Roman"/>
          <w:sz w:val="24"/>
          <w:szCs w:val="24"/>
        </w:rPr>
        <w:sectPr w:rsidR="009F4975" w:rsidRPr="009F4975" w:rsidSect="009F4975">
          <w:pgSz w:w="16840" w:h="11907" w:orient="landscape"/>
          <w:pgMar w:top="567" w:right="709" w:bottom="624" w:left="1134" w:header="720" w:footer="720" w:gutter="0"/>
          <w:cols w:space="720"/>
        </w:sectPr>
      </w:pPr>
    </w:p>
    <w:p w:rsidR="009F4975" w:rsidRPr="009F4975" w:rsidRDefault="009F4975" w:rsidP="009F4975">
      <w:pPr>
        <w:spacing w:after="0" w:line="240" w:lineRule="auto"/>
        <w:jc w:val="right"/>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lastRenderedPageBreak/>
        <w:t>таблица №4</w:t>
      </w:r>
    </w:p>
    <w:p w:rsidR="009F4975" w:rsidRPr="009F4975" w:rsidRDefault="009F4975" w:rsidP="009F4975">
      <w:pPr>
        <w:spacing w:after="0" w:line="240" w:lineRule="auto"/>
        <w:jc w:val="right"/>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ab/>
        <w:t>к приложению 1</w:t>
      </w:r>
    </w:p>
    <w:p w:rsidR="009F4975" w:rsidRPr="009F4975" w:rsidRDefault="009F4975" w:rsidP="009F4975">
      <w:pPr>
        <w:tabs>
          <w:tab w:val="left" w:pos="13940"/>
        </w:tabs>
        <w:spacing w:after="0" w:line="240" w:lineRule="auto"/>
        <w:rPr>
          <w:rFonts w:ascii="Times New Roman" w:eastAsia="Times New Roman" w:hAnsi="Times New Roman" w:cs="Times New Roman"/>
          <w:sz w:val="24"/>
          <w:szCs w:val="24"/>
        </w:rPr>
      </w:pP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Сведения</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об использовании бюджетных ассигнований  и внебюджетных источников на реализацию</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муниципальной  программы Дубовского сельского поселения </w:t>
      </w:r>
      <w:r w:rsidRPr="009F4975">
        <w:rPr>
          <w:rFonts w:ascii="Times New Roman" w:eastAsia="Times New Roman" w:hAnsi="Times New Roman" w:cs="Times New Roman"/>
          <w:kern w:val="2"/>
          <w:sz w:val="24"/>
          <w:szCs w:val="24"/>
        </w:rPr>
        <w:t>«Управление муниципальн</w:t>
      </w:r>
      <w:r w:rsidRPr="009F4975">
        <w:rPr>
          <w:rFonts w:ascii="Times New Roman" w:eastAsia="Times New Roman" w:hAnsi="Times New Roman" w:cs="Times New Roman"/>
          <w:bCs/>
          <w:kern w:val="2"/>
          <w:sz w:val="24"/>
          <w:szCs w:val="24"/>
        </w:rPr>
        <w:t xml:space="preserve">ыми финансами и создание условий для эффективного управления муниципальными финансами» </w:t>
      </w:r>
      <w:r w:rsidRPr="009F4975">
        <w:rPr>
          <w:rFonts w:ascii="Times New Roman" w:eastAsia="Times New Roman" w:hAnsi="Times New Roman" w:cs="Times New Roman"/>
          <w:sz w:val="24"/>
          <w:szCs w:val="24"/>
        </w:rPr>
        <w:t>за  2017 г.</w:t>
      </w:r>
    </w:p>
    <w:tbl>
      <w:tblPr>
        <w:tblW w:w="14743" w:type="dxa"/>
        <w:tblInd w:w="-67" w:type="dxa"/>
        <w:tblLayout w:type="fixed"/>
        <w:tblCellMar>
          <w:left w:w="75" w:type="dxa"/>
          <w:right w:w="75" w:type="dxa"/>
        </w:tblCellMar>
        <w:tblLook w:val="0000" w:firstRow="0" w:lastRow="0" w:firstColumn="0" w:lastColumn="0" w:noHBand="0" w:noVBand="0"/>
      </w:tblPr>
      <w:tblGrid>
        <w:gridCol w:w="1276"/>
        <w:gridCol w:w="6521"/>
        <w:gridCol w:w="2835"/>
        <w:gridCol w:w="1276"/>
        <w:gridCol w:w="1417"/>
        <w:gridCol w:w="1418"/>
      </w:tblGrid>
      <w:tr w:rsidR="009F4975" w:rsidRPr="009F4975" w:rsidTr="00BB2DA6">
        <w:trPr>
          <w:trHeight w:val="814"/>
        </w:trPr>
        <w:tc>
          <w:tcPr>
            <w:tcW w:w="1276" w:type="dxa"/>
            <w:vMerge w:val="restart"/>
            <w:tcBorders>
              <w:top w:val="single" w:sz="4" w:space="0" w:color="auto"/>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Статус</w:t>
            </w:r>
          </w:p>
        </w:tc>
        <w:tc>
          <w:tcPr>
            <w:tcW w:w="6521" w:type="dxa"/>
            <w:vMerge w:val="restart"/>
            <w:tcBorders>
              <w:top w:val="single" w:sz="4" w:space="0" w:color="auto"/>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Наименование       </w:t>
            </w:r>
            <w:r w:rsidRPr="009F4975">
              <w:rPr>
                <w:rFonts w:ascii="Times New Roman" w:eastAsia="Times New Roman" w:hAnsi="Times New Roman" w:cs="Arial"/>
                <w:sz w:val="24"/>
                <w:szCs w:val="24"/>
              </w:rPr>
              <w:br/>
              <w:t xml:space="preserve">муниципальной      </w:t>
            </w:r>
            <w:r w:rsidRPr="009F4975">
              <w:rPr>
                <w:rFonts w:ascii="Times New Roman" w:eastAsia="Times New Roman" w:hAnsi="Times New Roman" w:cs="Arial"/>
                <w:sz w:val="24"/>
                <w:szCs w:val="24"/>
              </w:rPr>
              <w:br/>
              <w:t xml:space="preserve"> программы, подпрограммы </w:t>
            </w:r>
            <w:r w:rsidRPr="009F4975">
              <w:rPr>
                <w:rFonts w:ascii="Times New Roman" w:eastAsia="Times New Roman" w:hAnsi="Times New Roman" w:cs="Arial"/>
                <w:sz w:val="24"/>
                <w:szCs w:val="24"/>
              </w:rPr>
              <w:br/>
              <w:t xml:space="preserve">муниципальной      </w:t>
            </w:r>
            <w:r w:rsidRPr="009F4975">
              <w:rPr>
                <w:rFonts w:ascii="Times New Roman" w:eastAsia="Times New Roman" w:hAnsi="Times New Roman" w:cs="Arial"/>
                <w:sz w:val="24"/>
                <w:szCs w:val="24"/>
              </w:rPr>
              <w:br/>
              <w:t>программы,</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основного мероприятия</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2835" w:type="dxa"/>
            <w:vMerge w:val="restart"/>
            <w:tcBorders>
              <w:top w:val="single" w:sz="4" w:space="0" w:color="auto"/>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Источники финансирования</w:t>
            </w:r>
          </w:p>
        </w:tc>
        <w:tc>
          <w:tcPr>
            <w:tcW w:w="2693" w:type="dxa"/>
            <w:gridSpan w:val="2"/>
            <w:tcBorders>
              <w:top w:val="single" w:sz="4" w:space="0" w:color="auto"/>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Объем   </w:t>
            </w:r>
            <w:r w:rsidRPr="009F4975">
              <w:rPr>
                <w:rFonts w:ascii="Times New Roman" w:eastAsia="Times New Roman" w:hAnsi="Times New Roman" w:cs="Arial"/>
                <w:sz w:val="24"/>
                <w:szCs w:val="24"/>
              </w:rPr>
              <w:br/>
              <w:t xml:space="preserve">расходов, (тыс. руб.)предусмотренных </w:t>
            </w:r>
          </w:p>
        </w:tc>
        <w:tc>
          <w:tcPr>
            <w:tcW w:w="1418" w:type="dxa"/>
            <w:vMerge w:val="restart"/>
            <w:tcBorders>
              <w:top w:val="single" w:sz="4" w:space="0" w:color="auto"/>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Фактические </w:t>
            </w:r>
            <w:r w:rsidRPr="009F4975">
              <w:rPr>
                <w:rFonts w:ascii="Times New Roman" w:eastAsia="Times New Roman" w:hAnsi="Times New Roman" w:cs="Arial"/>
                <w:sz w:val="24"/>
                <w:szCs w:val="24"/>
              </w:rPr>
              <w:br/>
              <w:t xml:space="preserve">расходы (тыс. руб.) </w:t>
            </w:r>
          </w:p>
          <w:p w:rsidR="009F4975" w:rsidRPr="009F4975" w:rsidRDefault="009F4975" w:rsidP="009F4975">
            <w:pPr>
              <w:spacing w:after="0" w:line="240" w:lineRule="auto"/>
              <w:rPr>
                <w:rFonts w:ascii="Times New Roman" w:eastAsia="Times New Roman" w:hAnsi="Times New Roman" w:cs="Times New Roman"/>
                <w:sz w:val="20"/>
                <w:szCs w:val="20"/>
              </w:rPr>
            </w:pPr>
          </w:p>
          <w:p w:rsidR="009F4975" w:rsidRPr="009F4975" w:rsidRDefault="009F4975" w:rsidP="009F4975">
            <w:pPr>
              <w:spacing w:after="0" w:line="240" w:lineRule="auto"/>
              <w:rPr>
                <w:rFonts w:ascii="Times New Roman" w:eastAsia="Times New Roman" w:hAnsi="Times New Roman" w:cs="Times New Roman"/>
                <w:sz w:val="20"/>
                <w:szCs w:val="20"/>
              </w:rPr>
            </w:pPr>
          </w:p>
          <w:p w:rsidR="009F4975" w:rsidRPr="009F4975" w:rsidRDefault="009F4975" w:rsidP="009F4975">
            <w:pPr>
              <w:spacing w:after="0" w:line="240" w:lineRule="auto"/>
              <w:ind w:firstLine="720"/>
              <w:rPr>
                <w:rFonts w:ascii="Times New Roman" w:eastAsia="Times New Roman" w:hAnsi="Times New Roman" w:cs="Times New Roman"/>
                <w:sz w:val="20"/>
                <w:szCs w:val="20"/>
              </w:rPr>
            </w:pPr>
            <w:r w:rsidRPr="009F4975">
              <w:rPr>
                <w:rFonts w:ascii="Times New Roman" w:eastAsia="Times New Roman" w:hAnsi="Times New Roman" w:cs="Times New Roman"/>
                <w:sz w:val="20"/>
                <w:szCs w:val="20"/>
                <w:lang w:val="en-US"/>
              </w:rPr>
              <w:t>&lt;1&gt;</w:t>
            </w:r>
          </w:p>
        </w:tc>
      </w:tr>
      <w:tr w:rsidR="009F4975" w:rsidRPr="009F4975" w:rsidTr="00BB2DA6">
        <w:trPr>
          <w:trHeight w:val="1107"/>
        </w:trPr>
        <w:tc>
          <w:tcPr>
            <w:tcW w:w="1276"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6521"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2835"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муниципальной  программой </w:t>
            </w:r>
            <w:r w:rsidRPr="009F4975">
              <w:rPr>
                <w:rFonts w:ascii="Times New Roman" w:eastAsia="Times New Roman" w:hAnsi="Times New Roman" w:cs="Arial"/>
                <w:sz w:val="24"/>
                <w:szCs w:val="24"/>
              </w:rPr>
              <w:br/>
            </w:r>
          </w:p>
        </w:tc>
        <w:tc>
          <w:tcPr>
            <w:tcW w:w="1417" w:type="dxa"/>
            <w:tcBorders>
              <w:top w:val="single" w:sz="4" w:space="0" w:color="auto"/>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Сводной бюджетной росписью</w:t>
            </w:r>
          </w:p>
        </w:tc>
        <w:tc>
          <w:tcPr>
            <w:tcW w:w="1418"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9F4975" w:rsidRPr="009F4975" w:rsidTr="00BB2DA6">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1</w:t>
            </w:r>
          </w:p>
        </w:tc>
        <w:tc>
          <w:tcPr>
            <w:tcW w:w="6521"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2</w:t>
            </w: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3</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5</w:t>
            </w:r>
          </w:p>
        </w:tc>
      </w:tr>
      <w:tr w:rsidR="009F4975" w:rsidRPr="009F4975" w:rsidTr="00BB2DA6">
        <w:trPr>
          <w:cantSplit/>
          <w:trHeight w:val="320"/>
        </w:trPr>
        <w:tc>
          <w:tcPr>
            <w:tcW w:w="1276" w:type="dxa"/>
            <w:vMerge w:val="restart"/>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Муниципальная </w:t>
            </w:r>
            <w:r w:rsidRPr="009F4975">
              <w:rPr>
                <w:rFonts w:ascii="Times New Roman" w:eastAsia="Times New Roman" w:hAnsi="Times New Roman" w:cs="Arial"/>
                <w:sz w:val="24"/>
                <w:szCs w:val="24"/>
              </w:rPr>
              <w:br/>
              <w:t xml:space="preserve">программа      </w:t>
            </w:r>
          </w:p>
        </w:tc>
        <w:tc>
          <w:tcPr>
            <w:tcW w:w="6521" w:type="dxa"/>
            <w:vMerge w:val="restart"/>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Arial"/>
                <w:kern w:val="2"/>
                <w:sz w:val="24"/>
                <w:szCs w:val="24"/>
              </w:rPr>
              <w:t>«Управление муниципальн</w:t>
            </w:r>
            <w:r w:rsidRPr="009F4975">
              <w:rPr>
                <w:rFonts w:ascii="Times New Roman" w:eastAsia="Times New Roman" w:hAnsi="Times New Roman" w:cs="Arial"/>
                <w:bCs/>
                <w:kern w:val="2"/>
                <w:sz w:val="24"/>
                <w:szCs w:val="24"/>
              </w:rPr>
              <w:t>ыми финансами и создание условий для эффективного управления муниципальными финансами»</w:t>
            </w: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r>
      <w:tr w:rsidR="009F4975" w:rsidRPr="009F4975" w:rsidTr="00BB2DA6">
        <w:trPr>
          <w:cantSplit/>
          <w:trHeight w:val="309"/>
        </w:trPr>
        <w:tc>
          <w:tcPr>
            <w:tcW w:w="1276"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r>
      <w:tr w:rsidR="009F4975" w:rsidRPr="009F4975" w:rsidTr="00BB2DA6">
        <w:trPr>
          <w:cantSplit/>
          <w:trHeight w:val="387"/>
        </w:trPr>
        <w:tc>
          <w:tcPr>
            <w:tcW w:w="1276"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безвозмездные поступления в местный бюджет, &lt;2&gt;</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20"/>
        </w:trPr>
        <w:tc>
          <w:tcPr>
            <w:tcW w:w="1276"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i/>
                <w:sz w:val="24"/>
                <w:szCs w:val="24"/>
              </w:rPr>
            </w:pPr>
            <w:r w:rsidRPr="009F4975">
              <w:rPr>
                <w:rFonts w:ascii="Times New Roman" w:eastAsia="Times New Roman" w:hAnsi="Times New Roman" w:cs="Arial"/>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186"/>
        </w:trPr>
        <w:tc>
          <w:tcPr>
            <w:tcW w:w="1276"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40"/>
        </w:trPr>
        <w:tc>
          <w:tcPr>
            <w:tcW w:w="1276"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бюджета района</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44"/>
        </w:trPr>
        <w:tc>
          <w:tcPr>
            <w:tcW w:w="1276"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20"/>
        </w:trPr>
        <w:tc>
          <w:tcPr>
            <w:tcW w:w="1276" w:type="dxa"/>
            <w:vMerge w:val="restart"/>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Подпрограмма 1 </w:t>
            </w:r>
          </w:p>
        </w:tc>
        <w:tc>
          <w:tcPr>
            <w:tcW w:w="6521" w:type="dxa"/>
            <w:vMerge w:val="restart"/>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kern w:val="2"/>
                <w:sz w:val="24"/>
                <w:szCs w:val="24"/>
              </w:rPr>
              <w:t xml:space="preserve">Подпрограмма </w:t>
            </w:r>
            <w:r w:rsidRPr="009F4975">
              <w:rPr>
                <w:rFonts w:ascii="Times New Roman" w:eastAsia="Times New Roman" w:hAnsi="Times New Roman" w:cs="Times New Roman"/>
                <w:bCs/>
                <w:kern w:val="2"/>
                <w:sz w:val="24"/>
                <w:szCs w:val="24"/>
              </w:rPr>
              <w:t>1. «Долгосрочное финансовое планирование»</w:t>
            </w: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423"/>
        </w:trPr>
        <w:tc>
          <w:tcPr>
            <w:tcW w:w="1276"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423"/>
        </w:trPr>
        <w:tc>
          <w:tcPr>
            <w:tcW w:w="1276"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безвозмездные поступления в местный бюджет, &lt;2&gt;</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67"/>
        </w:trPr>
        <w:tc>
          <w:tcPr>
            <w:tcW w:w="1276"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i/>
                <w:sz w:val="24"/>
                <w:szCs w:val="24"/>
              </w:rPr>
            </w:pPr>
            <w:r w:rsidRPr="009F4975">
              <w:rPr>
                <w:rFonts w:ascii="Times New Roman" w:eastAsia="Times New Roman" w:hAnsi="Times New Roman" w:cs="Arial"/>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34"/>
        </w:trPr>
        <w:tc>
          <w:tcPr>
            <w:tcW w:w="1276"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2"/>
        </w:trPr>
        <w:tc>
          <w:tcPr>
            <w:tcW w:w="1276"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бюджета района</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25"/>
        </w:trPr>
        <w:tc>
          <w:tcPr>
            <w:tcW w:w="1276" w:type="dxa"/>
            <w:vMerge w:val="restart"/>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Подпрограмма 2</w:t>
            </w:r>
          </w:p>
        </w:tc>
        <w:tc>
          <w:tcPr>
            <w:tcW w:w="6521" w:type="dxa"/>
            <w:vMerge w:val="restart"/>
            <w:tcBorders>
              <w:left w:val="single" w:sz="4" w:space="0" w:color="auto"/>
              <w:right w:val="single" w:sz="4" w:space="0" w:color="auto"/>
            </w:tcBorders>
          </w:tcPr>
          <w:p w:rsidR="009F4975" w:rsidRPr="009F4975" w:rsidRDefault="009F4975" w:rsidP="009F4975">
            <w:pPr>
              <w:spacing w:after="0" w:line="240" w:lineRule="auto"/>
              <w:outlineLvl w:val="0"/>
              <w:rPr>
                <w:rFonts w:ascii="Times New Roman" w:eastAsia="Times New Roman" w:hAnsi="Times New Roman" w:cs="Times New Roman"/>
                <w:sz w:val="20"/>
                <w:szCs w:val="20"/>
              </w:rPr>
            </w:pPr>
            <w:r w:rsidRPr="009F4975">
              <w:rPr>
                <w:rFonts w:ascii="Times New Roman" w:eastAsia="Times New Roman" w:hAnsi="Times New Roman" w:cs="Times New Roman"/>
                <w:bCs/>
                <w:kern w:val="2"/>
                <w:sz w:val="24"/>
                <w:szCs w:val="24"/>
              </w:rPr>
              <w:t>«Нормативно-методическое обеспечение и организация бюджетного процесса»</w:t>
            </w: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9"/>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02"/>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02"/>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безвозмездные поступления в местный бюджет, &lt;2&gt;</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02"/>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i/>
                <w:sz w:val="24"/>
                <w:szCs w:val="24"/>
              </w:rPr>
            </w:pPr>
            <w:r w:rsidRPr="009F4975">
              <w:rPr>
                <w:rFonts w:ascii="Times New Roman" w:eastAsia="Times New Roman" w:hAnsi="Times New Roman" w:cs="Arial"/>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02"/>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бюджета района</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val="restart"/>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Подпрограмма 3</w:t>
            </w:r>
          </w:p>
        </w:tc>
        <w:tc>
          <w:tcPr>
            <w:tcW w:w="6521" w:type="dxa"/>
            <w:vMerge w:val="restart"/>
            <w:tcBorders>
              <w:left w:val="single" w:sz="4" w:space="0" w:color="auto"/>
              <w:right w:val="single" w:sz="4" w:space="0" w:color="auto"/>
            </w:tcBorders>
          </w:tcPr>
          <w:p w:rsidR="009F4975" w:rsidRPr="009F4975" w:rsidRDefault="009F4975" w:rsidP="009F4975">
            <w:pPr>
              <w:spacing w:after="0" w:line="240" w:lineRule="auto"/>
              <w:outlineLvl w:val="0"/>
              <w:rPr>
                <w:rFonts w:ascii="Times New Roman" w:eastAsia="Times New Roman" w:hAnsi="Times New Roman" w:cs="Times New Roman"/>
                <w:sz w:val="20"/>
                <w:szCs w:val="20"/>
              </w:rPr>
            </w:pPr>
            <w:r w:rsidRPr="009F4975">
              <w:rPr>
                <w:rFonts w:ascii="Times New Roman" w:eastAsia="Times New Roman" w:hAnsi="Times New Roman" w:cs="Times New Roman"/>
                <w:bCs/>
                <w:kern w:val="2"/>
                <w:sz w:val="24"/>
                <w:szCs w:val="24"/>
              </w:rPr>
              <w:t xml:space="preserve">«Управление муниципальным долгом </w:t>
            </w:r>
            <w:r w:rsidRPr="009F4975">
              <w:rPr>
                <w:rFonts w:ascii="Times New Roman" w:eastAsia="Times New Roman" w:hAnsi="Times New Roman" w:cs="Times New Roman"/>
                <w:kern w:val="2"/>
                <w:sz w:val="24"/>
                <w:szCs w:val="24"/>
              </w:rPr>
              <w:t>Дубовского сельского поселения</w:t>
            </w:r>
            <w:r w:rsidRPr="009F4975">
              <w:rPr>
                <w:rFonts w:ascii="Times New Roman" w:eastAsia="Times New Roman" w:hAnsi="Times New Roman" w:cs="Times New Roman"/>
                <w:bCs/>
                <w:kern w:val="2"/>
                <w:sz w:val="24"/>
                <w:szCs w:val="24"/>
              </w:rPr>
              <w:t>»</w:t>
            </w: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безвозмездные поступления в местный бюджет, &lt;2&gt;</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i/>
                <w:sz w:val="24"/>
                <w:szCs w:val="24"/>
              </w:rPr>
            </w:pPr>
            <w:r w:rsidRPr="009F4975">
              <w:rPr>
                <w:rFonts w:ascii="Times New Roman" w:eastAsia="Times New Roman" w:hAnsi="Times New Roman" w:cs="Arial"/>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бюджета района</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val="restart"/>
            <w:tcBorders>
              <w:left w:val="single" w:sz="4" w:space="0" w:color="auto"/>
              <w:right w:val="single" w:sz="4" w:space="0" w:color="auto"/>
            </w:tcBorders>
          </w:tcPr>
          <w:p w:rsidR="009F4975" w:rsidRPr="009F4975" w:rsidRDefault="009F4975" w:rsidP="009F4975">
            <w:pPr>
              <w:spacing w:after="0" w:line="240" w:lineRule="auto"/>
              <w:rPr>
                <w:rFonts w:ascii="Times New Roman" w:eastAsia="Times New Roman" w:hAnsi="Times New Roman" w:cs="Times New Roman"/>
                <w:color w:val="000000"/>
                <w:kern w:val="2"/>
                <w:sz w:val="24"/>
                <w:szCs w:val="24"/>
              </w:rPr>
            </w:pPr>
            <w:r w:rsidRPr="009F4975">
              <w:rPr>
                <w:rFonts w:ascii="Times New Roman" w:eastAsia="Times New Roman" w:hAnsi="Times New Roman" w:cs="Times New Roman"/>
                <w:color w:val="000000"/>
                <w:kern w:val="2"/>
                <w:sz w:val="24"/>
                <w:szCs w:val="24"/>
              </w:rPr>
              <w:t xml:space="preserve">Подпрограмма 4 </w:t>
            </w:r>
          </w:p>
        </w:tc>
        <w:tc>
          <w:tcPr>
            <w:tcW w:w="6521" w:type="dxa"/>
            <w:vMerge w:val="restart"/>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0"/>
                <w:szCs w:val="20"/>
              </w:rPr>
            </w:pPr>
            <w:r w:rsidRPr="009F4975">
              <w:rPr>
                <w:rFonts w:ascii="Times New Roman" w:eastAsia="Times New Roman" w:hAnsi="Times New Roman" w:cs="Times New Roman"/>
                <w:bCs/>
                <w:kern w:val="2"/>
                <w:sz w:val="24"/>
                <w:szCs w:val="24"/>
              </w:rPr>
              <w:t>«</w:t>
            </w:r>
            <w:r w:rsidRPr="009F4975">
              <w:rPr>
                <w:rFonts w:ascii="Times New Roman" w:eastAsia="Times New Roman" w:hAnsi="Times New Roman" w:cs="Arial"/>
                <w:kern w:val="2"/>
                <w:sz w:val="24"/>
                <w:szCs w:val="24"/>
              </w:rPr>
              <w:t>Совершенствование  системы распределения и перераспределения финансовых ресурсов между уровнями бюджетной системы</w:t>
            </w:r>
            <w:r w:rsidRPr="009F4975">
              <w:rPr>
                <w:rFonts w:ascii="Times New Roman" w:eastAsia="Times New Roman" w:hAnsi="Times New Roman" w:cs="Times New Roman"/>
                <w:bCs/>
                <w:kern w:val="2"/>
                <w:sz w:val="24"/>
                <w:szCs w:val="24"/>
              </w:rPr>
              <w:t>»</w:t>
            </w: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r>
      <w:tr w:rsidR="009F4975" w:rsidRPr="009F4975" w:rsidTr="00BB2DA6">
        <w:trPr>
          <w:cantSplit/>
          <w:trHeight w:val="391"/>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r>
      <w:tr w:rsidR="009F4975" w:rsidRPr="009F4975" w:rsidTr="00BB2DA6">
        <w:trPr>
          <w:cantSplit/>
          <w:trHeight w:val="391"/>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безвозмездные поступления в местный бюджет, &lt;2&gt;</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i/>
                <w:sz w:val="24"/>
                <w:szCs w:val="24"/>
              </w:rPr>
            </w:pPr>
            <w:r w:rsidRPr="009F4975">
              <w:rPr>
                <w:rFonts w:ascii="Times New Roman" w:eastAsia="Times New Roman" w:hAnsi="Times New Roman" w:cs="Arial"/>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бюджета района</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val="restart"/>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color w:val="000000"/>
                <w:kern w:val="2"/>
                <w:sz w:val="20"/>
                <w:szCs w:val="20"/>
              </w:rPr>
              <w:t>Основное мероприятие 4.1</w:t>
            </w:r>
          </w:p>
        </w:tc>
        <w:tc>
          <w:tcPr>
            <w:tcW w:w="6521" w:type="dxa"/>
            <w:vMerge w:val="restart"/>
            <w:tcBorders>
              <w:left w:val="single" w:sz="4" w:space="0" w:color="auto"/>
              <w:right w:val="single" w:sz="4" w:space="0" w:color="auto"/>
            </w:tcBorders>
          </w:tcPr>
          <w:p w:rsidR="009F4975" w:rsidRPr="009F4975" w:rsidRDefault="009F4975" w:rsidP="009F4975">
            <w:pPr>
              <w:spacing w:after="0" w:line="240" w:lineRule="auto"/>
              <w:outlineLvl w:val="0"/>
              <w:rPr>
                <w:rFonts w:ascii="Times New Roman" w:eastAsia="Times New Roman" w:hAnsi="Times New Roman" w:cs="Times New Roman"/>
                <w:sz w:val="20"/>
                <w:szCs w:val="20"/>
              </w:rPr>
            </w:pPr>
            <w:r w:rsidRPr="009F4975">
              <w:rPr>
                <w:rFonts w:ascii="Times New Roman" w:eastAsia="Times New Roman" w:hAnsi="Times New Roman" w:cs="Times New Roman"/>
                <w:color w:val="000000"/>
                <w:kern w:val="2"/>
                <w:sz w:val="24"/>
                <w:szCs w:val="24"/>
              </w:rPr>
              <w:t xml:space="preserve">Предоставление иных межбюджетных трансфертов </w:t>
            </w: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всего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r>
      <w:tr w:rsidR="009F4975" w:rsidRPr="009F4975" w:rsidTr="00BB2DA6">
        <w:trPr>
          <w:cantSplit/>
          <w:trHeight w:val="391"/>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495,6</w:t>
            </w:r>
          </w:p>
        </w:tc>
      </w:tr>
      <w:tr w:rsidR="009F4975" w:rsidRPr="009F4975" w:rsidTr="00BB2DA6">
        <w:trPr>
          <w:cantSplit/>
          <w:trHeight w:val="391"/>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безвозмездные поступления в местный бюджет, &lt;2&gt;</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i/>
                <w:sz w:val="24"/>
                <w:szCs w:val="24"/>
              </w:rPr>
            </w:pPr>
            <w:r w:rsidRPr="009F4975">
              <w:rPr>
                <w:rFonts w:ascii="Times New Roman" w:eastAsia="Times New Roman" w:hAnsi="Times New Roman" w:cs="Arial"/>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xml:space="preserve">- областного бюджета </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 бюджета района</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r w:rsidR="009F4975" w:rsidRPr="009F4975" w:rsidTr="00BB2DA6">
        <w:trPr>
          <w:cantSplit/>
          <w:trHeight w:val="391"/>
        </w:trPr>
        <w:tc>
          <w:tcPr>
            <w:tcW w:w="1276"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6521" w:type="dxa"/>
            <w:vMerge/>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p>
        </w:tc>
        <w:tc>
          <w:tcPr>
            <w:tcW w:w="2835"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rPr>
                <w:rFonts w:ascii="Times New Roman" w:eastAsia="Times New Roman" w:hAnsi="Times New Roman" w:cs="Arial"/>
                <w:sz w:val="24"/>
                <w:szCs w:val="24"/>
              </w:rPr>
            </w:pPr>
            <w:r w:rsidRPr="009F4975">
              <w:rPr>
                <w:rFonts w:ascii="Times New Roman" w:eastAsia="Times New Roman" w:hAnsi="Times New Roman" w:cs="Arial"/>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c>
          <w:tcPr>
            <w:tcW w:w="1417"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p>
        </w:tc>
        <w:tc>
          <w:tcPr>
            <w:tcW w:w="1418" w:type="dxa"/>
            <w:tcBorders>
              <w:left w:val="single" w:sz="4" w:space="0" w:color="auto"/>
              <w:bottom w:val="single" w:sz="4" w:space="0" w:color="auto"/>
              <w:right w:val="single" w:sz="4" w:space="0" w:color="auto"/>
            </w:tcBorders>
          </w:tcPr>
          <w:p w:rsidR="009F4975" w:rsidRPr="009F4975" w:rsidRDefault="009F4975" w:rsidP="009F497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9F4975">
              <w:rPr>
                <w:rFonts w:ascii="Times New Roman" w:eastAsia="Times New Roman" w:hAnsi="Times New Roman" w:cs="Arial"/>
                <w:sz w:val="24"/>
                <w:szCs w:val="24"/>
              </w:rPr>
              <w:t>-</w:t>
            </w:r>
          </w:p>
        </w:tc>
      </w:tr>
    </w:tbl>
    <w:p w:rsidR="009F4975" w:rsidRPr="009F4975" w:rsidRDefault="009F4975" w:rsidP="009F4975">
      <w:pPr>
        <w:spacing w:after="0" w:line="240" w:lineRule="auto"/>
        <w:rPr>
          <w:rFonts w:ascii="Times New Roman" w:eastAsia="Times New Roman" w:hAnsi="Times New Roman" w:cs="Times New Roman"/>
          <w:sz w:val="24"/>
          <w:szCs w:val="24"/>
        </w:rPr>
      </w:pPr>
    </w:p>
    <w:p w:rsidR="009F4975" w:rsidRPr="009F4975" w:rsidRDefault="009F4975" w:rsidP="009F4975">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9F4975">
        <w:rPr>
          <w:rFonts w:ascii="Times New Roman" w:eastAsia="Times New Roman" w:hAnsi="Times New Roman" w:cs="Times New Roman"/>
          <w:bCs/>
          <w:color w:val="000000"/>
          <w:sz w:val="24"/>
          <w:szCs w:val="24"/>
        </w:rPr>
        <w:t>&lt;1&gt; В соответствии с бюджетной отчетностью на 1 января текущего финансового года.</w:t>
      </w:r>
    </w:p>
    <w:p w:rsidR="009F4975" w:rsidRPr="009F4975" w:rsidRDefault="009F4975" w:rsidP="009F4975">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rPr>
      </w:pPr>
      <w:r w:rsidRPr="009F4975">
        <w:rPr>
          <w:rFonts w:ascii="Times New Roman" w:eastAsia="Times New Roman" w:hAnsi="Times New Roman" w:cs="Times New Roman"/>
          <w:bCs/>
          <w:color w:val="000000"/>
          <w:sz w:val="24"/>
          <w:szCs w:val="24"/>
        </w:rPr>
        <w:t>&lt;2&gt; Заполняется в случае наличия указанных средств.</w:t>
      </w:r>
    </w:p>
    <w:p w:rsidR="009F4975" w:rsidRPr="009F4975" w:rsidRDefault="009F4975" w:rsidP="009F4975">
      <w:pPr>
        <w:spacing w:after="0" w:line="240" w:lineRule="auto"/>
        <w:rPr>
          <w:rFonts w:ascii="Times New Roman" w:eastAsia="Times New Roman" w:hAnsi="Times New Roman" w:cs="Times New Roman"/>
          <w:sz w:val="24"/>
          <w:szCs w:val="24"/>
        </w:rPr>
        <w:sectPr w:rsidR="009F4975" w:rsidRPr="009F4975" w:rsidSect="009F4975">
          <w:pgSz w:w="16840" w:h="11907" w:orient="landscape"/>
          <w:pgMar w:top="567" w:right="709" w:bottom="624" w:left="1134" w:header="720" w:footer="720" w:gutter="0"/>
          <w:cols w:space="720"/>
          <w:noEndnote/>
        </w:sectPr>
      </w:pPr>
    </w:p>
    <w:p w:rsidR="009F4975" w:rsidRPr="009F4975" w:rsidRDefault="009F4975" w:rsidP="009F4975">
      <w:pPr>
        <w:spacing w:after="0" w:line="240" w:lineRule="auto"/>
        <w:rPr>
          <w:rFonts w:ascii="Times New Roman" w:eastAsia="Times New Roman" w:hAnsi="Times New Roman" w:cs="Times New Roman"/>
          <w:sz w:val="28"/>
          <w:szCs w:val="28"/>
        </w:rPr>
      </w:pPr>
    </w:p>
    <w:p w:rsidR="009F4975" w:rsidRPr="009F4975" w:rsidRDefault="009F4975" w:rsidP="009F4975">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Таблица №5</w:t>
      </w:r>
    </w:p>
    <w:p w:rsidR="009F4975" w:rsidRPr="009F4975" w:rsidRDefault="009F4975" w:rsidP="009F4975">
      <w:pPr>
        <w:spacing w:after="0" w:line="240" w:lineRule="auto"/>
        <w:jc w:val="right"/>
        <w:rPr>
          <w:rFonts w:ascii="Times New Roman" w:eastAsia="Times New Roman" w:hAnsi="Times New Roman" w:cs="Times New Roman"/>
          <w:sz w:val="20"/>
          <w:szCs w:val="20"/>
        </w:rPr>
      </w:pPr>
      <w:r w:rsidRPr="009F4975">
        <w:rPr>
          <w:rFonts w:ascii="Times New Roman" w:eastAsia="Times New Roman" w:hAnsi="Times New Roman" w:cs="Times New Roman"/>
          <w:sz w:val="24"/>
          <w:szCs w:val="24"/>
        </w:rPr>
        <w:tab/>
      </w:r>
      <w:r w:rsidRPr="009F4975">
        <w:rPr>
          <w:rFonts w:ascii="Times New Roman" w:eastAsia="Times New Roman" w:hAnsi="Times New Roman" w:cs="Times New Roman"/>
          <w:sz w:val="20"/>
          <w:szCs w:val="20"/>
        </w:rPr>
        <w:t>к приложению 1</w:t>
      </w:r>
    </w:p>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ИНФОРМАЦИЯ</w:t>
      </w:r>
    </w:p>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bCs/>
          <w:sz w:val="24"/>
          <w:szCs w:val="24"/>
        </w:rPr>
        <w:t xml:space="preserve">о возникновении экономии бюджетных ассигнований на реализацию основных мероприятий </w:t>
      </w:r>
      <w:r w:rsidRPr="009F4975">
        <w:rPr>
          <w:rFonts w:ascii="Times New Roman" w:eastAsia="Times New Roman" w:hAnsi="Times New Roman" w:cs="Times New Roman"/>
          <w:bCs/>
          <w:sz w:val="24"/>
          <w:szCs w:val="24"/>
        </w:rPr>
        <w:br/>
        <w:t xml:space="preserve">подпрограмм и мероприятий ведомственных целевых программ  муниципальной программы </w:t>
      </w:r>
      <w:r w:rsidRPr="009F4975">
        <w:rPr>
          <w:rFonts w:ascii="Times New Roman" w:eastAsia="Times New Roman" w:hAnsi="Times New Roman" w:cs="Times New Roman"/>
          <w:kern w:val="2"/>
          <w:sz w:val="24"/>
          <w:szCs w:val="24"/>
        </w:rPr>
        <w:t>«Управление муниципальн</w:t>
      </w:r>
      <w:r w:rsidRPr="009F4975">
        <w:rPr>
          <w:rFonts w:ascii="Times New Roman" w:eastAsia="Times New Roman" w:hAnsi="Times New Roman" w:cs="Times New Roman"/>
          <w:bCs/>
          <w:kern w:val="2"/>
          <w:sz w:val="24"/>
          <w:szCs w:val="24"/>
        </w:rPr>
        <w:t>ыми финансами и создание условий для эффективного управления муниципальными финансами»</w:t>
      </w:r>
    </w:p>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bCs/>
          <w:sz w:val="24"/>
          <w:szCs w:val="24"/>
        </w:rPr>
        <w:t xml:space="preserve">, в том числе в результате проведения закупок, при условии его исполнения в полном объеме </w:t>
      </w:r>
      <w:r w:rsidRPr="009F4975">
        <w:rPr>
          <w:rFonts w:ascii="Times New Roman" w:eastAsia="Times New Roman" w:hAnsi="Times New Roman" w:cs="Times New Roman"/>
          <w:bCs/>
          <w:sz w:val="24"/>
          <w:szCs w:val="24"/>
        </w:rPr>
        <w:br/>
        <w:t xml:space="preserve">в </w:t>
      </w:r>
      <w:r w:rsidRPr="009F4975">
        <w:rPr>
          <w:rFonts w:ascii="Times New Roman" w:eastAsia="Times New Roman" w:hAnsi="Times New Roman" w:cs="Times New Roman"/>
          <w:bCs/>
          <w:iCs/>
          <w:sz w:val="24"/>
          <w:szCs w:val="24"/>
        </w:rPr>
        <w:t xml:space="preserve">  2017 </w:t>
      </w:r>
      <w:r w:rsidRPr="009F4975">
        <w:rPr>
          <w:rFonts w:ascii="Times New Roman" w:eastAsia="Times New Roman" w:hAnsi="Times New Roman" w:cs="Times New Roman"/>
          <w:bCs/>
          <w:sz w:val="24"/>
          <w:szCs w:val="24"/>
        </w:rPr>
        <w:t>году</w:t>
      </w:r>
    </w:p>
    <w:tbl>
      <w:tblPr>
        <w:tblpPr w:leftFromText="180" w:rightFromText="180" w:vertAnchor="text" w:horzAnchor="margin" w:tblpXSpec="center" w:tblpY="149"/>
        <w:tblOverlap w:val="never"/>
        <w:tblW w:w="1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350"/>
        <w:gridCol w:w="2048"/>
        <w:gridCol w:w="2242"/>
        <w:gridCol w:w="1400"/>
        <w:gridCol w:w="1950"/>
      </w:tblGrid>
      <w:tr w:rsidR="009F4975" w:rsidRPr="009F4975" w:rsidTr="009F4975">
        <w:trPr>
          <w:trHeight w:val="645"/>
        </w:trPr>
        <w:tc>
          <w:tcPr>
            <w:tcW w:w="753" w:type="dxa"/>
            <w:vMerge w:val="restart"/>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 xml:space="preserve">№ </w:t>
            </w:r>
          </w:p>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п/п</w:t>
            </w:r>
          </w:p>
        </w:tc>
        <w:tc>
          <w:tcPr>
            <w:tcW w:w="4350" w:type="dxa"/>
            <w:vMerge w:val="restart"/>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 xml:space="preserve">Наименование основного мероприятия подпрограммы, мероприятия ведомственной целевой программы </w:t>
            </w:r>
          </w:p>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(по инвестиционным расходам – в разрезе объектов)</w:t>
            </w:r>
          </w:p>
        </w:tc>
        <w:tc>
          <w:tcPr>
            <w:tcW w:w="2048" w:type="dxa"/>
            <w:vMerge w:val="restart"/>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Ожидаемый</w:t>
            </w:r>
          </w:p>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результат</w:t>
            </w:r>
          </w:p>
        </w:tc>
        <w:tc>
          <w:tcPr>
            <w:tcW w:w="2242" w:type="dxa"/>
            <w:vMerge w:val="restart"/>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Фактически сложившийся результат</w:t>
            </w:r>
          </w:p>
        </w:tc>
        <w:tc>
          <w:tcPr>
            <w:tcW w:w="3350" w:type="dxa"/>
            <w:gridSpan w:val="2"/>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Сумма экономии</w:t>
            </w:r>
            <w:r w:rsidRPr="009F4975">
              <w:rPr>
                <w:rFonts w:ascii="Times New Roman" w:eastAsia="Times New Roman" w:hAnsi="Times New Roman" w:cs="Times New Roman"/>
                <w:bCs/>
                <w:sz w:val="24"/>
                <w:szCs w:val="24"/>
              </w:rPr>
              <w:br/>
              <w:t>(тыс. рублей)</w:t>
            </w:r>
          </w:p>
        </w:tc>
      </w:tr>
      <w:tr w:rsidR="009F4975" w:rsidRPr="009F4975" w:rsidTr="009F4975">
        <w:trPr>
          <w:trHeight w:val="890"/>
        </w:trPr>
        <w:tc>
          <w:tcPr>
            <w:tcW w:w="753" w:type="dxa"/>
            <w:vMerge/>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p>
        </w:tc>
        <w:tc>
          <w:tcPr>
            <w:tcW w:w="4350" w:type="dxa"/>
            <w:vMerge/>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p>
        </w:tc>
        <w:tc>
          <w:tcPr>
            <w:tcW w:w="2048" w:type="dxa"/>
            <w:vMerge/>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p>
        </w:tc>
        <w:tc>
          <w:tcPr>
            <w:tcW w:w="2242" w:type="dxa"/>
            <w:vMerge/>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p>
        </w:tc>
        <w:tc>
          <w:tcPr>
            <w:tcW w:w="1400" w:type="dxa"/>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всего</w:t>
            </w:r>
          </w:p>
        </w:tc>
        <w:tc>
          <w:tcPr>
            <w:tcW w:w="1950" w:type="dxa"/>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в том числе в результате проведения закупок</w:t>
            </w:r>
          </w:p>
        </w:tc>
      </w:tr>
      <w:tr w:rsidR="009F4975" w:rsidRPr="009F4975" w:rsidTr="009F4975">
        <w:trPr>
          <w:trHeight w:val="315"/>
        </w:trPr>
        <w:tc>
          <w:tcPr>
            <w:tcW w:w="753" w:type="dxa"/>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1</w:t>
            </w:r>
          </w:p>
        </w:tc>
        <w:tc>
          <w:tcPr>
            <w:tcW w:w="4350"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2 </w:t>
            </w:r>
          </w:p>
        </w:tc>
        <w:tc>
          <w:tcPr>
            <w:tcW w:w="2048"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3 </w:t>
            </w:r>
          </w:p>
        </w:tc>
        <w:tc>
          <w:tcPr>
            <w:tcW w:w="2242"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4 </w:t>
            </w:r>
          </w:p>
        </w:tc>
        <w:tc>
          <w:tcPr>
            <w:tcW w:w="1400"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5 </w:t>
            </w:r>
          </w:p>
        </w:tc>
        <w:tc>
          <w:tcPr>
            <w:tcW w:w="1950"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6</w:t>
            </w:r>
          </w:p>
        </w:tc>
      </w:tr>
      <w:tr w:rsidR="009F4975" w:rsidRPr="009F4975" w:rsidTr="009F4975">
        <w:trPr>
          <w:trHeight w:val="315"/>
        </w:trPr>
        <w:tc>
          <w:tcPr>
            <w:tcW w:w="753" w:type="dxa"/>
          </w:tcPr>
          <w:p w:rsidR="009F4975" w:rsidRPr="009F4975" w:rsidRDefault="009F4975" w:rsidP="009F4975">
            <w:pPr>
              <w:spacing w:after="0" w:line="240" w:lineRule="auto"/>
              <w:rPr>
                <w:rFonts w:ascii="Times New Roman" w:eastAsia="Times New Roman" w:hAnsi="Times New Roman" w:cs="Times New Roman"/>
                <w:sz w:val="24"/>
                <w:szCs w:val="24"/>
              </w:rPr>
            </w:pPr>
          </w:p>
        </w:tc>
        <w:tc>
          <w:tcPr>
            <w:tcW w:w="4350" w:type="dxa"/>
            <w:shd w:val="clear" w:color="auto" w:fill="auto"/>
          </w:tcPr>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Муниципальная программа «</w:t>
            </w:r>
            <w:r w:rsidRPr="009F4975">
              <w:rPr>
                <w:rFonts w:ascii="Times New Roman" w:eastAsia="Times New Roman" w:hAnsi="Times New Roman" w:cs="Times New Roman"/>
                <w:kern w:val="2"/>
                <w:sz w:val="24"/>
                <w:szCs w:val="24"/>
              </w:rPr>
              <w:t>Управление муниципальн</w:t>
            </w:r>
            <w:r w:rsidRPr="009F4975">
              <w:rPr>
                <w:rFonts w:ascii="Times New Roman" w:eastAsia="Times New Roman" w:hAnsi="Times New Roman" w:cs="Times New Roman"/>
                <w:bCs/>
                <w:kern w:val="2"/>
                <w:sz w:val="24"/>
                <w:szCs w:val="24"/>
              </w:rPr>
              <w:t>ыми финансами и создание условий для эффективного управления муниципальными финансами»</w:t>
            </w:r>
          </w:p>
        </w:tc>
        <w:tc>
          <w:tcPr>
            <w:tcW w:w="2048"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Х </w:t>
            </w:r>
          </w:p>
        </w:tc>
        <w:tc>
          <w:tcPr>
            <w:tcW w:w="2242"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Х</w:t>
            </w:r>
          </w:p>
        </w:tc>
        <w:tc>
          <w:tcPr>
            <w:tcW w:w="1400"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0,0</w:t>
            </w:r>
          </w:p>
        </w:tc>
        <w:tc>
          <w:tcPr>
            <w:tcW w:w="1950"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0,0</w:t>
            </w:r>
          </w:p>
        </w:tc>
      </w:tr>
      <w:tr w:rsidR="009F4975" w:rsidRPr="009F4975" w:rsidTr="009F4975">
        <w:trPr>
          <w:trHeight w:val="315"/>
        </w:trPr>
        <w:tc>
          <w:tcPr>
            <w:tcW w:w="753" w:type="dxa"/>
          </w:tcPr>
          <w:p w:rsidR="009F4975" w:rsidRPr="009F4975" w:rsidRDefault="009F4975" w:rsidP="009F4975">
            <w:pPr>
              <w:spacing w:after="0" w:line="240" w:lineRule="auto"/>
              <w:rPr>
                <w:rFonts w:ascii="Times New Roman" w:eastAsia="Times New Roman" w:hAnsi="Times New Roman" w:cs="Times New Roman"/>
                <w:sz w:val="24"/>
                <w:szCs w:val="24"/>
              </w:rPr>
            </w:pPr>
          </w:p>
        </w:tc>
        <w:tc>
          <w:tcPr>
            <w:tcW w:w="4350" w:type="dxa"/>
            <w:shd w:val="clear" w:color="auto" w:fill="auto"/>
            <w:hideMark/>
          </w:tcPr>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Подпрограмма 4. </w:t>
            </w:r>
            <w:r w:rsidRPr="009F4975">
              <w:rPr>
                <w:rFonts w:ascii="Times New Roman" w:eastAsia="Times New Roman" w:hAnsi="Times New Roman" w:cs="Times New Roman"/>
                <w:bCs/>
                <w:kern w:val="2"/>
                <w:sz w:val="24"/>
                <w:szCs w:val="24"/>
              </w:rPr>
              <w:t>«</w:t>
            </w:r>
            <w:r w:rsidRPr="009F4975">
              <w:rPr>
                <w:rFonts w:ascii="Times New Roman" w:eastAsia="Times New Roman" w:hAnsi="Times New Roman" w:cs="Times New Roman"/>
                <w:kern w:val="2"/>
                <w:sz w:val="24"/>
                <w:szCs w:val="24"/>
              </w:rPr>
              <w:t>Совершенствование  системы распределения и перераспределения финансовых ресурсов между уровнями бюджетной системы</w:t>
            </w:r>
            <w:r w:rsidRPr="009F4975">
              <w:rPr>
                <w:rFonts w:ascii="Times New Roman" w:eastAsia="Times New Roman" w:hAnsi="Times New Roman" w:cs="Times New Roman"/>
                <w:bCs/>
                <w:kern w:val="2"/>
                <w:sz w:val="24"/>
                <w:szCs w:val="24"/>
              </w:rPr>
              <w:t>»</w:t>
            </w:r>
          </w:p>
        </w:tc>
        <w:tc>
          <w:tcPr>
            <w:tcW w:w="2048" w:type="dxa"/>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Х </w:t>
            </w:r>
          </w:p>
        </w:tc>
        <w:tc>
          <w:tcPr>
            <w:tcW w:w="2242" w:type="dxa"/>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Х </w:t>
            </w:r>
          </w:p>
        </w:tc>
        <w:tc>
          <w:tcPr>
            <w:tcW w:w="1400" w:type="dxa"/>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0,0</w:t>
            </w:r>
          </w:p>
        </w:tc>
        <w:tc>
          <w:tcPr>
            <w:tcW w:w="1950" w:type="dxa"/>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0,0 </w:t>
            </w:r>
          </w:p>
        </w:tc>
      </w:tr>
      <w:tr w:rsidR="009F4975" w:rsidRPr="009F4975" w:rsidTr="009F4975">
        <w:trPr>
          <w:trHeight w:val="315"/>
        </w:trPr>
        <w:tc>
          <w:tcPr>
            <w:tcW w:w="753" w:type="dxa"/>
          </w:tcPr>
          <w:p w:rsidR="009F4975" w:rsidRPr="009F4975" w:rsidRDefault="009F4975" w:rsidP="009F4975">
            <w:pPr>
              <w:spacing w:after="0" w:line="240" w:lineRule="auto"/>
              <w:rPr>
                <w:rFonts w:ascii="Times New Roman" w:eastAsia="Times New Roman" w:hAnsi="Times New Roman" w:cs="Times New Roman"/>
                <w:sz w:val="24"/>
                <w:szCs w:val="24"/>
              </w:rPr>
            </w:pPr>
          </w:p>
        </w:tc>
        <w:tc>
          <w:tcPr>
            <w:tcW w:w="4350" w:type="dxa"/>
            <w:shd w:val="clear" w:color="auto" w:fill="auto"/>
            <w:hideMark/>
          </w:tcPr>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Основное мероприятие 4.1. «</w:t>
            </w:r>
            <w:r w:rsidRPr="009F4975">
              <w:rPr>
                <w:rFonts w:ascii="Times New Roman" w:eastAsia="Times New Roman" w:hAnsi="Times New Roman" w:cs="Times New Roman"/>
                <w:color w:val="000000"/>
                <w:kern w:val="2"/>
                <w:sz w:val="24"/>
                <w:szCs w:val="24"/>
              </w:rPr>
              <w:t xml:space="preserve"> Предоставление иных межбюджетных трансфертов </w:t>
            </w:r>
            <w:r w:rsidRPr="009F4975">
              <w:rPr>
                <w:rFonts w:ascii="Times New Roman" w:eastAsia="Times New Roman" w:hAnsi="Times New Roman" w:cs="Times New Roman"/>
                <w:sz w:val="24"/>
                <w:szCs w:val="24"/>
              </w:rPr>
              <w:t xml:space="preserve">»                </w:t>
            </w:r>
          </w:p>
        </w:tc>
        <w:tc>
          <w:tcPr>
            <w:tcW w:w="2048" w:type="dxa"/>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Х </w:t>
            </w:r>
          </w:p>
        </w:tc>
        <w:tc>
          <w:tcPr>
            <w:tcW w:w="2242" w:type="dxa"/>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Х </w:t>
            </w:r>
          </w:p>
        </w:tc>
        <w:tc>
          <w:tcPr>
            <w:tcW w:w="1400" w:type="dxa"/>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0,0</w:t>
            </w:r>
          </w:p>
        </w:tc>
        <w:tc>
          <w:tcPr>
            <w:tcW w:w="1950" w:type="dxa"/>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0,0</w:t>
            </w:r>
          </w:p>
        </w:tc>
      </w:tr>
    </w:tbl>
    <w:p w:rsidR="009F4975" w:rsidRPr="009F4975" w:rsidRDefault="009F4975" w:rsidP="009F4975">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F4975" w:rsidRPr="009F4975" w:rsidRDefault="009F4975" w:rsidP="009F4975">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F4975" w:rsidRPr="009F4975" w:rsidRDefault="009F4975" w:rsidP="009F4975">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F4975" w:rsidRPr="009F4975" w:rsidRDefault="009F4975" w:rsidP="009F4975">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p>
    <w:p w:rsidR="009F4975" w:rsidRPr="009F4975" w:rsidRDefault="009F4975" w:rsidP="009F4975">
      <w:pPr>
        <w:spacing w:after="0" w:line="240" w:lineRule="auto"/>
        <w:jc w:val="center"/>
        <w:rPr>
          <w:rFonts w:ascii="Times New Roman" w:eastAsia="Times New Roman" w:hAnsi="Times New Roman" w:cs="Times New Roman"/>
          <w:bCs/>
          <w:sz w:val="24"/>
          <w:szCs w:val="24"/>
        </w:rPr>
      </w:pPr>
    </w:p>
    <w:p w:rsidR="009F4975" w:rsidRPr="009F4975" w:rsidRDefault="009F4975" w:rsidP="009F4975">
      <w:pPr>
        <w:spacing w:after="0" w:line="240" w:lineRule="auto"/>
        <w:jc w:val="center"/>
        <w:rPr>
          <w:rFonts w:ascii="Times New Roman" w:eastAsia="Times New Roman" w:hAnsi="Times New Roman" w:cs="Times New Roman"/>
          <w:bCs/>
          <w:sz w:val="24"/>
          <w:szCs w:val="24"/>
        </w:rPr>
      </w:pPr>
    </w:p>
    <w:p w:rsidR="009F4975" w:rsidRPr="009F4975" w:rsidRDefault="009F4975" w:rsidP="009F4975">
      <w:pPr>
        <w:spacing w:after="0" w:line="240" w:lineRule="auto"/>
        <w:jc w:val="center"/>
        <w:rPr>
          <w:rFonts w:ascii="Times New Roman" w:eastAsia="Times New Roman" w:hAnsi="Times New Roman" w:cs="Times New Roman"/>
          <w:bCs/>
          <w:sz w:val="24"/>
          <w:szCs w:val="24"/>
        </w:rPr>
      </w:pPr>
    </w:p>
    <w:p w:rsidR="009F4975" w:rsidRPr="009F4975" w:rsidRDefault="009F4975" w:rsidP="009F4975">
      <w:pPr>
        <w:spacing w:after="0" w:line="240" w:lineRule="auto"/>
        <w:jc w:val="center"/>
        <w:rPr>
          <w:rFonts w:ascii="Times New Roman" w:eastAsia="Times New Roman" w:hAnsi="Times New Roman" w:cs="Times New Roman"/>
          <w:bCs/>
          <w:sz w:val="24"/>
          <w:szCs w:val="24"/>
        </w:rPr>
      </w:pPr>
    </w:p>
    <w:p w:rsidR="009F4975" w:rsidRPr="009F4975" w:rsidRDefault="009F4975" w:rsidP="009F4975">
      <w:pPr>
        <w:spacing w:after="0" w:line="240" w:lineRule="auto"/>
        <w:jc w:val="center"/>
        <w:rPr>
          <w:rFonts w:ascii="Times New Roman" w:eastAsia="Times New Roman" w:hAnsi="Times New Roman" w:cs="Times New Roman"/>
          <w:bCs/>
          <w:sz w:val="24"/>
          <w:szCs w:val="24"/>
        </w:rPr>
      </w:pPr>
    </w:p>
    <w:p w:rsidR="009F4975" w:rsidRPr="009F4975" w:rsidRDefault="009F4975" w:rsidP="009F4975">
      <w:pPr>
        <w:spacing w:after="0" w:line="240" w:lineRule="auto"/>
        <w:jc w:val="right"/>
        <w:rPr>
          <w:rFonts w:ascii="Times New Roman" w:eastAsia="Times New Roman" w:hAnsi="Times New Roman" w:cs="Times New Roman"/>
          <w:bCs/>
          <w:sz w:val="24"/>
          <w:szCs w:val="24"/>
        </w:rPr>
      </w:pPr>
    </w:p>
    <w:p w:rsidR="009F4975" w:rsidRPr="009F4975" w:rsidRDefault="009F4975" w:rsidP="009F4975">
      <w:pPr>
        <w:spacing w:after="0" w:line="240" w:lineRule="auto"/>
        <w:jc w:val="right"/>
        <w:rPr>
          <w:rFonts w:ascii="Times New Roman" w:eastAsia="Times New Roman" w:hAnsi="Times New Roman" w:cs="Times New Roman"/>
          <w:bCs/>
          <w:sz w:val="24"/>
          <w:szCs w:val="24"/>
        </w:rPr>
      </w:pPr>
    </w:p>
    <w:p w:rsidR="009F4975" w:rsidRPr="009F4975" w:rsidRDefault="009F4975" w:rsidP="009F4975">
      <w:pPr>
        <w:spacing w:after="0" w:line="240" w:lineRule="auto"/>
        <w:jc w:val="right"/>
        <w:rPr>
          <w:rFonts w:ascii="Times New Roman" w:eastAsia="Times New Roman" w:hAnsi="Times New Roman" w:cs="Times New Roman"/>
          <w:bCs/>
          <w:sz w:val="24"/>
          <w:szCs w:val="24"/>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p>
    <w:p w:rsidR="009F4975" w:rsidRPr="009F4975" w:rsidRDefault="009F4975" w:rsidP="00BB2DA6">
      <w:pPr>
        <w:spacing w:after="0" w:line="240" w:lineRule="auto"/>
        <w:rPr>
          <w:rFonts w:ascii="Times New Roman" w:eastAsia="Times New Roman" w:hAnsi="Times New Roman" w:cs="Times New Roman"/>
          <w:sz w:val="24"/>
          <w:szCs w:val="24"/>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Таблица №6</w:t>
      </w:r>
    </w:p>
    <w:p w:rsidR="009F4975" w:rsidRPr="009F4975" w:rsidRDefault="009F4975" w:rsidP="009F4975">
      <w:pPr>
        <w:spacing w:after="0" w:line="240" w:lineRule="auto"/>
        <w:jc w:val="right"/>
        <w:rPr>
          <w:rFonts w:ascii="Times New Roman" w:eastAsia="Times New Roman" w:hAnsi="Times New Roman" w:cs="Times New Roman"/>
          <w:sz w:val="20"/>
          <w:szCs w:val="20"/>
        </w:rPr>
      </w:pPr>
      <w:r w:rsidRPr="009F4975">
        <w:rPr>
          <w:rFonts w:ascii="Times New Roman" w:eastAsia="Times New Roman" w:hAnsi="Times New Roman" w:cs="Times New Roman"/>
          <w:sz w:val="24"/>
          <w:szCs w:val="24"/>
        </w:rPr>
        <w:tab/>
      </w:r>
      <w:r w:rsidRPr="009F4975">
        <w:rPr>
          <w:rFonts w:ascii="Times New Roman" w:eastAsia="Times New Roman" w:hAnsi="Times New Roman" w:cs="Times New Roman"/>
          <w:sz w:val="20"/>
          <w:szCs w:val="20"/>
        </w:rPr>
        <w:t>к приложению 1</w:t>
      </w:r>
    </w:p>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lastRenderedPageBreak/>
        <w:t>ИНФОРМАЦИЯ</w:t>
      </w:r>
    </w:p>
    <w:p w:rsidR="009F4975" w:rsidRPr="009F4975" w:rsidRDefault="009F4975" w:rsidP="009F4975">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rPr>
      </w:pPr>
      <w:r w:rsidRPr="009F4975">
        <w:rPr>
          <w:rFonts w:ascii="Times New Roman" w:eastAsia="Times New Roman" w:hAnsi="Times New Roman" w:cs="Times New Roman"/>
          <w:bCs/>
          <w:sz w:val="24"/>
          <w:szCs w:val="24"/>
        </w:rPr>
        <w:t xml:space="preserve">о соблюдении условий </w:t>
      </w:r>
      <w:proofErr w:type="spellStart"/>
      <w:r w:rsidRPr="009F4975">
        <w:rPr>
          <w:rFonts w:ascii="Times New Roman" w:eastAsia="Times New Roman" w:hAnsi="Times New Roman" w:cs="Times New Roman"/>
          <w:bCs/>
          <w:sz w:val="24"/>
          <w:szCs w:val="24"/>
        </w:rPr>
        <w:t>софинансирования</w:t>
      </w:r>
      <w:proofErr w:type="spellEnd"/>
      <w:r w:rsidRPr="009F4975">
        <w:rPr>
          <w:rFonts w:ascii="Times New Roman" w:eastAsia="Times New Roman" w:hAnsi="Times New Roman" w:cs="Times New Roman"/>
          <w:bCs/>
          <w:sz w:val="24"/>
          <w:szCs w:val="24"/>
        </w:rPr>
        <w:t xml:space="preserve"> расходных обязательств </w:t>
      </w:r>
      <w:r w:rsidRPr="009F4975">
        <w:rPr>
          <w:rFonts w:ascii="Times New Roman" w:eastAsia="Times New Roman" w:hAnsi="Times New Roman" w:cs="Times New Roman"/>
          <w:sz w:val="24"/>
          <w:szCs w:val="24"/>
        </w:rPr>
        <w:t>Дубовского</w:t>
      </w:r>
      <w:r w:rsidRPr="009F4975">
        <w:rPr>
          <w:rFonts w:ascii="Times New Roman" w:eastAsia="Times New Roman" w:hAnsi="Times New Roman" w:cs="Times New Roman"/>
          <w:bCs/>
          <w:sz w:val="24"/>
          <w:szCs w:val="24"/>
        </w:rPr>
        <w:t xml:space="preserve"> сельского поселения </w:t>
      </w:r>
      <w:r w:rsidRPr="009F4975">
        <w:rPr>
          <w:rFonts w:ascii="Times New Roman" w:eastAsia="Times New Roman" w:hAnsi="Times New Roman" w:cs="Times New Roman"/>
          <w:bCs/>
          <w:sz w:val="24"/>
          <w:szCs w:val="24"/>
        </w:rPr>
        <w:br/>
        <w:t xml:space="preserve">при реализации основных мероприятий подпрограмм и мероприятий ведомственных целевых программ муниципальной программы </w:t>
      </w:r>
      <w:r w:rsidRPr="009F4975">
        <w:rPr>
          <w:rFonts w:ascii="Times New Roman" w:eastAsia="Times New Roman" w:hAnsi="Times New Roman" w:cs="Times New Roman"/>
          <w:sz w:val="24"/>
          <w:szCs w:val="24"/>
        </w:rPr>
        <w:t>«</w:t>
      </w:r>
      <w:r w:rsidRPr="009F4975">
        <w:rPr>
          <w:rFonts w:ascii="Times New Roman" w:eastAsia="Times New Roman" w:hAnsi="Times New Roman" w:cs="Times New Roman"/>
          <w:kern w:val="2"/>
          <w:sz w:val="24"/>
          <w:szCs w:val="24"/>
        </w:rPr>
        <w:t>Управление муниципальн</w:t>
      </w:r>
      <w:r w:rsidRPr="009F4975">
        <w:rPr>
          <w:rFonts w:ascii="Times New Roman" w:eastAsia="Times New Roman" w:hAnsi="Times New Roman" w:cs="Times New Roman"/>
          <w:bCs/>
          <w:kern w:val="2"/>
          <w:sz w:val="24"/>
          <w:szCs w:val="24"/>
        </w:rPr>
        <w:t>ыми финансами и создание условий для эффективного управления муниципальными финансами»</w:t>
      </w:r>
      <w:r w:rsidRPr="009F4975">
        <w:rPr>
          <w:rFonts w:ascii="Times New Roman" w:eastAsia="Times New Roman" w:hAnsi="Times New Roman" w:cs="Times New Roman"/>
          <w:sz w:val="24"/>
          <w:szCs w:val="24"/>
        </w:rPr>
        <w:t xml:space="preserve"> </w:t>
      </w:r>
      <w:r w:rsidRPr="009F4975">
        <w:rPr>
          <w:rFonts w:ascii="Times New Roman" w:eastAsia="Times New Roman" w:hAnsi="Times New Roman" w:cs="Times New Roman"/>
          <w:bCs/>
          <w:iCs/>
          <w:sz w:val="24"/>
          <w:szCs w:val="24"/>
        </w:rPr>
        <w:t>в 2017 году</w:t>
      </w:r>
    </w:p>
    <w:p w:rsidR="009F4975" w:rsidRPr="009F4975" w:rsidRDefault="009F4975" w:rsidP="009F497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p>
    <w:tbl>
      <w:tblPr>
        <w:tblW w:w="15064" w:type="dxa"/>
        <w:tblInd w:w="93" w:type="dxa"/>
        <w:tblLook w:val="04A0" w:firstRow="1" w:lastRow="0" w:firstColumn="1" w:lastColumn="0" w:noHBand="0" w:noVBand="1"/>
      </w:tblPr>
      <w:tblGrid>
        <w:gridCol w:w="709"/>
        <w:gridCol w:w="4212"/>
        <w:gridCol w:w="2068"/>
        <w:gridCol w:w="2313"/>
        <w:gridCol w:w="1686"/>
        <w:gridCol w:w="1128"/>
        <w:gridCol w:w="1792"/>
        <w:gridCol w:w="1156"/>
      </w:tblGrid>
      <w:tr w:rsidR="009F4975" w:rsidRPr="009F4975" w:rsidTr="009F4975">
        <w:trPr>
          <w:trHeight w:val="560"/>
        </w:trPr>
        <w:tc>
          <w:tcPr>
            <w:tcW w:w="709" w:type="dxa"/>
            <w:vMerge w:val="restart"/>
            <w:tcBorders>
              <w:top w:val="single" w:sz="4" w:space="0" w:color="auto"/>
              <w:left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 п/п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 xml:space="preserve">Наименование основного мероприятия подпрограммы, мероприятия ведомственной целевой программы </w:t>
            </w:r>
          </w:p>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 xml:space="preserve">Установленный объем </w:t>
            </w:r>
            <w:proofErr w:type="spellStart"/>
            <w:r w:rsidRPr="009F4975">
              <w:rPr>
                <w:rFonts w:ascii="Times New Roman" w:eastAsia="Times New Roman" w:hAnsi="Times New Roman" w:cs="Times New Roman"/>
                <w:bCs/>
                <w:sz w:val="24"/>
                <w:szCs w:val="24"/>
              </w:rPr>
              <w:t>софинансирования</w:t>
            </w:r>
            <w:proofErr w:type="spellEnd"/>
            <w:r w:rsidRPr="009F4975">
              <w:rPr>
                <w:rFonts w:ascii="Times New Roman" w:eastAsia="Times New Roman" w:hAnsi="Times New Roman" w:cs="Times New Roman"/>
                <w:bCs/>
                <w:sz w:val="24"/>
                <w:szCs w:val="24"/>
              </w:rPr>
              <w:t xml:space="preserve">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Объем фактических расходов</w:t>
            </w:r>
          </w:p>
        </w:tc>
      </w:tr>
      <w:tr w:rsidR="009F4975" w:rsidRPr="009F4975" w:rsidTr="009F4975">
        <w:trPr>
          <w:trHeight w:val="698"/>
        </w:trPr>
        <w:tc>
          <w:tcPr>
            <w:tcW w:w="709" w:type="dxa"/>
            <w:vMerge/>
            <w:tcBorders>
              <w:left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областной бюджет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местный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за счет средств областного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 xml:space="preserve">за счет средств </w:t>
            </w:r>
            <w:r w:rsidRPr="009F4975">
              <w:rPr>
                <w:rFonts w:ascii="Times New Roman" w:eastAsia="Times New Roman" w:hAnsi="Times New Roman" w:cs="Times New Roman"/>
                <w:bCs/>
                <w:sz w:val="24"/>
                <w:szCs w:val="24"/>
              </w:rPr>
              <w:br/>
              <w:t>местного бюджета</w:t>
            </w:r>
          </w:p>
        </w:tc>
      </w:tr>
      <w:tr w:rsidR="009F4975" w:rsidRPr="009F4975" w:rsidTr="009F4975">
        <w:trPr>
          <w:trHeight w:val="411"/>
        </w:trPr>
        <w:tc>
          <w:tcPr>
            <w:tcW w:w="709" w:type="dxa"/>
            <w:vMerge/>
            <w:tcBorders>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p>
        </w:tc>
        <w:tc>
          <w:tcPr>
            <w:tcW w:w="2068" w:type="dxa"/>
            <w:vMerge/>
            <w:tcBorders>
              <w:top w:val="nil"/>
              <w:left w:val="single" w:sz="4" w:space="0" w:color="auto"/>
              <w:bottom w:val="single" w:sz="4" w:space="0" w:color="auto"/>
              <w:right w:val="single" w:sz="4" w:space="0" w:color="auto"/>
            </w:tcBorders>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p>
        </w:tc>
        <w:tc>
          <w:tcPr>
            <w:tcW w:w="2313" w:type="dxa"/>
            <w:vMerge/>
            <w:tcBorders>
              <w:top w:val="nil"/>
              <w:left w:val="single" w:sz="4" w:space="0" w:color="auto"/>
              <w:bottom w:val="single" w:sz="4" w:space="0" w:color="auto"/>
              <w:right w:val="single" w:sz="4" w:space="0" w:color="auto"/>
            </w:tcBorders>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p>
        </w:tc>
        <w:tc>
          <w:tcPr>
            <w:tcW w:w="1686" w:type="dxa"/>
            <w:tcBorders>
              <w:top w:val="nil"/>
              <w:left w:val="nil"/>
              <w:bottom w:val="single" w:sz="4" w:space="0" w:color="auto"/>
              <w:right w:val="single" w:sz="4" w:space="0" w:color="auto"/>
            </w:tcBorders>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тыс. рублей</w:t>
            </w:r>
          </w:p>
        </w:tc>
        <w:tc>
          <w:tcPr>
            <w:tcW w:w="1128" w:type="dxa"/>
            <w:tcBorders>
              <w:top w:val="nil"/>
              <w:left w:val="nil"/>
              <w:bottom w:val="single" w:sz="4" w:space="0" w:color="auto"/>
              <w:right w:val="single" w:sz="4" w:space="0" w:color="auto"/>
            </w:tcBorders>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w:t>
            </w:r>
          </w:p>
        </w:tc>
        <w:tc>
          <w:tcPr>
            <w:tcW w:w="1792" w:type="dxa"/>
            <w:tcBorders>
              <w:top w:val="nil"/>
              <w:left w:val="nil"/>
              <w:bottom w:val="single" w:sz="4" w:space="0" w:color="auto"/>
              <w:right w:val="single" w:sz="4" w:space="0" w:color="auto"/>
            </w:tcBorders>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тыс. рублей</w:t>
            </w:r>
          </w:p>
        </w:tc>
        <w:tc>
          <w:tcPr>
            <w:tcW w:w="1156" w:type="dxa"/>
            <w:tcBorders>
              <w:top w:val="nil"/>
              <w:left w:val="nil"/>
              <w:bottom w:val="single" w:sz="4" w:space="0" w:color="auto"/>
              <w:right w:val="single" w:sz="4" w:space="0" w:color="auto"/>
            </w:tcBorders>
            <w:shd w:val="clear" w:color="auto" w:fill="auto"/>
            <w:hideMark/>
          </w:tcPr>
          <w:p w:rsidR="009F4975" w:rsidRPr="009F4975" w:rsidRDefault="009F4975" w:rsidP="009F4975">
            <w:pPr>
              <w:spacing w:after="0" w:line="240" w:lineRule="auto"/>
              <w:jc w:val="center"/>
              <w:rPr>
                <w:rFonts w:ascii="Times New Roman" w:eastAsia="Times New Roman" w:hAnsi="Times New Roman" w:cs="Times New Roman"/>
                <w:bCs/>
                <w:sz w:val="24"/>
                <w:szCs w:val="24"/>
              </w:rPr>
            </w:pPr>
            <w:r w:rsidRPr="009F4975">
              <w:rPr>
                <w:rFonts w:ascii="Times New Roman" w:eastAsia="Times New Roman" w:hAnsi="Times New Roman" w:cs="Times New Roman"/>
                <w:bCs/>
                <w:sz w:val="24"/>
                <w:szCs w:val="24"/>
              </w:rPr>
              <w:t>%</w:t>
            </w:r>
          </w:p>
        </w:tc>
      </w:tr>
      <w:tr w:rsidR="009F4975" w:rsidRPr="009F4975" w:rsidTr="009F4975">
        <w:trPr>
          <w:trHeight w:val="315"/>
        </w:trPr>
        <w:tc>
          <w:tcPr>
            <w:tcW w:w="709" w:type="dxa"/>
            <w:tcBorders>
              <w:top w:val="nil"/>
              <w:left w:val="single" w:sz="4" w:space="0" w:color="auto"/>
              <w:bottom w:val="single" w:sz="4" w:space="0" w:color="auto"/>
              <w:right w:val="single" w:sz="4" w:space="0" w:color="auto"/>
            </w:tcBorders>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1</w:t>
            </w:r>
          </w:p>
        </w:tc>
        <w:tc>
          <w:tcPr>
            <w:tcW w:w="4212" w:type="dxa"/>
            <w:tcBorders>
              <w:top w:val="nil"/>
              <w:left w:val="single" w:sz="4" w:space="0" w:color="auto"/>
              <w:bottom w:val="single" w:sz="4" w:space="0" w:color="auto"/>
              <w:right w:val="single" w:sz="4" w:space="0" w:color="auto"/>
            </w:tcBorders>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2</w:t>
            </w:r>
          </w:p>
        </w:tc>
        <w:tc>
          <w:tcPr>
            <w:tcW w:w="2068" w:type="dxa"/>
            <w:tcBorders>
              <w:top w:val="nil"/>
              <w:left w:val="nil"/>
              <w:bottom w:val="single" w:sz="4" w:space="0" w:color="auto"/>
              <w:right w:val="single" w:sz="4" w:space="0" w:color="auto"/>
            </w:tcBorders>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w:t>
            </w:r>
          </w:p>
        </w:tc>
        <w:tc>
          <w:tcPr>
            <w:tcW w:w="2313" w:type="dxa"/>
            <w:tcBorders>
              <w:top w:val="nil"/>
              <w:left w:val="nil"/>
              <w:bottom w:val="single" w:sz="4" w:space="0" w:color="auto"/>
              <w:right w:val="single" w:sz="4" w:space="0" w:color="auto"/>
            </w:tcBorders>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4</w:t>
            </w:r>
          </w:p>
        </w:tc>
        <w:tc>
          <w:tcPr>
            <w:tcW w:w="1686" w:type="dxa"/>
            <w:tcBorders>
              <w:top w:val="nil"/>
              <w:left w:val="nil"/>
              <w:bottom w:val="single" w:sz="4" w:space="0" w:color="auto"/>
              <w:right w:val="single" w:sz="4" w:space="0" w:color="auto"/>
            </w:tcBorders>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5</w:t>
            </w:r>
          </w:p>
        </w:tc>
        <w:tc>
          <w:tcPr>
            <w:tcW w:w="1128" w:type="dxa"/>
            <w:tcBorders>
              <w:top w:val="nil"/>
              <w:left w:val="nil"/>
              <w:bottom w:val="single" w:sz="4" w:space="0" w:color="auto"/>
              <w:right w:val="single" w:sz="4" w:space="0" w:color="auto"/>
            </w:tcBorders>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6</w:t>
            </w:r>
          </w:p>
        </w:tc>
        <w:tc>
          <w:tcPr>
            <w:tcW w:w="1792" w:type="dxa"/>
            <w:tcBorders>
              <w:top w:val="nil"/>
              <w:left w:val="nil"/>
              <w:bottom w:val="single" w:sz="4" w:space="0" w:color="auto"/>
              <w:right w:val="single" w:sz="4" w:space="0" w:color="auto"/>
            </w:tcBorders>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7</w:t>
            </w:r>
          </w:p>
        </w:tc>
        <w:tc>
          <w:tcPr>
            <w:tcW w:w="1156" w:type="dxa"/>
            <w:tcBorders>
              <w:top w:val="nil"/>
              <w:left w:val="nil"/>
              <w:bottom w:val="single" w:sz="4" w:space="0" w:color="auto"/>
              <w:right w:val="single" w:sz="4" w:space="0" w:color="auto"/>
            </w:tcBorders>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8</w:t>
            </w:r>
          </w:p>
        </w:tc>
      </w:tr>
      <w:tr w:rsidR="009F4975" w:rsidRPr="009F4975" w:rsidTr="009F4975">
        <w:trPr>
          <w:trHeight w:val="315"/>
        </w:trPr>
        <w:tc>
          <w:tcPr>
            <w:tcW w:w="709" w:type="dxa"/>
            <w:tcBorders>
              <w:top w:val="nil"/>
              <w:left w:val="single" w:sz="4" w:space="0" w:color="auto"/>
              <w:bottom w:val="single" w:sz="4" w:space="0" w:color="auto"/>
              <w:right w:val="single" w:sz="4" w:space="0" w:color="auto"/>
            </w:tcBorders>
          </w:tcPr>
          <w:p w:rsidR="009F4975" w:rsidRPr="009F4975" w:rsidRDefault="009F4975" w:rsidP="009F4975">
            <w:pPr>
              <w:spacing w:after="0" w:line="240" w:lineRule="auto"/>
              <w:rPr>
                <w:rFonts w:ascii="Times New Roman" w:eastAsia="Times New Roman" w:hAnsi="Times New Roman" w:cs="Times New Roman"/>
                <w:sz w:val="24"/>
                <w:szCs w:val="24"/>
              </w:rPr>
            </w:pPr>
          </w:p>
        </w:tc>
        <w:tc>
          <w:tcPr>
            <w:tcW w:w="4212" w:type="dxa"/>
            <w:tcBorders>
              <w:top w:val="nil"/>
              <w:left w:val="single" w:sz="4" w:space="0" w:color="auto"/>
              <w:bottom w:val="single" w:sz="4" w:space="0" w:color="auto"/>
              <w:right w:val="single" w:sz="4" w:space="0" w:color="auto"/>
            </w:tcBorders>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w:t>
            </w:r>
          </w:p>
          <w:p w:rsidR="009F4975" w:rsidRPr="009F4975" w:rsidRDefault="009F4975" w:rsidP="009F4975">
            <w:pPr>
              <w:spacing w:after="0" w:line="240" w:lineRule="auto"/>
              <w:rPr>
                <w:rFonts w:ascii="Times New Roman" w:eastAsia="Times New Roman" w:hAnsi="Times New Roman" w:cs="Times New Roman"/>
                <w:sz w:val="24"/>
                <w:szCs w:val="24"/>
              </w:rPr>
            </w:pPr>
          </w:p>
        </w:tc>
        <w:tc>
          <w:tcPr>
            <w:tcW w:w="2068" w:type="dxa"/>
            <w:tcBorders>
              <w:top w:val="nil"/>
              <w:left w:val="nil"/>
              <w:bottom w:val="single" w:sz="4" w:space="0" w:color="auto"/>
              <w:right w:val="single" w:sz="4" w:space="0" w:color="auto"/>
            </w:tcBorders>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0,0</w:t>
            </w:r>
          </w:p>
        </w:tc>
        <w:tc>
          <w:tcPr>
            <w:tcW w:w="2313" w:type="dxa"/>
            <w:tcBorders>
              <w:top w:val="nil"/>
              <w:left w:val="nil"/>
              <w:bottom w:val="single" w:sz="4" w:space="0" w:color="auto"/>
              <w:right w:val="single" w:sz="4" w:space="0" w:color="auto"/>
            </w:tcBorders>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0,0</w:t>
            </w:r>
          </w:p>
        </w:tc>
        <w:tc>
          <w:tcPr>
            <w:tcW w:w="1686" w:type="dxa"/>
            <w:tcBorders>
              <w:top w:val="nil"/>
              <w:left w:val="nil"/>
              <w:bottom w:val="single" w:sz="4" w:space="0" w:color="auto"/>
              <w:right w:val="single" w:sz="4" w:space="0" w:color="auto"/>
            </w:tcBorders>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0,0</w:t>
            </w:r>
          </w:p>
        </w:tc>
        <w:tc>
          <w:tcPr>
            <w:tcW w:w="1792" w:type="dxa"/>
            <w:tcBorders>
              <w:top w:val="nil"/>
              <w:left w:val="nil"/>
              <w:bottom w:val="single" w:sz="4" w:space="0" w:color="auto"/>
              <w:right w:val="single" w:sz="4" w:space="0" w:color="auto"/>
            </w:tcBorders>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0,0</w:t>
            </w:r>
          </w:p>
        </w:tc>
        <w:tc>
          <w:tcPr>
            <w:tcW w:w="1156" w:type="dxa"/>
            <w:tcBorders>
              <w:top w:val="nil"/>
              <w:left w:val="nil"/>
              <w:bottom w:val="single" w:sz="4" w:space="0" w:color="auto"/>
              <w:right w:val="single" w:sz="4" w:space="0" w:color="auto"/>
            </w:tcBorders>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0,0</w:t>
            </w:r>
          </w:p>
        </w:tc>
      </w:tr>
    </w:tbl>
    <w:p w:rsidR="009F4975" w:rsidRPr="009F4975" w:rsidRDefault="009F4975" w:rsidP="009F4975">
      <w:pPr>
        <w:spacing w:after="0" w:line="240" w:lineRule="auto"/>
        <w:ind w:left="-533" w:firstLine="533"/>
        <w:jc w:val="both"/>
        <w:rPr>
          <w:rFonts w:ascii="Times New Roman" w:eastAsia="Times New Roman" w:hAnsi="Times New Roman" w:cs="Times New Roman"/>
          <w:sz w:val="24"/>
          <w:szCs w:val="24"/>
        </w:rPr>
      </w:pPr>
      <w:r w:rsidRPr="009F4975">
        <w:rPr>
          <w:rFonts w:ascii="Times New Roman" w:eastAsia="Times New Roman" w:hAnsi="Times New Roman" w:cs="Times New Roman"/>
          <w:bCs/>
          <w:sz w:val="24"/>
          <w:szCs w:val="24"/>
        </w:rPr>
        <w:t>&lt;1&gt;</w:t>
      </w:r>
      <w:r w:rsidRPr="009F4975">
        <w:rPr>
          <w:rFonts w:ascii="Times New Roman" w:eastAsia="Times New Roman" w:hAnsi="Times New Roman" w:cs="Times New Roman"/>
          <w:sz w:val="24"/>
          <w:szCs w:val="24"/>
        </w:rPr>
        <w:t xml:space="preserve"> В соответствии с правовыми актами федерального уровня, соглашениями.</w:t>
      </w:r>
    </w:p>
    <w:p w:rsidR="009F4975" w:rsidRPr="009F4975" w:rsidRDefault="009F4975" w:rsidP="00BB2DA6">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Таблица №7</w:t>
      </w:r>
    </w:p>
    <w:p w:rsidR="009F4975" w:rsidRPr="00BB2DA6" w:rsidRDefault="009F4975" w:rsidP="00BB2DA6">
      <w:pPr>
        <w:spacing w:after="0" w:line="240" w:lineRule="auto"/>
        <w:jc w:val="right"/>
        <w:rPr>
          <w:rFonts w:ascii="Times New Roman" w:eastAsia="Times New Roman" w:hAnsi="Times New Roman" w:cs="Times New Roman"/>
          <w:sz w:val="20"/>
          <w:szCs w:val="20"/>
        </w:rPr>
      </w:pPr>
      <w:r w:rsidRPr="009F4975">
        <w:rPr>
          <w:rFonts w:ascii="Times New Roman" w:eastAsia="Times New Roman" w:hAnsi="Times New Roman" w:cs="Times New Roman"/>
          <w:sz w:val="24"/>
          <w:szCs w:val="24"/>
        </w:rPr>
        <w:tab/>
      </w:r>
      <w:r w:rsidR="00BB2DA6">
        <w:rPr>
          <w:rFonts w:ascii="Times New Roman" w:eastAsia="Times New Roman" w:hAnsi="Times New Roman" w:cs="Times New Roman"/>
          <w:sz w:val="20"/>
          <w:szCs w:val="20"/>
        </w:rPr>
        <w:t>к приложению 1</w:t>
      </w:r>
    </w:p>
    <w:p w:rsidR="009F4975" w:rsidRPr="009F4975" w:rsidRDefault="009F4975" w:rsidP="009F497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Информация</w:t>
      </w:r>
    </w:p>
    <w:p w:rsidR="009F4975" w:rsidRPr="009F4975" w:rsidRDefault="009F4975" w:rsidP="009F497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об основных мероприятиях, финансируемых за счет средств местного бюджета, безвозмездных поступлений в местный бюджет, выполненных в полном объеме в 2017 году</w:t>
      </w:r>
    </w:p>
    <w:p w:rsidR="009F4975" w:rsidRPr="009F4975" w:rsidRDefault="009F4975" w:rsidP="009F4975">
      <w:pPr>
        <w:spacing w:after="0" w:line="240" w:lineRule="auto"/>
        <w:ind w:firstLine="709"/>
        <w:jc w:val="right"/>
        <w:rPr>
          <w:rFonts w:ascii="Times New Roman" w:eastAsia="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86"/>
        <w:gridCol w:w="2835"/>
        <w:gridCol w:w="2409"/>
      </w:tblGrid>
      <w:tr w:rsidR="009F4975" w:rsidRPr="009F4975" w:rsidTr="00BB2DA6">
        <w:tc>
          <w:tcPr>
            <w:tcW w:w="5920" w:type="dxa"/>
            <w:shd w:val="clear" w:color="auto" w:fill="auto"/>
          </w:tcPr>
          <w:p w:rsidR="009F4975" w:rsidRPr="009F4975" w:rsidRDefault="009F4975" w:rsidP="009F4975">
            <w:pPr>
              <w:spacing w:after="0" w:line="360" w:lineRule="auto"/>
              <w:rPr>
                <w:rFonts w:ascii="Times New Roman" w:eastAsia="Times New Roman" w:hAnsi="Times New Roman" w:cs="Times New Roman"/>
                <w:sz w:val="24"/>
                <w:szCs w:val="24"/>
              </w:rPr>
            </w:pPr>
          </w:p>
        </w:tc>
        <w:tc>
          <w:tcPr>
            <w:tcW w:w="3686"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2835"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Количество основных мероприятий, выполненных в полном объеме</w:t>
            </w:r>
          </w:p>
        </w:tc>
        <w:tc>
          <w:tcPr>
            <w:tcW w:w="2409"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Степень реализации основных мероприятий</w:t>
            </w:r>
          </w:p>
        </w:tc>
      </w:tr>
      <w:tr w:rsidR="009F4975" w:rsidRPr="009F4975" w:rsidTr="00BB2DA6">
        <w:tc>
          <w:tcPr>
            <w:tcW w:w="5920"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1</w:t>
            </w:r>
          </w:p>
        </w:tc>
        <w:tc>
          <w:tcPr>
            <w:tcW w:w="3686"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2</w:t>
            </w:r>
          </w:p>
        </w:tc>
        <w:tc>
          <w:tcPr>
            <w:tcW w:w="2835"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w:t>
            </w:r>
          </w:p>
        </w:tc>
        <w:tc>
          <w:tcPr>
            <w:tcW w:w="2409"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4</w:t>
            </w:r>
          </w:p>
        </w:tc>
      </w:tr>
      <w:tr w:rsidR="009F4975" w:rsidRPr="009F4975" w:rsidTr="00BB2DA6">
        <w:tc>
          <w:tcPr>
            <w:tcW w:w="5920" w:type="dxa"/>
            <w:shd w:val="clear" w:color="auto" w:fill="auto"/>
          </w:tcPr>
          <w:p w:rsidR="009F4975" w:rsidRPr="009F4975" w:rsidRDefault="009F4975" w:rsidP="009F4975">
            <w:pPr>
              <w:spacing w:after="0" w:line="36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Всего, в том числе:</w:t>
            </w:r>
          </w:p>
        </w:tc>
        <w:tc>
          <w:tcPr>
            <w:tcW w:w="3686"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8</w:t>
            </w:r>
          </w:p>
        </w:tc>
        <w:tc>
          <w:tcPr>
            <w:tcW w:w="2835"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8</w:t>
            </w:r>
          </w:p>
        </w:tc>
        <w:tc>
          <w:tcPr>
            <w:tcW w:w="2409"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100,0</w:t>
            </w:r>
          </w:p>
        </w:tc>
      </w:tr>
      <w:tr w:rsidR="009F4975" w:rsidRPr="009F4975" w:rsidTr="00BB2DA6">
        <w:tc>
          <w:tcPr>
            <w:tcW w:w="5920" w:type="dxa"/>
            <w:shd w:val="clear" w:color="auto" w:fill="auto"/>
          </w:tcPr>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w:t>
            </w:r>
            <w:r w:rsidR="00BB2DA6">
              <w:rPr>
                <w:rFonts w:ascii="Times New Roman" w:eastAsia="Times New Roman" w:hAnsi="Times New Roman" w:cs="Times New Roman"/>
                <w:sz w:val="24"/>
                <w:szCs w:val="24"/>
              </w:rPr>
              <w:t xml:space="preserve">ений показателей (индикаторов) </w:t>
            </w:r>
          </w:p>
        </w:tc>
        <w:tc>
          <w:tcPr>
            <w:tcW w:w="3686"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8</w:t>
            </w:r>
          </w:p>
        </w:tc>
        <w:tc>
          <w:tcPr>
            <w:tcW w:w="2835"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8</w:t>
            </w:r>
          </w:p>
        </w:tc>
        <w:tc>
          <w:tcPr>
            <w:tcW w:w="2409" w:type="dxa"/>
            <w:shd w:val="clear" w:color="auto" w:fill="auto"/>
            <w:vAlign w:val="center"/>
          </w:tcPr>
          <w:p w:rsidR="009F4975" w:rsidRPr="009F4975" w:rsidRDefault="009F4975" w:rsidP="009F4975">
            <w:pPr>
              <w:spacing w:after="0" w:line="360" w:lineRule="auto"/>
              <w:jc w:val="center"/>
              <w:rPr>
                <w:rFonts w:ascii="Times New Roman" w:eastAsia="Times New Roman" w:hAnsi="Times New Roman" w:cs="Times New Roman"/>
                <w:sz w:val="28"/>
                <w:szCs w:val="28"/>
              </w:rPr>
            </w:pPr>
            <w:r w:rsidRPr="009F4975">
              <w:rPr>
                <w:rFonts w:ascii="Times New Roman" w:eastAsia="Times New Roman" w:hAnsi="Times New Roman" w:cs="Times New Roman"/>
                <w:sz w:val="28"/>
                <w:szCs w:val="28"/>
              </w:rPr>
              <w:t>Х</w:t>
            </w:r>
          </w:p>
        </w:tc>
      </w:tr>
      <w:tr w:rsidR="009F4975" w:rsidRPr="009F4975" w:rsidTr="00BB2DA6">
        <w:tc>
          <w:tcPr>
            <w:tcW w:w="5920" w:type="dxa"/>
            <w:shd w:val="clear" w:color="auto" w:fill="auto"/>
          </w:tcPr>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 основные  мероприятия, предусматривающие оказание муниципальных услуг (работ) на о</w:t>
            </w:r>
            <w:r w:rsidR="00BB2DA6">
              <w:rPr>
                <w:rFonts w:ascii="Times New Roman" w:eastAsia="Times New Roman" w:hAnsi="Times New Roman" w:cs="Times New Roman"/>
                <w:sz w:val="24"/>
                <w:szCs w:val="24"/>
              </w:rPr>
              <w:t xml:space="preserve">сновании </w:t>
            </w:r>
            <w:r w:rsidR="00BB2DA6">
              <w:rPr>
                <w:rFonts w:ascii="Times New Roman" w:eastAsia="Times New Roman" w:hAnsi="Times New Roman" w:cs="Times New Roman"/>
                <w:sz w:val="24"/>
                <w:szCs w:val="24"/>
              </w:rPr>
              <w:lastRenderedPageBreak/>
              <w:t xml:space="preserve">муниципальных заданий </w:t>
            </w:r>
          </w:p>
        </w:tc>
        <w:tc>
          <w:tcPr>
            <w:tcW w:w="3686"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lastRenderedPageBreak/>
              <w:t>0</w:t>
            </w:r>
          </w:p>
        </w:tc>
        <w:tc>
          <w:tcPr>
            <w:tcW w:w="2835"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0</w:t>
            </w:r>
          </w:p>
        </w:tc>
        <w:tc>
          <w:tcPr>
            <w:tcW w:w="2409" w:type="dxa"/>
            <w:shd w:val="clear" w:color="auto" w:fill="auto"/>
            <w:vAlign w:val="center"/>
          </w:tcPr>
          <w:p w:rsidR="009F4975" w:rsidRPr="009F4975" w:rsidRDefault="009F4975" w:rsidP="009F4975">
            <w:pPr>
              <w:spacing w:after="0" w:line="240" w:lineRule="auto"/>
              <w:jc w:val="center"/>
              <w:rPr>
                <w:rFonts w:ascii="Times New Roman" w:eastAsia="Times New Roman" w:hAnsi="Times New Roman" w:cs="Times New Roman"/>
                <w:sz w:val="28"/>
                <w:szCs w:val="28"/>
              </w:rPr>
            </w:pPr>
            <w:r w:rsidRPr="009F4975">
              <w:rPr>
                <w:rFonts w:ascii="Times New Roman" w:eastAsia="Times New Roman" w:hAnsi="Times New Roman" w:cs="Times New Roman"/>
                <w:sz w:val="28"/>
                <w:szCs w:val="28"/>
              </w:rPr>
              <w:t>Х</w:t>
            </w:r>
          </w:p>
        </w:tc>
      </w:tr>
      <w:tr w:rsidR="009F4975" w:rsidRPr="009F4975" w:rsidTr="00BB2DA6">
        <w:tc>
          <w:tcPr>
            <w:tcW w:w="5920" w:type="dxa"/>
            <w:shd w:val="clear" w:color="auto" w:fill="auto"/>
          </w:tcPr>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lastRenderedPageBreak/>
              <w:t xml:space="preserve"> - иные основные  мероприятия, результаты реализации которых оцениваются как наступление или </w:t>
            </w:r>
            <w:proofErr w:type="spellStart"/>
            <w:r w:rsidRPr="009F4975">
              <w:rPr>
                <w:rFonts w:ascii="Times New Roman" w:eastAsia="Times New Roman" w:hAnsi="Times New Roman" w:cs="Times New Roman"/>
                <w:sz w:val="24"/>
                <w:szCs w:val="24"/>
              </w:rPr>
              <w:t>ненаступление</w:t>
            </w:r>
            <w:proofErr w:type="spellEnd"/>
            <w:r w:rsidRPr="009F4975">
              <w:rPr>
                <w:rFonts w:ascii="Times New Roman" w:eastAsia="Times New Roman" w:hAnsi="Times New Roman" w:cs="Times New Roman"/>
                <w:sz w:val="24"/>
                <w:szCs w:val="24"/>
              </w:rPr>
              <w:t xml:space="preserve"> контрольного события (событий) и (или) достижение качественного результата</w:t>
            </w:r>
          </w:p>
        </w:tc>
        <w:tc>
          <w:tcPr>
            <w:tcW w:w="3686"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0</w:t>
            </w:r>
          </w:p>
        </w:tc>
        <w:tc>
          <w:tcPr>
            <w:tcW w:w="2835"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0</w:t>
            </w:r>
          </w:p>
        </w:tc>
        <w:tc>
          <w:tcPr>
            <w:tcW w:w="2409" w:type="dxa"/>
            <w:shd w:val="clear" w:color="auto" w:fill="auto"/>
            <w:vAlign w:val="center"/>
          </w:tcPr>
          <w:p w:rsidR="009F4975" w:rsidRPr="009F4975" w:rsidRDefault="009F4975" w:rsidP="009F4975">
            <w:pPr>
              <w:spacing w:after="0" w:line="240" w:lineRule="auto"/>
              <w:jc w:val="center"/>
              <w:rPr>
                <w:rFonts w:ascii="Times New Roman" w:eastAsia="Times New Roman" w:hAnsi="Times New Roman" w:cs="Times New Roman"/>
                <w:sz w:val="28"/>
                <w:szCs w:val="28"/>
              </w:rPr>
            </w:pPr>
            <w:r w:rsidRPr="009F4975">
              <w:rPr>
                <w:rFonts w:ascii="Times New Roman" w:eastAsia="Times New Roman" w:hAnsi="Times New Roman" w:cs="Times New Roman"/>
                <w:sz w:val="28"/>
                <w:szCs w:val="28"/>
              </w:rPr>
              <w:t>Х</w:t>
            </w:r>
          </w:p>
        </w:tc>
      </w:tr>
    </w:tbl>
    <w:p w:rsidR="009F4975" w:rsidRPr="009F4975" w:rsidRDefault="009F4975" w:rsidP="00BB2DA6">
      <w:pPr>
        <w:spacing w:after="0" w:line="360" w:lineRule="auto"/>
        <w:rPr>
          <w:rFonts w:ascii="Times New Roman" w:eastAsia="Times New Roman" w:hAnsi="Times New Roman" w:cs="Times New Roman"/>
          <w:sz w:val="20"/>
          <w:szCs w:val="28"/>
        </w:rPr>
      </w:pPr>
    </w:p>
    <w:p w:rsidR="009F4975" w:rsidRPr="009F4975" w:rsidRDefault="009F4975" w:rsidP="009F4975">
      <w:pPr>
        <w:spacing w:after="0" w:line="240" w:lineRule="auto"/>
        <w:jc w:val="right"/>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Таблица №8</w:t>
      </w:r>
    </w:p>
    <w:p w:rsidR="009F4975" w:rsidRPr="00BB2DA6" w:rsidRDefault="009F4975" w:rsidP="00BB2DA6">
      <w:pPr>
        <w:spacing w:after="0" w:line="240" w:lineRule="auto"/>
        <w:jc w:val="right"/>
        <w:rPr>
          <w:rFonts w:ascii="Times New Roman" w:eastAsia="Times New Roman" w:hAnsi="Times New Roman" w:cs="Times New Roman"/>
          <w:sz w:val="20"/>
          <w:szCs w:val="20"/>
        </w:rPr>
      </w:pPr>
      <w:r w:rsidRPr="009F4975">
        <w:rPr>
          <w:rFonts w:ascii="Times New Roman" w:eastAsia="Times New Roman" w:hAnsi="Times New Roman" w:cs="Times New Roman"/>
          <w:sz w:val="24"/>
          <w:szCs w:val="24"/>
        </w:rPr>
        <w:tab/>
      </w:r>
      <w:r w:rsidR="00BB2DA6">
        <w:rPr>
          <w:rFonts w:ascii="Times New Roman" w:eastAsia="Times New Roman" w:hAnsi="Times New Roman" w:cs="Times New Roman"/>
          <w:sz w:val="20"/>
          <w:szCs w:val="20"/>
        </w:rPr>
        <w:t>к приложению 1</w:t>
      </w:r>
    </w:p>
    <w:p w:rsidR="009F4975" w:rsidRPr="009F4975" w:rsidRDefault="009F4975" w:rsidP="009F497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Информация</w:t>
      </w:r>
    </w:p>
    <w:p w:rsidR="009F4975" w:rsidRPr="009F4975" w:rsidRDefault="009F4975" w:rsidP="009F497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об основных мероприятиях, финансируемых за счет всех источников финансирования, выполненных в полном объеме в 2017 году</w:t>
      </w:r>
    </w:p>
    <w:p w:rsidR="009F4975" w:rsidRPr="009F4975" w:rsidRDefault="009F4975" w:rsidP="009F4975">
      <w:pPr>
        <w:spacing w:after="0" w:line="240" w:lineRule="auto"/>
        <w:ind w:firstLine="709"/>
        <w:jc w:val="right"/>
        <w:rPr>
          <w:rFonts w:ascii="Times New Roman" w:eastAsia="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86"/>
        <w:gridCol w:w="2835"/>
        <w:gridCol w:w="2409"/>
      </w:tblGrid>
      <w:tr w:rsidR="009F4975" w:rsidRPr="009F4975" w:rsidTr="00BB2DA6">
        <w:tc>
          <w:tcPr>
            <w:tcW w:w="5920" w:type="dxa"/>
            <w:shd w:val="clear" w:color="auto" w:fill="auto"/>
          </w:tcPr>
          <w:p w:rsidR="009F4975" w:rsidRPr="009F4975" w:rsidRDefault="009F4975" w:rsidP="009F4975">
            <w:pPr>
              <w:spacing w:after="0" w:line="360" w:lineRule="auto"/>
              <w:rPr>
                <w:rFonts w:ascii="Times New Roman" w:eastAsia="Times New Roman" w:hAnsi="Times New Roman" w:cs="Times New Roman"/>
                <w:sz w:val="24"/>
                <w:szCs w:val="24"/>
              </w:rPr>
            </w:pPr>
          </w:p>
        </w:tc>
        <w:tc>
          <w:tcPr>
            <w:tcW w:w="3686"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Количество основных мероприятий, запланированных к реализации в отчетном году</w:t>
            </w:r>
          </w:p>
        </w:tc>
        <w:tc>
          <w:tcPr>
            <w:tcW w:w="2835"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Количество основных мероприятий, выполненных в полном объеме</w:t>
            </w:r>
          </w:p>
        </w:tc>
        <w:tc>
          <w:tcPr>
            <w:tcW w:w="2409"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Степень реализации основных мероприятий</w:t>
            </w:r>
          </w:p>
        </w:tc>
      </w:tr>
      <w:tr w:rsidR="009F4975" w:rsidRPr="009F4975" w:rsidTr="00BB2DA6">
        <w:tc>
          <w:tcPr>
            <w:tcW w:w="5920"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1</w:t>
            </w:r>
          </w:p>
        </w:tc>
        <w:tc>
          <w:tcPr>
            <w:tcW w:w="3686"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2</w:t>
            </w:r>
          </w:p>
        </w:tc>
        <w:tc>
          <w:tcPr>
            <w:tcW w:w="2835"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3</w:t>
            </w:r>
          </w:p>
        </w:tc>
        <w:tc>
          <w:tcPr>
            <w:tcW w:w="2409" w:type="dxa"/>
            <w:shd w:val="clear" w:color="auto" w:fill="auto"/>
          </w:tcPr>
          <w:p w:rsidR="009F4975" w:rsidRPr="009F4975" w:rsidRDefault="009F4975" w:rsidP="009F4975">
            <w:pPr>
              <w:spacing w:after="0" w:line="240" w:lineRule="auto"/>
              <w:jc w:val="center"/>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4</w:t>
            </w:r>
          </w:p>
        </w:tc>
      </w:tr>
      <w:tr w:rsidR="009F4975" w:rsidRPr="009F4975" w:rsidTr="00BB2DA6">
        <w:tc>
          <w:tcPr>
            <w:tcW w:w="5920" w:type="dxa"/>
            <w:shd w:val="clear" w:color="auto" w:fill="auto"/>
          </w:tcPr>
          <w:p w:rsidR="009F4975" w:rsidRPr="009F4975" w:rsidRDefault="009F4975" w:rsidP="009F4975">
            <w:pPr>
              <w:spacing w:after="0" w:line="36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Всего, в том числе:</w:t>
            </w:r>
          </w:p>
        </w:tc>
        <w:tc>
          <w:tcPr>
            <w:tcW w:w="3686"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8</w:t>
            </w:r>
          </w:p>
        </w:tc>
        <w:tc>
          <w:tcPr>
            <w:tcW w:w="2835"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8</w:t>
            </w:r>
          </w:p>
        </w:tc>
        <w:tc>
          <w:tcPr>
            <w:tcW w:w="2409"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100,0</w:t>
            </w:r>
          </w:p>
        </w:tc>
      </w:tr>
      <w:tr w:rsidR="009F4975" w:rsidRPr="009F4975" w:rsidTr="00BB2DA6">
        <w:tc>
          <w:tcPr>
            <w:tcW w:w="5920" w:type="dxa"/>
            <w:shd w:val="clear" w:color="auto" w:fill="auto"/>
          </w:tcPr>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w:t>
            </w:r>
            <w:r w:rsidR="00BB2DA6">
              <w:rPr>
                <w:rFonts w:ascii="Times New Roman" w:eastAsia="Times New Roman" w:hAnsi="Times New Roman" w:cs="Times New Roman"/>
                <w:sz w:val="24"/>
                <w:szCs w:val="24"/>
              </w:rPr>
              <w:t xml:space="preserve">ателей (индикаторов) </w:t>
            </w:r>
          </w:p>
        </w:tc>
        <w:tc>
          <w:tcPr>
            <w:tcW w:w="3686"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8</w:t>
            </w:r>
          </w:p>
        </w:tc>
        <w:tc>
          <w:tcPr>
            <w:tcW w:w="2835"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8</w:t>
            </w:r>
          </w:p>
        </w:tc>
        <w:tc>
          <w:tcPr>
            <w:tcW w:w="2409" w:type="dxa"/>
            <w:shd w:val="clear" w:color="auto" w:fill="auto"/>
            <w:vAlign w:val="center"/>
          </w:tcPr>
          <w:p w:rsidR="009F4975" w:rsidRPr="009F4975" w:rsidRDefault="009F4975" w:rsidP="009F4975">
            <w:pPr>
              <w:spacing w:after="0" w:line="360" w:lineRule="auto"/>
              <w:jc w:val="center"/>
              <w:rPr>
                <w:rFonts w:ascii="Times New Roman" w:eastAsia="Times New Roman" w:hAnsi="Times New Roman" w:cs="Times New Roman"/>
                <w:sz w:val="28"/>
                <w:szCs w:val="28"/>
              </w:rPr>
            </w:pPr>
            <w:r w:rsidRPr="009F4975">
              <w:rPr>
                <w:rFonts w:ascii="Times New Roman" w:eastAsia="Times New Roman" w:hAnsi="Times New Roman" w:cs="Times New Roman"/>
                <w:sz w:val="28"/>
                <w:szCs w:val="28"/>
              </w:rPr>
              <w:t>Х</w:t>
            </w:r>
          </w:p>
        </w:tc>
      </w:tr>
      <w:tr w:rsidR="009F4975" w:rsidRPr="009F4975" w:rsidTr="00BB2DA6">
        <w:trPr>
          <w:trHeight w:val="787"/>
        </w:trPr>
        <w:tc>
          <w:tcPr>
            <w:tcW w:w="5920" w:type="dxa"/>
            <w:shd w:val="clear" w:color="auto" w:fill="auto"/>
          </w:tcPr>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 основные мероприятия, предусматривающие оказание муниципальных услуг (работ) на о</w:t>
            </w:r>
            <w:r w:rsidR="00BB2DA6">
              <w:rPr>
                <w:rFonts w:ascii="Times New Roman" w:eastAsia="Times New Roman" w:hAnsi="Times New Roman" w:cs="Times New Roman"/>
                <w:sz w:val="24"/>
                <w:szCs w:val="24"/>
              </w:rPr>
              <w:t xml:space="preserve">сновании муниципальных заданий </w:t>
            </w:r>
          </w:p>
        </w:tc>
        <w:tc>
          <w:tcPr>
            <w:tcW w:w="3686"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0</w:t>
            </w:r>
          </w:p>
        </w:tc>
        <w:tc>
          <w:tcPr>
            <w:tcW w:w="2835"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0</w:t>
            </w:r>
          </w:p>
        </w:tc>
        <w:tc>
          <w:tcPr>
            <w:tcW w:w="2409" w:type="dxa"/>
            <w:shd w:val="clear" w:color="auto" w:fill="auto"/>
            <w:vAlign w:val="center"/>
          </w:tcPr>
          <w:p w:rsidR="009F4975" w:rsidRPr="009F4975" w:rsidRDefault="009F4975" w:rsidP="009F4975">
            <w:pPr>
              <w:spacing w:after="0" w:line="240" w:lineRule="auto"/>
              <w:jc w:val="center"/>
              <w:rPr>
                <w:rFonts w:ascii="Times New Roman" w:eastAsia="Times New Roman" w:hAnsi="Times New Roman" w:cs="Times New Roman"/>
                <w:sz w:val="28"/>
                <w:szCs w:val="28"/>
              </w:rPr>
            </w:pPr>
            <w:r w:rsidRPr="009F4975">
              <w:rPr>
                <w:rFonts w:ascii="Times New Roman" w:eastAsia="Times New Roman" w:hAnsi="Times New Roman" w:cs="Times New Roman"/>
                <w:sz w:val="28"/>
                <w:szCs w:val="28"/>
              </w:rPr>
              <w:t>Х</w:t>
            </w:r>
          </w:p>
        </w:tc>
      </w:tr>
      <w:tr w:rsidR="009F4975" w:rsidRPr="009F4975" w:rsidTr="00BB2DA6">
        <w:tc>
          <w:tcPr>
            <w:tcW w:w="5920" w:type="dxa"/>
            <w:shd w:val="clear" w:color="auto" w:fill="auto"/>
          </w:tcPr>
          <w:p w:rsidR="009F4975" w:rsidRPr="009F4975" w:rsidRDefault="009F4975" w:rsidP="009F4975">
            <w:pPr>
              <w:spacing w:after="0" w:line="240" w:lineRule="auto"/>
              <w:rPr>
                <w:rFonts w:ascii="Times New Roman" w:eastAsia="Times New Roman" w:hAnsi="Times New Roman" w:cs="Times New Roman"/>
                <w:sz w:val="24"/>
                <w:szCs w:val="24"/>
              </w:rPr>
            </w:pPr>
            <w:r w:rsidRPr="009F4975">
              <w:rPr>
                <w:rFonts w:ascii="Times New Roman" w:eastAsia="Times New Roman" w:hAnsi="Times New Roman" w:cs="Times New Roman"/>
                <w:sz w:val="24"/>
                <w:szCs w:val="24"/>
              </w:rPr>
              <w:t xml:space="preserve"> - иные основные мероприятия, результаты реализации которых оцениваются как наступление или </w:t>
            </w:r>
            <w:proofErr w:type="spellStart"/>
            <w:r w:rsidRPr="009F4975">
              <w:rPr>
                <w:rFonts w:ascii="Times New Roman" w:eastAsia="Times New Roman" w:hAnsi="Times New Roman" w:cs="Times New Roman"/>
                <w:sz w:val="24"/>
                <w:szCs w:val="24"/>
              </w:rPr>
              <w:t>ненаступление</w:t>
            </w:r>
            <w:proofErr w:type="spellEnd"/>
            <w:r w:rsidRPr="009F4975">
              <w:rPr>
                <w:rFonts w:ascii="Times New Roman" w:eastAsia="Times New Roman" w:hAnsi="Times New Roman" w:cs="Times New Roman"/>
                <w:sz w:val="24"/>
                <w:szCs w:val="24"/>
              </w:rPr>
              <w:t xml:space="preserve"> контрольного события (событий) и (или) достижение качественного результата</w:t>
            </w:r>
          </w:p>
        </w:tc>
        <w:tc>
          <w:tcPr>
            <w:tcW w:w="3686"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0</w:t>
            </w:r>
          </w:p>
        </w:tc>
        <w:tc>
          <w:tcPr>
            <w:tcW w:w="2835" w:type="dxa"/>
            <w:shd w:val="clear" w:color="auto" w:fill="auto"/>
          </w:tcPr>
          <w:p w:rsidR="009F4975" w:rsidRPr="009F4975" w:rsidRDefault="009F4975" w:rsidP="009F4975">
            <w:pPr>
              <w:spacing w:after="0" w:line="360" w:lineRule="auto"/>
              <w:jc w:val="center"/>
              <w:rPr>
                <w:rFonts w:ascii="Times New Roman" w:eastAsia="Times New Roman" w:hAnsi="Times New Roman" w:cs="Times New Roman"/>
                <w:sz w:val="20"/>
                <w:szCs w:val="28"/>
              </w:rPr>
            </w:pPr>
            <w:r w:rsidRPr="009F4975">
              <w:rPr>
                <w:rFonts w:ascii="Times New Roman" w:eastAsia="Times New Roman" w:hAnsi="Times New Roman" w:cs="Times New Roman"/>
                <w:sz w:val="20"/>
                <w:szCs w:val="28"/>
              </w:rPr>
              <w:t>0</w:t>
            </w:r>
          </w:p>
        </w:tc>
        <w:tc>
          <w:tcPr>
            <w:tcW w:w="2409" w:type="dxa"/>
            <w:shd w:val="clear" w:color="auto" w:fill="auto"/>
            <w:vAlign w:val="center"/>
          </w:tcPr>
          <w:p w:rsidR="009F4975" w:rsidRPr="009F4975" w:rsidRDefault="009F4975" w:rsidP="009F4975">
            <w:pPr>
              <w:spacing w:after="0" w:line="240" w:lineRule="auto"/>
              <w:jc w:val="center"/>
              <w:rPr>
                <w:rFonts w:ascii="Times New Roman" w:eastAsia="Times New Roman" w:hAnsi="Times New Roman" w:cs="Times New Roman"/>
                <w:sz w:val="28"/>
                <w:szCs w:val="28"/>
              </w:rPr>
            </w:pPr>
            <w:r w:rsidRPr="009F4975">
              <w:rPr>
                <w:rFonts w:ascii="Times New Roman" w:eastAsia="Times New Roman" w:hAnsi="Times New Roman" w:cs="Times New Roman"/>
                <w:sz w:val="28"/>
                <w:szCs w:val="28"/>
              </w:rPr>
              <w:t>Х</w:t>
            </w:r>
          </w:p>
        </w:tc>
      </w:tr>
    </w:tbl>
    <w:p w:rsidR="00AF60F8" w:rsidRPr="00AF60F8" w:rsidRDefault="00AF60F8" w:rsidP="00BB2DA6">
      <w:pPr>
        <w:autoSpaceDE w:val="0"/>
        <w:autoSpaceDN w:val="0"/>
        <w:adjustRightInd w:val="0"/>
        <w:spacing w:after="0" w:line="240" w:lineRule="auto"/>
        <w:jc w:val="both"/>
        <w:outlineLvl w:val="1"/>
        <w:rPr>
          <w:rFonts w:ascii="Times New Roman" w:eastAsia="Calibri" w:hAnsi="Times New Roman" w:cs="Times New Roman"/>
          <w:sz w:val="28"/>
          <w:szCs w:val="28"/>
        </w:rPr>
      </w:pPr>
    </w:p>
    <w:p w:rsidR="00AF60F8" w:rsidRPr="00AF60F8" w:rsidRDefault="00AF60F8" w:rsidP="00AF60F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BB2DA6" w:rsidRPr="001965EB" w:rsidRDefault="00BB2DA6" w:rsidP="00BB2DA6">
      <w:pPr>
        <w:spacing w:after="0" w:line="240" w:lineRule="auto"/>
        <w:rPr>
          <w:rFonts w:cstheme="minorHAnsi"/>
          <w:sz w:val="18"/>
          <w:szCs w:val="18"/>
        </w:rPr>
      </w:pPr>
      <w:r w:rsidRPr="001965EB">
        <w:rPr>
          <w:rFonts w:cstheme="minorHAnsi"/>
          <w:sz w:val="18"/>
          <w:szCs w:val="18"/>
        </w:rPr>
        <w:t>Периодическое печатное издание Администрации Дубовского сельского поселения Дубовского района Ростовской области</w:t>
      </w:r>
    </w:p>
    <w:p w:rsidR="00BB2DA6" w:rsidRPr="001965EB" w:rsidRDefault="00BB2DA6" w:rsidP="00BB2DA6">
      <w:pPr>
        <w:pStyle w:val="11"/>
        <w:rPr>
          <w:rFonts w:asciiTheme="minorHAnsi" w:hAnsiTheme="minorHAnsi" w:cstheme="minorHAnsi"/>
          <w:sz w:val="18"/>
          <w:szCs w:val="18"/>
        </w:rPr>
      </w:pPr>
      <w:r>
        <w:rPr>
          <w:rFonts w:asciiTheme="minorHAnsi" w:hAnsiTheme="minorHAnsi" w:cstheme="minorHAnsi"/>
          <w:sz w:val="18"/>
          <w:szCs w:val="18"/>
        </w:rPr>
        <w:t>Учредитель:</w:t>
      </w:r>
      <w:r w:rsidRPr="001965EB">
        <w:rPr>
          <w:rFonts w:asciiTheme="minorHAnsi" w:hAnsiTheme="minorHAnsi" w:cstheme="minorHAnsi"/>
          <w:sz w:val="18"/>
          <w:szCs w:val="18"/>
        </w:rPr>
        <w:t xml:space="preserve"> Администрация Дубовского сельского поселения </w:t>
      </w:r>
    </w:p>
    <w:p w:rsidR="00BB2DA6" w:rsidRPr="001965EB" w:rsidRDefault="00BB2DA6" w:rsidP="00BB2DA6">
      <w:pPr>
        <w:pStyle w:val="11"/>
        <w:rPr>
          <w:rFonts w:asciiTheme="minorHAnsi" w:hAnsiTheme="minorHAnsi" w:cstheme="minorHAnsi"/>
          <w:sz w:val="18"/>
          <w:szCs w:val="18"/>
        </w:rPr>
      </w:pPr>
      <w:r w:rsidRPr="001965EB">
        <w:rPr>
          <w:rFonts w:asciiTheme="minorHAnsi" w:hAnsiTheme="minorHAnsi" w:cstheme="minorHAnsi"/>
          <w:sz w:val="18"/>
          <w:szCs w:val="18"/>
        </w:rPr>
        <w:t xml:space="preserve">Адрес: 347410, </w:t>
      </w:r>
      <w:proofErr w:type="spellStart"/>
      <w:r w:rsidRPr="001965EB">
        <w:rPr>
          <w:rFonts w:asciiTheme="minorHAnsi" w:hAnsiTheme="minorHAnsi" w:cstheme="minorHAnsi"/>
          <w:sz w:val="18"/>
          <w:szCs w:val="18"/>
        </w:rPr>
        <w:t>пер.Восстания</w:t>
      </w:r>
      <w:proofErr w:type="spellEnd"/>
      <w:r w:rsidRPr="001965EB">
        <w:rPr>
          <w:rFonts w:asciiTheme="minorHAnsi" w:hAnsiTheme="minorHAnsi" w:cstheme="minorHAnsi"/>
          <w:sz w:val="18"/>
          <w:szCs w:val="18"/>
        </w:rPr>
        <w:t xml:space="preserve">, 19,  </w:t>
      </w:r>
      <w:proofErr w:type="spellStart"/>
      <w:r w:rsidRPr="001965EB">
        <w:rPr>
          <w:rFonts w:asciiTheme="minorHAnsi" w:hAnsiTheme="minorHAnsi" w:cstheme="minorHAnsi"/>
          <w:sz w:val="18"/>
          <w:szCs w:val="18"/>
        </w:rPr>
        <w:t>с.Дубовское</w:t>
      </w:r>
      <w:proofErr w:type="spellEnd"/>
      <w:r w:rsidRPr="001965EB">
        <w:rPr>
          <w:rFonts w:asciiTheme="minorHAnsi" w:hAnsiTheme="minorHAnsi" w:cstheme="minorHAnsi"/>
          <w:sz w:val="18"/>
          <w:szCs w:val="18"/>
        </w:rPr>
        <w:t xml:space="preserve">  Дубовского района  Ростовской области. </w:t>
      </w:r>
    </w:p>
    <w:p w:rsidR="00BB2DA6" w:rsidRPr="001965EB" w:rsidRDefault="00BB2DA6" w:rsidP="00BB2DA6">
      <w:pPr>
        <w:pStyle w:val="11"/>
        <w:rPr>
          <w:rFonts w:asciiTheme="minorHAnsi" w:hAnsiTheme="minorHAnsi" w:cstheme="minorHAnsi"/>
          <w:sz w:val="18"/>
          <w:szCs w:val="18"/>
        </w:rPr>
      </w:pPr>
      <w:r w:rsidRPr="001965EB">
        <w:rPr>
          <w:rFonts w:asciiTheme="minorHAnsi" w:hAnsiTheme="minorHAnsi" w:cstheme="minorHAnsi"/>
          <w:sz w:val="18"/>
          <w:szCs w:val="18"/>
        </w:rPr>
        <w:t xml:space="preserve">тел./факс(86377)5-12-06,      </w:t>
      </w:r>
    </w:p>
    <w:p w:rsidR="00BB2DA6" w:rsidRPr="001965EB" w:rsidRDefault="00BB2DA6" w:rsidP="00BB2DA6">
      <w:pPr>
        <w:pStyle w:val="11"/>
        <w:rPr>
          <w:rFonts w:asciiTheme="minorHAnsi" w:hAnsiTheme="minorHAnsi" w:cstheme="minorHAnsi"/>
          <w:sz w:val="18"/>
          <w:szCs w:val="18"/>
        </w:rPr>
      </w:pPr>
      <w:r w:rsidRPr="001965EB">
        <w:rPr>
          <w:rFonts w:asciiTheme="minorHAnsi" w:hAnsiTheme="minorHAnsi" w:cstheme="minorHAnsi"/>
          <w:sz w:val="18"/>
          <w:szCs w:val="18"/>
        </w:rPr>
        <w:t xml:space="preserve">Отпечатано в МБУК «Ериковский </w:t>
      </w:r>
      <w:r>
        <w:rPr>
          <w:rFonts w:asciiTheme="minorHAnsi" w:hAnsiTheme="minorHAnsi" w:cstheme="minorHAnsi"/>
          <w:sz w:val="18"/>
          <w:szCs w:val="18"/>
        </w:rPr>
        <w:t xml:space="preserve">СДК» </w:t>
      </w:r>
      <w:r w:rsidRPr="001965EB">
        <w:rPr>
          <w:rFonts w:asciiTheme="minorHAnsi" w:hAnsiTheme="minorHAnsi" w:cstheme="minorHAnsi"/>
          <w:sz w:val="18"/>
          <w:szCs w:val="18"/>
        </w:rPr>
        <w:t xml:space="preserve">  «</w:t>
      </w:r>
      <w:r w:rsidR="00601B89">
        <w:rPr>
          <w:rFonts w:asciiTheme="minorHAnsi" w:hAnsiTheme="minorHAnsi" w:cstheme="minorHAnsi"/>
          <w:sz w:val="18"/>
          <w:szCs w:val="18"/>
        </w:rPr>
        <w:t>12</w:t>
      </w:r>
      <w:bookmarkStart w:id="6" w:name="_GoBack"/>
      <w:bookmarkEnd w:id="6"/>
      <w:r w:rsidRPr="001965EB">
        <w:rPr>
          <w:rFonts w:asciiTheme="minorHAnsi" w:hAnsiTheme="minorHAnsi" w:cstheme="minorHAnsi"/>
          <w:sz w:val="18"/>
          <w:szCs w:val="18"/>
        </w:rPr>
        <w:t xml:space="preserve">» </w:t>
      </w:r>
      <w:r>
        <w:rPr>
          <w:rFonts w:asciiTheme="minorHAnsi" w:hAnsiTheme="minorHAnsi" w:cstheme="minorHAnsi"/>
          <w:sz w:val="18"/>
          <w:szCs w:val="18"/>
        </w:rPr>
        <w:t>02</w:t>
      </w:r>
      <w:r w:rsidRPr="001965EB">
        <w:rPr>
          <w:rFonts w:asciiTheme="minorHAnsi" w:hAnsiTheme="minorHAnsi" w:cstheme="minorHAnsi"/>
          <w:sz w:val="18"/>
          <w:szCs w:val="18"/>
        </w:rPr>
        <w:t>.</w:t>
      </w:r>
      <w:r>
        <w:rPr>
          <w:rFonts w:asciiTheme="minorHAnsi" w:hAnsiTheme="minorHAnsi" w:cstheme="minorHAnsi"/>
          <w:sz w:val="18"/>
          <w:szCs w:val="18"/>
        </w:rPr>
        <w:t xml:space="preserve"> 2018</w:t>
      </w:r>
      <w:r w:rsidRPr="001965EB">
        <w:rPr>
          <w:rFonts w:asciiTheme="minorHAnsi" w:hAnsiTheme="minorHAnsi" w:cstheme="minorHAnsi"/>
          <w:sz w:val="18"/>
          <w:szCs w:val="18"/>
        </w:rPr>
        <w:t xml:space="preserve">  г.                 </w:t>
      </w:r>
    </w:p>
    <w:p w:rsidR="00BB2DA6" w:rsidRPr="001965EB" w:rsidRDefault="00BB2DA6" w:rsidP="00BB2DA6">
      <w:pPr>
        <w:pStyle w:val="11"/>
        <w:rPr>
          <w:rFonts w:asciiTheme="minorHAnsi" w:hAnsiTheme="minorHAnsi" w:cstheme="minorHAnsi"/>
          <w:sz w:val="18"/>
          <w:szCs w:val="18"/>
        </w:rPr>
      </w:pPr>
      <w:r w:rsidRPr="001965EB">
        <w:rPr>
          <w:rFonts w:asciiTheme="minorHAnsi" w:hAnsiTheme="minorHAnsi" w:cstheme="minorHAnsi"/>
          <w:sz w:val="18"/>
          <w:szCs w:val="18"/>
        </w:rPr>
        <w:t xml:space="preserve">Распространяется бесплатно     </w:t>
      </w:r>
    </w:p>
    <w:p w:rsidR="00AF60F8" w:rsidRPr="00AF60F8" w:rsidRDefault="00AF60F8" w:rsidP="00AF60F8">
      <w:pPr>
        <w:keepNext/>
        <w:spacing w:after="0" w:line="240" w:lineRule="auto"/>
        <w:jc w:val="right"/>
        <w:outlineLvl w:val="2"/>
        <w:rPr>
          <w:rFonts w:ascii="Times New Roman" w:eastAsia="Times New Roman" w:hAnsi="Times New Roman" w:cs="Times New Roman"/>
          <w:sz w:val="24"/>
          <w:szCs w:val="24"/>
        </w:rPr>
        <w:sectPr w:rsidR="00AF60F8" w:rsidRPr="00AF60F8" w:rsidSect="009F4975">
          <w:footerReference w:type="even" r:id="rId41"/>
          <w:footerReference w:type="default" r:id="rId42"/>
          <w:pgSz w:w="16840" w:h="11907" w:orient="landscape"/>
          <w:pgMar w:top="0" w:right="709" w:bottom="851" w:left="1134" w:header="720" w:footer="720" w:gutter="0"/>
          <w:cols w:space="720"/>
        </w:sectPr>
      </w:pPr>
    </w:p>
    <w:p w:rsidR="00AF60F8" w:rsidRPr="00AF60F8" w:rsidRDefault="00AF60F8" w:rsidP="00AF60F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AF60F8" w:rsidRPr="00AF60F8" w:rsidRDefault="00AF60F8" w:rsidP="00AF60F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AF60F8" w:rsidRPr="00AF60F8" w:rsidRDefault="00AF60F8" w:rsidP="00AF60F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AF60F8" w:rsidRPr="00AF60F8" w:rsidRDefault="00AF60F8" w:rsidP="00AF60F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AF60F8" w:rsidRPr="00AF60F8" w:rsidRDefault="00AF60F8" w:rsidP="00AF60F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AF60F8" w:rsidRPr="00AF60F8" w:rsidRDefault="00AF60F8" w:rsidP="00AF60F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AF60F8" w:rsidRPr="00AF60F8" w:rsidRDefault="00AF60F8" w:rsidP="00AF60F8">
      <w:pPr>
        <w:keepNext/>
        <w:spacing w:after="0" w:line="240" w:lineRule="auto"/>
        <w:outlineLvl w:val="2"/>
        <w:rPr>
          <w:rFonts w:ascii="Times New Roman" w:eastAsia="Times New Roman" w:hAnsi="Times New Roman" w:cs="Times New Roman"/>
          <w:sz w:val="28"/>
          <w:szCs w:val="28"/>
        </w:rPr>
      </w:pPr>
    </w:p>
    <w:p w:rsidR="00093CBE" w:rsidRPr="00A74CC9" w:rsidRDefault="00093CBE" w:rsidP="0081044D">
      <w:pPr>
        <w:spacing w:after="0" w:line="240" w:lineRule="auto"/>
        <w:ind w:left="-284"/>
        <w:contextualSpacing/>
        <w:rPr>
          <w:rFonts w:ascii="Times New Roman" w:eastAsia="Times New Roman" w:hAnsi="Times New Roman" w:cs="Times New Roman"/>
          <w:sz w:val="24"/>
          <w:szCs w:val="24"/>
        </w:rPr>
      </w:pPr>
    </w:p>
    <w:p w:rsidR="0081044D" w:rsidRPr="002A6F78" w:rsidRDefault="00A74CC9" w:rsidP="002A6F78">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A74CC9">
        <w:rPr>
          <w:rFonts w:ascii="Times New Roman" w:eastAsia="Times New Roman" w:hAnsi="Times New Roman" w:cs="Times New Roman"/>
          <w:bCs/>
          <w:color w:val="000000"/>
          <w:sz w:val="24"/>
          <w:szCs w:val="24"/>
        </w:rPr>
        <w:t xml:space="preserve">                                                   </w:t>
      </w:r>
      <w:r w:rsidR="00A273A0">
        <w:rPr>
          <w:rFonts w:ascii="Times New Roman" w:eastAsia="Times New Roman" w:hAnsi="Times New Roman" w:cs="Times New Roman"/>
          <w:bCs/>
          <w:color w:val="000000"/>
          <w:sz w:val="24"/>
          <w:szCs w:val="24"/>
        </w:rPr>
        <w:t xml:space="preserve">                       </w:t>
      </w:r>
    </w:p>
    <w:sectPr w:rsidR="0081044D" w:rsidRPr="002A6F78" w:rsidSect="00093CBE">
      <w:headerReference w:type="even" r:id="rId43"/>
      <w:footerReference w:type="even" r:id="rId44"/>
      <w:footerReference w:type="default" r:id="rId45"/>
      <w:pgSz w:w="11906" w:h="16838"/>
      <w:pgMar w:top="568" w:right="707"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53" w:rsidRDefault="00B94453" w:rsidP="00617C35">
      <w:pPr>
        <w:spacing w:after="0" w:line="240" w:lineRule="auto"/>
      </w:pPr>
      <w:r>
        <w:separator/>
      </w:r>
    </w:p>
  </w:endnote>
  <w:endnote w:type="continuationSeparator" w:id="0">
    <w:p w:rsidR="00B94453" w:rsidRDefault="00B94453"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Default="009F497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F4975" w:rsidRDefault="009F4975">
    <w:pPr>
      <w:pStyle w:val="ac"/>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Default="009F497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01B89">
      <w:rPr>
        <w:rStyle w:val="ae"/>
        <w:noProof/>
      </w:rPr>
      <w:t>77</w:t>
    </w:r>
    <w:r>
      <w:rPr>
        <w:rStyle w:val="ae"/>
      </w:rPr>
      <w:fldChar w:fldCharType="end"/>
    </w:r>
  </w:p>
  <w:p w:rsidR="009F4975" w:rsidRDefault="009F4975">
    <w:pPr>
      <w:pStyle w:val="ac"/>
      <w:ind w:right="360"/>
      <w:rPr>
        <w:lang w:val="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Default="009F497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F4975" w:rsidRDefault="009F4975">
    <w:pPr>
      <w:pStyle w:val="ac"/>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Default="009F497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01B89">
      <w:rPr>
        <w:rStyle w:val="ae"/>
        <w:noProof/>
      </w:rPr>
      <w:t>80</w:t>
    </w:r>
    <w:r>
      <w:rPr>
        <w:rStyle w:val="ae"/>
      </w:rPr>
      <w:fldChar w:fldCharType="end"/>
    </w:r>
  </w:p>
  <w:p w:rsidR="009F4975" w:rsidRDefault="009F4975">
    <w:pPr>
      <w:pStyle w:val="ac"/>
      <w:ind w:right="360"/>
      <w:rPr>
        <w:lang w:val="en-US"/>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Default="009F4975" w:rsidP="000B2BC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F4975" w:rsidRDefault="009F4975" w:rsidP="000B2BCE">
    <w:pPr>
      <w:pStyle w:val="ac"/>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Default="009F4975" w:rsidP="000B2BC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01B89">
      <w:rPr>
        <w:rStyle w:val="ae"/>
        <w:noProof/>
      </w:rPr>
      <w:t>81</w:t>
    </w:r>
    <w:r>
      <w:rPr>
        <w:rStyle w:val="ae"/>
      </w:rPr>
      <w:fldChar w:fldCharType="end"/>
    </w:r>
  </w:p>
  <w:p w:rsidR="009F4975" w:rsidRPr="00B3305E" w:rsidRDefault="009F4975" w:rsidP="000B2BCE">
    <w:pPr>
      <w:pStyle w:val="ac"/>
      <w:ind w:right="36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Default="009F497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01B89">
      <w:rPr>
        <w:rStyle w:val="ae"/>
        <w:noProof/>
      </w:rPr>
      <w:t>7</w:t>
    </w:r>
    <w:r>
      <w:rPr>
        <w:rStyle w:val="ae"/>
      </w:rPr>
      <w:fldChar w:fldCharType="end"/>
    </w:r>
  </w:p>
  <w:p w:rsidR="009F4975" w:rsidRDefault="009F4975">
    <w:pPr>
      <w:pStyle w:val="ac"/>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Default="009F4975" w:rsidP="00AF60F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F4975" w:rsidRDefault="009F4975">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Default="009F4975" w:rsidP="00AF60F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01B89">
      <w:rPr>
        <w:rStyle w:val="ae"/>
        <w:noProof/>
      </w:rPr>
      <w:t>19</w:t>
    </w:r>
    <w:r>
      <w:rPr>
        <w:rStyle w:val="ae"/>
      </w:rPr>
      <w:fldChar w:fldCharType="end"/>
    </w:r>
  </w:p>
  <w:p w:rsidR="009F4975" w:rsidRPr="004F2049" w:rsidRDefault="009F4975" w:rsidP="00AF60F8">
    <w:pPr>
      <w:pStyle w:val="ac"/>
    </w:pPr>
    <w:r>
      <w:fldChar w:fldCharType="begin"/>
    </w:r>
    <w:r w:rsidRPr="004F2049">
      <w:instrText xml:space="preserve"> </w:instrText>
    </w:r>
    <w:r w:rsidRPr="00B66DEE">
      <w:rPr>
        <w:lang w:val="en-US"/>
      </w:rPr>
      <w:instrText>FILENAME</w:instrText>
    </w:r>
    <w:r w:rsidRPr="004F2049">
      <w:instrText xml:space="preserve"> \</w:instrText>
    </w:r>
    <w:r w:rsidRPr="00B66DEE">
      <w:rPr>
        <w:lang w:val="en-US"/>
      </w:rPr>
      <w:instrText>p</w:instrText>
    </w:r>
    <w:r w:rsidRPr="004F2049">
      <w:instrText xml:space="preserve"> </w:instrText>
    </w:r>
    <w:r>
      <w:fldChar w:fldCharType="separate"/>
    </w:r>
    <w:r>
      <w:rPr>
        <w:noProof/>
        <w:lang w:val="en-US"/>
      </w:rPr>
      <w:t>C</w:t>
    </w:r>
    <w:r w:rsidRPr="00626B1D">
      <w:rPr>
        <w:noProof/>
      </w:rPr>
      <w:t>:\</w:t>
    </w:r>
    <w:r>
      <w:rPr>
        <w:noProof/>
        <w:lang w:val="en-US"/>
      </w:rPr>
      <w:t>Users</w:t>
    </w:r>
    <w:r w:rsidRPr="00626B1D">
      <w:rPr>
        <w:noProof/>
      </w:rPr>
      <w:t>\1\</w:t>
    </w:r>
    <w:r>
      <w:rPr>
        <w:noProof/>
        <w:lang w:val="en-US"/>
      </w:rPr>
      <w:t>Desktop</w:t>
    </w:r>
    <w:r w:rsidRPr="00626B1D">
      <w:rPr>
        <w:noProof/>
      </w:rPr>
      <w:t>\нина\нормативные  акты\муниципальное задание\НПА муниципальное задание ( новое 2015)\39 постан измен 3 в 240.</w:t>
    </w:r>
    <w:r>
      <w:rPr>
        <w:noProof/>
        <w:lang w:val="en-US"/>
      </w:rPr>
      <w:t>doc</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Default="009F497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F4975" w:rsidRDefault="009F4975">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Default="009F497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01B89">
      <w:rPr>
        <w:rStyle w:val="ae"/>
        <w:noProof/>
      </w:rPr>
      <w:t>33</w:t>
    </w:r>
    <w:r>
      <w:rPr>
        <w:rStyle w:val="ae"/>
      </w:rPr>
      <w:fldChar w:fldCharType="end"/>
    </w:r>
  </w:p>
  <w:p w:rsidR="009F4975" w:rsidRDefault="009F4975">
    <w:pPr>
      <w:pStyle w:val="ac"/>
      <w:ind w:right="360"/>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Default="009F497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F4975" w:rsidRDefault="009F4975">
    <w:pPr>
      <w:pStyle w:val="ac"/>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Default="009F497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01B89">
      <w:rPr>
        <w:rStyle w:val="ae"/>
        <w:noProof/>
      </w:rPr>
      <w:t>53</w:t>
    </w:r>
    <w:r>
      <w:rPr>
        <w:rStyle w:val="ae"/>
      </w:rPr>
      <w:fldChar w:fldCharType="end"/>
    </w:r>
  </w:p>
  <w:p w:rsidR="009F4975" w:rsidRDefault="009F4975">
    <w:pPr>
      <w:pStyle w:val="ac"/>
      <w:ind w:right="360"/>
      <w:rPr>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Default="009F497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F4975" w:rsidRDefault="009F497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53" w:rsidRDefault="00B94453" w:rsidP="00617C35">
      <w:pPr>
        <w:spacing w:after="0" w:line="240" w:lineRule="auto"/>
      </w:pPr>
      <w:r>
        <w:separator/>
      </w:r>
    </w:p>
  </w:footnote>
  <w:footnote w:type="continuationSeparator" w:id="0">
    <w:p w:rsidR="00B94453" w:rsidRDefault="00B94453" w:rsidP="00617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Pr="00774A04" w:rsidRDefault="009F4975" w:rsidP="00AF60F8">
    <w:pPr>
      <w:pStyle w:val="af4"/>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Default="00B94453">
    <w:pPr>
      <w:rPr>
        <w:sz w:val="2"/>
        <w:szCs w:val="2"/>
      </w:rPr>
    </w:pPr>
    <w:r>
      <w:rPr>
        <w:noProof/>
      </w:rPr>
      <w:pict>
        <v:shapetype id="_x0000_t202" coordsize="21600,21600" o:spt="202" path="m,l,21600r21600,l21600,xe">
          <v:stroke joinstyle="miter"/>
          <v:path gradientshapeok="t" o:connecttype="rect"/>
        </v:shapetype>
        <v:shape id="Поле 5" o:spid="_x0000_s2049" type="#_x0000_t202" style="position:absolute;margin-left:584.15pt;margin-top:69.6pt;width:2.3pt;height:5.7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" filled="f" stroked="f">
          <v:textbox style="mso-fit-shape-to-text:t" inset="0,0,0,0">
            <w:txbxContent>
              <w:p w:rsidR="009F4975" w:rsidRDefault="009F4975">
                <w:pPr>
                  <w:pStyle w:val="Style4"/>
                  <w:shd w:val="clear" w:color="auto" w:fill="auto"/>
                  <w:spacing w:line="240" w:lineRule="auto"/>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75" w:rsidRDefault="009F4975" w:rsidP="000B2BCE">
    <w:pPr>
      <w:pStyle w:val="af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F4975" w:rsidRDefault="009F497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D47AF4"/>
    <w:lvl w:ilvl="0">
      <w:start w:val="1"/>
      <w:numFmt w:val="bullet"/>
      <w:pStyle w:val="a"/>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60A7B"/>
    <w:rsid w:val="000147C9"/>
    <w:rsid w:val="00015D9B"/>
    <w:rsid w:val="00030582"/>
    <w:rsid w:val="00037E91"/>
    <w:rsid w:val="00040606"/>
    <w:rsid w:val="0004387E"/>
    <w:rsid w:val="00055F79"/>
    <w:rsid w:val="00087B10"/>
    <w:rsid w:val="00093CBE"/>
    <w:rsid w:val="00093F28"/>
    <w:rsid w:val="000B2BCE"/>
    <w:rsid w:val="000C75EA"/>
    <w:rsid w:val="000F2572"/>
    <w:rsid w:val="000F4CB2"/>
    <w:rsid w:val="0012700A"/>
    <w:rsid w:val="001310A3"/>
    <w:rsid w:val="00142027"/>
    <w:rsid w:val="00146E53"/>
    <w:rsid w:val="001565E7"/>
    <w:rsid w:val="0016088A"/>
    <w:rsid w:val="00161B65"/>
    <w:rsid w:val="001700FB"/>
    <w:rsid w:val="0019220E"/>
    <w:rsid w:val="001965EB"/>
    <w:rsid w:val="001A1A71"/>
    <w:rsid w:val="001B1B07"/>
    <w:rsid w:val="001C0F83"/>
    <w:rsid w:val="001E09FD"/>
    <w:rsid w:val="002132F9"/>
    <w:rsid w:val="00216FF4"/>
    <w:rsid w:val="002314C4"/>
    <w:rsid w:val="00231F09"/>
    <w:rsid w:val="00241F3C"/>
    <w:rsid w:val="00244211"/>
    <w:rsid w:val="00246402"/>
    <w:rsid w:val="00254B6E"/>
    <w:rsid w:val="00267B8C"/>
    <w:rsid w:val="0028016A"/>
    <w:rsid w:val="00285256"/>
    <w:rsid w:val="002A59CF"/>
    <w:rsid w:val="002A6F78"/>
    <w:rsid w:val="002B1427"/>
    <w:rsid w:val="002B4DF1"/>
    <w:rsid w:val="002C208F"/>
    <w:rsid w:val="002C324F"/>
    <w:rsid w:val="002D780C"/>
    <w:rsid w:val="002F04CD"/>
    <w:rsid w:val="00311ADF"/>
    <w:rsid w:val="00321933"/>
    <w:rsid w:val="00331939"/>
    <w:rsid w:val="003754C2"/>
    <w:rsid w:val="00375C2A"/>
    <w:rsid w:val="0038347B"/>
    <w:rsid w:val="003971B6"/>
    <w:rsid w:val="00397489"/>
    <w:rsid w:val="003A64CC"/>
    <w:rsid w:val="003A7054"/>
    <w:rsid w:val="003C0DC2"/>
    <w:rsid w:val="003E126D"/>
    <w:rsid w:val="003E16A2"/>
    <w:rsid w:val="003F6AFC"/>
    <w:rsid w:val="00415858"/>
    <w:rsid w:val="00420D04"/>
    <w:rsid w:val="004245D8"/>
    <w:rsid w:val="004367AA"/>
    <w:rsid w:val="004533F1"/>
    <w:rsid w:val="00473072"/>
    <w:rsid w:val="00480763"/>
    <w:rsid w:val="00481EE0"/>
    <w:rsid w:val="004A0B63"/>
    <w:rsid w:val="004A4548"/>
    <w:rsid w:val="004A669B"/>
    <w:rsid w:val="004E33B9"/>
    <w:rsid w:val="004E5355"/>
    <w:rsid w:val="004F0A4A"/>
    <w:rsid w:val="005037C7"/>
    <w:rsid w:val="0051120C"/>
    <w:rsid w:val="00511B0B"/>
    <w:rsid w:val="00522A47"/>
    <w:rsid w:val="005B2F7C"/>
    <w:rsid w:val="005E6FBE"/>
    <w:rsid w:val="005F7403"/>
    <w:rsid w:val="00601B89"/>
    <w:rsid w:val="00602D25"/>
    <w:rsid w:val="006171EC"/>
    <w:rsid w:val="00617C35"/>
    <w:rsid w:val="00622A48"/>
    <w:rsid w:val="00660D11"/>
    <w:rsid w:val="00660F1F"/>
    <w:rsid w:val="0066201D"/>
    <w:rsid w:val="00681980"/>
    <w:rsid w:val="00682E2E"/>
    <w:rsid w:val="0069362F"/>
    <w:rsid w:val="006A31E5"/>
    <w:rsid w:val="006B6181"/>
    <w:rsid w:val="006C2D62"/>
    <w:rsid w:val="007046DE"/>
    <w:rsid w:val="00707DAE"/>
    <w:rsid w:val="0071030D"/>
    <w:rsid w:val="007117BE"/>
    <w:rsid w:val="00733DB6"/>
    <w:rsid w:val="00735079"/>
    <w:rsid w:val="0074329F"/>
    <w:rsid w:val="007449B7"/>
    <w:rsid w:val="007451A5"/>
    <w:rsid w:val="007770E2"/>
    <w:rsid w:val="007B47CB"/>
    <w:rsid w:val="007B5801"/>
    <w:rsid w:val="007B6D10"/>
    <w:rsid w:val="007C0A51"/>
    <w:rsid w:val="007D520F"/>
    <w:rsid w:val="007E3AA0"/>
    <w:rsid w:val="007E40DB"/>
    <w:rsid w:val="0081044D"/>
    <w:rsid w:val="008144A7"/>
    <w:rsid w:val="00816E18"/>
    <w:rsid w:val="008201CD"/>
    <w:rsid w:val="00877A7F"/>
    <w:rsid w:val="0088088F"/>
    <w:rsid w:val="00881D4D"/>
    <w:rsid w:val="008942BC"/>
    <w:rsid w:val="008A5DB5"/>
    <w:rsid w:val="008D0186"/>
    <w:rsid w:val="008E7F5A"/>
    <w:rsid w:val="0090432A"/>
    <w:rsid w:val="0091125F"/>
    <w:rsid w:val="00912C20"/>
    <w:rsid w:val="0092309E"/>
    <w:rsid w:val="00924C4C"/>
    <w:rsid w:val="00931C94"/>
    <w:rsid w:val="009325A6"/>
    <w:rsid w:val="009368E4"/>
    <w:rsid w:val="009752A6"/>
    <w:rsid w:val="00990804"/>
    <w:rsid w:val="00992D1A"/>
    <w:rsid w:val="0099417C"/>
    <w:rsid w:val="009A2974"/>
    <w:rsid w:val="009A2B58"/>
    <w:rsid w:val="009A359A"/>
    <w:rsid w:val="009B5D4A"/>
    <w:rsid w:val="009E0196"/>
    <w:rsid w:val="009F4975"/>
    <w:rsid w:val="00A02BCB"/>
    <w:rsid w:val="00A273A0"/>
    <w:rsid w:val="00A35A99"/>
    <w:rsid w:val="00A41947"/>
    <w:rsid w:val="00A46345"/>
    <w:rsid w:val="00A621B9"/>
    <w:rsid w:val="00A6572F"/>
    <w:rsid w:val="00A74395"/>
    <w:rsid w:val="00A74CC9"/>
    <w:rsid w:val="00AD1FB0"/>
    <w:rsid w:val="00AE39DE"/>
    <w:rsid w:val="00AF60F8"/>
    <w:rsid w:val="00AF77EA"/>
    <w:rsid w:val="00B0237A"/>
    <w:rsid w:val="00B0460B"/>
    <w:rsid w:val="00B330DE"/>
    <w:rsid w:val="00B50E90"/>
    <w:rsid w:val="00B60A7B"/>
    <w:rsid w:val="00B620F6"/>
    <w:rsid w:val="00B66BDB"/>
    <w:rsid w:val="00B80396"/>
    <w:rsid w:val="00B905BA"/>
    <w:rsid w:val="00B94453"/>
    <w:rsid w:val="00BA50FE"/>
    <w:rsid w:val="00BA7AB0"/>
    <w:rsid w:val="00BB2DA6"/>
    <w:rsid w:val="00BB50FC"/>
    <w:rsid w:val="00BB58AE"/>
    <w:rsid w:val="00BC4D8D"/>
    <w:rsid w:val="00BD0D11"/>
    <w:rsid w:val="00BE4C28"/>
    <w:rsid w:val="00BF0268"/>
    <w:rsid w:val="00C07337"/>
    <w:rsid w:val="00C325F8"/>
    <w:rsid w:val="00C60D35"/>
    <w:rsid w:val="00C64EFD"/>
    <w:rsid w:val="00C7329B"/>
    <w:rsid w:val="00C957CA"/>
    <w:rsid w:val="00CA7B39"/>
    <w:rsid w:val="00CB4CFB"/>
    <w:rsid w:val="00CB78D3"/>
    <w:rsid w:val="00CC2EB5"/>
    <w:rsid w:val="00CC7B4D"/>
    <w:rsid w:val="00CD719D"/>
    <w:rsid w:val="00CF40E2"/>
    <w:rsid w:val="00D111A1"/>
    <w:rsid w:val="00D26955"/>
    <w:rsid w:val="00D40FC6"/>
    <w:rsid w:val="00D5018C"/>
    <w:rsid w:val="00D53C8E"/>
    <w:rsid w:val="00D55196"/>
    <w:rsid w:val="00D7236D"/>
    <w:rsid w:val="00D87811"/>
    <w:rsid w:val="00D906D4"/>
    <w:rsid w:val="00DC773F"/>
    <w:rsid w:val="00DD5479"/>
    <w:rsid w:val="00DF7AA2"/>
    <w:rsid w:val="00E2128C"/>
    <w:rsid w:val="00E4046D"/>
    <w:rsid w:val="00E53169"/>
    <w:rsid w:val="00E6308E"/>
    <w:rsid w:val="00E64378"/>
    <w:rsid w:val="00E824C0"/>
    <w:rsid w:val="00E9069E"/>
    <w:rsid w:val="00E96D89"/>
    <w:rsid w:val="00EA01F7"/>
    <w:rsid w:val="00EA71F6"/>
    <w:rsid w:val="00EC27AD"/>
    <w:rsid w:val="00ED0D89"/>
    <w:rsid w:val="00ED7BEB"/>
    <w:rsid w:val="00F1115F"/>
    <w:rsid w:val="00F137B2"/>
    <w:rsid w:val="00F5523B"/>
    <w:rsid w:val="00F60D8A"/>
    <w:rsid w:val="00F87B0B"/>
    <w:rsid w:val="00F9120B"/>
    <w:rsid w:val="00F9475F"/>
    <w:rsid w:val="00FA071E"/>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0D35"/>
  </w:style>
  <w:style w:type="paragraph" w:styleId="1">
    <w:name w:val="heading 1"/>
    <w:aliases w:val="Раздел Договора,H1,&quot;Алмаз&quot;"/>
    <w:basedOn w:val="a0"/>
    <w:next w:val="a0"/>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0"/>
    <w:next w:val="a0"/>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aliases w:val="Знак2 Знак"/>
    <w:basedOn w:val="a0"/>
    <w:next w:val="a0"/>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semiHidden/>
    <w:unhideWhenUsed/>
    <w:qFormat/>
    <w:rsid w:val="00AF60F8"/>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0"/>
    <w:next w:val="a0"/>
    <w:link w:val="80"/>
    <w:uiPriority w:val="99"/>
    <w:qFormat/>
    <w:rsid w:val="000B2BCE"/>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semiHidden/>
    <w:unhideWhenUsed/>
    <w:qFormat/>
    <w:rsid w:val="00AF60F8"/>
    <w:pPr>
      <w:keepNext/>
      <w:keepLines/>
      <w:spacing w:before="200" w:after="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1"/>
    <w:link w:val="2"/>
    <w:rsid w:val="00B60A7B"/>
    <w:rPr>
      <w:rFonts w:ascii="Times New Roman" w:eastAsia="Times New Roman" w:hAnsi="Times New Roman" w:cs="Times New Roman"/>
      <w:sz w:val="24"/>
      <w:szCs w:val="20"/>
    </w:rPr>
  </w:style>
  <w:style w:type="paragraph" w:customStyle="1" w:styleId="a4">
    <w:name w:val="Содержимое таблицы"/>
    <w:basedOn w:val="a0"/>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aliases w:val="Знак2 Знак Знак1"/>
    <w:basedOn w:val="a1"/>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7117BE"/>
    <w:rPr>
      <w:rFonts w:asciiTheme="majorHAnsi" w:eastAsiaTheme="majorEastAsia" w:hAnsiTheme="majorHAnsi" w:cstheme="majorBidi"/>
      <w:b/>
      <w:bCs/>
      <w:i/>
      <w:iCs/>
      <w:color w:val="4F81BD" w:themeColor="accent1"/>
    </w:rPr>
  </w:style>
  <w:style w:type="paragraph" w:styleId="a5">
    <w:name w:val="No Spacing"/>
    <w:link w:val="a6"/>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1"/>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Title"/>
    <w:basedOn w:val="a0"/>
    <w:link w:val="a8"/>
    <w:qFormat/>
    <w:rsid w:val="00AD1FB0"/>
    <w:pPr>
      <w:spacing w:after="0" w:line="240" w:lineRule="auto"/>
      <w:jc w:val="center"/>
    </w:pPr>
    <w:rPr>
      <w:rFonts w:ascii="Times New Roman" w:eastAsia="Times New Roman" w:hAnsi="Times New Roman" w:cs="Times New Roman"/>
      <w:sz w:val="28"/>
      <w:szCs w:val="24"/>
    </w:rPr>
  </w:style>
  <w:style w:type="character" w:customStyle="1" w:styleId="a8">
    <w:name w:val="Название Знак"/>
    <w:basedOn w:val="a1"/>
    <w:link w:val="a7"/>
    <w:rsid w:val="00AD1FB0"/>
    <w:rPr>
      <w:rFonts w:ascii="Times New Roman" w:eastAsia="Times New Roman" w:hAnsi="Times New Roman" w:cs="Times New Roman"/>
      <w:sz w:val="28"/>
      <w:szCs w:val="24"/>
    </w:rPr>
  </w:style>
  <w:style w:type="paragraph" w:customStyle="1" w:styleId="11">
    <w:name w:val="Указатель1"/>
    <w:basedOn w:val="a0"/>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1"/>
    <w:link w:val="8"/>
    <w:uiPriority w:val="99"/>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9">
    <w:name w:val="Body Text Indent"/>
    <w:basedOn w:val="a0"/>
    <w:link w:val="aa"/>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1"/>
    <w:link w:val="a9"/>
    <w:rsid w:val="000B2BCE"/>
    <w:rPr>
      <w:rFonts w:ascii="Times New Roman" w:eastAsia="Times New Roman" w:hAnsi="Times New Roman" w:cs="Times New Roman"/>
      <w:sz w:val="28"/>
      <w:szCs w:val="24"/>
    </w:rPr>
  </w:style>
  <w:style w:type="paragraph" w:styleId="ab">
    <w:name w:val="Block Text"/>
    <w:basedOn w:val="a0"/>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c">
    <w:name w:val="footer"/>
    <w:basedOn w:val="a0"/>
    <w:link w:val="ad"/>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c"/>
    <w:rsid w:val="000B2BCE"/>
    <w:rPr>
      <w:rFonts w:ascii="Times New Roman" w:eastAsia="Times New Roman" w:hAnsi="Times New Roman" w:cs="Times New Roman"/>
      <w:sz w:val="24"/>
      <w:szCs w:val="24"/>
    </w:rPr>
  </w:style>
  <w:style w:type="character" w:styleId="ae">
    <w:name w:val="page number"/>
    <w:basedOn w:val="a1"/>
    <w:rsid w:val="000B2BCE"/>
  </w:style>
  <w:style w:type="paragraph" w:styleId="21">
    <w:name w:val="Body Text 2"/>
    <w:basedOn w:val="a0"/>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1"/>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f">
    <w:name w:val="Balloon Text"/>
    <w:basedOn w:val="a0"/>
    <w:link w:val="af0"/>
    <w:rsid w:val="000B2BCE"/>
    <w:pPr>
      <w:spacing w:after="0" w:line="240" w:lineRule="auto"/>
    </w:pPr>
    <w:rPr>
      <w:rFonts w:ascii="Tahoma" w:eastAsia="Times New Roman" w:hAnsi="Tahoma" w:cs="Tahoma"/>
      <w:sz w:val="16"/>
      <w:szCs w:val="16"/>
    </w:rPr>
  </w:style>
  <w:style w:type="character" w:customStyle="1" w:styleId="af0">
    <w:name w:val="Текст выноски Знак"/>
    <w:basedOn w:val="a1"/>
    <w:link w:val="af"/>
    <w:rsid w:val="000B2BCE"/>
    <w:rPr>
      <w:rFonts w:ascii="Tahoma" w:eastAsia="Times New Roman" w:hAnsi="Tahoma" w:cs="Tahoma"/>
      <w:sz w:val="16"/>
      <w:szCs w:val="16"/>
    </w:rPr>
  </w:style>
  <w:style w:type="paragraph" w:styleId="af1">
    <w:name w:val="Body Text"/>
    <w:basedOn w:val="a0"/>
    <w:link w:val="af2"/>
    <w:rsid w:val="000B2BC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1"/>
    <w:link w:val="af1"/>
    <w:rsid w:val="000B2BCE"/>
    <w:rPr>
      <w:rFonts w:ascii="Times New Roman" w:eastAsia="Times New Roman" w:hAnsi="Times New Roman" w:cs="Times New Roman"/>
      <w:sz w:val="24"/>
      <w:szCs w:val="24"/>
    </w:rPr>
  </w:style>
  <w:style w:type="paragraph" w:styleId="23">
    <w:name w:val="Body Text Indent 2"/>
    <w:basedOn w:val="a0"/>
    <w:link w:val="24"/>
    <w:uiPriority w:val="99"/>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uiPriority w:val="99"/>
    <w:rsid w:val="000B2BCE"/>
    <w:rPr>
      <w:rFonts w:ascii="Times New Roman" w:eastAsia="Times New Roman" w:hAnsi="Times New Roman" w:cs="Times New Roman"/>
      <w:sz w:val="24"/>
      <w:szCs w:val="24"/>
    </w:rPr>
  </w:style>
  <w:style w:type="paragraph" w:styleId="31">
    <w:name w:val="Body Text Indent 3"/>
    <w:basedOn w:val="a0"/>
    <w:link w:val="32"/>
    <w:uiPriority w:val="99"/>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1"/>
    <w:link w:val="31"/>
    <w:uiPriority w:val="99"/>
    <w:rsid w:val="000B2BCE"/>
    <w:rPr>
      <w:rFonts w:ascii="Times New Roman" w:eastAsia="Times New Roman" w:hAnsi="Times New Roman" w:cs="Times New Roman"/>
      <w:b/>
      <w:color w:val="FF0000"/>
      <w:sz w:val="28"/>
      <w:szCs w:val="28"/>
    </w:rPr>
  </w:style>
  <w:style w:type="paragraph" w:styleId="33">
    <w:name w:val="Body Text 3"/>
    <w:basedOn w:val="a0"/>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1"/>
    <w:link w:val="33"/>
    <w:rsid w:val="000B2BCE"/>
    <w:rPr>
      <w:rFonts w:ascii="Times New Roman" w:eastAsia="Times New Roman" w:hAnsi="Times New Roman" w:cs="Times New Roman"/>
      <w:b/>
      <w:color w:val="FF0000"/>
      <w:sz w:val="28"/>
      <w:szCs w:val="28"/>
    </w:rPr>
  </w:style>
  <w:style w:type="table" w:styleId="af3">
    <w:name w:val="Table Grid"/>
    <w:basedOn w:val="a2"/>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0"/>
    <w:link w:val="af5"/>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0B2BCE"/>
    <w:rPr>
      <w:rFonts w:ascii="Times New Roman" w:eastAsia="Times New Roman" w:hAnsi="Times New Roman" w:cs="Times New Roman"/>
      <w:sz w:val="24"/>
      <w:szCs w:val="24"/>
    </w:rPr>
  </w:style>
  <w:style w:type="paragraph" w:customStyle="1" w:styleId="12">
    <w:name w:val="Знак Знак Знак1 Знак"/>
    <w:basedOn w:val="a0"/>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6">
    <w:name w:val="Hyperlink"/>
    <w:unhideWhenUsed/>
    <w:rsid w:val="000B2BCE"/>
    <w:rPr>
      <w:color w:val="0000FF"/>
      <w:u w:val="single"/>
    </w:rPr>
  </w:style>
  <w:style w:type="character" w:styleId="af7">
    <w:name w:val="FollowedHyperlink"/>
    <w:uiPriority w:val="99"/>
    <w:unhideWhenUsed/>
    <w:rsid w:val="000B2BCE"/>
    <w:rPr>
      <w:color w:val="800080"/>
      <w:u w:val="single"/>
    </w:rPr>
  </w:style>
  <w:style w:type="paragraph" w:customStyle="1" w:styleId="xl65">
    <w:name w:val="xl65"/>
    <w:basedOn w:val="a0"/>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0"/>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0"/>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0"/>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0"/>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0"/>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0"/>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0"/>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0"/>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0"/>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0"/>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0"/>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link w:val="ConsPlusNonformat0"/>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0"/>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8">
    <w:name w:val="Document Map"/>
    <w:basedOn w:val="a0"/>
    <w:link w:val="af9"/>
    <w:rsid w:val="000B2BCE"/>
    <w:pPr>
      <w:shd w:val="clear" w:color="auto" w:fill="000080"/>
    </w:pPr>
    <w:rPr>
      <w:rFonts w:ascii="Tahoma" w:eastAsia="Times New Roman" w:hAnsi="Tahoma" w:cs="Tahoma"/>
      <w:sz w:val="20"/>
      <w:szCs w:val="20"/>
    </w:rPr>
  </w:style>
  <w:style w:type="character" w:customStyle="1" w:styleId="af9">
    <w:name w:val="Схема документа Знак"/>
    <w:basedOn w:val="a1"/>
    <w:link w:val="af8"/>
    <w:rsid w:val="000B2BCE"/>
    <w:rPr>
      <w:rFonts w:ascii="Tahoma" w:eastAsia="Times New Roman" w:hAnsi="Tahoma" w:cs="Tahoma"/>
      <w:sz w:val="20"/>
      <w:szCs w:val="20"/>
      <w:shd w:val="clear" w:color="auto" w:fill="000080"/>
    </w:rPr>
  </w:style>
  <w:style w:type="paragraph" w:styleId="afa">
    <w:name w:val="List Paragraph"/>
    <w:basedOn w:val="a0"/>
    <w:uiPriority w:val="34"/>
    <w:qFormat/>
    <w:rsid w:val="000B2BCE"/>
    <w:pPr>
      <w:ind w:left="720"/>
      <w:contextualSpacing/>
    </w:pPr>
    <w:rPr>
      <w:rFonts w:ascii="Calibri" w:eastAsia="Times New Roman" w:hAnsi="Calibri" w:cs="Times New Roman"/>
    </w:rPr>
  </w:style>
  <w:style w:type="paragraph" w:customStyle="1" w:styleId="Postan">
    <w:name w:val="Postan"/>
    <w:basedOn w:val="a0"/>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0"/>
    <w:link w:val="HTML0"/>
    <w:uiPriority w:val="99"/>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1"/>
    <w:link w:val="HTML"/>
    <w:uiPriority w:val="99"/>
    <w:rsid w:val="000B2BCE"/>
    <w:rPr>
      <w:rFonts w:ascii="Courier New" w:eastAsia="Times New Roman" w:hAnsi="Courier New" w:cs="Courier New"/>
      <w:color w:val="000000"/>
      <w:sz w:val="20"/>
      <w:szCs w:val="20"/>
    </w:rPr>
  </w:style>
  <w:style w:type="character" w:styleId="afb">
    <w:name w:val="Strong"/>
    <w:qFormat/>
    <w:rsid w:val="000B2BCE"/>
    <w:rPr>
      <w:b/>
      <w:bCs/>
    </w:rPr>
  </w:style>
  <w:style w:type="paragraph" w:styleId="afc">
    <w:name w:val="footnote text"/>
    <w:aliases w:val=" Знак,Знак,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d"/>
    <w:uiPriority w:val="99"/>
    <w:rsid w:val="000B2BCE"/>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aliases w:val=" Знак Знак,Знак Знак,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c"/>
    <w:uiPriority w:val="99"/>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e">
    <w:name w:val="Plain Text"/>
    <w:basedOn w:val="a0"/>
    <w:link w:val="aff"/>
    <w:uiPriority w:val="99"/>
    <w:rsid w:val="000B2BCE"/>
    <w:pPr>
      <w:spacing w:after="0" w:line="240" w:lineRule="auto"/>
    </w:pPr>
    <w:rPr>
      <w:rFonts w:ascii="Courier New" w:eastAsia="Times New Roman" w:hAnsi="Courier New" w:cs="Times New Roman"/>
      <w:sz w:val="20"/>
      <w:szCs w:val="20"/>
    </w:rPr>
  </w:style>
  <w:style w:type="character" w:customStyle="1" w:styleId="aff">
    <w:name w:val="Текст Знак"/>
    <w:basedOn w:val="a1"/>
    <w:link w:val="afe"/>
    <w:uiPriority w:val="99"/>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f0">
    <w:name w:val="footnote reference"/>
    <w:uiPriority w:val="99"/>
    <w:rsid w:val="000B2BCE"/>
    <w:rPr>
      <w:vertAlign w:val="superscript"/>
    </w:rPr>
  </w:style>
  <w:style w:type="paragraph" w:customStyle="1" w:styleId="13">
    <w:name w:val="Знак Знак Знак1 Знак"/>
    <w:basedOn w:val="a0"/>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Знак"/>
    <w:basedOn w:val="a0"/>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0"/>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0"/>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0"/>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3"/>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0"/>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0"/>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0"/>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0"/>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0"/>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0"/>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0"/>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1"/>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uiPriority w:val="99"/>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0"/>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0"/>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0"/>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0"/>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0"/>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0"/>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0"/>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0"/>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0"/>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0"/>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0"/>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0"/>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0"/>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0"/>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0"/>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0"/>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0"/>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3"/>
    <w:uiPriority w:val="99"/>
    <w:semiHidden/>
    <w:unhideWhenUsed/>
    <w:rsid w:val="00093CBE"/>
  </w:style>
  <w:style w:type="paragraph" w:styleId="28">
    <w:name w:val="List Bullet 2"/>
    <w:basedOn w:val="a0"/>
    <w:autoRedefine/>
    <w:semiHidden/>
    <w:rsid w:val="00093CBE"/>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0"/>
    <w:rsid w:val="00093CBE"/>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0"/>
    <w:rsid w:val="00093CBE"/>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0"/>
    <w:rsid w:val="00093CBE"/>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0"/>
    <w:rsid w:val="00093CB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3">
    <w:name w:val="Знак Знак Знак"/>
    <w:basedOn w:val="a0"/>
    <w:rsid w:val="00093CB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0"/>
    <w:rsid w:val="00093CBE"/>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0"/>
    <w:rsid w:val="00093CBE"/>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2"/>
    <w:next w:val="af3"/>
    <w:uiPriority w:val="59"/>
    <w:rsid w:val="00093CB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0"/>
    <w:rsid w:val="00093CB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093CBE"/>
    <w:pPr>
      <w:spacing w:after="0" w:line="240" w:lineRule="auto"/>
    </w:pPr>
    <w:rPr>
      <w:rFonts w:ascii="Calibri" w:eastAsia="Times New Roman" w:hAnsi="Calibri" w:cs="Times New Roman"/>
      <w:lang w:eastAsia="en-US"/>
    </w:rPr>
  </w:style>
  <w:style w:type="paragraph" w:customStyle="1" w:styleId="110">
    <w:name w:val="Знак11"/>
    <w:basedOn w:val="a0"/>
    <w:rsid w:val="00093CB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4">
    <w:name w:val="Нормальный (таблица)"/>
    <w:basedOn w:val="a0"/>
    <w:next w:val="a0"/>
    <w:uiPriority w:val="99"/>
    <w:rsid w:val="00093CB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093CBE"/>
    <w:rPr>
      <w:rFonts w:ascii="Arial" w:eastAsia="Times New Roman" w:hAnsi="Arial" w:cs="Arial"/>
      <w:sz w:val="20"/>
      <w:szCs w:val="20"/>
    </w:rPr>
  </w:style>
  <w:style w:type="paragraph" w:customStyle="1" w:styleId="a90">
    <w:name w:val="a9"/>
    <w:basedOn w:val="a0"/>
    <w:rsid w:val="00093CBE"/>
    <w:pPr>
      <w:spacing w:before="40" w:after="40"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4F0A4A"/>
  </w:style>
  <w:style w:type="table" w:customStyle="1" w:styleId="29">
    <w:name w:val="Сетка таблицы2"/>
    <w:basedOn w:val="a2"/>
    <w:next w:val="af3"/>
    <w:uiPriority w:val="59"/>
    <w:rsid w:val="004F0A4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оловок 7 Знак"/>
    <w:basedOn w:val="a1"/>
    <w:link w:val="7"/>
    <w:uiPriority w:val="99"/>
    <w:semiHidden/>
    <w:rsid w:val="00AF60F8"/>
    <w:rPr>
      <w:rFonts w:ascii="Cambria" w:eastAsia="Times New Roman" w:hAnsi="Cambria" w:cs="Times New Roman"/>
      <w:i/>
      <w:iCs/>
      <w:color w:val="404040"/>
      <w:sz w:val="20"/>
      <w:szCs w:val="20"/>
    </w:rPr>
  </w:style>
  <w:style w:type="character" w:customStyle="1" w:styleId="90">
    <w:name w:val="Заголовок 9 Знак"/>
    <w:basedOn w:val="a1"/>
    <w:link w:val="9"/>
    <w:uiPriority w:val="99"/>
    <w:semiHidden/>
    <w:rsid w:val="00AF60F8"/>
    <w:rPr>
      <w:rFonts w:ascii="Cambria" w:eastAsia="Times New Roman" w:hAnsi="Cambria" w:cs="Times New Roman"/>
      <w:i/>
      <w:iCs/>
      <w:color w:val="404040"/>
      <w:sz w:val="20"/>
      <w:szCs w:val="20"/>
    </w:rPr>
  </w:style>
  <w:style w:type="numbering" w:customStyle="1" w:styleId="41">
    <w:name w:val="Нет списка4"/>
    <w:next w:val="a3"/>
    <w:uiPriority w:val="99"/>
    <w:semiHidden/>
    <w:rsid w:val="00AF60F8"/>
  </w:style>
  <w:style w:type="paragraph" w:styleId="a">
    <w:name w:val="List Bullet"/>
    <w:basedOn w:val="a0"/>
    <w:autoRedefine/>
    <w:rsid w:val="00AF60F8"/>
    <w:pPr>
      <w:numPr>
        <w:numId w:val="1"/>
      </w:numPr>
      <w:spacing w:after="0" w:line="240" w:lineRule="auto"/>
    </w:pPr>
    <w:rPr>
      <w:rFonts w:ascii="Times New Roman" w:eastAsia="Times New Roman" w:hAnsi="Times New Roman" w:cs="Times New Roman"/>
      <w:sz w:val="24"/>
      <w:szCs w:val="24"/>
    </w:rPr>
  </w:style>
  <w:style w:type="paragraph" w:customStyle="1" w:styleId="1c">
    <w:name w:val="Знак1"/>
    <w:basedOn w:val="a0"/>
    <w:autoRedefine/>
    <w:rsid w:val="00AF60F8"/>
    <w:pPr>
      <w:spacing w:after="160" w:line="240" w:lineRule="exact"/>
    </w:pPr>
    <w:rPr>
      <w:rFonts w:ascii="Times New Roman" w:eastAsia="Times New Roman" w:hAnsi="Times New Roman" w:cs="Times New Roman"/>
      <w:sz w:val="28"/>
      <w:szCs w:val="20"/>
      <w:lang w:val="en-US" w:eastAsia="en-US"/>
    </w:rPr>
  </w:style>
  <w:style w:type="character" w:customStyle="1" w:styleId="310">
    <w:name w:val="Заголовок 3 Знак1"/>
    <w:aliases w:val="Знак2 Знак Знак"/>
    <w:uiPriority w:val="99"/>
    <w:locked/>
    <w:rsid w:val="00AF60F8"/>
    <w:rPr>
      <w:sz w:val="28"/>
      <w:szCs w:val="24"/>
    </w:rPr>
  </w:style>
  <w:style w:type="character" w:customStyle="1" w:styleId="1d">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rsid w:val="00AF60F8"/>
  </w:style>
  <w:style w:type="paragraph" w:styleId="aff5">
    <w:name w:val="endnote text"/>
    <w:basedOn w:val="a0"/>
    <w:link w:val="aff6"/>
    <w:uiPriority w:val="99"/>
    <w:unhideWhenUsed/>
    <w:rsid w:val="00AF60F8"/>
    <w:pPr>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uiPriority w:val="99"/>
    <w:rsid w:val="00AF60F8"/>
    <w:rPr>
      <w:rFonts w:ascii="Times New Roman" w:eastAsia="Times New Roman" w:hAnsi="Times New Roman" w:cs="Times New Roman"/>
      <w:sz w:val="20"/>
      <w:szCs w:val="20"/>
    </w:rPr>
  </w:style>
  <w:style w:type="paragraph" w:styleId="aff7">
    <w:name w:val="Subtitle"/>
    <w:basedOn w:val="a0"/>
    <w:next w:val="a0"/>
    <w:link w:val="aff8"/>
    <w:qFormat/>
    <w:rsid w:val="00AF60F8"/>
    <w:rPr>
      <w:rFonts w:ascii="Cambria" w:eastAsia="Times New Roman" w:hAnsi="Cambria" w:cs="Times New Roman"/>
      <w:i/>
      <w:iCs/>
      <w:color w:val="4F81BD"/>
      <w:spacing w:val="15"/>
      <w:sz w:val="24"/>
      <w:szCs w:val="24"/>
    </w:rPr>
  </w:style>
  <w:style w:type="character" w:customStyle="1" w:styleId="aff8">
    <w:name w:val="Подзаголовок Знак"/>
    <w:basedOn w:val="a1"/>
    <w:link w:val="aff7"/>
    <w:rsid w:val="00AF60F8"/>
    <w:rPr>
      <w:rFonts w:ascii="Cambria" w:eastAsia="Times New Roman" w:hAnsi="Cambria" w:cs="Times New Roman"/>
      <w:i/>
      <w:iCs/>
      <w:color w:val="4F81BD"/>
      <w:spacing w:val="15"/>
      <w:sz w:val="24"/>
      <w:szCs w:val="24"/>
    </w:rPr>
  </w:style>
  <w:style w:type="character" w:customStyle="1" w:styleId="a6">
    <w:name w:val="Без интервала Знак"/>
    <w:link w:val="a5"/>
    <w:uiPriority w:val="99"/>
    <w:locked/>
    <w:rsid w:val="00AF60F8"/>
    <w:rPr>
      <w:rFonts w:ascii="Times New Roman" w:eastAsia="Times New Roman" w:hAnsi="Times New Roman" w:cs="Times New Roman"/>
      <w:sz w:val="20"/>
      <w:szCs w:val="20"/>
    </w:rPr>
  </w:style>
  <w:style w:type="paragraph" w:styleId="2a">
    <w:name w:val="Quote"/>
    <w:basedOn w:val="a0"/>
    <w:next w:val="a0"/>
    <w:link w:val="2b"/>
    <w:uiPriority w:val="99"/>
    <w:qFormat/>
    <w:rsid w:val="00AF60F8"/>
    <w:rPr>
      <w:rFonts w:ascii="Calibri" w:eastAsia="Times New Roman" w:hAnsi="Calibri" w:cs="Times New Roman"/>
      <w:i/>
      <w:iCs/>
      <w:color w:val="000000"/>
      <w:sz w:val="20"/>
      <w:szCs w:val="20"/>
    </w:rPr>
  </w:style>
  <w:style w:type="character" w:customStyle="1" w:styleId="2b">
    <w:name w:val="Цитата 2 Знак"/>
    <w:basedOn w:val="a1"/>
    <w:link w:val="2a"/>
    <w:uiPriority w:val="99"/>
    <w:rsid w:val="00AF60F8"/>
    <w:rPr>
      <w:rFonts w:ascii="Calibri" w:eastAsia="Times New Roman" w:hAnsi="Calibri" w:cs="Times New Roman"/>
      <w:i/>
      <w:iCs/>
      <w:color w:val="000000"/>
      <w:sz w:val="20"/>
      <w:szCs w:val="20"/>
    </w:rPr>
  </w:style>
  <w:style w:type="paragraph" w:styleId="aff9">
    <w:name w:val="Intense Quote"/>
    <w:basedOn w:val="a0"/>
    <w:next w:val="a0"/>
    <w:link w:val="affa"/>
    <w:uiPriority w:val="99"/>
    <w:qFormat/>
    <w:rsid w:val="00AF60F8"/>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a">
    <w:name w:val="Выделенная цитата Знак"/>
    <w:basedOn w:val="a1"/>
    <w:link w:val="aff9"/>
    <w:uiPriority w:val="99"/>
    <w:rsid w:val="00AF60F8"/>
    <w:rPr>
      <w:rFonts w:ascii="Calibri" w:eastAsia="Times New Roman" w:hAnsi="Calibri" w:cs="Times New Roman"/>
      <w:b/>
      <w:bCs/>
      <w:i/>
      <w:iCs/>
      <w:color w:val="4F81BD"/>
      <w:sz w:val="20"/>
      <w:szCs w:val="20"/>
    </w:rPr>
  </w:style>
  <w:style w:type="paragraph" w:customStyle="1" w:styleId="1e">
    <w:name w:val="Абзац списка1"/>
    <w:basedOn w:val="a0"/>
    <w:uiPriority w:val="99"/>
    <w:rsid w:val="00AF60F8"/>
    <w:pPr>
      <w:ind w:left="720"/>
    </w:pPr>
    <w:rPr>
      <w:rFonts w:ascii="Calibri" w:eastAsia="Times New Roman" w:hAnsi="Calibri" w:cs="Calibri"/>
      <w:lang w:eastAsia="en-US"/>
    </w:rPr>
  </w:style>
  <w:style w:type="paragraph" w:customStyle="1" w:styleId="affb">
    <w:name w:val="Таблицы (моноширинный)"/>
    <w:basedOn w:val="a0"/>
    <w:next w:val="a0"/>
    <w:uiPriority w:val="99"/>
    <w:rsid w:val="00AF60F8"/>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210">
    <w:name w:val="Основной текст 21"/>
    <w:basedOn w:val="a0"/>
    <w:uiPriority w:val="99"/>
    <w:rsid w:val="00AF60F8"/>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affc">
    <w:name w:val="Заголовок статьи"/>
    <w:basedOn w:val="a0"/>
    <w:next w:val="a0"/>
    <w:uiPriority w:val="99"/>
    <w:rsid w:val="00AF60F8"/>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ConsPlusNonformat0">
    <w:name w:val="ConsPlusNonformat Знак"/>
    <w:link w:val="ConsPlusNonformat"/>
    <w:uiPriority w:val="99"/>
    <w:locked/>
    <w:rsid w:val="00AF60F8"/>
    <w:rPr>
      <w:rFonts w:ascii="Courier New" w:eastAsia="Times New Roman" w:hAnsi="Courier New" w:cs="Courier New"/>
      <w:sz w:val="20"/>
      <w:szCs w:val="20"/>
    </w:rPr>
  </w:style>
  <w:style w:type="character" w:customStyle="1" w:styleId="QuoteChar">
    <w:name w:val="Quote Char"/>
    <w:link w:val="211"/>
    <w:uiPriority w:val="99"/>
    <w:locked/>
    <w:rsid w:val="00AF60F8"/>
    <w:rPr>
      <w:i/>
      <w:color w:val="000000"/>
    </w:rPr>
  </w:style>
  <w:style w:type="paragraph" w:customStyle="1" w:styleId="211">
    <w:name w:val="Цитата 21"/>
    <w:basedOn w:val="a0"/>
    <w:next w:val="a0"/>
    <w:link w:val="QuoteChar"/>
    <w:uiPriority w:val="99"/>
    <w:rsid w:val="00AF60F8"/>
    <w:rPr>
      <w:i/>
      <w:color w:val="000000"/>
    </w:rPr>
  </w:style>
  <w:style w:type="character" w:customStyle="1" w:styleId="IntenseQuoteChar">
    <w:name w:val="Intense Quote Char"/>
    <w:link w:val="1f"/>
    <w:uiPriority w:val="99"/>
    <w:locked/>
    <w:rsid w:val="00AF60F8"/>
    <w:rPr>
      <w:b/>
      <w:i/>
      <w:color w:val="4F81BD"/>
    </w:rPr>
  </w:style>
  <w:style w:type="paragraph" w:customStyle="1" w:styleId="1f">
    <w:name w:val="Выделенная цитата1"/>
    <w:basedOn w:val="a0"/>
    <w:next w:val="a0"/>
    <w:link w:val="IntenseQuoteChar"/>
    <w:uiPriority w:val="99"/>
    <w:rsid w:val="00AF60F8"/>
    <w:pPr>
      <w:pBdr>
        <w:bottom w:val="single" w:sz="4" w:space="4" w:color="4F81BD"/>
      </w:pBdr>
      <w:spacing w:before="200" w:after="280"/>
      <w:ind w:left="936" w:right="936"/>
    </w:pPr>
    <w:rPr>
      <w:b/>
      <w:i/>
      <w:color w:val="4F81BD"/>
    </w:rPr>
  </w:style>
  <w:style w:type="paragraph" w:customStyle="1" w:styleId="Default">
    <w:name w:val="Default"/>
    <w:uiPriority w:val="99"/>
    <w:rsid w:val="00AF60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AF60F8"/>
  </w:style>
  <w:style w:type="paragraph" w:customStyle="1" w:styleId="affd">
    <w:name w:val="Заголовок"/>
    <w:basedOn w:val="a0"/>
    <w:rsid w:val="00AF60F8"/>
    <w:pPr>
      <w:keepNext/>
      <w:suppressAutoHyphens/>
      <w:spacing w:before="240" w:after="120" w:line="240" w:lineRule="auto"/>
      <w:ind w:firstLine="567"/>
      <w:jc w:val="center"/>
    </w:pPr>
    <w:rPr>
      <w:rFonts w:ascii="Arial" w:eastAsia="Times New Roman" w:hAnsi="Arial" w:cs="Mangal"/>
      <w:b/>
      <w:bCs/>
      <w:kern w:val="2"/>
      <w:sz w:val="28"/>
      <w:szCs w:val="24"/>
      <w:lang w:eastAsia="hi-IN" w:bidi="hi-IN"/>
    </w:rPr>
  </w:style>
  <w:style w:type="character" w:styleId="affe">
    <w:name w:val="Emphasis"/>
    <w:qFormat/>
    <w:rsid w:val="00AF60F8"/>
    <w:rPr>
      <w:i/>
      <w:iCs/>
    </w:rPr>
  </w:style>
  <w:style w:type="numbering" w:customStyle="1" w:styleId="111">
    <w:name w:val="Нет списка11"/>
    <w:next w:val="a3"/>
    <w:uiPriority w:val="99"/>
    <w:semiHidden/>
    <w:unhideWhenUsed/>
    <w:rsid w:val="00AF60F8"/>
  </w:style>
  <w:style w:type="paragraph" w:customStyle="1" w:styleId="410">
    <w:name w:val="Заголовок 41"/>
    <w:basedOn w:val="a0"/>
    <w:next w:val="a0"/>
    <w:uiPriority w:val="9"/>
    <w:semiHidden/>
    <w:unhideWhenUsed/>
    <w:qFormat/>
    <w:rsid w:val="00AF60F8"/>
    <w:pPr>
      <w:keepNext/>
      <w:keepLines/>
      <w:spacing w:before="200" w:after="0" w:line="240" w:lineRule="auto"/>
      <w:outlineLvl w:val="3"/>
    </w:pPr>
    <w:rPr>
      <w:rFonts w:ascii="Cambria" w:eastAsia="Times New Roman" w:hAnsi="Cambria" w:cs="Times New Roman"/>
      <w:b/>
      <w:bCs/>
      <w:i/>
      <w:iCs/>
      <w:color w:val="4F81BD"/>
      <w:sz w:val="20"/>
      <w:szCs w:val="20"/>
    </w:rPr>
  </w:style>
  <w:style w:type="character" w:customStyle="1" w:styleId="afff">
    <w:name w:val="Сноска_"/>
    <w:link w:val="afff0"/>
    <w:rsid w:val="00AF60F8"/>
    <w:rPr>
      <w:b/>
      <w:bCs/>
      <w:sz w:val="19"/>
      <w:szCs w:val="19"/>
      <w:shd w:val="clear" w:color="auto" w:fill="FFFFFF"/>
    </w:rPr>
  </w:style>
  <w:style w:type="paragraph" w:customStyle="1" w:styleId="afff0">
    <w:name w:val="Сноска"/>
    <w:basedOn w:val="a0"/>
    <w:link w:val="afff"/>
    <w:rsid w:val="00AF60F8"/>
    <w:pPr>
      <w:widowControl w:val="0"/>
      <w:shd w:val="clear" w:color="auto" w:fill="FFFFFF"/>
      <w:spacing w:after="0" w:line="0" w:lineRule="atLeast"/>
    </w:pPr>
    <w:rPr>
      <w:b/>
      <w:bCs/>
      <w:sz w:val="19"/>
      <w:szCs w:val="19"/>
    </w:rPr>
  </w:style>
  <w:style w:type="character" w:customStyle="1" w:styleId="411">
    <w:name w:val="Заголовок 4 Знак1"/>
    <w:semiHidden/>
    <w:rsid w:val="00AF60F8"/>
    <w:rPr>
      <w:rFonts w:ascii="Cambria" w:eastAsia="Times New Roman" w:hAnsi="Cambria" w:cs="Times New Roman"/>
      <w:b/>
      <w:bCs/>
      <w:i/>
      <w:iCs/>
      <w:color w:val="4F81BD"/>
    </w:rPr>
  </w:style>
  <w:style w:type="numbering" w:customStyle="1" w:styleId="51">
    <w:name w:val="Нет списка5"/>
    <w:next w:val="a3"/>
    <w:uiPriority w:val="99"/>
    <w:semiHidden/>
    <w:unhideWhenUsed/>
    <w:rsid w:val="00AF60F8"/>
  </w:style>
  <w:style w:type="paragraph" w:customStyle="1" w:styleId="2c">
    <w:name w:val="Верхний колонтитул2"/>
    <w:basedOn w:val="a0"/>
    <w:rsid w:val="00AF60F8"/>
    <w:pPr>
      <w:spacing w:after="0" w:line="240" w:lineRule="auto"/>
      <w:ind w:left="300"/>
      <w:jc w:val="center"/>
    </w:pPr>
    <w:rPr>
      <w:rFonts w:ascii="Arial" w:eastAsia="Times New Roman" w:hAnsi="Arial" w:cs="Arial"/>
      <w:b/>
      <w:bCs/>
      <w:color w:val="3560A7"/>
      <w:sz w:val="21"/>
      <w:szCs w:val="21"/>
    </w:rPr>
  </w:style>
  <w:style w:type="paragraph" w:customStyle="1" w:styleId="afff1">
    <w:name w:val="Знак Знак Знак"/>
    <w:basedOn w:val="a0"/>
    <w:rsid w:val="00AF60F8"/>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36">
    <w:name w:val="Сетка таблицы3"/>
    <w:basedOn w:val="a2"/>
    <w:next w:val="af3"/>
    <w:uiPriority w:val="59"/>
    <w:rsid w:val="00AF60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w:basedOn w:val="a0"/>
    <w:rsid w:val="00AF60F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d">
    <w:name w:val="Без интервала2"/>
    <w:rsid w:val="00AF60F8"/>
    <w:pPr>
      <w:spacing w:after="0" w:line="240" w:lineRule="auto"/>
    </w:pPr>
    <w:rPr>
      <w:rFonts w:ascii="Calibri" w:eastAsia="Times New Roman" w:hAnsi="Calibri" w:cs="Times New Roman"/>
      <w:lang w:eastAsia="en-US"/>
    </w:rPr>
  </w:style>
  <w:style w:type="numbering" w:customStyle="1" w:styleId="61">
    <w:name w:val="Нет списка6"/>
    <w:next w:val="a3"/>
    <w:uiPriority w:val="99"/>
    <w:semiHidden/>
    <w:unhideWhenUsed/>
    <w:rsid w:val="009F4975"/>
  </w:style>
  <w:style w:type="table" w:customStyle="1" w:styleId="42">
    <w:name w:val="Сетка таблицы4"/>
    <w:basedOn w:val="a2"/>
    <w:next w:val="af3"/>
    <w:uiPriority w:val="59"/>
    <w:rsid w:val="009F497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BE5B0E6E0995B54BB52758342393CD3149CF4321DA032A6CEE99AD8B7DFABC1BE8BA1218D734B8l3V9O" TargetMode="External"/><Relationship Id="rId18" Type="http://schemas.openxmlformats.org/officeDocument/2006/relationships/hyperlink" Target="consultantplus://offline/ref=345711CF118E8A20A3223226555F36B62FA3B4C12EAC028623A051D93A261FBB20B7FF89F43643D0NCL3P" TargetMode="External"/><Relationship Id="rId26" Type="http://schemas.openxmlformats.org/officeDocument/2006/relationships/footer" Target="footer4.xml"/><Relationship Id="rId39" Type="http://schemas.openxmlformats.org/officeDocument/2006/relationships/hyperlink" Target="consultantplus://offline/ref=4ACE29808E39CE0C39D3928E43A6F4840E459C103F028725B7D235CE01n0QDK" TargetMode="External"/><Relationship Id="rId3" Type="http://schemas.openxmlformats.org/officeDocument/2006/relationships/styles" Target="styles.xml"/><Relationship Id="rId21" Type="http://schemas.openxmlformats.org/officeDocument/2006/relationships/hyperlink" Target="consultantplus://offline/ref=81754344CAAA8739E0F851D8D964BC9B43C94135344D6399E73A2414466964C30600E60156D58599y7p8P" TargetMode="External"/><Relationship Id="rId34" Type="http://schemas.openxmlformats.org/officeDocument/2006/relationships/image" Target="media/image8.wmf"/><Relationship Id="rId42" Type="http://schemas.openxmlformats.org/officeDocument/2006/relationships/footer" Target="footer12.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DBE5B0E6E0995B54BB52758342393CD3149CF4321DA032A6CEE99AD8B7DFABC1BE8BA1218D734B8l3V9O" TargetMode="External"/><Relationship Id="rId17" Type="http://schemas.openxmlformats.org/officeDocument/2006/relationships/hyperlink" Target="consultantplus://offline/ref=ABEF73365FC9B5EF1EA4A3D7C609980ED8EA102A5E5E6BA091B66A3381CBC51BB7BB001E10C7AD7AC098DCK1B2N" TargetMode="External"/><Relationship Id="rId25" Type="http://schemas.openxmlformats.org/officeDocument/2006/relationships/footer" Target="footer3.xml"/><Relationship Id="rId33" Type="http://schemas.openxmlformats.org/officeDocument/2006/relationships/image" Target="media/image7.wmf"/><Relationship Id="rId38" Type="http://schemas.openxmlformats.org/officeDocument/2006/relationships/footer" Target="footer1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hyperlink" Target="consultantplus://offline/ref=B8678559DF6DF80C81E0F5614311D0A5791BAE3D42D9C2B37F4F03B0228614987CFE2A193AE5A64C48AAC5vDO3I" TargetMode="Externa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1754344CAAA8739E0F851D8D964BC9B43C94135344D6399E73A2414466964C30600E60156D58599y7p8P" TargetMode="External"/><Relationship Id="rId32" Type="http://schemas.openxmlformats.org/officeDocument/2006/relationships/image" Target="media/image6.wmf"/><Relationship Id="rId37" Type="http://schemas.openxmlformats.org/officeDocument/2006/relationships/footer" Target="footer9.xml"/><Relationship Id="rId40" Type="http://schemas.openxmlformats.org/officeDocument/2006/relationships/hyperlink" Target="consultantplus://offline/ref=4ACE29808E39CE0C39D3928E43A6F4840E459C103F028725B7D235CE01n0QDK" TargetMode="External"/><Relationship Id="rId45"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81754344CAAA8739E0F851D8D964BC9B43C94135344D6399E73A2414466964C30600E60156D58599y7p8P" TargetMode="External"/><Relationship Id="rId28" Type="http://schemas.openxmlformats.org/officeDocument/2006/relationships/footer" Target="footer6.xml"/><Relationship Id="rId36" Type="http://schemas.openxmlformats.org/officeDocument/2006/relationships/footer" Target="footer8.xml"/><Relationship Id="rId10" Type="http://schemas.openxmlformats.org/officeDocument/2006/relationships/image" Target="media/image2.jpeg"/><Relationship Id="rId19" Type="http://schemas.openxmlformats.org/officeDocument/2006/relationships/header" Target="header1.xml"/><Relationship Id="rId31" Type="http://schemas.openxmlformats.org/officeDocument/2006/relationships/image" Target="media/image5.wmf"/><Relationship Id="rId44"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DBE5B0E6E0995B54BB52758342393CD3149CF4321DA032A6CEE99AD8B7DFABC1BE8BA1218D734B8l3V9O" TargetMode="External"/><Relationship Id="rId22" Type="http://schemas.openxmlformats.org/officeDocument/2006/relationships/hyperlink" Target="consultantplus://offline/ref=81754344CAAA8739E0F851D8D964BC9B43C94135344D6399E73A2414466964C30600E60156D58599y7p8P" TargetMode="External"/><Relationship Id="rId27" Type="http://schemas.openxmlformats.org/officeDocument/2006/relationships/footer" Target="footer5.xml"/><Relationship Id="rId30" Type="http://schemas.openxmlformats.org/officeDocument/2006/relationships/image" Target="media/image4.wmf"/><Relationship Id="rId35" Type="http://schemas.openxmlformats.org/officeDocument/2006/relationships/footer" Target="footer7.xm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A5D2-1732-4BF9-8FD4-09DA7ACF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Pages>
  <Words>21084</Words>
  <Characters>120179</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cp:lastPrinted>2017-12-05T06:30:00Z</cp:lastPrinted>
  <dcterms:created xsi:type="dcterms:W3CDTF">2016-04-06T10:09:00Z</dcterms:created>
  <dcterms:modified xsi:type="dcterms:W3CDTF">2018-03-27T07:24:00Z</dcterms:modified>
</cp:coreProperties>
</file>